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287D7E43" w:rsidR="00741898" w:rsidRPr="00741898" w:rsidRDefault="008452F1" w:rsidP="00741898">
      <w:pPr>
        <w:ind w:firstLine="708"/>
        <w:rPr>
          <w:b/>
        </w:rPr>
      </w:pPr>
      <w:r>
        <w:rPr>
          <w:b/>
        </w:rPr>
        <w:t xml:space="preserve">   </w:t>
      </w:r>
      <w:r w:rsidR="00741898"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4B8A099B" w:rsidR="00741898" w:rsidRPr="0020039D" w:rsidRDefault="00741898" w:rsidP="00741898"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  <w:t xml:space="preserve"> </w:t>
      </w:r>
      <w:r w:rsidRPr="0020039D">
        <w:tab/>
      </w:r>
      <w:r w:rsidR="009E129E">
        <w:t>1</w:t>
      </w:r>
      <w:r w:rsidR="008452F1">
        <w:t>6</w:t>
      </w:r>
      <w:r w:rsidR="00C525CF">
        <w:t>2</w:t>
      </w:r>
      <w:r w:rsidRPr="0020039D">
        <w:t>. schôdza</w:t>
      </w:r>
    </w:p>
    <w:p w14:paraId="77CDF575" w14:textId="312A9F50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C525CF">
        <w:t>502</w:t>
      </w:r>
      <w:r>
        <w:t>/202</w:t>
      </w:r>
      <w:r w:rsidR="00B56463">
        <w:t>3</w:t>
      </w:r>
    </w:p>
    <w:p w14:paraId="334E8057" w14:textId="77777777" w:rsidR="00741898" w:rsidRPr="004C27F8" w:rsidRDefault="00741898" w:rsidP="00741898"/>
    <w:p w14:paraId="475FBAA8" w14:textId="71691C20" w:rsidR="00BA0B05" w:rsidRDefault="00BA0B05" w:rsidP="00EE16EE">
      <w:pPr>
        <w:pStyle w:val="Bezriadkovania"/>
      </w:pPr>
    </w:p>
    <w:p w14:paraId="08D85866" w14:textId="4EBB9126" w:rsidR="00741898" w:rsidRPr="009A156F" w:rsidRDefault="00E804E3" w:rsidP="00741898">
      <w:pPr>
        <w:jc w:val="center"/>
        <w:rPr>
          <w:i/>
          <w:sz w:val="36"/>
          <w:szCs w:val="36"/>
        </w:rPr>
      </w:pPr>
      <w:r>
        <w:rPr>
          <w:iCs/>
          <w:sz w:val="36"/>
          <w:szCs w:val="36"/>
        </w:rPr>
        <w:t>749</w:t>
      </w:r>
    </w:p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6C15C132" w:rsidR="00741898" w:rsidRPr="0020039D" w:rsidRDefault="00B56463" w:rsidP="00741898">
      <w:pPr>
        <w:jc w:val="center"/>
        <w:rPr>
          <w:b/>
        </w:rPr>
      </w:pPr>
      <w:r>
        <w:rPr>
          <w:b/>
        </w:rPr>
        <w:t>z</w:t>
      </w:r>
      <w:r w:rsidR="00F07228">
        <w:rPr>
          <w:b/>
        </w:rPr>
        <w:t> 2. mája</w:t>
      </w:r>
      <w:r w:rsidR="00741898" w:rsidRPr="0020039D">
        <w:rPr>
          <w:b/>
        </w:rPr>
        <w:t xml:space="preserve"> 202</w:t>
      </w:r>
      <w:r>
        <w:rPr>
          <w:b/>
        </w:rPr>
        <w:t>3</w:t>
      </w:r>
    </w:p>
    <w:p w14:paraId="199CCA56" w14:textId="2CF706F3" w:rsidR="00977F51" w:rsidRDefault="000F3A26" w:rsidP="00E25F47">
      <w:pPr>
        <w:shd w:val="clear" w:color="auto" w:fill="FFFFFF"/>
        <w:tabs>
          <w:tab w:val="left" w:pos="284"/>
        </w:tabs>
        <w:spacing w:before="150" w:after="150"/>
        <w:jc w:val="both"/>
        <w:outlineLvl w:val="1"/>
        <w:rPr>
          <w:lang w:eastAsia="en-US"/>
        </w:rPr>
      </w:pPr>
      <w:r>
        <w:rPr>
          <w:b/>
          <w:noProof/>
        </w:rPr>
        <w:t xml:space="preserve">k spoločnej správe </w:t>
      </w:r>
      <w:r w:rsidR="00E25F47">
        <w:rPr>
          <w:lang w:eastAsia="en-US"/>
        </w:rPr>
        <w:t xml:space="preserve">výborov Národnej rady Slovenskej republiky o prerokovaní </w:t>
      </w:r>
      <w:r w:rsidR="00977F51" w:rsidRPr="009C2C25">
        <w:rPr>
          <w:color w:val="000000"/>
        </w:rPr>
        <w:t>v</w:t>
      </w:r>
      <w:r w:rsidR="00977F51" w:rsidRPr="009C2C25">
        <w:rPr>
          <w:shd w:val="clear" w:color="auto" w:fill="FFFFFF"/>
        </w:rPr>
        <w:t xml:space="preserve">ládneho návrhu </w:t>
      </w:r>
      <w:r w:rsidR="00977F51" w:rsidRPr="00977F51">
        <w:rPr>
          <w:b/>
          <w:shd w:val="clear" w:color="auto" w:fill="FFFFFF"/>
        </w:rPr>
        <w:t>zákona o žalobách na ochranu kolektívnych záujmov spotrebiteľov</w:t>
      </w:r>
      <w:r w:rsidR="00977F51">
        <w:rPr>
          <w:shd w:val="clear" w:color="auto" w:fill="FFFFFF"/>
        </w:rPr>
        <w:t xml:space="preserve"> a  o zmene </w:t>
      </w:r>
      <w:r w:rsidR="00977F51" w:rsidRPr="009C2C25">
        <w:rPr>
          <w:shd w:val="clear" w:color="auto" w:fill="FFFFFF"/>
        </w:rPr>
        <w:t xml:space="preserve">a </w:t>
      </w:r>
      <w:r w:rsidR="00977F51">
        <w:rPr>
          <w:shd w:val="clear" w:color="auto" w:fill="FFFFFF"/>
        </w:rPr>
        <w:t> </w:t>
      </w:r>
      <w:r w:rsidR="00977F51" w:rsidRPr="009C2C25">
        <w:rPr>
          <w:shd w:val="clear" w:color="auto" w:fill="FFFFFF"/>
        </w:rPr>
        <w:t xml:space="preserve">doplnení niektorých zákonov </w:t>
      </w:r>
      <w:r w:rsidR="00977F51" w:rsidRPr="009C2C25">
        <w:rPr>
          <w:lang w:eastAsia="en-US"/>
        </w:rPr>
        <w:t>v druhom čítaní (tlač 1</w:t>
      </w:r>
      <w:r w:rsidR="00977F51">
        <w:rPr>
          <w:lang w:eastAsia="en-US"/>
        </w:rPr>
        <w:t>4</w:t>
      </w:r>
      <w:r w:rsidR="00977F51" w:rsidRPr="009C2C25">
        <w:rPr>
          <w:lang w:eastAsia="en-US"/>
        </w:rPr>
        <w:t>6</w:t>
      </w:r>
      <w:r w:rsidR="00977F51">
        <w:rPr>
          <w:lang w:eastAsia="en-US"/>
        </w:rPr>
        <w:t>2</w:t>
      </w:r>
      <w:r w:rsidR="00977F51" w:rsidRPr="009C2C25">
        <w:rPr>
          <w:lang w:eastAsia="en-US"/>
        </w:rPr>
        <w:t>a)</w:t>
      </w:r>
    </w:p>
    <w:p w14:paraId="2E5BA95B" w14:textId="2F0C68F8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0A23B3A9" w14:textId="77777777" w:rsidR="00523499" w:rsidRPr="00523499" w:rsidRDefault="00523499" w:rsidP="00523499"/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33BE1500" w14:textId="6584D294" w:rsidR="00E75259" w:rsidRPr="00E75259" w:rsidRDefault="00741898" w:rsidP="00E75259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="00E75259">
        <w:rPr>
          <w:lang w:eastAsia="en-US"/>
        </w:rPr>
        <w:t xml:space="preserve">výborov Národnej rady Slovenskej republiky o prerokovaní </w:t>
      </w:r>
      <w:r w:rsidR="00523499" w:rsidRPr="009C2C25">
        <w:rPr>
          <w:color w:val="000000"/>
        </w:rPr>
        <w:t>v</w:t>
      </w:r>
      <w:r w:rsidR="00523499" w:rsidRPr="009C2C25">
        <w:rPr>
          <w:shd w:val="clear" w:color="auto" w:fill="FFFFFF"/>
        </w:rPr>
        <w:t xml:space="preserve">ládneho návrhu zákona o žalobách na ochranu kolektívnych záujmov spotrebiteľov a  o  zmene a doplnení niektorých zákonov </w:t>
      </w:r>
      <w:r w:rsidR="00523499" w:rsidRPr="009C2C25">
        <w:rPr>
          <w:lang w:eastAsia="en-US"/>
        </w:rPr>
        <w:t>v druhom čítaní (tlač 1</w:t>
      </w:r>
      <w:r w:rsidR="00523499">
        <w:rPr>
          <w:lang w:eastAsia="en-US"/>
        </w:rPr>
        <w:t>4</w:t>
      </w:r>
      <w:r w:rsidR="00523499" w:rsidRPr="009C2C25">
        <w:rPr>
          <w:lang w:eastAsia="en-US"/>
        </w:rPr>
        <w:t>6</w:t>
      </w:r>
      <w:r w:rsidR="00523499">
        <w:rPr>
          <w:lang w:eastAsia="en-US"/>
        </w:rPr>
        <w:t>2</w:t>
      </w:r>
      <w:r w:rsidR="00523499" w:rsidRPr="009C2C25">
        <w:rPr>
          <w:lang w:eastAsia="en-US"/>
        </w:rPr>
        <w:t>a)</w:t>
      </w:r>
      <w:r w:rsidR="00523499">
        <w:rPr>
          <w:lang w:eastAsia="en-US"/>
        </w:rPr>
        <w:t>;</w:t>
      </w:r>
    </w:p>
    <w:p w14:paraId="50251329" w14:textId="77777777" w:rsidR="00087C7A" w:rsidRDefault="00087C7A" w:rsidP="00741898">
      <w:pPr>
        <w:jc w:val="both"/>
        <w:rPr>
          <w:noProof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1851389D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="00E75259">
        <w:rPr>
          <w:b/>
        </w:rPr>
        <w:t>sp</w:t>
      </w:r>
      <w:r w:rsidRPr="00A74048">
        <w:rPr>
          <w:b/>
        </w:rPr>
        <w:t>oločn</w:t>
      </w:r>
      <w:r w:rsidR="00E75259">
        <w:rPr>
          <w:b/>
        </w:rPr>
        <w:t xml:space="preserve">ú </w:t>
      </w:r>
      <w:r w:rsidRPr="00A74048">
        <w:rPr>
          <w:b/>
        </w:rPr>
        <w:t>spravodaj</w:t>
      </w:r>
      <w:r w:rsidR="00E75259">
        <w:rPr>
          <w:b/>
        </w:rPr>
        <w:t>kyňu</w:t>
      </w:r>
      <w:r w:rsidRPr="00A74048">
        <w:rPr>
          <w:b/>
        </w:rPr>
        <w:t xml:space="preserve">, </w:t>
      </w:r>
      <w:r w:rsidRPr="00A74048">
        <w:t>poslan</w:t>
      </w:r>
      <w:r w:rsidR="00141DB4">
        <w:t>kyňu</w:t>
      </w:r>
      <w:r w:rsidRPr="00A74048">
        <w:t xml:space="preserve"> Národnej rady Slovenskej republiky</w:t>
      </w:r>
      <w:r w:rsidR="00523499">
        <w:t xml:space="preserve"> </w:t>
      </w:r>
      <w:r w:rsidR="00523499">
        <w:rPr>
          <w:b/>
        </w:rPr>
        <w:t>Máriu Kolíkovú</w:t>
      </w:r>
      <w:r w:rsidRPr="00136C36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>al</w:t>
      </w:r>
      <w:r w:rsidR="001A49C1">
        <w:t>a</w:t>
      </w:r>
      <w:r>
        <w:t xml:space="preserve"> o výsledku rokovania výborov </w:t>
      </w:r>
      <w:r w:rsidRPr="00D12991">
        <w:t xml:space="preserve">a pri rokovaní o predmetnom </w:t>
      </w:r>
      <w:r w:rsidR="002B265F">
        <w:t xml:space="preserve">vládnom </w:t>
      </w:r>
      <w:r w:rsidR="000F3A26">
        <w:t>návrhu zákona</w:t>
      </w:r>
      <w:r w:rsidRPr="00D12991">
        <w:t xml:space="preserve"> predkladal</w:t>
      </w:r>
      <w:r w:rsidR="001A49C1">
        <w:t>a</w:t>
      </w:r>
      <w:r w:rsidR="00E066B9">
        <w:t xml:space="preserve"> návrhy </w:t>
      </w:r>
      <w:r w:rsidRPr="00D12991">
        <w:t xml:space="preserve">v </w:t>
      </w:r>
      <w:r w:rsidR="00E066B9">
        <w:t> </w:t>
      </w:r>
      <w:r w:rsidRPr="00D12991">
        <w:t>zmysle príslušných ustanovení zákona č. 350/1996 Z. z. o rokovacom poriadku Národnej rady Slovenskej republiky v znení neskorších predpisov</w:t>
      </w:r>
      <w:r w:rsidR="00F51805">
        <w:t>.</w:t>
      </w:r>
    </w:p>
    <w:p w14:paraId="49C2D071" w14:textId="3E888C95" w:rsidR="00741898" w:rsidRDefault="00741898" w:rsidP="00741898">
      <w:pPr>
        <w:tabs>
          <w:tab w:val="left" w:pos="1021"/>
        </w:tabs>
        <w:jc w:val="both"/>
      </w:pPr>
    </w:p>
    <w:p w14:paraId="178609E5" w14:textId="77777777" w:rsidR="00BA0B05" w:rsidRPr="00A74048" w:rsidRDefault="00BA0B05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  <w:bookmarkStart w:id="0" w:name="_GoBack"/>
      <w:bookmarkEnd w:id="0"/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0416B73B" w14:textId="77777777" w:rsidR="00741898" w:rsidRPr="00A74048" w:rsidRDefault="00741898" w:rsidP="00741898">
      <w:pPr>
        <w:jc w:val="both"/>
        <w:rPr>
          <w:szCs w:val="20"/>
        </w:rPr>
      </w:pPr>
    </w:p>
    <w:p w14:paraId="7DB3021A" w14:textId="21DA261A" w:rsidR="0015677B" w:rsidRPr="00B50AF9" w:rsidRDefault="0015677B" w:rsidP="0015677B">
      <w:pPr>
        <w:jc w:val="both"/>
      </w:pP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  <w:t xml:space="preserve">           </w:t>
      </w:r>
      <w:r>
        <w:t xml:space="preserve"> </w:t>
      </w:r>
      <w:r w:rsidR="00E724ED">
        <w:t xml:space="preserve">  Milan Vetrák</w:t>
      </w:r>
      <w:r w:rsidRPr="00B50AF9">
        <w:t xml:space="preserve"> </w:t>
      </w:r>
    </w:p>
    <w:p w14:paraId="25C64BF8" w14:textId="709ADB89" w:rsidR="00741898" w:rsidRPr="00A74048" w:rsidRDefault="00741898" w:rsidP="00741898">
      <w:pPr>
        <w:ind w:left="2124" w:firstLine="4989"/>
        <w:jc w:val="both"/>
        <w:rPr>
          <w:szCs w:val="20"/>
        </w:rPr>
      </w:pPr>
      <w:r w:rsidRPr="00A74048">
        <w:t>predseda výboru</w:t>
      </w:r>
    </w:p>
    <w:p w14:paraId="435D2DCE" w14:textId="77777777" w:rsidR="00741898" w:rsidRDefault="00741898" w:rsidP="00741898">
      <w:pPr>
        <w:tabs>
          <w:tab w:val="left" w:pos="1021"/>
        </w:tabs>
        <w:jc w:val="both"/>
        <w:rPr>
          <w:szCs w:val="20"/>
        </w:rPr>
      </w:pPr>
    </w:p>
    <w:p w14:paraId="68B300F7" w14:textId="77777777" w:rsidR="00741898" w:rsidRPr="00A74048" w:rsidRDefault="00741898" w:rsidP="00741898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14:paraId="7E656699" w14:textId="377E7A7F" w:rsidR="00E724ED" w:rsidRDefault="00E724ED" w:rsidP="00741898">
      <w:r>
        <w:t>Lukáš Kyselica</w:t>
      </w:r>
    </w:p>
    <w:p w14:paraId="4CCF0A43" w14:textId="240567A2" w:rsidR="00537098" w:rsidRPr="00741898" w:rsidRDefault="00741898" w:rsidP="00741898">
      <w:r w:rsidRPr="00A74048">
        <w:t xml:space="preserve">Matúš Šutaj Eštok </w:t>
      </w:r>
    </w:p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60658"/>
    <w:multiLevelType w:val="hybridMultilevel"/>
    <w:tmpl w:val="BF2452A0"/>
    <w:lvl w:ilvl="0" w:tplc="B164FBF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401C"/>
    <w:rsid w:val="0002594F"/>
    <w:rsid w:val="00070134"/>
    <w:rsid w:val="00077ACA"/>
    <w:rsid w:val="00087C7A"/>
    <w:rsid w:val="000A17AC"/>
    <w:rsid w:val="000B0212"/>
    <w:rsid w:val="000D5F8C"/>
    <w:rsid w:val="000E2DB0"/>
    <w:rsid w:val="000F3A26"/>
    <w:rsid w:val="000F4425"/>
    <w:rsid w:val="00102317"/>
    <w:rsid w:val="001025EA"/>
    <w:rsid w:val="00117FA0"/>
    <w:rsid w:val="00136C36"/>
    <w:rsid w:val="00141DB4"/>
    <w:rsid w:val="0015677B"/>
    <w:rsid w:val="0019043C"/>
    <w:rsid w:val="001A49C1"/>
    <w:rsid w:val="001E02CC"/>
    <w:rsid w:val="001E2A34"/>
    <w:rsid w:val="0020039D"/>
    <w:rsid w:val="00242A46"/>
    <w:rsid w:val="00275707"/>
    <w:rsid w:val="002B265F"/>
    <w:rsid w:val="00327040"/>
    <w:rsid w:val="003349B5"/>
    <w:rsid w:val="0035597B"/>
    <w:rsid w:val="00370E10"/>
    <w:rsid w:val="00383C5A"/>
    <w:rsid w:val="003A4B06"/>
    <w:rsid w:val="00403A8F"/>
    <w:rsid w:val="004327CC"/>
    <w:rsid w:val="004A40A5"/>
    <w:rsid w:val="004A6B5E"/>
    <w:rsid w:val="004B76DB"/>
    <w:rsid w:val="004F65BA"/>
    <w:rsid w:val="00516F82"/>
    <w:rsid w:val="00523499"/>
    <w:rsid w:val="00537098"/>
    <w:rsid w:val="00541DE6"/>
    <w:rsid w:val="00580A34"/>
    <w:rsid w:val="0059101C"/>
    <w:rsid w:val="005C46FD"/>
    <w:rsid w:val="005F1091"/>
    <w:rsid w:val="005F576B"/>
    <w:rsid w:val="00621E0E"/>
    <w:rsid w:val="0067242B"/>
    <w:rsid w:val="0068627B"/>
    <w:rsid w:val="006F60C9"/>
    <w:rsid w:val="006F6B81"/>
    <w:rsid w:val="00714F0D"/>
    <w:rsid w:val="00741898"/>
    <w:rsid w:val="00753256"/>
    <w:rsid w:val="007735BD"/>
    <w:rsid w:val="00774578"/>
    <w:rsid w:val="007A3515"/>
    <w:rsid w:val="007B411C"/>
    <w:rsid w:val="007C2A79"/>
    <w:rsid w:val="007E1759"/>
    <w:rsid w:val="00816480"/>
    <w:rsid w:val="008250CB"/>
    <w:rsid w:val="0083433C"/>
    <w:rsid w:val="008452F1"/>
    <w:rsid w:val="008757E6"/>
    <w:rsid w:val="00885272"/>
    <w:rsid w:val="008B3527"/>
    <w:rsid w:val="008C7B91"/>
    <w:rsid w:val="0090471E"/>
    <w:rsid w:val="00977F51"/>
    <w:rsid w:val="00980C1E"/>
    <w:rsid w:val="009937F7"/>
    <w:rsid w:val="009A156F"/>
    <w:rsid w:val="009A4869"/>
    <w:rsid w:val="009A5932"/>
    <w:rsid w:val="009D3154"/>
    <w:rsid w:val="009E129E"/>
    <w:rsid w:val="00A04B02"/>
    <w:rsid w:val="00A20894"/>
    <w:rsid w:val="00A20F2B"/>
    <w:rsid w:val="00A271A1"/>
    <w:rsid w:val="00A4055A"/>
    <w:rsid w:val="00A62C1E"/>
    <w:rsid w:val="00A873F8"/>
    <w:rsid w:val="00AE405C"/>
    <w:rsid w:val="00B12C71"/>
    <w:rsid w:val="00B1592D"/>
    <w:rsid w:val="00B218FD"/>
    <w:rsid w:val="00B45C37"/>
    <w:rsid w:val="00B56463"/>
    <w:rsid w:val="00B80ABE"/>
    <w:rsid w:val="00BA0B05"/>
    <w:rsid w:val="00C32DCA"/>
    <w:rsid w:val="00C525CF"/>
    <w:rsid w:val="00C9093F"/>
    <w:rsid w:val="00CB75D8"/>
    <w:rsid w:val="00DB3960"/>
    <w:rsid w:val="00DC0C90"/>
    <w:rsid w:val="00DE79BD"/>
    <w:rsid w:val="00E066B9"/>
    <w:rsid w:val="00E125BF"/>
    <w:rsid w:val="00E138CC"/>
    <w:rsid w:val="00E154BC"/>
    <w:rsid w:val="00E17A0C"/>
    <w:rsid w:val="00E25A63"/>
    <w:rsid w:val="00E25F47"/>
    <w:rsid w:val="00E472F8"/>
    <w:rsid w:val="00E70C4E"/>
    <w:rsid w:val="00E724ED"/>
    <w:rsid w:val="00E75259"/>
    <w:rsid w:val="00E804E3"/>
    <w:rsid w:val="00E80DC0"/>
    <w:rsid w:val="00E87DEF"/>
    <w:rsid w:val="00E95AF9"/>
    <w:rsid w:val="00EA0832"/>
    <w:rsid w:val="00EE16EE"/>
    <w:rsid w:val="00F05D02"/>
    <w:rsid w:val="00F07228"/>
    <w:rsid w:val="00F133F4"/>
    <w:rsid w:val="00F51805"/>
    <w:rsid w:val="00F607F2"/>
    <w:rsid w:val="00F6327D"/>
    <w:rsid w:val="00F65851"/>
    <w:rsid w:val="00F84CC5"/>
    <w:rsid w:val="00F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77</cp:revision>
  <cp:lastPrinted>2023-05-02T09:58:00Z</cp:lastPrinted>
  <dcterms:created xsi:type="dcterms:W3CDTF">2019-11-28T12:21:00Z</dcterms:created>
  <dcterms:modified xsi:type="dcterms:W3CDTF">2023-05-02T09:58:00Z</dcterms:modified>
</cp:coreProperties>
</file>