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EC" w:rsidRPr="00F57E41" w:rsidRDefault="001F45EC" w:rsidP="001F45EC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1F45EC" w:rsidRPr="00F57E41" w:rsidRDefault="001F45EC" w:rsidP="001F45EC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1F45EC" w:rsidRPr="003C02C4" w:rsidRDefault="001F45EC" w:rsidP="001F45EC">
      <w:pPr>
        <w:jc w:val="both"/>
        <w:rPr>
          <w:rFonts w:ascii="Times New Roman" w:hAnsi="Times New Roman"/>
          <w:bCs/>
          <w:sz w:val="22"/>
        </w:rPr>
      </w:pPr>
    </w:p>
    <w:p w:rsidR="001F45EC" w:rsidRPr="0081724B" w:rsidRDefault="001F45EC" w:rsidP="001F45EC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1905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2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B45C44">
        <w:rPr>
          <w:rFonts w:ascii="Times New Roman" w:hAnsi="Times New Roman"/>
          <w:b/>
          <w:bCs/>
          <w:szCs w:val="24"/>
        </w:rPr>
        <w:t>85</w:t>
      </w:r>
      <w:r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1F45EC" w:rsidRPr="003C02C4" w:rsidRDefault="001F45EC" w:rsidP="001F45EC">
      <w:pPr>
        <w:jc w:val="both"/>
        <w:rPr>
          <w:rFonts w:ascii="Times New Roman" w:hAnsi="Times New Roman"/>
          <w:b/>
          <w:bCs/>
        </w:rPr>
      </w:pPr>
    </w:p>
    <w:p w:rsidR="001F45EC" w:rsidRDefault="00000A2D" w:rsidP="001F45E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231</w:t>
      </w:r>
    </w:p>
    <w:p w:rsidR="001F45EC" w:rsidRPr="003C02C4" w:rsidRDefault="001F45EC" w:rsidP="001F45E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45EC" w:rsidRPr="003C02C4" w:rsidRDefault="001F45EC" w:rsidP="001F45EC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1F45EC" w:rsidRPr="003C02C4" w:rsidRDefault="001F45EC" w:rsidP="001F45EC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1F45EC" w:rsidRPr="003C02C4" w:rsidRDefault="001F45EC" w:rsidP="001F45E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1F45EC" w:rsidRPr="003C02C4" w:rsidRDefault="001F45EC" w:rsidP="001F45E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1F45EC" w:rsidRPr="003C02C4" w:rsidRDefault="001F45EC" w:rsidP="001F45EC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B45C44">
        <w:rPr>
          <w:rFonts w:ascii="Times New Roman" w:hAnsi="Times New Roman"/>
          <w:b/>
        </w:rPr>
        <w:t xml:space="preserve"> 18</w:t>
      </w:r>
      <w:r>
        <w:rPr>
          <w:rFonts w:ascii="Times New Roman" w:hAnsi="Times New Roman"/>
          <w:b/>
        </w:rPr>
        <w:t xml:space="preserve">. októbra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22</w:t>
      </w:r>
    </w:p>
    <w:p w:rsidR="001F45EC" w:rsidRPr="0008248D" w:rsidRDefault="001F45EC" w:rsidP="001F45EC">
      <w:pPr>
        <w:jc w:val="both"/>
        <w:rPr>
          <w:rFonts w:ascii="Times New Roman" w:hAnsi="Times New Roman"/>
          <w:b/>
          <w:szCs w:val="24"/>
        </w:rPr>
      </w:pPr>
    </w:p>
    <w:p w:rsidR="001F45EC" w:rsidRPr="001F45EC" w:rsidRDefault="001F45EC" w:rsidP="001F45EC">
      <w:pPr>
        <w:spacing w:line="276" w:lineRule="auto"/>
        <w:jc w:val="both"/>
        <w:rPr>
          <w:rFonts w:ascii="Times New Roman" w:hAnsi="Times New Roman"/>
          <w:b/>
          <w:shd w:val="clear" w:color="auto" w:fill="FFFFFF"/>
        </w:rPr>
      </w:pPr>
      <w:r w:rsidRPr="001F45EC">
        <w:rPr>
          <w:rFonts w:ascii="Times New Roman" w:hAnsi="Times New Roman"/>
          <w:szCs w:val="24"/>
        </w:rPr>
        <w:t xml:space="preserve">k spoločnej správe výborov Národnej rady Slovenskej republiky o výsledku prerokovania  návrhu </w:t>
      </w:r>
      <w:r w:rsidRPr="001F45EC">
        <w:rPr>
          <w:rFonts w:ascii="Times New Roman" w:hAnsi="Times New Roman"/>
        </w:rPr>
        <w:t xml:space="preserve">poslancov Národnej rady Slovenskej republiky 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</w:t>
      </w:r>
      <w:r w:rsidRPr="001F45EC">
        <w:rPr>
          <w:rFonts w:ascii="Times New Roman" w:hAnsi="Times New Roman"/>
          <w:b/>
        </w:rPr>
        <w:t>(tlač 1180a)</w:t>
      </w:r>
    </w:p>
    <w:p w:rsidR="001F45EC" w:rsidRPr="008E584C" w:rsidRDefault="001F45EC" w:rsidP="001F45EC">
      <w:pPr>
        <w:jc w:val="both"/>
        <w:rPr>
          <w:rFonts w:ascii="Times New Roman" w:hAnsi="Times New Roman"/>
          <w:b/>
          <w:szCs w:val="24"/>
        </w:rPr>
      </w:pPr>
    </w:p>
    <w:p w:rsidR="001F45EC" w:rsidRDefault="001F45EC" w:rsidP="001F45EC">
      <w:pPr>
        <w:ind w:left="708"/>
        <w:jc w:val="both"/>
        <w:rPr>
          <w:rFonts w:ascii="Times New Roman" w:hAnsi="Times New Roman"/>
          <w:b/>
          <w:szCs w:val="24"/>
        </w:rPr>
      </w:pPr>
    </w:p>
    <w:p w:rsidR="001F45EC" w:rsidRPr="000E3E65" w:rsidRDefault="001F45EC" w:rsidP="001F45EC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1F45EC" w:rsidRPr="000E3E65" w:rsidRDefault="001F45EC" w:rsidP="001F45EC">
      <w:pPr>
        <w:ind w:firstLine="708"/>
        <w:jc w:val="both"/>
        <w:rPr>
          <w:rFonts w:ascii="Times New Roman" w:hAnsi="Times New Roman"/>
          <w:szCs w:val="24"/>
        </w:rPr>
      </w:pPr>
    </w:p>
    <w:p w:rsidR="001F45EC" w:rsidRPr="000E3E65" w:rsidRDefault="001F45EC" w:rsidP="001F45EC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1F45EC" w:rsidRPr="000E3E65" w:rsidRDefault="001F45EC" w:rsidP="001F45EC">
      <w:pPr>
        <w:pStyle w:val="Zkladntext"/>
        <w:rPr>
          <w:rFonts w:ascii="Times New Roman" w:hAnsi="Times New Roman"/>
          <w:sz w:val="24"/>
          <w:szCs w:val="24"/>
        </w:rPr>
      </w:pPr>
    </w:p>
    <w:p w:rsidR="001F45EC" w:rsidRPr="001F45EC" w:rsidRDefault="001F45EC" w:rsidP="001F45E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1F45EC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1F45EC">
        <w:rPr>
          <w:rFonts w:ascii="Times New Roman" w:hAnsi="Times New Roman"/>
        </w:rPr>
        <w:t xml:space="preserve">poslancov Národnej rady Slovenskej republiky 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</w:t>
      </w:r>
      <w:r w:rsidRPr="001F45EC">
        <w:rPr>
          <w:rFonts w:ascii="Times New Roman" w:hAnsi="Times New Roman"/>
          <w:b/>
        </w:rPr>
        <w:t>(tlač 1180a)</w:t>
      </w:r>
      <w:r w:rsidRPr="001F45EC">
        <w:rPr>
          <w:rFonts w:ascii="Times New Roman" w:hAnsi="Times New Roman"/>
          <w:szCs w:val="24"/>
        </w:rPr>
        <w:t>;</w:t>
      </w:r>
    </w:p>
    <w:p w:rsidR="001F45EC" w:rsidRPr="001F45EC" w:rsidRDefault="001F45EC" w:rsidP="001F45EC">
      <w:pPr>
        <w:jc w:val="both"/>
        <w:rPr>
          <w:rFonts w:ascii="Times New Roman" w:hAnsi="Times New Roman"/>
          <w:szCs w:val="24"/>
        </w:rPr>
      </w:pPr>
    </w:p>
    <w:p w:rsidR="001F45EC" w:rsidRPr="000E3E65" w:rsidRDefault="001F45EC" w:rsidP="001F45EC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1F45EC" w:rsidRDefault="001F45EC" w:rsidP="001F45EC">
      <w:pPr>
        <w:ind w:left="1068"/>
        <w:jc w:val="both"/>
        <w:rPr>
          <w:rFonts w:ascii="Times New Roman" w:hAnsi="Times New Roman"/>
          <w:szCs w:val="24"/>
        </w:rPr>
      </w:pPr>
    </w:p>
    <w:p w:rsidR="001F45EC" w:rsidRPr="000E3E65" w:rsidRDefault="001F45EC" w:rsidP="001F45EC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="00D75076" w:rsidRPr="000E3E65">
        <w:rPr>
          <w:rFonts w:ascii="Times New Roman" w:hAnsi="Times New Roman"/>
          <w:b/>
          <w:szCs w:val="24"/>
        </w:rPr>
        <w:t>spoločn</w:t>
      </w:r>
      <w:r w:rsidR="00D75076">
        <w:rPr>
          <w:rFonts w:ascii="Times New Roman" w:hAnsi="Times New Roman"/>
          <w:b/>
          <w:szCs w:val="24"/>
        </w:rPr>
        <w:t>ú</w:t>
      </w:r>
      <w:r w:rsidR="00D75076" w:rsidRPr="000E3E65">
        <w:rPr>
          <w:rFonts w:ascii="Times New Roman" w:hAnsi="Times New Roman"/>
          <w:b/>
          <w:szCs w:val="24"/>
        </w:rPr>
        <w:t xml:space="preserve"> spravodaj</w:t>
      </w:r>
      <w:r w:rsidR="00D75076">
        <w:rPr>
          <w:rFonts w:ascii="Times New Roman" w:hAnsi="Times New Roman"/>
          <w:b/>
          <w:szCs w:val="24"/>
        </w:rPr>
        <w:t>kyňu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>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kyňu</w:t>
      </w:r>
      <w:r w:rsidRPr="008C71A1">
        <w:rPr>
          <w:rFonts w:ascii="Times New Roman" w:hAnsi="Times New Roman"/>
        </w:rPr>
        <w:t xml:space="preserve"> Národnej rady Slovenskej republiky</w:t>
      </w:r>
      <w:r w:rsidRPr="008C7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Máriu Šofranko, </w:t>
      </w:r>
      <w:r w:rsidRPr="008B133D">
        <w:rPr>
          <w:rFonts w:ascii="Times New Roman" w:hAnsi="Times New Roman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1F45EC" w:rsidRDefault="001F45EC" w:rsidP="001F45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F45EC" w:rsidRDefault="001F45EC" w:rsidP="001F45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F45EC" w:rsidRDefault="001F45EC" w:rsidP="001F45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F45EC" w:rsidRPr="006C3030" w:rsidRDefault="001F45EC" w:rsidP="001F45EC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1F45EC" w:rsidRPr="006C3030" w:rsidRDefault="001F45EC" w:rsidP="001F45EC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1F45EC" w:rsidRDefault="001F45EC" w:rsidP="001F45E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1F45EC" w:rsidRDefault="001F45EC" w:rsidP="001F45EC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452A37" w:rsidRDefault="001F45EC" w:rsidP="00171F89">
      <w:pPr>
        <w:spacing w:line="276" w:lineRule="auto"/>
        <w:jc w:val="both"/>
      </w:pPr>
      <w:r>
        <w:rPr>
          <w:rFonts w:ascii="Times New Roman" w:hAnsi="Times New Roman"/>
          <w:b/>
          <w:bCs/>
          <w:iCs/>
        </w:rPr>
        <w:t>Erik  T o m á š</w:t>
      </w:r>
    </w:p>
    <w:sectPr w:rsidR="00452A37" w:rsidSect="007A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EC"/>
    <w:rsid w:val="00000A2D"/>
    <w:rsid w:val="00171F89"/>
    <w:rsid w:val="001F45EC"/>
    <w:rsid w:val="002970A9"/>
    <w:rsid w:val="00452A37"/>
    <w:rsid w:val="008B133D"/>
    <w:rsid w:val="00B45C44"/>
    <w:rsid w:val="00D7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7BE3D-2C17-4202-AF4B-A98E1220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5EC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F45EC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1F45EC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1F45EC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F45EC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2022-09-22T12:44:00Z</dcterms:created>
  <dcterms:modified xsi:type="dcterms:W3CDTF">2022-10-18T08:59:00Z</dcterms:modified>
</cp:coreProperties>
</file>