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C1815">
        <w:rPr>
          <w:sz w:val="22"/>
          <w:szCs w:val="22"/>
        </w:rPr>
        <w:t>1480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C1815">
      <w:pPr>
        <w:pStyle w:val="rozhodnutia"/>
      </w:pPr>
      <w:r>
        <w:t>659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C1815">
        <w:rPr>
          <w:rFonts w:ascii="Arial" w:hAnsi="Arial" w:cs="Arial"/>
          <w:sz w:val="22"/>
          <w:szCs w:val="22"/>
        </w:rPr>
        <w:t> 2</w:t>
      </w:r>
      <w:r w:rsidR="00A6299C">
        <w:rPr>
          <w:rFonts w:ascii="Arial" w:hAnsi="Arial" w:cs="Arial"/>
          <w:sz w:val="22"/>
          <w:szCs w:val="22"/>
        </w:rPr>
        <w:t>0</w:t>
      </w:r>
      <w:r w:rsidR="00DC1815">
        <w:rPr>
          <w:rFonts w:ascii="Arial" w:hAnsi="Arial" w:cs="Arial"/>
          <w:sz w:val="22"/>
          <w:szCs w:val="22"/>
        </w:rPr>
        <w:t>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C1815">
        <w:rPr>
          <w:rFonts w:cs="Arial"/>
          <w:szCs w:val="22"/>
        </w:rPr>
        <w:t>Milana MAZUREKA a Eduarda KOČIŠA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DC1815">
        <w:rPr>
          <w:rFonts w:cs="Arial"/>
          <w:szCs w:val="22"/>
        </w:rPr>
        <w:t>zákon č. 180/2014 Z. z. o podmienkach výkonu volebného práva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C1815">
        <w:rPr>
          <w:rFonts w:cs="Arial"/>
          <w:szCs w:val="22"/>
        </w:rPr>
        <w:t>630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C1815">
        <w:rPr>
          <w:rFonts w:cs="Arial"/>
          <w:szCs w:val="22"/>
        </w:rPr>
        <w:t>17.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C1815">
        <w:rPr>
          <w:rFonts w:ascii="Arial" w:hAnsi="Arial" w:cs="Arial"/>
          <w:sz w:val="22"/>
          <w:szCs w:val="22"/>
        </w:rPr>
        <w:t xml:space="preserve"> a</w:t>
      </w:r>
    </w:p>
    <w:p w:rsidR="00DC181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C1815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DC181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C1815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C181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1E70C7"/>
    <w:rsid w:val="00244D40"/>
    <w:rsid w:val="00294C93"/>
    <w:rsid w:val="002B2F61"/>
    <w:rsid w:val="002C7297"/>
    <w:rsid w:val="00345D4D"/>
    <w:rsid w:val="00351461"/>
    <w:rsid w:val="00370627"/>
    <w:rsid w:val="00430461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C02F8"/>
    <w:rsid w:val="00992885"/>
    <w:rsid w:val="00A6299C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952E1"/>
    <w:rsid w:val="00DA0846"/>
    <w:rsid w:val="00DC1815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341B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2021-08-23T12:44:00Z</cp:lastPrinted>
  <dcterms:created xsi:type="dcterms:W3CDTF">2021-08-23T04:53:00Z</dcterms:created>
  <dcterms:modified xsi:type="dcterms:W3CDTF">2021-08-23T12:54:00Z</dcterms:modified>
</cp:coreProperties>
</file>