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16280B">
        <w:rPr>
          <w:sz w:val="18"/>
          <w:szCs w:val="18"/>
        </w:rPr>
        <w:t>2177</w:t>
      </w:r>
      <w:r w:rsidRPr="00680482">
        <w:rPr>
          <w:sz w:val="18"/>
          <w:szCs w:val="18"/>
        </w:rPr>
        <w:t>/201</w:t>
      </w:r>
      <w:r w:rsidR="00A54211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04C3E" w:rsidP="009C2E2F">
      <w:pPr>
        <w:pStyle w:val="uznesenia"/>
      </w:pPr>
      <w:r>
        <w:t>1683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3F5E68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4C3E">
        <w:rPr>
          <w:rFonts w:cs="Arial"/>
          <w:sz w:val="22"/>
          <w:szCs w:val="22"/>
        </w:rPr>
        <w:t> 27. marca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804C3E" w:rsidRDefault="00804C3E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16280B" w:rsidRDefault="003F5E68" w:rsidP="00A54211">
      <w:pPr>
        <w:jc w:val="both"/>
        <w:rPr>
          <w:sz w:val="22"/>
        </w:rPr>
      </w:pPr>
      <w:r w:rsidRPr="0016280B">
        <w:rPr>
          <w:rFonts w:cs="Arial"/>
          <w:sz w:val="22"/>
          <w:szCs w:val="22"/>
        </w:rPr>
        <w:t>k</w:t>
      </w:r>
      <w:r w:rsidR="00663AB3" w:rsidRPr="0016280B">
        <w:rPr>
          <w:rFonts w:cs="Arial"/>
          <w:sz w:val="22"/>
          <w:szCs w:val="22"/>
        </w:rPr>
        <w:t xml:space="preserve"> </w:t>
      </w:r>
      <w:r w:rsidR="0016280B" w:rsidRPr="0016280B">
        <w:rPr>
          <w:rFonts w:cs="Arial"/>
          <w:sz w:val="22"/>
          <w:szCs w:val="22"/>
        </w:rPr>
        <w:t>n</w:t>
      </w:r>
      <w:r w:rsidR="0016280B" w:rsidRPr="0016280B">
        <w:rPr>
          <w:sz w:val="22"/>
        </w:rPr>
        <w:t xml:space="preserve">ávrhu poslancov Národnej rady Slovenskej republiky Antona </w:t>
      </w:r>
      <w:proofErr w:type="spellStart"/>
      <w:r w:rsidR="0016280B" w:rsidRPr="0016280B">
        <w:rPr>
          <w:sz w:val="22"/>
        </w:rPr>
        <w:t>Hrnka</w:t>
      </w:r>
      <w:proofErr w:type="spellEnd"/>
      <w:r w:rsidR="0016280B" w:rsidRPr="0016280B">
        <w:rPr>
          <w:sz w:val="22"/>
        </w:rPr>
        <w:t xml:space="preserve">, Jaroslava </w:t>
      </w:r>
      <w:proofErr w:type="spellStart"/>
      <w:r w:rsidR="0016280B" w:rsidRPr="0016280B">
        <w:rPr>
          <w:sz w:val="22"/>
        </w:rPr>
        <w:t>Pašku</w:t>
      </w:r>
      <w:proofErr w:type="spellEnd"/>
      <w:r w:rsidR="0016280B" w:rsidRPr="0016280B">
        <w:rPr>
          <w:sz w:val="22"/>
        </w:rPr>
        <w:t xml:space="preserve">, Štefana </w:t>
      </w:r>
      <w:proofErr w:type="spellStart"/>
      <w:r w:rsidR="0016280B" w:rsidRPr="0016280B">
        <w:rPr>
          <w:sz w:val="22"/>
        </w:rPr>
        <w:t>Zelníka</w:t>
      </w:r>
      <w:proofErr w:type="spellEnd"/>
      <w:r w:rsidR="0016280B" w:rsidRPr="0016280B">
        <w:rPr>
          <w:sz w:val="22"/>
        </w:rPr>
        <w:t xml:space="preserve">, Tibora </w:t>
      </w:r>
      <w:proofErr w:type="spellStart"/>
      <w:r w:rsidR="0016280B" w:rsidRPr="0016280B">
        <w:rPr>
          <w:sz w:val="22"/>
        </w:rPr>
        <w:t>Jančulu</w:t>
      </w:r>
      <w:proofErr w:type="spellEnd"/>
      <w:r w:rsidR="0016280B" w:rsidRPr="0016280B">
        <w:rPr>
          <w:sz w:val="22"/>
        </w:rPr>
        <w:t xml:space="preserve"> a Dušana </w:t>
      </w:r>
      <w:proofErr w:type="spellStart"/>
      <w:r w:rsidR="0016280B" w:rsidRPr="0016280B">
        <w:rPr>
          <w:sz w:val="22"/>
        </w:rPr>
        <w:t>Tittela</w:t>
      </w:r>
      <w:proofErr w:type="spellEnd"/>
      <w:r w:rsidR="0016280B" w:rsidRPr="0016280B">
        <w:rPr>
          <w:sz w:val="22"/>
        </w:rPr>
        <w:t xml:space="preserve"> na vydanie zákona, ktorým sa mení a dopĺňa zákon Národnej rady Slovenskej republiky č. 63/1993 Z. z. o štátnych symboloch Slovenskej republiky a ich používaní v znení neskorších predpisov (tlač 1221)</w:t>
      </w:r>
    </w:p>
    <w:p w:rsidR="00A54211" w:rsidRDefault="00A54211" w:rsidP="00A54211">
      <w:pPr>
        <w:jc w:val="both"/>
      </w:pPr>
    </w:p>
    <w:p w:rsidR="002F504A" w:rsidRPr="000331D8" w:rsidRDefault="002F504A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2F504A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16280B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005911" w:rsidRDefault="0016280B" w:rsidP="00F93D78">
      <w:pPr>
        <w:ind w:firstLine="708"/>
        <w:jc w:val="both"/>
        <w:rPr>
          <w:sz w:val="22"/>
          <w:szCs w:val="22"/>
        </w:rPr>
      </w:pPr>
      <w:r>
        <w:rPr>
          <w:sz w:val="22"/>
        </w:rPr>
        <w:t>n</w:t>
      </w:r>
      <w:r w:rsidRPr="0016280B">
        <w:rPr>
          <w:sz w:val="22"/>
        </w:rPr>
        <w:t xml:space="preserve">ávrh poslancov Národnej rady Slovenskej republiky Antona </w:t>
      </w:r>
      <w:proofErr w:type="spellStart"/>
      <w:r w:rsidRPr="0016280B">
        <w:rPr>
          <w:sz w:val="22"/>
        </w:rPr>
        <w:t>Hrnka</w:t>
      </w:r>
      <w:proofErr w:type="spellEnd"/>
      <w:r w:rsidRPr="0016280B">
        <w:rPr>
          <w:sz w:val="22"/>
        </w:rPr>
        <w:t xml:space="preserve">, Jaroslava </w:t>
      </w:r>
      <w:proofErr w:type="spellStart"/>
      <w:r w:rsidRPr="0016280B">
        <w:rPr>
          <w:sz w:val="22"/>
        </w:rPr>
        <w:t>Pašku</w:t>
      </w:r>
      <w:proofErr w:type="spellEnd"/>
      <w:r w:rsidRPr="0016280B">
        <w:rPr>
          <w:sz w:val="22"/>
        </w:rPr>
        <w:t xml:space="preserve">, Štefana </w:t>
      </w:r>
      <w:proofErr w:type="spellStart"/>
      <w:r w:rsidRPr="0016280B">
        <w:rPr>
          <w:sz w:val="22"/>
        </w:rPr>
        <w:t>Zelníka</w:t>
      </w:r>
      <w:proofErr w:type="spellEnd"/>
      <w:r w:rsidRPr="0016280B">
        <w:rPr>
          <w:sz w:val="22"/>
        </w:rPr>
        <w:t xml:space="preserve">, Tibora </w:t>
      </w:r>
      <w:proofErr w:type="spellStart"/>
      <w:r w:rsidRPr="0016280B">
        <w:rPr>
          <w:sz w:val="22"/>
        </w:rPr>
        <w:t>Jančulu</w:t>
      </w:r>
      <w:proofErr w:type="spellEnd"/>
      <w:r w:rsidRPr="0016280B">
        <w:rPr>
          <w:sz w:val="22"/>
        </w:rPr>
        <w:t xml:space="preserve"> a Dušana </w:t>
      </w:r>
      <w:proofErr w:type="spellStart"/>
      <w:r w:rsidRPr="0016280B">
        <w:rPr>
          <w:sz w:val="22"/>
        </w:rPr>
        <w:t>Tittela</w:t>
      </w:r>
      <w:proofErr w:type="spellEnd"/>
      <w:r w:rsidRPr="0016280B">
        <w:rPr>
          <w:sz w:val="22"/>
        </w:rPr>
        <w:t xml:space="preserve"> na vydanie zákona, ktorým sa mení a dopĺňa zákon Národnej rady Slovenskej republiky č. 63/1993 Z. z. o štátnych symboloch Slovenskej republiky a ich používaní v znení neskorších predpisov</w:t>
      </w:r>
      <w:r w:rsidR="00A54211" w:rsidRPr="00A54211">
        <w:rPr>
          <w:sz w:val="22"/>
        </w:rPr>
        <w:t>,</w:t>
      </w:r>
      <w:r w:rsidR="00EC056C" w:rsidRPr="00A54211">
        <w:rPr>
          <w:sz w:val="22"/>
          <w:szCs w:val="22"/>
        </w:rPr>
        <w:t xml:space="preserve"> </w:t>
      </w:r>
      <w:r w:rsidR="00F93D78" w:rsidRPr="005F5CB7">
        <w:rPr>
          <w:sz w:val="22"/>
          <w:szCs w:val="22"/>
        </w:rPr>
        <w:t>v</w:t>
      </w:r>
      <w:r w:rsidR="009337EA" w:rsidRPr="005F5CB7">
        <w:rPr>
          <w:sz w:val="22"/>
          <w:szCs w:val="22"/>
        </w:rPr>
        <w:t xml:space="preserve"> </w:t>
      </w:r>
      <w:r w:rsidR="00F93D78" w:rsidRPr="005F5CB7">
        <w:rPr>
          <w:sz w:val="22"/>
          <w:szCs w:val="22"/>
        </w:rPr>
        <w:t xml:space="preserve">znení schválených </w:t>
      </w:r>
      <w:r w:rsidR="00F93D78" w:rsidRPr="00005911">
        <w:rPr>
          <w:sz w:val="22"/>
          <w:szCs w:val="22"/>
        </w:rPr>
        <w:t xml:space="preserve">pozmeňujúcich a doplňujúcich 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A4BC6" w:rsidRDefault="002A4BC6" w:rsidP="002A4BC6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C62DE5" w:rsidRDefault="002A4BC6" w:rsidP="002A4BC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5911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39E"/>
    <w:rsid w:val="00157887"/>
    <w:rsid w:val="00157EBE"/>
    <w:rsid w:val="0016280B"/>
    <w:rsid w:val="00175407"/>
    <w:rsid w:val="00181656"/>
    <w:rsid w:val="0018337B"/>
    <w:rsid w:val="0018455A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333E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5CB7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3AB3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10DE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4C3E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8F0"/>
    <w:rsid w:val="008C4A85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46C"/>
    <w:rsid w:val="009A1AC7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9F6D18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14B0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211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97AD7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670A1"/>
    <w:rsid w:val="00B705E1"/>
    <w:rsid w:val="00B70F49"/>
    <w:rsid w:val="00B74F9A"/>
    <w:rsid w:val="00B77D9B"/>
    <w:rsid w:val="00B841FE"/>
    <w:rsid w:val="00B84A65"/>
    <w:rsid w:val="00B91E17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3C1E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1A55"/>
    <w:rsid w:val="00DC6BE3"/>
    <w:rsid w:val="00DD0252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D03"/>
    <w:rsid w:val="00E17794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F4E5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2019-03-19T10:48:00Z</cp:lastPrinted>
  <dcterms:created xsi:type="dcterms:W3CDTF">2019-03-19T10:49:00Z</dcterms:created>
  <dcterms:modified xsi:type="dcterms:W3CDTF">2019-04-10T11:07:00Z</dcterms:modified>
</cp:coreProperties>
</file>