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DB34DE">
        <w:rPr>
          <w:sz w:val="18"/>
          <w:szCs w:val="18"/>
        </w:rPr>
        <w:t>-1857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70C19" w:rsidP="009C2E2F">
      <w:pPr>
        <w:pStyle w:val="uznesenia"/>
      </w:pPr>
      <w:r>
        <w:t>1493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70C19">
        <w:rPr>
          <w:rFonts w:cs="Arial"/>
          <w:sz w:val="22"/>
          <w:szCs w:val="22"/>
        </w:rPr>
        <w:t> 29.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A603ED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E1BCA" w:rsidRPr="00DB34DE" w:rsidRDefault="003E1BCA" w:rsidP="003E1BCA">
      <w:pPr>
        <w:jc w:val="both"/>
        <w:rPr>
          <w:sz w:val="22"/>
          <w:szCs w:val="22"/>
        </w:rPr>
      </w:pPr>
      <w:r w:rsidRPr="00DB34DE">
        <w:rPr>
          <w:rFonts w:cs="Arial"/>
          <w:sz w:val="22"/>
          <w:szCs w:val="22"/>
        </w:rPr>
        <w:t>k</w:t>
      </w:r>
      <w:r w:rsidRPr="00DB34DE">
        <w:rPr>
          <w:sz w:val="22"/>
          <w:szCs w:val="22"/>
        </w:rPr>
        <w:t xml:space="preserve"> </w:t>
      </w:r>
      <w:r w:rsidR="00DB34DE" w:rsidRPr="00DB34DE">
        <w:rPr>
          <w:sz w:val="22"/>
          <w:szCs w:val="22"/>
        </w:rPr>
        <w:t>v</w:t>
      </w:r>
      <w:r w:rsidR="00DB34DE" w:rsidRPr="00DB34DE">
        <w:rPr>
          <w:sz w:val="22"/>
        </w:rPr>
        <w:t>ládnemu návrhu zákona, ktorým sa mení a dopĺňa zákon č. 581/2004 Z. z. o zdravotných poisťovniach, dohľade nad zdravotnou starostlivosťou a o zmene a doplnení niektorých zákonov v znení neskorších predpisov a o zmene a doplnení niektorých zákonov (tlač 1139)</w:t>
      </w: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E1BCA" w:rsidRP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Pr="00DB34DE" w:rsidRDefault="00DB34DE" w:rsidP="003E1BCA">
      <w:pPr>
        <w:ind w:firstLine="708"/>
        <w:jc w:val="both"/>
        <w:rPr>
          <w:sz w:val="22"/>
          <w:szCs w:val="22"/>
        </w:rPr>
      </w:pPr>
      <w:r w:rsidRPr="00DB34DE">
        <w:rPr>
          <w:sz w:val="22"/>
        </w:rPr>
        <w:t>vládny návrh zákona, ktorým sa mení a dopĺňa zákon č. 581/2004 Z. z. o zdravotných poisťovniach, dohľade nad zdravotnou starostlivosťou a o zmene a doplnení niektorých zákonov v znení neskorších predpisov a o zmene a doplnení niektorých zákonov</w:t>
      </w:r>
      <w:r w:rsidR="003E1BCA" w:rsidRPr="00DB34DE">
        <w:rPr>
          <w:sz w:val="22"/>
          <w:szCs w:val="22"/>
        </w:rPr>
        <w:t xml:space="preserve">, v znení schválených pozmeňujúcich a doplňujúcich návrhov. </w:t>
      </w:r>
    </w:p>
    <w:p w:rsidR="003E1BCA" w:rsidRPr="00700B7E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C56AE" w:rsidRDefault="000C56AE" w:rsidP="003E1BC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05038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19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BCA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600B"/>
    <w:rsid w:val="004910CE"/>
    <w:rsid w:val="0049792C"/>
    <w:rsid w:val="004A09AC"/>
    <w:rsid w:val="004A1B6B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52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91A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8A2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02D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04F1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4DE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3983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2018-11-19T08:10:00Z</cp:lastPrinted>
  <dcterms:created xsi:type="dcterms:W3CDTF">2018-11-19T08:10:00Z</dcterms:created>
  <dcterms:modified xsi:type="dcterms:W3CDTF">2018-12-03T08:22:00Z</dcterms:modified>
</cp:coreProperties>
</file>