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4DA4" w:rsidRPr="00104DA4" w:rsidP="00104DA4">
      <w:pPr>
        <w:keepLines/>
        <w:bidi w:val="0"/>
        <w:jc w:val="right"/>
        <w:rPr>
          <w:rFonts w:ascii="Times New Roman" w:hAnsi="Times New Roman" w:cs="Times New Roman"/>
          <w:sz w:val="24"/>
          <w:szCs w:val="24"/>
        </w:rPr>
      </w:pPr>
      <w:r w:rsidRPr="00104DA4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F07FF">
        <w:rPr>
          <w:rFonts w:ascii="Times New Roman" w:hAnsi="Times New Roman" w:cs="Times New Roman"/>
          <w:sz w:val="24"/>
          <w:szCs w:val="24"/>
        </w:rPr>
        <w:t>11</w:t>
      </w:r>
    </w:p>
    <w:p w:rsidR="00104DA4" w:rsidRPr="00104DA4" w:rsidP="00104DA4">
      <w:pPr>
        <w:keepLines/>
        <w:bidi w:val="0"/>
        <w:jc w:val="right"/>
        <w:rPr>
          <w:rFonts w:ascii="Times New Roman" w:hAnsi="Times New Roman" w:cs="Times New Roman"/>
          <w:sz w:val="24"/>
          <w:szCs w:val="24"/>
        </w:rPr>
      </w:pPr>
      <w:r w:rsidRPr="00104DA4">
        <w:rPr>
          <w:rFonts w:ascii="Times New Roman" w:hAnsi="Times New Roman" w:cs="Times New Roman"/>
          <w:sz w:val="24"/>
          <w:szCs w:val="24"/>
        </w:rPr>
        <w:t>k zákonu č. …/2017 Z. z.</w:t>
      </w:r>
    </w:p>
    <w:p w:rsidR="0065749F" w:rsidRPr="00104DA4" w:rsidP="00104DA4">
      <w:pPr>
        <w:bidi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FF" w:rsidP="000F07FF">
      <w:pPr>
        <w:bidi w:val="0"/>
        <w:spacing w:before="120"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KRITÉRiÁ </w:t>
      </w:r>
      <w:r w:rsidR="00735FCD">
        <w:rPr>
          <w:rFonts w:ascii="Times New Roman" w:hAnsi="Times New Roman" w:cs="Times New Roman"/>
          <w:b/>
          <w:caps/>
          <w:sz w:val="24"/>
          <w:szCs w:val="24"/>
        </w:rPr>
        <w:t>na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PRÍPRAVU </w:t>
      </w:r>
      <w:r w:rsidRPr="00104DA4" w:rsidR="00104DA4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104DA4" w:rsidR="00F87C7D">
        <w:rPr>
          <w:rFonts w:ascii="Times New Roman" w:hAnsi="Times New Roman" w:cs="Times New Roman"/>
          <w:b/>
          <w:caps/>
          <w:sz w:val="24"/>
          <w:szCs w:val="24"/>
        </w:rPr>
        <w:t>árodn</w:t>
      </w:r>
      <w:r>
        <w:rPr>
          <w:rFonts w:ascii="Times New Roman" w:hAnsi="Times New Roman" w:cs="Times New Roman"/>
          <w:b/>
          <w:caps/>
          <w:sz w:val="24"/>
          <w:szCs w:val="24"/>
        </w:rPr>
        <w:t>ÉHO akčnÉHO</w:t>
      </w:r>
      <w:r w:rsidRPr="00104DA4" w:rsidR="00F87C7D">
        <w:rPr>
          <w:rFonts w:ascii="Times New Roman" w:hAnsi="Times New Roman" w:cs="Times New Roman"/>
          <w:b/>
          <w:caps/>
          <w:sz w:val="24"/>
          <w:szCs w:val="24"/>
        </w:rPr>
        <w:t xml:space="preserve"> radónov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ÉHO </w:t>
      </w:r>
      <w:r w:rsidRPr="00104DA4" w:rsidR="00F87C7D">
        <w:rPr>
          <w:rFonts w:ascii="Times New Roman" w:hAnsi="Times New Roman" w:cs="Times New Roman"/>
          <w:b/>
          <w:caps/>
          <w:sz w:val="24"/>
          <w:szCs w:val="24"/>
        </w:rPr>
        <w:t>plán</w:t>
      </w:r>
      <w:r>
        <w:rPr>
          <w:rFonts w:ascii="Times New Roman" w:hAnsi="Times New Roman" w:cs="Times New Roman"/>
          <w:b/>
          <w:caps/>
          <w:sz w:val="24"/>
          <w:szCs w:val="24"/>
        </w:rPr>
        <w:t>U</w:t>
      </w:r>
    </w:p>
    <w:p w:rsidR="00223D53" w:rsidRPr="00104DA4" w:rsidP="000F07FF">
      <w:pPr>
        <w:bidi w:val="0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104DA4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0F07FF">
        <w:rPr>
          <w:rFonts w:ascii="Times New Roman" w:hAnsi="Times New Roman" w:cs="Times New Roman"/>
          <w:b/>
          <w:sz w:val="24"/>
          <w:szCs w:val="24"/>
        </w:rPr>
        <w:t>N</w:t>
      </w:r>
      <w:r w:rsidRPr="00104DA4" w:rsidR="0065749F">
        <w:rPr>
          <w:rFonts w:ascii="Times New Roman" w:hAnsi="Times New Roman" w:cs="Times New Roman"/>
          <w:b/>
          <w:sz w:val="24"/>
          <w:szCs w:val="24"/>
        </w:rPr>
        <w:t>árodn</w:t>
      </w:r>
      <w:r w:rsidR="000F07FF">
        <w:rPr>
          <w:rFonts w:ascii="Times New Roman" w:hAnsi="Times New Roman" w:cs="Times New Roman"/>
          <w:b/>
          <w:sz w:val="24"/>
          <w:szCs w:val="24"/>
        </w:rPr>
        <w:t>ý</w:t>
      </w:r>
      <w:r w:rsidRPr="00104DA4" w:rsidR="0065749F">
        <w:rPr>
          <w:rFonts w:ascii="Times New Roman" w:hAnsi="Times New Roman" w:cs="Times New Roman"/>
          <w:b/>
          <w:sz w:val="24"/>
          <w:szCs w:val="24"/>
        </w:rPr>
        <w:t xml:space="preserve"> akčn</w:t>
      </w:r>
      <w:r w:rsidR="000F07FF">
        <w:rPr>
          <w:rFonts w:ascii="Times New Roman" w:hAnsi="Times New Roman" w:cs="Times New Roman"/>
          <w:b/>
          <w:sz w:val="24"/>
          <w:szCs w:val="24"/>
        </w:rPr>
        <w:t>ý</w:t>
      </w:r>
      <w:r w:rsidRPr="00104DA4" w:rsidR="0065749F">
        <w:rPr>
          <w:rFonts w:ascii="Times New Roman" w:hAnsi="Times New Roman" w:cs="Times New Roman"/>
          <w:b/>
          <w:sz w:val="24"/>
          <w:szCs w:val="24"/>
        </w:rPr>
        <w:t xml:space="preserve"> radónov</w:t>
      </w:r>
      <w:r w:rsidR="000F07FF">
        <w:rPr>
          <w:rFonts w:ascii="Times New Roman" w:hAnsi="Times New Roman" w:cs="Times New Roman"/>
          <w:b/>
          <w:sz w:val="24"/>
          <w:szCs w:val="24"/>
        </w:rPr>
        <w:t>ý plán a jeho ciele</w:t>
      </w:r>
      <w:r w:rsidRPr="00104DA4" w:rsidR="00657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FFE" w:rsidRPr="0065749F" w:rsidP="00023AED">
      <w:pPr>
        <w:pStyle w:val="Odsek"/>
        <w:numPr>
          <w:ilvl w:val="3"/>
          <w:numId w:val="3"/>
        </w:numPr>
        <w:tabs>
          <w:tab w:val="clear" w:pos="1134"/>
          <w:tab w:val="clear" w:pos="1440"/>
        </w:tabs>
        <w:bidi w:val="0"/>
        <w:spacing w:before="120" w:after="120"/>
        <w:ind w:left="0" w:firstLine="284"/>
        <w:rPr>
          <w:rFonts w:ascii="Times New Roman" w:hAnsi="Times New Roman"/>
        </w:rPr>
      </w:pPr>
      <w:r w:rsidR="00023AED">
        <w:rPr>
          <w:rFonts w:ascii="Times New Roman" w:hAnsi="Times New Roman"/>
        </w:rPr>
        <w:t>Z</w:t>
      </w:r>
      <w:r w:rsidRPr="0065749F" w:rsidR="00961010">
        <w:rPr>
          <w:rFonts w:ascii="Times New Roman" w:hAnsi="Times New Roman"/>
        </w:rPr>
        <w:t>níž</w:t>
      </w:r>
      <w:r w:rsidR="0065749F">
        <w:rPr>
          <w:rFonts w:ascii="Times New Roman" w:hAnsi="Times New Roman"/>
        </w:rPr>
        <w:t>iť</w:t>
      </w:r>
      <w:r w:rsidRPr="0065749F" w:rsidR="00961010">
        <w:rPr>
          <w:rFonts w:ascii="Times New Roman" w:hAnsi="Times New Roman"/>
        </w:rPr>
        <w:t xml:space="preserve"> poč</w:t>
      </w:r>
      <w:r w:rsidR="0065749F">
        <w:rPr>
          <w:rFonts w:ascii="Times New Roman" w:hAnsi="Times New Roman"/>
        </w:rPr>
        <w:t>et</w:t>
      </w:r>
      <w:r w:rsidRPr="0065749F" w:rsidR="00961010">
        <w:rPr>
          <w:rFonts w:ascii="Times New Roman" w:hAnsi="Times New Roman"/>
        </w:rPr>
        <w:t xml:space="preserve"> úmrtí na rakovinu pľúc v dôsledku zvýšeného ožiarenia radónom a dcérskymi produktmi jeho premeny</w:t>
      </w:r>
      <w:r w:rsidRPr="0065749F" w:rsidR="008E2B35">
        <w:rPr>
          <w:rFonts w:ascii="Times New Roman" w:hAnsi="Times New Roman"/>
        </w:rPr>
        <w:t>.</w:t>
      </w:r>
    </w:p>
    <w:p w:rsidR="00223D53" w:rsidRPr="00D77923" w:rsidP="00023AED">
      <w:pPr>
        <w:pStyle w:val="Odsek"/>
        <w:numPr>
          <w:ilvl w:val="3"/>
          <w:numId w:val="3"/>
        </w:numPr>
        <w:tabs>
          <w:tab w:val="clear" w:pos="1134"/>
          <w:tab w:val="clear" w:pos="1440"/>
        </w:tabs>
        <w:bidi w:val="0"/>
        <w:spacing w:before="120" w:after="120"/>
        <w:ind w:left="0" w:firstLine="284"/>
        <w:rPr>
          <w:rFonts w:ascii="Times New Roman" w:hAnsi="Times New Roman"/>
        </w:rPr>
      </w:pPr>
      <w:r w:rsidRPr="00023AED">
        <w:rPr>
          <w:rFonts w:ascii="Times New Roman" w:hAnsi="Times New Roman"/>
        </w:rPr>
        <w:t>Zaviesť zrozumiteľný, priebežne aktualizovaný systém informovania obyvateľov</w:t>
      </w:r>
      <w:r w:rsidRPr="00023AED" w:rsidR="009D4808">
        <w:rPr>
          <w:rFonts w:ascii="Times New Roman" w:hAnsi="Times New Roman"/>
        </w:rPr>
        <w:t>,</w:t>
      </w:r>
      <w:r w:rsidRPr="00023AED" w:rsidR="00755905">
        <w:rPr>
          <w:rFonts w:ascii="Times New Roman" w:hAnsi="Times New Roman"/>
        </w:rPr>
        <w:t xml:space="preserve"> fyzických</w:t>
      </w:r>
      <w:r w:rsidR="00023AED">
        <w:rPr>
          <w:rFonts w:ascii="Times New Roman" w:hAnsi="Times New Roman"/>
        </w:rPr>
        <w:t xml:space="preserve"> </w:t>
      </w:r>
      <w:r w:rsidRPr="00023AED" w:rsidR="00755905">
        <w:rPr>
          <w:rFonts w:ascii="Times New Roman" w:hAnsi="Times New Roman"/>
        </w:rPr>
        <w:t>osôb</w:t>
      </w:r>
      <w:r w:rsidR="00210B64">
        <w:rPr>
          <w:rFonts w:ascii="Times New Roman" w:hAnsi="Times New Roman"/>
        </w:rPr>
        <w:t xml:space="preserve"> -</w:t>
      </w:r>
      <w:r w:rsidRPr="00023AED" w:rsidR="00755905">
        <w:rPr>
          <w:rFonts w:ascii="Times New Roman" w:hAnsi="Times New Roman"/>
        </w:rPr>
        <w:t xml:space="preserve"> podnikateľov a právnických osôb, ktoré </w:t>
      </w:r>
      <w:r w:rsidRPr="00D77923" w:rsidR="00755905">
        <w:rPr>
          <w:rFonts w:ascii="Times New Roman" w:hAnsi="Times New Roman"/>
        </w:rPr>
        <w:t xml:space="preserve">prevádzkujú alebo </w:t>
      </w:r>
      <w:r w:rsidRPr="00D77923" w:rsidR="00023AED">
        <w:rPr>
          <w:rFonts w:ascii="Times New Roman" w:hAnsi="Times New Roman"/>
        </w:rPr>
        <w:t xml:space="preserve">majú v úmysle </w:t>
      </w:r>
      <w:r w:rsidRPr="00D77923" w:rsidR="00755905">
        <w:rPr>
          <w:rFonts w:ascii="Times New Roman" w:hAnsi="Times New Roman"/>
        </w:rPr>
        <w:t xml:space="preserve">prevádzkovať pracoviská s možným zvýšeným ožiarením z radónu </w:t>
      </w:r>
      <w:r w:rsidRPr="00D77923" w:rsidR="004D5868">
        <w:rPr>
          <w:rFonts w:ascii="Times New Roman" w:hAnsi="Times New Roman"/>
        </w:rPr>
        <w:t xml:space="preserve">a dcérskymi produktmi jeho premeny </w:t>
      </w:r>
      <w:r w:rsidRPr="00D77923" w:rsidR="00755905">
        <w:rPr>
          <w:rFonts w:ascii="Times New Roman" w:hAnsi="Times New Roman"/>
        </w:rPr>
        <w:t>o</w:t>
      </w:r>
    </w:p>
    <w:p w:rsidR="00223D53" w:rsidRPr="0065749F" w:rsidP="00251277">
      <w:pPr>
        <w:pStyle w:val="ListParagraph"/>
        <w:numPr>
          <w:numId w:val="1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749F">
        <w:rPr>
          <w:rFonts w:ascii="Times New Roman" w:hAnsi="Times New Roman" w:cs="Times New Roman"/>
          <w:sz w:val="24"/>
          <w:szCs w:val="24"/>
        </w:rPr>
        <w:t>zdravotných rizikách ožiarenia prírodným ionizujúcim žiarením,</w:t>
      </w:r>
    </w:p>
    <w:p w:rsidR="00CD0EA6" w:rsidRPr="0065749F" w:rsidP="00251277">
      <w:pPr>
        <w:pStyle w:val="ListParagraph"/>
        <w:numPr>
          <w:numId w:val="1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749F" w:rsidR="00223D53">
        <w:rPr>
          <w:rFonts w:ascii="Times New Roman" w:hAnsi="Times New Roman" w:cs="Times New Roman"/>
          <w:sz w:val="24"/>
          <w:szCs w:val="24"/>
        </w:rPr>
        <w:t>možnostiach stanovenia objemovej aktivity</w:t>
      </w:r>
      <w:r w:rsidRPr="0065749F" w:rsidR="000A267B">
        <w:rPr>
          <w:rFonts w:ascii="Times New Roman" w:hAnsi="Times New Roman" w:cs="Times New Roman"/>
          <w:sz w:val="24"/>
          <w:szCs w:val="24"/>
        </w:rPr>
        <w:t xml:space="preserve"> </w:t>
      </w:r>
      <w:r w:rsidRPr="0065749F" w:rsidR="00223D53">
        <w:rPr>
          <w:rFonts w:ascii="Times New Roman" w:hAnsi="Times New Roman" w:cs="Times New Roman"/>
          <w:sz w:val="24"/>
          <w:szCs w:val="24"/>
        </w:rPr>
        <w:t xml:space="preserve">radónu vo vnútornom ovzduší </w:t>
      </w:r>
      <w:r w:rsidRPr="0065749F" w:rsidR="009D4808">
        <w:rPr>
          <w:rFonts w:ascii="Times New Roman" w:hAnsi="Times New Roman" w:cs="Times New Roman"/>
          <w:sz w:val="24"/>
          <w:szCs w:val="24"/>
        </w:rPr>
        <w:t>pobytových priestorov</w:t>
      </w:r>
      <w:r w:rsidRPr="0065749F" w:rsidR="00755905">
        <w:rPr>
          <w:rFonts w:ascii="Times New Roman" w:hAnsi="Times New Roman" w:cs="Times New Roman"/>
          <w:sz w:val="24"/>
          <w:szCs w:val="24"/>
        </w:rPr>
        <w:t>,</w:t>
      </w:r>
    </w:p>
    <w:p w:rsidR="00755905" w:rsidRPr="0065749F" w:rsidP="00251277">
      <w:pPr>
        <w:pStyle w:val="ListParagraph"/>
        <w:numPr>
          <w:numId w:val="1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749F" w:rsidR="00CD0EA6">
        <w:rPr>
          <w:rFonts w:ascii="Times New Roman" w:hAnsi="Times New Roman" w:cs="Times New Roman"/>
          <w:sz w:val="24"/>
          <w:szCs w:val="24"/>
        </w:rPr>
        <w:t xml:space="preserve">možnostiach </w:t>
      </w:r>
      <w:r w:rsidRPr="0065749F" w:rsidR="000A267B">
        <w:rPr>
          <w:rFonts w:ascii="Times New Roman" w:hAnsi="Times New Roman" w:cs="Times New Roman"/>
          <w:sz w:val="24"/>
          <w:szCs w:val="24"/>
        </w:rPr>
        <w:t>vykonan</w:t>
      </w:r>
      <w:r w:rsidRPr="0065749F" w:rsidR="00CD0EA6">
        <w:rPr>
          <w:rFonts w:ascii="Times New Roman" w:hAnsi="Times New Roman" w:cs="Times New Roman"/>
          <w:sz w:val="24"/>
          <w:szCs w:val="24"/>
        </w:rPr>
        <w:t>ia</w:t>
      </w:r>
      <w:r w:rsidRPr="0065749F" w:rsidR="000A267B">
        <w:rPr>
          <w:rFonts w:ascii="Times New Roman" w:hAnsi="Times New Roman" w:cs="Times New Roman"/>
          <w:sz w:val="24"/>
          <w:szCs w:val="24"/>
        </w:rPr>
        <w:t xml:space="preserve"> nápravných opatrení na zníženie </w:t>
      </w:r>
      <w:r w:rsidRPr="0065749F" w:rsidR="00F76C8F">
        <w:rPr>
          <w:rFonts w:ascii="Times New Roman" w:hAnsi="Times New Roman" w:cs="Times New Roman"/>
          <w:sz w:val="24"/>
          <w:szCs w:val="24"/>
        </w:rPr>
        <w:t xml:space="preserve">objemovej aktivity radónu </w:t>
      </w:r>
      <w:r w:rsidRPr="0065749F" w:rsidR="00CD0EA6">
        <w:rPr>
          <w:rFonts w:ascii="Times New Roman" w:hAnsi="Times New Roman" w:cs="Times New Roman"/>
          <w:sz w:val="24"/>
          <w:szCs w:val="24"/>
        </w:rPr>
        <w:t>vo vnútornom ovzduší stavieb</w:t>
      </w:r>
      <w:r w:rsidRPr="0065749F">
        <w:rPr>
          <w:rFonts w:ascii="Times New Roman" w:hAnsi="Times New Roman" w:cs="Times New Roman"/>
          <w:sz w:val="24"/>
          <w:szCs w:val="24"/>
        </w:rPr>
        <w:t xml:space="preserve"> a</w:t>
      </w:r>
      <w:r w:rsidR="004D5868">
        <w:rPr>
          <w:rFonts w:ascii="Times New Roman" w:hAnsi="Times New Roman" w:cs="Times New Roman"/>
          <w:sz w:val="24"/>
          <w:szCs w:val="24"/>
        </w:rPr>
        <w:t> </w:t>
      </w:r>
      <w:r w:rsidRPr="00735FCD">
        <w:rPr>
          <w:rFonts w:ascii="Times New Roman" w:hAnsi="Times New Roman" w:cs="Times New Roman"/>
          <w:sz w:val="24"/>
          <w:szCs w:val="24"/>
        </w:rPr>
        <w:t>pracovísk</w:t>
      </w:r>
      <w:r w:rsidRPr="00735FCD" w:rsidR="004D5868">
        <w:rPr>
          <w:rFonts w:ascii="Times New Roman" w:hAnsi="Times New Roman" w:cs="Times New Roman"/>
          <w:sz w:val="24"/>
          <w:szCs w:val="24"/>
        </w:rPr>
        <w:t>;</w:t>
      </w:r>
      <w:r w:rsidR="004D58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749F" w:rsidR="00CD0EA6">
        <w:rPr>
          <w:rFonts w:ascii="Times New Roman" w:hAnsi="Times New Roman" w:cs="Times New Roman"/>
          <w:sz w:val="24"/>
          <w:szCs w:val="24"/>
        </w:rPr>
        <w:t xml:space="preserve">zvýšením výmeny vzduchu, reguláciou doby pobytu </w:t>
      </w:r>
      <w:r w:rsidRPr="0065749F">
        <w:rPr>
          <w:rFonts w:ascii="Times New Roman" w:hAnsi="Times New Roman" w:cs="Times New Roman"/>
          <w:sz w:val="24"/>
          <w:szCs w:val="24"/>
        </w:rPr>
        <w:t>osôb v stavbách a</w:t>
      </w:r>
      <w:r w:rsidR="00251277">
        <w:rPr>
          <w:rFonts w:ascii="Times New Roman" w:hAnsi="Times New Roman" w:cs="Times New Roman"/>
          <w:sz w:val="24"/>
          <w:szCs w:val="24"/>
        </w:rPr>
        <w:t xml:space="preserve"> na </w:t>
      </w:r>
      <w:r w:rsidRPr="0065749F">
        <w:rPr>
          <w:rFonts w:ascii="Times New Roman" w:hAnsi="Times New Roman" w:cs="Times New Roman"/>
          <w:sz w:val="24"/>
          <w:szCs w:val="24"/>
        </w:rPr>
        <w:t xml:space="preserve">pracoviskách, </w:t>
      </w:r>
      <w:r w:rsidRPr="0065749F" w:rsidR="005E3F9E">
        <w:rPr>
          <w:rFonts w:ascii="Times New Roman" w:hAnsi="Times New Roman" w:cs="Times New Roman"/>
          <w:sz w:val="24"/>
          <w:szCs w:val="24"/>
        </w:rPr>
        <w:t>vykonaním opatrení,</w:t>
      </w:r>
    </w:p>
    <w:p w:rsidR="00223D53" w:rsidRPr="0065749F" w:rsidP="00251277">
      <w:pPr>
        <w:pStyle w:val="ListParagraph"/>
        <w:numPr>
          <w:numId w:val="1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749F" w:rsidR="00755905">
        <w:rPr>
          <w:rFonts w:ascii="Times New Roman" w:hAnsi="Times New Roman" w:cs="Times New Roman"/>
          <w:sz w:val="24"/>
          <w:szCs w:val="24"/>
        </w:rPr>
        <w:t>opatreniach, ktoré sú potrebné dodržať pri rekonštrukcii stavieb a</w:t>
      </w:r>
      <w:r w:rsidR="00251277">
        <w:rPr>
          <w:rFonts w:ascii="Times New Roman" w:hAnsi="Times New Roman" w:cs="Times New Roman"/>
          <w:sz w:val="24"/>
          <w:szCs w:val="24"/>
        </w:rPr>
        <w:t> </w:t>
      </w:r>
      <w:r w:rsidRPr="0065749F" w:rsidR="00755905">
        <w:rPr>
          <w:rFonts w:ascii="Times New Roman" w:hAnsi="Times New Roman" w:cs="Times New Roman"/>
          <w:sz w:val="24"/>
          <w:szCs w:val="24"/>
        </w:rPr>
        <w:t>pracovísk</w:t>
      </w:r>
      <w:r w:rsidR="00251277">
        <w:rPr>
          <w:rFonts w:ascii="Times New Roman" w:hAnsi="Times New Roman" w:cs="Times New Roman"/>
          <w:sz w:val="24"/>
          <w:szCs w:val="24"/>
        </w:rPr>
        <w:t xml:space="preserve"> </w:t>
      </w:r>
      <w:r w:rsidRPr="0065749F" w:rsidR="00755905">
        <w:rPr>
          <w:rFonts w:ascii="Times New Roman" w:hAnsi="Times New Roman" w:cs="Times New Roman"/>
          <w:sz w:val="24"/>
          <w:szCs w:val="24"/>
        </w:rPr>
        <w:t xml:space="preserve">na zníženie </w:t>
      </w:r>
      <w:r w:rsidRPr="0065749F" w:rsidR="00F76C8F">
        <w:rPr>
          <w:rFonts w:ascii="Times New Roman" w:hAnsi="Times New Roman" w:cs="Times New Roman"/>
          <w:sz w:val="24"/>
          <w:szCs w:val="24"/>
        </w:rPr>
        <w:t xml:space="preserve">objemovej aktivity radónu </w:t>
      </w:r>
      <w:r w:rsidRPr="0065749F" w:rsidR="00755905">
        <w:rPr>
          <w:rFonts w:ascii="Times New Roman" w:hAnsi="Times New Roman" w:cs="Times New Roman"/>
          <w:sz w:val="24"/>
          <w:szCs w:val="24"/>
        </w:rPr>
        <w:t>a to najmä pri rekonštrukciách zameraných na úsporu energie,</w:t>
      </w:r>
    </w:p>
    <w:p w:rsidR="000A267B" w:rsidRPr="0065749F" w:rsidP="00251277">
      <w:pPr>
        <w:pStyle w:val="ListParagraph"/>
        <w:numPr>
          <w:numId w:val="1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749F">
        <w:rPr>
          <w:rFonts w:ascii="Times New Roman" w:hAnsi="Times New Roman" w:cs="Times New Roman"/>
          <w:sz w:val="24"/>
          <w:szCs w:val="24"/>
        </w:rPr>
        <w:t xml:space="preserve">možnostiach a spôsoboch vykonania preventívnych opatrení na zníženie </w:t>
      </w:r>
      <w:r w:rsidRPr="0065749F" w:rsidR="00F76C8F">
        <w:rPr>
          <w:rFonts w:ascii="Times New Roman" w:hAnsi="Times New Roman" w:cs="Times New Roman"/>
          <w:sz w:val="24"/>
          <w:szCs w:val="24"/>
        </w:rPr>
        <w:t xml:space="preserve">objemovej aktivity radónu </w:t>
      </w:r>
      <w:r w:rsidRPr="0065749F">
        <w:rPr>
          <w:rFonts w:ascii="Times New Roman" w:hAnsi="Times New Roman" w:cs="Times New Roman"/>
          <w:sz w:val="24"/>
          <w:szCs w:val="24"/>
        </w:rPr>
        <w:t>pred výstavbou</w:t>
      </w:r>
      <w:r w:rsidRPr="0065749F" w:rsidR="00755905">
        <w:rPr>
          <w:rFonts w:ascii="Times New Roman" w:hAnsi="Times New Roman" w:cs="Times New Roman"/>
          <w:sz w:val="24"/>
          <w:szCs w:val="24"/>
        </w:rPr>
        <w:t>.</w:t>
      </w:r>
    </w:p>
    <w:p w:rsidR="00EE5F29" w:rsidRPr="00251277" w:rsidP="00251277">
      <w:pPr>
        <w:pStyle w:val="Odsek"/>
        <w:numPr>
          <w:ilvl w:val="3"/>
          <w:numId w:val="3"/>
        </w:numPr>
        <w:tabs>
          <w:tab w:val="clear" w:pos="1134"/>
          <w:tab w:val="clear" w:pos="1440"/>
        </w:tabs>
        <w:bidi w:val="0"/>
        <w:spacing w:before="120" w:after="120"/>
        <w:ind w:left="0" w:firstLine="284"/>
        <w:rPr>
          <w:rFonts w:ascii="Times New Roman" w:hAnsi="Times New Roman"/>
        </w:rPr>
      </w:pPr>
      <w:r w:rsidRPr="00251277" w:rsidR="005F011E">
        <w:rPr>
          <w:rFonts w:ascii="Times New Roman" w:hAnsi="Times New Roman"/>
        </w:rPr>
        <w:t>Zaviesť zrozumiteľný</w:t>
      </w:r>
      <w:r w:rsidR="00210B64">
        <w:rPr>
          <w:rFonts w:ascii="Times New Roman" w:hAnsi="Times New Roman"/>
        </w:rPr>
        <w:t xml:space="preserve"> </w:t>
      </w:r>
      <w:r w:rsidRPr="00251277" w:rsidR="005F011E">
        <w:rPr>
          <w:rFonts w:ascii="Times New Roman" w:hAnsi="Times New Roman"/>
        </w:rPr>
        <w:t>systém vzdelávania</w:t>
      </w:r>
      <w:r w:rsidR="000F07FF">
        <w:rPr>
          <w:rFonts w:ascii="Times New Roman" w:hAnsi="Times New Roman"/>
        </w:rPr>
        <w:t xml:space="preserve"> </w:t>
      </w:r>
      <w:r w:rsidR="00735FCD">
        <w:rPr>
          <w:rFonts w:ascii="Times New Roman" w:hAnsi="Times New Roman"/>
        </w:rPr>
        <w:t>stavebných inžinierov,</w:t>
      </w:r>
      <w:r w:rsidRPr="00251277" w:rsidR="00735FCD">
        <w:rPr>
          <w:rFonts w:ascii="Times New Roman" w:hAnsi="Times New Roman"/>
        </w:rPr>
        <w:t xml:space="preserve"> </w:t>
      </w:r>
      <w:r w:rsidRPr="00251277" w:rsidR="005F011E">
        <w:rPr>
          <w:rFonts w:ascii="Times New Roman" w:hAnsi="Times New Roman"/>
        </w:rPr>
        <w:t>projektantov, arch</w:t>
      </w:r>
      <w:r w:rsidR="00CC7586">
        <w:rPr>
          <w:rFonts w:ascii="Times New Roman" w:hAnsi="Times New Roman"/>
        </w:rPr>
        <w:t xml:space="preserve">itektov, </w:t>
      </w:r>
      <w:r w:rsidR="00210B64">
        <w:rPr>
          <w:rFonts w:ascii="Times New Roman" w:hAnsi="Times New Roman"/>
        </w:rPr>
        <w:t>osôb, ktoré</w:t>
      </w:r>
      <w:r w:rsidRPr="00251277" w:rsidR="005F011E">
        <w:rPr>
          <w:rFonts w:ascii="Times New Roman" w:hAnsi="Times New Roman"/>
        </w:rPr>
        <w:t xml:space="preserve"> vykonávajú stavebný dozor, </w:t>
      </w:r>
      <w:r w:rsidR="00210B64">
        <w:rPr>
          <w:rFonts w:ascii="Times New Roman" w:hAnsi="Times New Roman"/>
        </w:rPr>
        <w:t>zamestnancov</w:t>
      </w:r>
      <w:r w:rsidRPr="00251277" w:rsidR="005F011E">
        <w:rPr>
          <w:rFonts w:ascii="Times New Roman" w:hAnsi="Times New Roman"/>
        </w:rPr>
        <w:t xml:space="preserve"> stavebných úradov, </w:t>
      </w:r>
      <w:r w:rsidR="0035752B">
        <w:rPr>
          <w:rFonts w:ascii="Times New Roman" w:hAnsi="Times New Roman"/>
        </w:rPr>
        <w:t>sprostredkovateľov na realitnom trhu,</w:t>
      </w:r>
      <w:r w:rsidR="00D77923">
        <w:rPr>
          <w:rFonts w:ascii="Times New Roman" w:hAnsi="Times New Roman"/>
        </w:rPr>
        <w:t xml:space="preserve"> učiteľov, </w:t>
      </w:r>
      <w:r w:rsidRPr="00251277" w:rsidR="00D77923">
        <w:rPr>
          <w:rFonts w:ascii="Times New Roman" w:hAnsi="Times New Roman"/>
        </w:rPr>
        <w:t>lekárov</w:t>
      </w:r>
      <w:r w:rsidR="00D77923">
        <w:rPr>
          <w:rFonts w:ascii="Times New Roman" w:hAnsi="Times New Roman"/>
        </w:rPr>
        <w:t xml:space="preserve"> a</w:t>
      </w:r>
      <w:r w:rsidRPr="00251277" w:rsidR="00D77923">
        <w:rPr>
          <w:rFonts w:ascii="Times New Roman" w:hAnsi="Times New Roman"/>
        </w:rPr>
        <w:t xml:space="preserve"> </w:t>
      </w:r>
      <w:r w:rsidRPr="00251277" w:rsidR="005F011E">
        <w:rPr>
          <w:rFonts w:ascii="Times New Roman" w:hAnsi="Times New Roman"/>
        </w:rPr>
        <w:t xml:space="preserve">laickej verejnosti </w:t>
      </w:r>
      <w:r w:rsidRPr="00251277">
        <w:rPr>
          <w:rFonts w:ascii="Times New Roman" w:hAnsi="Times New Roman"/>
        </w:rPr>
        <w:t>o radónovej problematike v</w:t>
      </w:r>
      <w:r w:rsidR="000F07FF">
        <w:rPr>
          <w:rFonts w:ascii="Times New Roman" w:hAnsi="Times New Roman"/>
        </w:rPr>
        <w:t> pobytových priestoroch</w:t>
      </w:r>
      <w:r w:rsidRPr="00251277" w:rsidR="0065749F">
        <w:rPr>
          <w:rFonts w:ascii="Times New Roman" w:hAnsi="Times New Roman"/>
        </w:rPr>
        <w:t>; n</w:t>
      </w:r>
      <w:r w:rsidRPr="00251277" w:rsidR="00B6376B">
        <w:rPr>
          <w:rFonts w:ascii="Times New Roman" w:hAnsi="Times New Roman"/>
        </w:rPr>
        <w:t xml:space="preserve">a tento účel využiť </w:t>
      </w:r>
      <w:r w:rsidR="00210B64">
        <w:rPr>
          <w:rFonts w:ascii="Times New Roman" w:hAnsi="Times New Roman"/>
        </w:rPr>
        <w:t xml:space="preserve">aj </w:t>
      </w:r>
      <w:r w:rsidRPr="00251277" w:rsidR="00B6376B">
        <w:rPr>
          <w:rFonts w:ascii="Times New Roman" w:hAnsi="Times New Roman"/>
        </w:rPr>
        <w:t>spoluprácu mimovládnych organizácií a médií.</w:t>
      </w:r>
      <w:r w:rsidR="004D5868">
        <w:rPr>
          <w:rFonts w:ascii="Times New Roman" w:hAnsi="Times New Roman"/>
        </w:rPr>
        <w:t xml:space="preserve">   </w:t>
      </w:r>
    </w:p>
    <w:p w:rsidR="000A267B" w:rsidRPr="00735FCD" w:rsidP="00210B64">
      <w:pPr>
        <w:pStyle w:val="Odsek"/>
        <w:numPr>
          <w:ilvl w:val="3"/>
          <w:numId w:val="3"/>
        </w:numPr>
        <w:tabs>
          <w:tab w:val="clear" w:pos="1134"/>
          <w:tab w:val="clear" w:pos="1440"/>
        </w:tabs>
        <w:bidi w:val="0"/>
        <w:spacing w:before="120" w:after="120"/>
        <w:ind w:left="0" w:firstLine="284"/>
        <w:rPr>
          <w:rFonts w:ascii="Times New Roman" w:hAnsi="Times New Roman"/>
        </w:rPr>
      </w:pPr>
      <w:r w:rsidRPr="00CC7586">
        <w:rPr>
          <w:rFonts w:ascii="Times New Roman" w:hAnsi="Times New Roman"/>
        </w:rPr>
        <w:t xml:space="preserve">Zabezpečiť identifikáciu území </w:t>
      </w:r>
      <w:r w:rsidRPr="00CC7586" w:rsidR="0065749F">
        <w:rPr>
          <w:rFonts w:ascii="Times New Roman" w:hAnsi="Times New Roman"/>
        </w:rPr>
        <w:t>so zvýšeným výskytom radónu</w:t>
      </w:r>
      <w:r w:rsidR="004D5868">
        <w:rPr>
          <w:rFonts w:ascii="Times New Roman" w:hAnsi="Times New Roman"/>
        </w:rPr>
        <w:t xml:space="preserve"> </w:t>
      </w:r>
      <w:r w:rsidRPr="00735FCD" w:rsidR="004D5868">
        <w:rPr>
          <w:rFonts w:ascii="Times New Roman" w:hAnsi="Times New Roman"/>
        </w:rPr>
        <w:t>a dcérskymi produktmi jeho premeny</w:t>
      </w:r>
      <w:r w:rsidRPr="00735FCD">
        <w:rPr>
          <w:rFonts w:ascii="Times New Roman" w:hAnsi="Times New Roman"/>
        </w:rPr>
        <w:t>, kde v </w:t>
      </w:r>
      <w:r w:rsidRPr="00735FCD" w:rsidR="000F07FF">
        <w:rPr>
          <w:rFonts w:ascii="Times New Roman" w:hAnsi="Times New Roman"/>
        </w:rPr>
        <w:t>p</w:t>
      </w:r>
      <w:r w:rsidRPr="00735FCD">
        <w:rPr>
          <w:rFonts w:ascii="Times New Roman" w:hAnsi="Times New Roman"/>
        </w:rPr>
        <w:t>obyt</w:t>
      </w:r>
      <w:r w:rsidRPr="00735FCD" w:rsidR="000F07FF">
        <w:rPr>
          <w:rFonts w:ascii="Times New Roman" w:hAnsi="Times New Roman"/>
        </w:rPr>
        <w:t>ov</w:t>
      </w:r>
      <w:r w:rsidR="00210B64">
        <w:rPr>
          <w:rFonts w:ascii="Times New Roman" w:hAnsi="Times New Roman"/>
        </w:rPr>
        <w:t>ých</w:t>
      </w:r>
      <w:r w:rsidRPr="00735FCD">
        <w:rPr>
          <w:rFonts w:ascii="Times New Roman" w:hAnsi="Times New Roman"/>
        </w:rPr>
        <w:t xml:space="preserve"> priestor</w:t>
      </w:r>
      <w:r w:rsidR="00210B64">
        <w:rPr>
          <w:rFonts w:ascii="Times New Roman" w:hAnsi="Times New Roman"/>
        </w:rPr>
        <w:t>och</w:t>
      </w:r>
      <w:r w:rsidRPr="00735FCD">
        <w:rPr>
          <w:rFonts w:ascii="Times New Roman" w:hAnsi="Times New Roman"/>
        </w:rPr>
        <w:t xml:space="preserve"> </w:t>
      </w:r>
      <w:r w:rsidRPr="00735FCD" w:rsidR="000F07FF">
        <w:rPr>
          <w:rFonts w:ascii="Times New Roman" w:hAnsi="Times New Roman"/>
          <w:szCs w:val="24"/>
        </w:rPr>
        <w:t>objemová aktivita</w:t>
      </w:r>
      <w:r w:rsidRPr="00735FCD" w:rsidR="00F76C8F">
        <w:rPr>
          <w:rFonts w:ascii="Times New Roman" w:hAnsi="Times New Roman"/>
          <w:szCs w:val="24"/>
        </w:rPr>
        <w:t xml:space="preserve"> radónu </w:t>
      </w:r>
      <w:r w:rsidRPr="00735FCD">
        <w:rPr>
          <w:rFonts w:ascii="Times New Roman" w:hAnsi="Times New Roman"/>
        </w:rPr>
        <w:t>prekračuje ref</w:t>
      </w:r>
      <w:r w:rsidRPr="00735FCD" w:rsidR="005F011E">
        <w:rPr>
          <w:rFonts w:ascii="Times New Roman" w:hAnsi="Times New Roman"/>
        </w:rPr>
        <w:t>e</w:t>
      </w:r>
      <w:r w:rsidRPr="00735FCD">
        <w:rPr>
          <w:rFonts w:ascii="Times New Roman" w:hAnsi="Times New Roman"/>
        </w:rPr>
        <w:t>renčnú úrove</w:t>
      </w:r>
      <w:r w:rsidRPr="00735FCD" w:rsidR="00CD0EA6">
        <w:rPr>
          <w:rFonts w:ascii="Times New Roman" w:hAnsi="Times New Roman"/>
        </w:rPr>
        <w:t>ň 300 Bq/m</w:t>
      </w:r>
      <w:r w:rsidRPr="00735FCD" w:rsidR="00CD0EA6">
        <w:rPr>
          <w:rFonts w:ascii="Times New Roman" w:hAnsi="Times New Roman"/>
          <w:vertAlign w:val="superscript"/>
        </w:rPr>
        <w:t>3</w:t>
      </w:r>
      <w:r w:rsidRPr="00735FCD" w:rsidR="00CD0EA6">
        <w:rPr>
          <w:rFonts w:ascii="Times New Roman" w:hAnsi="Times New Roman"/>
        </w:rPr>
        <w:t xml:space="preserve">. </w:t>
      </w:r>
    </w:p>
    <w:p w:rsidR="00961010" w:rsidRPr="00735FCD" w:rsidP="00CC7586">
      <w:pPr>
        <w:pStyle w:val="Odsek"/>
        <w:numPr>
          <w:ilvl w:val="3"/>
          <w:numId w:val="3"/>
        </w:numPr>
        <w:tabs>
          <w:tab w:val="clear" w:pos="1134"/>
          <w:tab w:val="clear" w:pos="1440"/>
        </w:tabs>
        <w:bidi w:val="0"/>
        <w:spacing w:before="120" w:after="120"/>
        <w:ind w:left="0" w:firstLine="284"/>
        <w:rPr>
          <w:rFonts w:ascii="Times New Roman" w:hAnsi="Times New Roman"/>
        </w:rPr>
      </w:pPr>
      <w:r w:rsidRPr="00735FCD">
        <w:rPr>
          <w:rFonts w:ascii="Times New Roman" w:hAnsi="Times New Roman"/>
        </w:rPr>
        <w:t xml:space="preserve">Zabezpečiť spoluprácu </w:t>
      </w:r>
      <w:r w:rsidR="00735FCD">
        <w:rPr>
          <w:rFonts w:ascii="Times New Roman" w:hAnsi="Times New Roman"/>
        </w:rPr>
        <w:t xml:space="preserve">príslušných </w:t>
      </w:r>
      <w:r w:rsidRPr="00735FCD" w:rsidR="00E45FFE">
        <w:rPr>
          <w:rFonts w:ascii="Times New Roman" w:hAnsi="Times New Roman"/>
        </w:rPr>
        <w:t>ministerstiev pri vyhľadávaní pracovísk s možným z</w:t>
      </w:r>
      <w:r w:rsidRPr="00735FCD" w:rsidR="000F07FF">
        <w:rPr>
          <w:rFonts w:ascii="Times New Roman" w:hAnsi="Times New Roman"/>
        </w:rPr>
        <w:t>výšeným ožiarením z radónu</w:t>
      </w:r>
      <w:r w:rsidRPr="00735FCD" w:rsidR="004D5868">
        <w:rPr>
          <w:rFonts w:ascii="Times New Roman" w:hAnsi="Times New Roman"/>
        </w:rPr>
        <w:t xml:space="preserve"> a dcérskymi produktmi jeho premeny</w:t>
      </w:r>
      <w:r w:rsidRPr="00735FCD" w:rsidR="000F07FF">
        <w:rPr>
          <w:rFonts w:ascii="Times New Roman" w:hAnsi="Times New Roman"/>
        </w:rPr>
        <w:t>.</w:t>
      </w:r>
    </w:p>
    <w:p w:rsidR="00480572" w:rsidRPr="00CC7586" w:rsidP="00CC7586">
      <w:pPr>
        <w:pStyle w:val="Odsek"/>
        <w:numPr>
          <w:ilvl w:val="3"/>
          <w:numId w:val="3"/>
        </w:numPr>
        <w:tabs>
          <w:tab w:val="clear" w:pos="1134"/>
          <w:tab w:val="clear" w:pos="1440"/>
        </w:tabs>
        <w:bidi w:val="0"/>
        <w:spacing w:before="120" w:after="120"/>
        <w:ind w:left="0" w:firstLine="284"/>
        <w:rPr>
          <w:rFonts w:ascii="Times New Roman" w:hAnsi="Times New Roman"/>
        </w:rPr>
      </w:pPr>
      <w:r w:rsidRPr="00CC7586" w:rsidR="00CD0EA6">
        <w:rPr>
          <w:rFonts w:ascii="Times New Roman" w:hAnsi="Times New Roman"/>
        </w:rPr>
        <w:t xml:space="preserve">Podporovať </w:t>
      </w:r>
      <w:r w:rsidRPr="00CC7586">
        <w:rPr>
          <w:rFonts w:ascii="Times New Roman" w:hAnsi="Times New Roman"/>
        </w:rPr>
        <w:t xml:space="preserve">spoluprácu </w:t>
      </w:r>
      <w:r w:rsidR="0011031A">
        <w:rPr>
          <w:rFonts w:ascii="Times New Roman" w:hAnsi="Times New Roman"/>
        </w:rPr>
        <w:t xml:space="preserve">príslušných </w:t>
      </w:r>
      <w:r w:rsidRPr="00CC7586">
        <w:rPr>
          <w:rFonts w:ascii="Times New Roman" w:hAnsi="Times New Roman"/>
        </w:rPr>
        <w:t xml:space="preserve">ministerstiev pri </w:t>
      </w:r>
      <w:r w:rsidR="0011031A">
        <w:rPr>
          <w:rFonts w:ascii="Times New Roman" w:hAnsi="Times New Roman"/>
        </w:rPr>
        <w:t>vykonávaní</w:t>
      </w:r>
      <w:r w:rsidRPr="00CC7586">
        <w:rPr>
          <w:rFonts w:ascii="Times New Roman" w:hAnsi="Times New Roman"/>
        </w:rPr>
        <w:t xml:space="preserve"> </w:t>
      </w:r>
      <w:r w:rsidRPr="00CC7586" w:rsidR="00CD0EA6">
        <w:rPr>
          <w:rFonts w:ascii="Times New Roman" w:hAnsi="Times New Roman"/>
        </w:rPr>
        <w:t>vedeck</w:t>
      </w:r>
      <w:r w:rsidRPr="00CC7586">
        <w:rPr>
          <w:rFonts w:ascii="Times New Roman" w:hAnsi="Times New Roman"/>
        </w:rPr>
        <w:t>ých</w:t>
      </w:r>
      <w:r w:rsidRPr="00CC7586" w:rsidR="00CD0EA6">
        <w:rPr>
          <w:rFonts w:ascii="Times New Roman" w:hAnsi="Times New Roman"/>
        </w:rPr>
        <w:t xml:space="preserve"> projekt</w:t>
      </w:r>
      <w:r w:rsidRPr="00CC7586">
        <w:rPr>
          <w:rFonts w:ascii="Times New Roman" w:hAnsi="Times New Roman"/>
        </w:rPr>
        <w:t xml:space="preserve">ov </w:t>
      </w:r>
      <w:r w:rsidRPr="00CC7586" w:rsidR="00CD0EA6">
        <w:rPr>
          <w:rFonts w:ascii="Times New Roman" w:hAnsi="Times New Roman"/>
        </w:rPr>
        <w:t>a</w:t>
      </w:r>
      <w:r w:rsidRPr="00CC7586">
        <w:rPr>
          <w:rFonts w:ascii="Times New Roman" w:hAnsi="Times New Roman"/>
        </w:rPr>
        <w:t> </w:t>
      </w:r>
      <w:r w:rsidRPr="00CC7586" w:rsidR="00CD0EA6">
        <w:rPr>
          <w:rFonts w:ascii="Times New Roman" w:hAnsi="Times New Roman"/>
        </w:rPr>
        <w:t>projekt</w:t>
      </w:r>
      <w:r w:rsidRPr="00CC7586">
        <w:rPr>
          <w:rFonts w:ascii="Times New Roman" w:hAnsi="Times New Roman"/>
        </w:rPr>
        <w:t xml:space="preserve">ov </w:t>
      </w:r>
      <w:r w:rsidRPr="00CC7586" w:rsidR="00CD0EA6">
        <w:rPr>
          <w:rFonts w:ascii="Times New Roman" w:hAnsi="Times New Roman"/>
        </w:rPr>
        <w:t>v regiónoch zameran</w:t>
      </w:r>
      <w:r w:rsidRPr="00CC7586">
        <w:rPr>
          <w:rFonts w:ascii="Times New Roman" w:hAnsi="Times New Roman"/>
        </w:rPr>
        <w:t xml:space="preserve">ých </w:t>
      </w:r>
      <w:r w:rsidRPr="00CC7586" w:rsidR="00CD0EA6">
        <w:rPr>
          <w:rFonts w:ascii="Times New Roman" w:hAnsi="Times New Roman"/>
        </w:rPr>
        <w:t xml:space="preserve">na </w:t>
      </w:r>
    </w:p>
    <w:p w:rsidR="00CD0EA6" w:rsidRPr="0065749F" w:rsidP="0011031A">
      <w:pPr>
        <w:pStyle w:val="ListParagraph"/>
        <w:numPr>
          <w:numId w:val="6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749F" w:rsidR="00480572">
        <w:rPr>
          <w:rFonts w:ascii="Times New Roman" w:hAnsi="Times New Roman" w:cs="Times New Roman"/>
          <w:sz w:val="24"/>
          <w:szCs w:val="24"/>
        </w:rPr>
        <w:t xml:space="preserve">vývoj metód na stanovenie exhalácie radónu zo stavebných materiálov, </w:t>
      </w:r>
    </w:p>
    <w:p w:rsidR="00480572" w:rsidRPr="0065749F" w:rsidP="0011031A">
      <w:pPr>
        <w:pStyle w:val="ListParagraph"/>
        <w:numPr>
          <w:numId w:val="6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749F">
        <w:rPr>
          <w:rFonts w:ascii="Times New Roman" w:hAnsi="Times New Roman" w:cs="Times New Roman"/>
          <w:sz w:val="24"/>
          <w:szCs w:val="24"/>
        </w:rPr>
        <w:t>vývoj nových metód na stanovenie prírodných rádionuklidov v stavebných materiáloch,</w:t>
      </w:r>
    </w:p>
    <w:p w:rsidR="00480572" w:rsidRPr="0065749F" w:rsidP="0011031A">
      <w:pPr>
        <w:pStyle w:val="ListParagraph"/>
        <w:numPr>
          <w:numId w:val="6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749F">
        <w:rPr>
          <w:rFonts w:ascii="Times New Roman" w:hAnsi="Times New Roman" w:cs="Times New Roman"/>
          <w:sz w:val="24"/>
          <w:szCs w:val="24"/>
        </w:rPr>
        <w:t>identifikáciu vhodných metód a</w:t>
      </w:r>
      <w:r w:rsidR="00295D39">
        <w:rPr>
          <w:rFonts w:ascii="Times New Roman" w:hAnsi="Times New Roman" w:cs="Times New Roman"/>
          <w:sz w:val="24"/>
          <w:szCs w:val="24"/>
        </w:rPr>
        <w:t> </w:t>
      </w:r>
      <w:r w:rsidRPr="0065749F">
        <w:rPr>
          <w:rFonts w:ascii="Times New Roman" w:hAnsi="Times New Roman" w:cs="Times New Roman"/>
          <w:sz w:val="24"/>
          <w:szCs w:val="24"/>
        </w:rPr>
        <w:t>postupov</w:t>
      </w:r>
      <w:r w:rsidR="00295D39">
        <w:rPr>
          <w:rFonts w:ascii="Times New Roman" w:hAnsi="Times New Roman" w:cs="Times New Roman"/>
          <w:sz w:val="24"/>
          <w:szCs w:val="24"/>
        </w:rPr>
        <w:t xml:space="preserve"> </w:t>
      </w:r>
      <w:r w:rsidRPr="0065749F" w:rsidR="009D4808">
        <w:rPr>
          <w:rFonts w:ascii="Times New Roman" w:hAnsi="Times New Roman" w:cs="Times New Roman"/>
          <w:sz w:val="24"/>
          <w:szCs w:val="24"/>
        </w:rPr>
        <w:t xml:space="preserve">vrátane kritérií kvality, </w:t>
      </w:r>
      <w:r w:rsidRPr="0065749F">
        <w:rPr>
          <w:rFonts w:ascii="Times New Roman" w:hAnsi="Times New Roman" w:cs="Times New Roman"/>
          <w:sz w:val="24"/>
          <w:szCs w:val="24"/>
        </w:rPr>
        <w:t xml:space="preserve">stanovenia </w:t>
      </w:r>
      <w:r w:rsidRPr="0065749F" w:rsidR="00F76C8F">
        <w:rPr>
          <w:rFonts w:ascii="Times New Roman" w:hAnsi="Times New Roman" w:cs="Times New Roman"/>
          <w:sz w:val="24"/>
          <w:szCs w:val="24"/>
        </w:rPr>
        <w:t>objemovej aktivity radónu</w:t>
      </w:r>
      <w:r w:rsidRPr="0065749F">
        <w:rPr>
          <w:rFonts w:ascii="Times New Roman" w:hAnsi="Times New Roman" w:cs="Times New Roman"/>
          <w:sz w:val="24"/>
          <w:szCs w:val="24"/>
        </w:rPr>
        <w:t xml:space="preserve"> vo vnútornom ovzduší</w:t>
      </w:r>
      <w:r w:rsidR="00735FCD">
        <w:rPr>
          <w:rFonts w:ascii="Times New Roman" w:hAnsi="Times New Roman" w:cs="Times New Roman"/>
          <w:sz w:val="24"/>
          <w:szCs w:val="24"/>
        </w:rPr>
        <w:t>,</w:t>
      </w:r>
    </w:p>
    <w:p w:rsidR="000F07FF" w:rsidP="00104DA4">
      <w:pPr>
        <w:pStyle w:val="ListParagraph"/>
        <w:numPr>
          <w:numId w:val="6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5749F" w:rsidR="000333C5">
        <w:rPr>
          <w:rFonts w:ascii="Times New Roman" w:hAnsi="Times New Roman" w:cs="Times New Roman"/>
          <w:sz w:val="24"/>
          <w:szCs w:val="24"/>
        </w:rPr>
        <w:t>identifikáciu vhodných metód, postupov a materiálov na zamedzenie prenikaniu radónu z</w:t>
      </w:r>
      <w:r w:rsidR="004D5868">
        <w:rPr>
          <w:rFonts w:ascii="Times New Roman" w:hAnsi="Times New Roman" w:cs="Times New Roman"/>
          <w:sz w:val="24"/>
          <w:szCs w:val="24"/>
        </w:rPr>
        <w:t> </w:t>
      </w:r>
      <w:r w:rsidRPr="0065749F" w:rsidR="000333C5">
        <w:rPr>
          <w:rFonts w:ascii="Times New Roman" w:hAnsi="Times New Roman" w:cs="Times New Roman"/>
          <w:sz w:val="24"/>
          <w:szCs w:val="24"/>
        </w:rPr>
        <w:t>podložia</w:t>
      </w:r>
      <w:r w:rsidR="004D5868">
        <w:rPr>
          <w:rFonts w:ascii="Times New Roman" w:hAnsi="Times New Roman" w:cs="Times New Roman"/>
          <w:sz w:val="24"/>
          <w:szCs w:val="24"/>
        </w:rPr>
        <w:t>,</w:t>
      </w:r>
    </w:p>
    <w:p w:rsidR="000333C5" w:rsidRPr="0065749F" w:rsidP="00104DA4">
      <w:pPr>
        <w:pStyle w:val="ListParagraph"/>
        <w:numPr>
          <w:numId w:val="6"/>
        </w:numPr>
        <w:bidi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="000F07FF">
        <w:rPr>
          <w:rFonts w:ascii="Times New Roman" w:hAnsi="Times New Roman" w:cs="Times New Roman"/>
          <w:sz w:val="24"/>
          <w:szCs w:val="24"/>
        </w:rPr>
        <w:t xml:space="preserve">funkčné technológie na vykonanie nápravných </w:t>
      </w:r>
      <w:r w:rsidR="0035752B">
        <w:rPr>
          <w:rFonts w:ascii="Times New Roman" w:hAnsi="Times New Roman" w:cs="Times New Roman"/>
          <w:sz w:val="24"/>
          <w:szCs w:val="24"/>
        </w:rPr>
        <w:t xml:space="preserve">opatrení </w:t>
      </w:r>
      <w:r w:rsidR="000F07FF">
        <w:rPr>
          <w:rFonts w:ascii="Times New Roman" w:hAnsi="Times New Roman" w:cs="Times New Roman"/>
          <w:sz w:val="24"/>
          <w:szCs w:val="24"/>
        </w:rPr>
        <w:t>a preventívnych opatrení</w:t>
      </w:r>
      <w:r w:rsidR="00295D39">
        <w:rPr>
          <w:rFonts w:ascii="Times New Roman" w:hAnsi="Times New Roman" w:cs="Times New Roman"/>
          <w:sz w:val="24"/>
          <w:szCs w:val="24"/>
        </w:rPr>
        <w:t>.</w:t>
      </w:r>
    </w:p>
    <w:p w:rsidR="000333C5" w:rsidRPr="00295D39" w:rsidP="00295D39">
      <w:pPr>
        <w:pStyle w:val="Odsek"/>
        <w:numPr>
          <w:ilvl w:val="3"/>
          <w:numId w:val="3"/>
        </w:numPr>
        <w:tabs>
          <w:tab w:val="clear" w:pos="1134"/>
          <w:tab w:val="clear" w:pos="1440"/>
        </w:tabs>
        <w:bidi w:val="0"/>
        <w:spacing w:before="120" w:after="120"/>
        <w:ind w:left="0" w:firstLine="284"/>
        <w:rPr>
          <w:rFonts w:ascii="Times New Roman" w:hAnsi="Times New Roman"/>
        </w:rPr>
      </w:pPr>
      <w:r w:rsidRPr="00295D39" w:rsidR="004727F2">
        <w:rPr>
          <w:rFonts w:ascii="Times New Roman" w:hAnsi="Times New Roman"/>
        </w:rPr>
        <w:t>Podporovať spoluprácu s Úradom pre normaliz</w:t>
      </w:r>
      <w:r w:rsidRPr="00295D39">
        <w:rPr>
          <w:rFonts w:ascii="Times New Roman" w:hAnsi="Times New Roman"/>
        </w:rPr>
        <w:t>áciu, metrológiu a</w:t>
      </w:r>
      <w:r w:rsidR="00295D39">
        <w:rPr>
          <w:rFonts w:ascii="Times New Roman" w:hAnsi="Times New Roman"/>
        </w:rPr>
        <w:t> </w:t>
      </w:r>
      <w:r w:rsidRPr="00295D39">
        <w:rPr>
          <w:rFonts w:ascii="Times New Roman" w:hAnsi="Times New Roman"/>
        </w:rPr>
        <w:t>skúšobníctvo</w:t>
      </w:r>
      <w:r w:rsidR="00295D39">
        <w:rPr>
          <w:rFonts w:ascii="Times New Roman" w:hAnsi="Times New Roman"/>
        </w:rPr>
        <w:t xml:space="preserve"> </w:t>
      </w:r>
      <w:r w:rsidRPr="00735FCD" w:rsidR="00850536">
        <w:rPr>
          <w:rFonts w:ascii="Times New Roman" w:hAnsi="Times New Roman"/>
        </w:rPr>
        <w:t>Slovenskej republiky</w:t>
      </w:r>
      <w:r w:rsidRPr="00735FCD">
        <w:rPr>
          <w:rFonts w:ascii="Times New Roman" w:hAnsi="Times New Roman"/>
        </w:rPr>
        <w:t xml:space="preserve"> pri zabezpečení kvality metód na stanovenie </w:t>
      </w:r>
      <w:r w:rsidRPr="00735FCD" w:rsidR="00F76C8F">
        <w:rPr>
          <w:rFonts w:ascii="Times New Roman" w:hAnsi="Times New Roman"/>
          <w:szCs w:val="24"/>
        </w:rPr>
        <w:t xml:space="preserve">objemovej aktivity radónu </w:t>
      </w:r>
      <w:r w:rsidRPr="00735FCD" w:rsidR="008E2B35">
        <w:rPr>
          <w:rFonts w:ascii="Times New Roman" w:hAnsi="Times New Roman"/>
        </w:rPr>
        <w:t>vo vnútornom ovzduší a radónového</w:t>
      </w:r>
      <w:r w:rsidRPr="00295D39" w:rsidR="008E2B35">
        <w:rPr>
          <w:rFonts w:ascii="Times New Roman" w:hAnsi="Times New Roman"/>
        </w:rPr>
        <w:t xml:space="preserve"> indexu pozemku.</w:t>
      </w:r>
    </w:p>
    <w:p w:rsidR="001C1E16" w:rsidRPr="00295D39" w:rsidP="00295D39">
      <w:pPr>
        <w:pStyle w:val="Odsek"/>
        <w:numPr>
          <w:ilvl w:val="3"/>
          <w:numId w:val="3"/>
        </w:numPr>
        <w:tabs>
          <w:tab w:val="clear" w:pos="1134"/>
          <w:tab w:val="clear" w:pos="1440"/>
        </w:tabs>
        <w:bidi w:val="0"/>
        <w:spacing w:before="120" w:after="120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Vyhodnotiť ciele a navrhnúť opatrenia na zníženie </w:t>
      </w:r>
      <w:r w:rsidRPr="0065749F">
        <w:rPr>
          <w:rFonts w:ascii="Times New Roman" w:hAnsi="Times New Roman"/>
          <w:szCs w:val="24"/>
        </w:rPr>
        <w:t>objemovej aktivity radónu</w:t>
      </w:r>
      <w:r>
        <w:rPr>
          <w:rFonts w:ascii="Times New Roman" w:hAnsi="Times New Roman"/>
          <w:szCs w:val="24"/>
        </w:rPr>
        <w:t xml:space="preserve"> v pobytových priestoroch a p</w:t>
      </w:r>
      <w:r w:rsidRPr="00295D39">
        <w:rPr>
          <w:rFonts w:ascii="Times New Roman" w:hAnsi="Times New Roman"/>
        </w:rPr>
        <w:t xml:space="preserve">osúdiť možnosti poskytovania dotácií pre občanov na </w:t>
      </w:r>
      <w:r>
        <w:rPr>
          <w:rFonts w:ascii="Times New Roman" w:hAnsi="Times New Roman"/>
        </w:rPr>
        <w:t xml:space="preserve">ich </w:t>
      </w:r>
      <w:r w:rsidRPr="00295D39">
        <w:rPr>
          <w:rFonts w:ascii="Times New Roman" w:hAnsi="Times New Roman"/>
        </w:rPr>
        <w:t>vykonanie</w:t>
      </w:r>
      <w:r>
        <w:rPr>
          <w:rFonts w:ascii="Times New Roman" w:hAnsi="Times New Roman"/>
        </w:rPr>
        <w:t>.</w:t>
      </w:r>
    </w:p>
    <w:p w:rsidR="009D4808" w:rsidP="00295D39">
      <w:pPr>
        <w:pStyle w:val="Odsek"/>
        <w:numPr>
          <w:ilvl w:val="3"/>
          <w:numId w:val="3"/>
        </w:numPr>
        <w:tabs>
          <w:tab w:val="clear" w:pos="1134"/>
          <w:tab w:val="clear" w:pos="1440"/>
        </w:tabs>
        <w:bidi w:val="0"/>
        <w:spacing w:before="120" w:after="120"/>
        <w:ind w:left="0" w:firstLine="284"/>
        <w:rPr>
          <w:rFonts w:ascii="Times New Roman" w:hAnsi="Times New Roman"/>
        </w:rPr>
      </w:pPr>
      <w:r w:rsidRPr="00295D39">
        <w:rPr>
          <w:rFonts w:ascii="Times New Roman" w:hAnsi="Times New Roman"/>
        </w:rPr>
        <w:t>Aktualiz</w:t>
      </w:r>
      <w:r w:rsidRPr="00295D39" w:rsidR="007C53A6">
        <w:rPr>
          <w:rFonts w:ascii="Times New Roman" w:hAnsi="Times New Roman"/>
        </w:rPr>
        <w:t xml:space="preserve">ovať </w:t>
      </w:r>
      <w:r w:rsidR="00295D39">
        <w:rPr>
          <w:rFonts w:ascii="Times New Roman" w:hAnsi="Times New Roman"/>
        </w:rPr>
        <w:t>národný akčný radónový plán</w:t>
      </w:r>
      <w:r w:rsidRPr="00295D39" w:rsidR="00295D39">
        <w:rPr>
          <w:rFonts w:ascii="Times New Roman" w:hAnsi="Times New Roman"/>
        </w:rPr>
        <w:t xml:space="preserve"> </w:t>
      </w:r>
      <w:r w:rsidRPr="00295D39">
        <w:rPr>
          <w:rFonts w:ascii="Times New Roman" w:hAnsi="Times New Roman"/>
        </w:rPr>
        <w:t xml:space="preserve">v spolupráci </w:t>
      </w:r>
      <w:r w:rsidRPr="00295D39" w:rsidR="004727F2">
        <w:rPr>
          <w:rFonts w:ascii="Times New Roman" w:hAnsi="Times New Roman"/>
        </w:rPr>
        <w:t>s</w:t>
      </w:r>
      <w:r w:rsidR="00295D39">
        <w:rPr>
          <w:rFonts w:ascii="Times New Roman" w:hAnsi="Times New Roman"/>
        </w:rPr>
        <w:t> príslušnými m</w:t>
      </w:r>
      <w:r w:rsidRPr="00295D39" w:rsidR="004727F2">
        <w:rPr>
          <w:rFonts w:ascii="Times New Roman" w:hAnsi="Times New Roman"/>
        </w:rPr>
        <w:t xml:space="preserve">inisterstvami </w:t>
      </w:r>
      <w:r w:rsidRPr="00295D39" w:rsidR="007C53A6">
        <w:rPr>
          <w:rFonts w:ascii="Times New Roman" w:hAnsi="Times New Roman"/>
        </w:rPr>
        <w:t>najmenej</w:t>
      </w:r>
      <w:r w:rsidRPr="00295D39" w:rsidR="008E2B35">
        <w:rPr>
          <w:rFonts w:ascii="Times New Roman" w:hAnsi="Times New Roman"/>
        </w:rPr>
        <w:t xml:space="preserve"> </w:t>
      </w:r>
      <w:r w:rsidRPr="00295D39" w:rsidR="007C53A6">
        <w:rPr>
          <w:rFonts w:ascii="Times New Roman" w:hAnsi="Times New Roman"/>
        </w:rPr>
        <w:t xml:space="preserve">raz </w:t>
      </w:r>
      <w:r w:rsidRPr="00295D39" w:rsidR="008E2B35">
        <w:rPr>
          <w:rFonts w:ascii="Times New Roman" w:hAnsi="Times New Roman"/>
        </w:rPr>
        <w:t>za päť rokov.</w:t>
      </w: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p w:rsidR="00850536" w:rsidRPr="00295D39" w:rsidP="00850536">
      <w:pPr>
        <w:pStyle w:val="Odsek"/>
        <w:tabs>
          <w:tab w:val="clear" w:pos="1134"/>
        </w:tabs>
        <w:bidi w:val="0"/>
        <w:spacing w:before="120" w:after="120"/>
        <w:ind w:left="0"/>
        <w:rPr>
          <w:rFonts w:ascii="Times New Roman" w:hAnsi="Times New Roman"/>
        </w:rPr>
      </w:pPr>
    </w:p>
    <w:sectPr w:rsidSect="00675F8D">
      <w:footerReference w:type="default" r:id="rId4"/>
      <w:pgSz w:w="11906" w:h="16838"/>
      <w:pgMar w:top="1418" w:right="1418" w:bottom="1418" w:left="1418" w:header="709" w:footer="709" w:gutter="0"/>
      <w:lnNumType w:distance="0"/>
      <w:pgNumType w:start="36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FF" w:rsidRPr="00850536">
    <w:pPr>
      <w:pStyle w:val="Footer"/>
      <w:bidi w:val="0"/>
      <w:jc w:val="center"/>
      <w:rPr>
        <w:rFonts w:ascii="Times New Roman" w:hAnsi="Times New Roman" w:cs="Times New Roman"/>
        <w:sz w:val="24"/>
        <w:szCs w:val="24"/>
      </w:rPr>
    </w:pPr>
    <w:r w:rsidRPr="00850536">
      <w:rPr>
        <w:rFonts w:ascii="Times New Roman" w:hAnsi="Times New Roman" w:cs="Times New Roman"/>
        <w:sz w:val="24"/>
        <w:szCs w:val="24"/>
      </w:rPr>
      <w:fldChar w:fldCharType="begin"/>
    </w:r>
    <w:r w:rsidRPr="00850536">
      <w:rPr>
        <w:rFonts w:ascii="Times New Roman" w:hAnsi="Times New Roman" w:cs="Times New Roman"/>
        <w:sz w:val="24"/>
        <w:szCs w:val="24"/>
      </w:rPr>
      <w:instrText>PAGE   \* MERGEFORMAT</w:instrText>
    </w:r>
    <w:r w:rsidRPr="00850536">
      <w:rPr>
        <w:rFonts w:ascii="Times New Roman" w:hAnsi="Times New Roman" w:cs="Times New Roman"/>
        <w:sz w:val="24"/>
        <w:szCs w:val="24"/>
      </w:rPr>
      <w:fldChar w:fldCharType="separate"/>
    </w:r>
    <w:r w:rsidR="00675F8D">
      <w:rPr>
        <w:rFonts w:ascii="Times New Roman" w:hAnsi="Times New Roman" w:cs="Times New Roman"/>
        <w:noProof/>
        <w:sz w:val="24"/>
        <w:szCs w:val="24"/>
      </w:rPr>
      <w:t>361</w:t>
    </w:r>
    <w:r w:rsidRPr="00850536">
      <w:rPr>
        <w:rFonts w:ascii="Times New Roman" w:hAnsi="Times New Roman" w:cs="Times New Roman"/>
        <w:sz w:val="24"/>
        <w:szCs w:val="24"/>
      </w:rPr>
      <w:fldChar w:fldCharType="end"/>
    </w:r>
  </w:p>
  <w:p w:rsidR="000F07F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C0A"/>
    <w:multiLevelType w:val="multilevel"/>
    <w:tmpl w:val="FCC23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AB611E0"/>
    <w:multiLevelType w:val="multilevel"/>
    <w:tmpl w:val="F20C5434"/>
    <w:lvl w:ilvl="0">
      <w:start w:val="1"/>
      <w:numFmt w:val="decimal"/>
      <w:isLgl/>
      <w:lvlText w:val="(%1)"/>
      <w:lvlJc w:val="left"/>
      <w:pPr>
        <w:tabs>
          <w:tab w:val="num" w:pos="10141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">
    <w:nsid w:val="31B07978"/>
    <w:multiLevelType w:val="hybridMultilevel"/>
    <w:tmpl w:val="A44A3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</w:abstractNum>
  <w:abstractNum w:abstractNumId="3">
    <w:nsid w:val="3EFB6582"/>
    <w:multiLevelType w:val="multilevel"/>
    <w:tmpl w:val="CA76A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85007D6"/>
    <w:multiLevelType w:val="hybridMultilevel"/>
    <w:tmpl w:val="E284A7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6CD7554A"/>
    <w:multiLevelType w:val="multilevel"/>
    <w:tmpl w:val="FA203AE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87C7D"/>
    <w:rsid w:val="00023AED"/>
    <w:rsid w:val="0002726A"/>
    <w:rsid w:val="000333C5"/>
    <w:rsid w:val="000417AE"/>
    <w:rsid w:val="000459EB"/>
    <w:rsid w:val="00050F43"/>
    <w:rsid w:val="0007195D"/>
    <w:rsid w:val="000A267B"/>
    <w:rsid w:val="000F07FF"/>
    <w:rsid w:val="00104DA4"/>
    <w:rsid w:val="0011031A"/>
    <w:rsid w:val="00142AC3"/>
    <w:rsid w:val="00155D44"/>
    <w:rsid w:val="001C1E16"/>
    <w:rsid w:val="00210B64"/>
    <w:rsid w:val="00223D53"/>
    <w:rsid w:val="00251277"/>
    <w:rsid w:val="00295D39"/>
    <w:rsid w:val="002C3230"/>
    <w:rsid w:val="0035752B"/>
    <w:rsid w:val="004727F2"/>
    <w:rsid w:val="00480572"/>
    <w:rsid w:val="004902A1"/>
    <w:rsid w:val="004D5868"/>
    <w:rsid w:val="005E3F9E"/>
    <w:rsid w:val="005F011E"/>
    <w:rsid w:val="00645264"/>
    <w:rsid w:val="0065749F"/>
    <w:rsid w:val="00666974"/>
    <w:rsid w:val="00675F8D"/>
    <w:rsid w:val="006F3F52"/>
    <w:rsid w:val="00703A99"/>
    <w:rsid w:val="00735161"/>
    <w:rsid w:val="00735FCD"/>
    <w:rsid w:val="00755905"/>
    <w:rsid w:val="00770DC2"/>
    <w:rsid w:val="007C53A6"/>
    <w:rsid w:val="008471AB"/>
    <w:rsid w:val="00850536"/>
    <w:rsid w:val="0085508F"/>
    <w:rsid w:val="00894E3E"/>
    <w:rsid w:val="008E2B35"/>
    <w:rsid w:val="00961010"/>
    <w:rsid w:val="00971692"/>
    <w:rsid w:val="009D4808"/>
    <w:rsid w:val="00A171A0"/>
    <w:rsid w:val="00A35794"/>
    <w:rsid w:val="00A55803"/>
    <w:rsid w:val="00AA584F"/>
    <w:rsid w:val="00B6376B"/>
    <w:rsid w:val="00B74633"/>
    <w:rsid w:val="00B81B89"/>
    <w:rsid w:val="00BE45C3"/>
    <w:rsid w:val="00C21B7F"/>
    <w:rsid w:val="00C37FCF"/>
    <w:rsid w:val="00C616B7"/>
    <w:rsid w:val="00CA60F8"/>
    <w:rsid w:val="00CA750F"/>
    <w:rsid w:val="00CC7586"/>
    <w:rsid w:val="00CD0EA6"/>
    <w:rsid w:val="00D32D7F"/>
    <w:rsid w:val="00D77923"/>
    <w:rsid w:val="00DB2F57"/>
    <w:rsid w:val="00DE5F5C"/>
    <w:rsid w:val="00E45FFE"/>
    <w:rsid w:val="00EE5F29"/>
    <w:rsid w:val="00F76458"/>
    <w:rsid w:val="00F76C8F"/>
    <w:rsid w:val="00F87C7D"/>
    <w:rsid w:val="00FF51B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/>
    <w:lsdException w:name="List" w:semiHidden="1" w:unhideWhenUsed="1"/>
    <w:lsdException w:name="List Bullet" w:semiHidden="1" w:unhideWhenUsed="1"/>
    <w:lsdException w:name="List Number" w:uiPriority="0"/>
    <w:lsdException w:name="List 2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0"/>
    <w:lsdException w:name="List Continue 5" w:uiPriority="0"/>
    <w:lsdException w:name="Message Header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18"/>
      <w:szCs w:val="18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3D53"/>
    <w:pPr>
      <w:ind w:left="720"/>
      <w:contextualSpacing/>
      <w:jc w:val="left"/>
    </w:pPr>
  </w:style>
  <w:style w:type="paragraph" w:customStyle="1" w:styleId="font5">
    <w:name w:val="font5"/>
    <w:basedOn w:val="Normal"/>
    <w:uiPriority w:val="99"/>
    <w:rsid w:val="00023AED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Odsek">
    <w:name w:val="Odsek"/>
    <w:basedOn w:val="Normal"/>
    <w:link w:val="OdsekChar"/>
    <w:uiPriority w:val="99"/>
    <w:rsid w:val="00023AED"/>
    <w:pPr>
      <w:tabs>
        <w:tab w:val="left" w:pos="1134"/>
      </w:tabs>
      <w:spacing w:before="240"/>
      <w:ind w:left="-62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OdsekChar">
    <w:name w:val="Odsek Char"/>
    <w:link w:val="Odsek"/>
    <w:uiPriority w:val="99"/>
    <w:locked/>
    <w:rsid w:val="00023AED"/>
    <w:rPr>
      <w:sz w:val="24"/>
      <w:lang w:val="sk-SK" w:eastAsia="sk-SK"/>
    </w:rPr>
  </w:style>
  <w:style w:type="paragraph" w:styleId="Header">
    <w:name w:val="header"/>
    <w:basedOn w:val="Normal"/>
    <w:link w:val="HlavikaChar"/>
    <w:uiPriority w:val="99"/>
    <w:unhideWhenUsed/>
    <w:locked/>
    <w:rsid w:val="000F07F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F07FF"/>
    <w:rPr>
      <w:rFonts w:cs="Times New Roman"/>
      <w:sz w:val="18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locked/>
    <w:rsid w:val="000F07F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F07FF"/>
    <w:rPr>
      <w:rFonts w:cs="Times New Roman"/>
      <w:sz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391</Words>
  <Characters>2573</Characters>
  <Application>Microsoft Office Word</Application>
  <DocSecurity>0</DocSecurity>
  <Lines>0</Lines>
  <Paragraphs>0</Paragraphs>
  <ScaleCrop>false</ScaleCrop>
  <Company>xz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durecova</dc:creator>
  <cp:lastModifiedBy>Dubnickova</cp:lastModifiedBy>
  <cp:revision>5</cp:revision>
  <cp:lastPrinted>2017-09-20T08:11:00Z</cp:lastPrinted>
  <dcterms:created xsi:type="dcterms:W3CDTF">2017-08-29T10:14:00Z</dcterms:created>
  <dcterms:modified xsi:type="dcterms:W3CDTF">2017-09-20T08:11:00Z</dcterms:modified>
</cp:coreProperties>
</file>