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5DB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F75DB" w:rsidRPr="006866DC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65270A">
        <w:rPr>
          <w:rFonts w:ascii="Times New Roman" w:hAnsi="Times New Roman"/>
          <w:sz w:val="24"/>
          <w:szCs w:val="24"/>
          <w:lang w:eastAsia="cs-CZ"/>
        </w:rPr>
        <w:t>slo: UV-</w:t>
      </w:r>
      <w:r w:rsidR="00815187">
        <w:rPr>
          <w:rFonts w:ascii="Times New Roman" w:hAnsi="Times New Roman"/>
          <w:sz w:val="24"/>
          <w:szCs w:val="24"/>
          <w:lang w:eastAsia="cs-CZ"/>
        </w:rPr>
        <w:t>26673</w:t>
      </w:r>
      <w:r w:rsidR="00BB2E89">
        <w:rPr>
          <w:rFonts w:ascii="Times New Roman" w:hAnsi="Times New Roman"/>
          <w:sz w:val="24"/>
          <w:szCs w:val="24"/>
          <w:lang w:eastAsia="cs-CZ"/>
        </w:rPr>
        <w:t>/2016</w:t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Národnej rady Slovenske</w:t>
      </w:r>
      <w:r w:rsidR="0024000B">
        <w:rPr>
          <w:rFonts w:ascii="Times New Roman" w:hAnsi="Times New Roman"/>
          <w:sz w:val="24"/>
          <w:szCs w:val="24"/>
          <w:lang w:eastAsia="cs-CZ"/>
        </w:rPr>
        <w:t>j republiky</w:t>
        <w:tab/>
        <w:tab/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24000B">
        <w:rPr>
          <w:rFonts w:ascii="Times New Roman" w:hAnsi="Times New Roman"/>
          <w:sz w:val="24"/>
          <w:szCs w:val="24"/>
          <w:lang w:eastAsia="cs-CZ"/>
        </w:rPr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F75DB" w:rsidP="00240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1A4A18">
        <w:rPr>
          <w:rFonts w:ascii="Times New Roman" w:hAnsi="Times New Roman"/>
          <w:b/>
          <w:sz w:val="24"/>
          <w:szCs w:val="24"/>
          <w:lang w:eastAsia="cs-CZ"/>
        </w:rPr>
        <w:t>254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5270A" w:rsidRPr="006866DC" w:rsidP="0055133A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5133A" w:rsidP="0055133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Z</w:t>
      </w:r>
      <w:r w:rsidRPr="0055133A">
        <w:rPr>
          <w:rFonts w:ascii="Times New Roman" w:hAnsi="Times New Roman"/>
          <w:b/>
          <w:bCs/>
          <w:sz w:val="24"/>
          <w:szCs w:val="24"/>
          <w:lang w:eastAsia="cs-CZ"/>
        </w:rPr>
        <w:t>ákon,</w:t>
      </w:r>
    </w:p>
    <w:p w:rsidR="0065270A" w:rsidRPr="00EC4642" w:rsidP="0055133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565EEC" w:rsidR="00565EEC">
        <w:rPr>
          <w:rFonts w:ascii="Times New Roman" w:hAnsi="Times New Roman"/>
          <w:b/>
          <w:bCs/>
          <w:sz w:val="24"/>
          <w:szCs w:val="24"/>
          <w:lang w:eastAsia="cs-CZ"/>
        </w:rPr>
        <w:t>ktorým sa mení a dopĺňa zákon č. 440/2015 Z. z. o športe a o zmene a doplnení niektorých zákonov a ktorým sa mení zákon č. 552/2003 Z. z. o výkone p</w:t>
      </w:r>
      <w:r w:rsidR="00565EE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ráce vo verejnom záujme </w:t>
      </w:r>
      <w:r w:rsidRPr="00565EEC" w:rsidR="00565EEC">
        <w:rPr>
          <w:rFonts w:ascii="Times New Roman" w:hAnsi="Times New Roman"/>
          <w:b/>
          <w:bCs/>
          <w:sz w:val="24"/>
          <w:szCs w:val="24"/>
          <w:lang w:eastAsia="cs-CZ"/>
        </w:rPr>
        <w:t>v znení neskorších predpisov</w:t>
      </w:r>
    </w:p>
    <w:p w:rsidR="0024000B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5133A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5133A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EC4642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C4642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24000B" w:rsidRPr="00EC4642" w:rsidP="0024000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EC4642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Pr="00EC4642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="00565EEC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Pr="00565EEC" w:rsidR="00565EEC">
        <w:rPr>
          <w:rFonts w:ascii="Times New Roman" w:hAnsi="Times New Roman"/>
          <w:sz w:val="24"/>
          <w:szCs w:val="24"/>
          <w:lang w:eastAsia="cs-CZ"/>
        </w:rPr>
        <w:t xml:space="preserve">ktorým sa mení </w:t>
      </w:r>
      <w:r w:rsidR="00565EEC">
        <w:rPr>
          <w:rFonts w:ascii="Times New Roman" w:hAnsi="Times New Roman"/>
          <w:sz w:val="24"/>
          <w:szCs w:val="24"/>
          <w:lang w:eastAsia="cs-CZ"/>
        </w:rPr>
        <w:t xml:space="preserve">      </w:t>
      </w:r>
      <w:r w:rsidRPr="00565EEC" w:rsidR="00565EEC">
        <w:rPr>
          <w:rFonts w:ascii="Times New Roman" w:hAnsi="Times New Roman"/>
          <w:sz w:val="24"/>
          <w:szCs w:val="24"/>
          <w:lang w:eastAsia="cs-CZ"/>
        </w:rPr>
        <w:t>a dopĺňa zákon č. 440/2015 Z. z. o športe a o zmene a doplnení niektorých zákonov a ktorým sa mení zákon č. 552/2003 Z. z. o výkone práce vo verejnom záujme         v znení neskorších predpisov</w:t>
      </w:r>
    </w:p>
    <w:p w:rsidR="0055133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55133A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5270A" w:rsidP="00BB2E89">
      <w:p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4642" w:rsidP="00EC4642">
      <w:pPr>
        <w:bidi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6866DC" w:rsidRPr="00EC4642" w:rsidP="00D6774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EC4642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6866DC" w:rsidRPr="00EC4642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24000B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</w:t>
      </w:r>
    </w:p>
    <w:p w:rsidR="0024000B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="00565EEC">
        <w:rPr>
          <w:rFonts w:ascii="Times New Roman" w:hAnsi="Times New Roman"/>
          <w:sz w:val="24"/>
          <w:szCs w:val="24"/>
          <w:lang w:eastAsia="cs-CZ"/>
        </w:rPr>
        <w:t>Bratislava september</w:t>
      </w:r>
      <w:r w:rsidR="00BB2E89">
        <w:rPr>
          <w:rFonts w:ascii="Times New Roman" w:hAnsi="Times New Roman"/>
          <w:sz w:val="24"/>
          <w:szCs w:val="24"/>
          <w:lang w:eastAsia="cs-CZ"/>
        </w:rPr>
        <w:t xml:space="preserve"> 2016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1A4A18"/>
    <w:rsid w:val="0024000B"/>
    <w:rsid w:val="0029446B"/>
    <w:rsid w:val="002D6DEF"/>
    <w:rsid w:val="002F75DB"/>
    <w:rsid w:val="00422AB5"/>
    <w:rsid w:val="0055133A"/>
    <w:rsid w:val="00565EEC"/>
    <w:rsid w:val="0065270A"/>
    <w:rsid w:val="006866DC"/>
    <w:rsid w:val="00714576"/>
    <w:rsid w:val="007C153C"/>
    <w:rsid w:val="00815187"/>
    <w:rsid w:val="008F6075"/>
    <w:rsid w:val="00912A48"/>
    <w:rsid w:val="00A80008"/>
    <w:rsid w:val="00BB2E89"/>
    <w:rsid w:val="00BC1478"/>
    <w:rsid w:val="00D67745"/>
    <w:rsid w:val="00DA4F6F"/>
    <w:rsid w:val="00E01C6A"/>
    <w:rsid w:val="00EA2B8B"/>
    <w:rsid w:val="00EC4642"/>
    <w:rsid w:val="00EE52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464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645</Characters>
  <Application>Microsoft Office Word</Application>
  <DocSecurity>0</DocSecurity>
  <Lines>0</Lines>
  <Paragraphs>0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Kováčová Iveta</cp:lastModifiedBy>
  <cp:revision>4</cp:revision>
  <cp:lastPrinted>2015-08-26T14:27:00Z</cp:lastPrinted>
  <dcterms:created xsi:type="dcterms:W3CDTF">2016-09-14T15:12:00Z</dcterms:created>
  <dcterms:modified xsi:type="dcterms:W3CDTF">2016-09-21T13:01:00Z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