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043F">
        <w:rPr>
          <w:sz w:val="22"/>
          <w:szCs w:val="22"/>
        </w:rPr>
        <w:t>1500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9043F">
        <w:t>219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043F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9043F">
        <w:rPr>
          <w:rFonts w:cs="Arial"/>
          <w:szCs w:val="22"/>
        </w:rPr>
        <w:t>Mariana KOTLEBU, Rastislava SCHLOSÁRA, Milana UHRÍKA, Martina BELUSKÉHO a Natálie GRAUSOVEJ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D9043F">
        <w:rPr>
          <w:rFonts w:cs="Arial"/>
          <w:szCs w:val="22"/>
        </w:rPr>
        <w:t>zákon 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043F">
        <w:rPr>
          <w:rFonts w:cs="Arial"/>
          <w:szCs w:val="22"/>
        </w:rPr>
        <w:t>215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043F">
        <w:rPr>
          <w:rFonts w:cs="Arial"/>
          <w:szCs w:val="22"/>
        </w:rPr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F4815">
        <w:rPr>
          <w:rFonts w:ascii="Arial" w:hAnsi="Arial" w:cs="Arial"/>
          <w:sz w:val="22"/>
          <w:szCs w:val="22"/>
        </w:rPr>
        <w:t xml:space="preserve"> a</w:t>
      </w:r>
    </w:p>
    <w:p w:rsidR="006F481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F481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F481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F481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6F4815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40D6"/>
    <w:rsid w:val="00BE56B2"/>
    <w:rsid w:val="00C11306"/>
    <w:rsid w:val="00C649B2"/>
    <w:rsid w:val="00C87421"/>
    <w:rsid w:val="00C90136"/>
    <w:rsid w:val="00D5482F"/>
    <w:rsid w:val="00D9043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7B7D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2016-08-22T16:11:00Z</cp:lastPrinted>
  <dcterms:created xsi:type="dcterms:W3CDTF">2016-08-24T10:29:00Z</dcterms:created>
  <dcterms:modified xsi:type="dcterms:W3CDTF">2016-08-24T10:29:00Z</dcterms:modified>
</cp:coreProperties>
</file>