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6405" w:rsidRPr="00616405" w:rsidP="001D63E4">
      <w:pPr>
        <w:bidi w:val="0"/>
        <w:jc w:val="center"/>
        <w:rPr>
          <w:rFonts w:ascii="Times New Roman" w:hAnsi="Times New Roman"/>
          <w:b/>
        </w:rPr>
      </w:pPr>
      <w:r w:rsidRPr="00616405">
        <w:rPr>
          <w:rFonts w:ascii="Times New Roman" w:hAnsi="Times New Roman"/>
          <w:b/>
        </w:rPr>
        <w:t>NÁRODNÁ RADA SLOVENSKEJ REPUBLIKY</w:t>
      </w:r>
    </w:p>
    <w:p w:rsidR="00616405" w:rsidRPr="00616405" w:rsidP="001D63E4">
      <w:pPr>
        <w:bidi w:val="0"/>
        <w:jc w:val="center"/>
        <w:rPr>
          <w:rFonts w:ascii="Times New Roman" w:hAnsi="Times New Roman"/>
          <w:b/>
        </w:rPr>
      </w:pPr>
    </w:p>
    <w:p w:rsidR="00616405" w:rsidRPr="00616405" w:rsidP="001D63E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616405">
        <w:rPr>
          <w:rFonts w:ascii="Times New Roman" w:hAnsi="Times New Roman"/>
          <w:b/>
        </w:rPr>
        <w:t>VI. volebné obdobie</w:t>
      </w:r>
    </w:p>
    <w:p w:rsidR="00616405" w:rsidP="001D63E4">
      <w:pPr>
        <w:bidi w:val="0"/>
        <w:jc w:val="center"/>
        <w:rPr>
          <w:rFonts w:ascii="Times New Roman" w:hAnsi="Times New Roman"/>
          <w:b/>
        </w:rPr>
      </w:pPr>
    </w:p>
    <w:p w:rsidR="00616405" w:rsidRPr="00616405" w:rsidP="001D63E4">
      <w:pPr>
        <w:bidi w:val="0"/>
        <w:jc w:val="center"/>
        <w:rPr>
          <w:rFonts w:ascii="Times New Roman" w:hAnsi="Times New Roman"/>
          <w:b/>
        </w:rPr>
      </w:pPr>
      <w:r w:rsidR="00DC5513">
        <w:rPr>
          <w:rFonts w:ascii="Times New Roman" w:hAnsi="Times New Roman"/>
          <w:b/>
        </w:rPr>
        <w:t>1462</w:t>
      </w:r>
    </w:p>
    <w:p w:rsidR="00616405" w:rsidP="001D63E4">
      <w:pPr>
        <w:bidi w:val="0"/>
        <w:jc w:val="center"/>
        <w:rPr>
          <w:rFonts w:ascii="Times New Roman" w:hAnsi="Times New Roman"/>
        </w:rPr>
      </w:pPr>
    </w:p>
    <w:p w:rsidR="00616405" w:rsidP="001D63E4">
      <w:pPr>
        <w:bidi w:val="0"/>
        <w:jc w:val="center"/>
        <w:rPr>
          <w:rFonts w:ascii="Times New Roman" w:hAnsi="Times New Roman"/>
        </w:rPr>
      </w:pPr>
    </w:p>
    <w:p w:rsidR="006F2540" w:rsidRPr="00616405" w:rsidP="001D63E4">
      <w:pPr>
        <w:bidi w:val="0"/>
        <w:jc w:val="center"/>
        <w:rPr>
          <w:rFonts w:ascii="Times New Roman" w:hAnsi="Times New Roman"/>
          <w:b/>
        </w:rPr>
      </w:pPr>
      <w:r w:rsidRPr="00616405" w:rsidR="00616405">
        <w:rPr>
          <w:rFonts w:ascii="Times New Roman" w:hAnsi="Times New Roman"/>
          <w:b/>
        </w:rPr>
        <w:t>VLÁDNY NÁVRH</w:t>
      </w:r>
    </w:p>
    <w:p w:rsidR="00616405" w:rsidRPr="00616405" w:rsidP="001D63E4">
      <w:pPr>
        <w:bidi w:val="0"/>
        <w:jc w:val="center"/>
        <w:rPr>
          <w:rFonts w:ascii="Times New Roman" w:hAnsi="Times New Roman"/>
          <w:b/>
        </w:rPr>
      </w:pPr>
    </w:p>
    <w:p w:rsidR="006F2540" w:rsidRPr="00616405" w:rsidP="001D63E4">
      <w:pPr>
        <w:bidi w:val="0"/>
        <w:jc w:val="center"/>
        <w:rPr>
          <w:rFonts w:ascii="Times New Roman" w:hAnsi="Times New Roman"/>
          <w:b/>
        </w:rPr>
      </w:pPr>
      <w:r w:rsidRPr="00616405">
        <w:rPr>
          <w:rFonts w:ascii="Times New Roman" w:hAnsi="Times New Roman"/>
          <w:b/>
        </w:rPr>
        <w:t>Zákon</w:t>
      </w:r>
    </w:p>
    <w:p w:rsidR="006F2540" w:rsidRPr="00616405" w:rsidP="001D63E4">
      <w:pPr>
        <w:bidi w:val="0"/>
        <w:jc w:val="center"/>
        <w:rPr>
          <w:rFonts w:ascii="Times New Roman" w:hAnsi="Times New Roman"/>
          <w:b/>
        </w:rPr>
      </w:pPr>
      <w:bookmarkStart w:id="0" w:name="f_5900008"/>
      <w:bookmarkEnd w:id="0"/>
      <w:r w:rsidRPr="00616405">
        <w:rPr>
          <w:rFonts w:ascii="Times New Roman" w:hAnsi="Times New Roman"/>
          <w:b/>
        </w:rPr>
        <w:t>z .........201</w:t>
      </w:r>
      <w:r w:rsidRPr="00616405" w:rsidR="00460AE4">
        <w:rPr>
          <w:rFonts w:ascii="Times New Roman" w:hAnsi="Times New Roman"/>
          <w:b/>
        </w:rPr>
        <w:t>5</w:t>
      </w:r>
    </w:p>
    <w:p w:rsidR="00E14485" w:rsidRPr="00616405" w:rsidP="001D63E4">
      <w:pPr>
        <w:bidi w:val="0"/>
        <w:jc w:val="center"/>
        <w:rPr>
          <w:rFonts w:ascii="Times New Roman" w:hAnsi="Times New Roman"/>
          <w:b/>
        </w:rPr>
      </w:pPr>
      <w:bookmarkStart w:id="1" w:name="f_5900009"/>
      <w:bookmarkEnd w:id="1"/>
      <w:r w:rsidRPr="00616405" w:rsidR="006F2540">
        <w:rPr>
          <w:rFonts w:ascii="Times New Roman" w:hAnsi="Times New Roman"/>
          <w:b/>
        </w:rPr>
        <w:t>o</w:t>
      </w:r>
      <w:r w:rsidRPr="00616405">
        <w:rPr>
          <w:rFonts w:ascii="Times New Roman" w:hAnsi="Times New Roman"/>
          <w:b/>
        </w:rPr>
        <w:t> </w:t>
      </w:r>
      <w:r w:rsidRPr="00616405" w:rsidR="00730BC3">
        <w:rPr>
          <w:rFonts w:ascii="Times New Roman" w:hAnsi="Times New Roman"/>
          <w:b/>
        </w:rPr>
        <w:t>kultúrno-osvetovej činnosti</w:t>
      </w:r>
    </w:p>
    <w:p w:rsidR="00C10EBC" w:rsidRPr="001D63E4" w:rsidP="001D63E4">
      <w:pPr>
        <w:bidi w:val="0"/>
        <w:jc w:val="center"/>
        <w:rPr>
          <w:rFonts w:ascii="Times New Roman" w:hAnsi="Times New Roman"/>
        </w:rPr>
      </w:pPr>
    </w:p>
    <w:p w:rsidR="00A9655D" w:rsidRPr="001D63E4" w:rsidP="001D63E4">
      <w:pPr>
        <w:bidi w:val="0"/>
        <w:jc w:val="center"/>
        <w:rPr>
          <w:rFonts w:ascii="Times New Roman" w:hAnsi="Times New Roman"/>
        </w:rPr>
      </w:pPr>
    </w:p>
    <w:p w:rsidR="006F2540" w:rsidRPr="001D63E4" w:rsidP="001D63E4">
      <w:pPr>
        <w:bidi w:val="0"/>
        <w:jc w:val="center"/>
        <w:rPr>
          <w:rFonts w:ascii="Times New Roman" w:hAnsi="Times New Roman"/>
        </w:rPr>
      </w:pPr>
      <w:bookmarkStart w:id="2" w:name="f_5900010"/>
      <w:bookmarkEnd w:id="2"/>
      <w:r w:rsidRPr="001D63E4">
        <w:rPr>
          <w:rFonts w:ascii="Times New Roman" w:hAnsi="Times New Roman"/>
        </w:rPr>
        <w:t>Národná rada Slovenskej republiky sa uzniesla na tomto zákone:</w:t>
      </w:r>
    </w:p>
    <w:p w:rsidR="0016101E" w:rsidRPr="001D63E4" w:rsidP="001D63E4">
      <w:pPr>
        <w:bidi w:val="0"/>
        <w:jc w:val="center"/>
        <w:rPr>
          <w:rFonts w:ascii="Times New Roman" w:hAnsi="Times New Roman"/>
        </w:rPr>
      </w:pPr>
    </w:p>
    <w:p w:rsidR="00730BC3" w:rsidRPr="001D63E4" w:rsidP="001D63E4">
      <w:pPr>
        <w:bidi w:val="0"/>
        <w:jc w:val="center"/>
        <w:rPr>
          <w:rFonts w:ascii="Times New Roman" w:hAnsi="Times New Roman"/>
        </w:rPr>
      </w:pPr>
      <w:bookmarkStart w:id="3" w:name="f_5900558"/>
      <w:bookmarkStart w:id="4" w:name="f_5900011"/>
      <w:bookmarkStart w:id="5" w:name="f_5900012"/>
      <w:bookmarkEnd w:id="3"/>
      <w:bookmarkEnd w:id="4"/>
      <w:bookmarkEnd w:id="5"/>
    </w:p>
    <w:p w:rsidR="006F2540" w:rsidRPr="001D63E4" w:rsidP="001D63E4">
      <w:pPr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§ 1</w:t>
      </w:r>
    </w:p>
    <w:p w:rsidR="006F2540" w:rsidRPr="001D63E4" w:rsidP="001D63E4">
      <w:pPr>
        <w:bidi w:val="0"/>
        <w:jc w:val="center"/>
        <w:rPr>
          <w:rFonts w:ascii="Times New Roman" w:hAnsi="Times New Roman"/>
        </w:rPr>
      </w:pPr>
      <w:bookmarkStart w:id="6" w:name="f_5900013"/>
      <w:bookmarkEnd w:id="6"/>
      <w:r w:rsidRPr="001D63E4">
        <w:rPr>
          <w:rFonts w:ascii="Times New Roman" w:hAnsi="Times New Roman"/>
        </w:rPr>
        <w:t>Predmet úpravy</w:t>
      </w:r>
    </w:p>
    <w:p w:rsidR="0016101E" w:rsidRPr="001D63E4" w:rsidP="001D63E4">
      <w:pPr>
        <w:bidi w:val="0"/>
        <w:jc w:val="both"/>
        <w:rPr>
          <w:rFonts w:ascii="Times New Roman" w:hAnsi="Times New Roman"/>
        </w:rPr>
      </w:pPr>
    </w:p>
    <w:p w:rsidR="00436EEF" w:rsidRPr="001D63E4" w:rsidP="001D63E4">
      <w:pPr>
        <w:bidi w:val="0"/>
        <w:jc w:val="both"/>
        <w:rPr>
          <w:rFonts w:ascii="Times New Roman" w:hAnsi="Times New Roman"/>
        </w:rPr>
      </w:pPr>
      <w:bookmarkStart w:id="7" w:name="f_5900014"/>
      <w:bookmarkEnd w:id="7"/>
      <w:r w:rsidRPr="001D63E4" w:rsidR="006F2540">
        <w:rPr>
          <w:rFonts w:ascii="Times New Roman" w:hAnsi="Times New Roman"/>
        </w:rPr>
        <w:t>Tento zákon upravuje</w:t>
      </w:r>
    </w:p>
    <w:p w:rsidR="00FD68EF" w:rsidRPr="001D63E4" w:rsidP="001D63E4">
      <w:pPr>
        <w:pStyle w:val="ListParagraph"/>
        <w:numPr>
          <w:numId w:val="3"/>
        </w:numPr>
        <w:tabs>
          <w:tab w:val="left" w:pos="378"/>
        </w:tabs>
        <w:bidi w:val="0"/>
        <w:ind w:left="709" w:hanging="359"/>
        <w:jc w:val="both"/>
        <w:rPr>
          <w:rFonts w:ascii="Times New Roman" w:hAnsi="Times New Roman"/>
        </w:rPr>
      </w:pPr>
      <w:bookmarkStart w:id="8" w:name="f_5900015"/>
      <w:bookmarkEnd w:id="8"/>
      <w:r w:rsidRPr="001D63E4" w:rsidR="00E14485">
        <w:rPr>
          <w:rFonts w:ascii="Times New Roman" w:hAnsi="Times New Roman"/>
        </w:rPr>
        <w:t>kultúrno-</w:t>
      </w:r>
      <w:r w:rsidRPr="001D63E4" w:rsidR="00EE2783">
        <w:rPr>
          <w:rFonts w:ascii="Times New Roman" w:hAnsi="Times New Roman"/>
        </w:rPr>
        <w:t>osvetov</w:t>
      </w:r>
      <w:r w:rsidRPr="001D63E4" w:rsidR="00BD008A">
        <w:rPr>
          <w:rFonts w:ascii="Times New Roman" w:hAnsi="Times New Roman"/>
        </w:rPr>
        <w:t>ú</w:t>
      </w:r>
      <w:r w:rsidRPr="001D63E4" w:rsidR="00EE2783">
        <w:rPr>
          <w:rFonts w:ascii="Times New Roman" w:hAnsi="Times New Roman"/>
        </w:rPr>
        <w:t xml:space="preserve"> činnos</w:t>
      </w:r>
      <w:r w:rsidRPr="001D63E4" w:rsidR="003E03A1">
        <w:rPr>
          <w:rFonts w:ascii="Times New Roman" w:hAnsi="Times New Roman"/>
        </w:rPr>
        <w:t>ť a jej vykonávanie</w:t>
      </w:r>
      <w:r w:rsidRPr="001D63E4" w:rsidR="00EE2783">
        <w:rPr>
          <w:rFonts w:ascii="Times New Roman" w:hAnsi="Times New Roman"/>
        </w:rPr>
        <w:t>,</w:t>
      </w:r>
    </w:p>
    <w:p w:rsidR="00FD68EF" w:rsidRPr="001D63E4" w:rsidP="001D63E4">
      <w:pPr>
        <w:pStyle w:val="ListParagraph"/>
        <w:numPr>
          <w:numId w:val="3"/>
        </w:numPr>
        <w:tabs>
          <w:tab w:val="left" w:pos="378"/>
        </w:tabs>
        <w:bidi w:val="0"/>
        <w:ind w:left="709" w:hanging="359"/>
        <w:jc w:val="both"/>
        <w:rPr>
          <w:rFonts w:ascii="Times New Roman" w:hAnsi="Times New Roman"/>
        </w:rPr>
      </w:pPr>
      <w:r w:rsidRPr="001D63E4" w:rsidR="007E6021">
        <w:rPr>
          <w:rFonts w:ascii="Times New Roman" w:hAnsi="Times New Roman"/>
        </w:rPr>
        <w:t xml:space="preserve">zriaďovanie, zakladanie, zlučovanie, zrušovanie a postavenie </w:t>
      </w:r>
      <w:bookmarkStart w:id="9" w:name="f_5900016"/>
      <w:bookmarkEnd w:id="9"/>
      <w:r w:rsidRPr="001D63E4" w:rsidR="007E6021">
        <w:rPr>
          <w:rFonts w:ascii="Times New Roman" w:hAnsi="Times New Roman"/>
        </w:rPr>
        <w:t>kultúrno-osvetových zariadení,</w:t>
      </w:r>
    </w:p>
    <w:p w:rsidR="006F2540" w:rsidRPr="001D63E4" w:rsidP="001D63E4">
      <w:pPr>
        <w:pStyle w:val="ListParagraph"/>
        <w:numPr>
          <w:numId w:val="3"/>
        </w:numPr>
        <w:tabs>
          <w:tab w:val="left" w:pos="378"/>
        </w:tabs>
        <w:bidi w:val="0"/>
        <w:ind w:left="709" w:hanging="359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pôsobnosť orgánov štátnej správy a orgánov územnej samosprávy </w:t>
      </w:r>
      <w:r w:rsidRPr="001D63E4" w:rsidR="004335C1">
        <w:rPr>
          <w:rFonts w:ascii="Times New Roman" w:hAnsi="Times New Roman"/>
        </w:rPr>
        <w:t>v oblasti</w:t>
      </w:r>
      <w:r w:rsidRPr="001D63E4">
        <w:rPr>
          <w:rFonts w:ascii="Times New Roman" w:hAnsi="Times New Roman"/>
        </w:rPr>
        <w:t xml:space="preserve"> </w:t>
      </w:r>
      <w:r w:rsidRPr="001D63E4" w:rsidR="00E14485">
        <w:rPr>
          <w:rFonts w:ascii="Times New Roman" w:hAnsi="Times New Roman"/>
        </w:rPr>
        <w:t>kultúrno-</w:t>
      </w:r>
      <w:r w:rsidRPr="001D63E4" w:rsidR="0016101E">
        <w:rPr>
          <w:rFonts w:ascii="Times New Roman" w:hAnsi="Times New Roman"/>
        </w:rPr>
        <w:t xml:space="preserve">osvetovej </w:t>
      </w:r>
      <w:r w:rsidRPr="001D63E4">
        <w:rPr>
          <w:rFonts w:ascii="Times New Roman" w:hAnsi="Times New Roman"/>
        </w:rPr>
        <w:t>činnosti</w:t>
      </w:r>
      <w:r w:rsidRPr="001D63E4" w:rsidR="00355B2A">
        <w:rPr>
          <w:rFonts w:ascii="Times New Roman" w:hAnsi="Times New Roman"/>
        </w:rPr>
        <w:t>,</w:t>
      </w:r>
    </w:p>
    <w:p w:rsidR="00D3031B" w:rsidRPr="001D63E4" w:rsidP="001D63E4">
      <w:pPr>
        <w:pStyle w:val="ListParagraph"/>
        <w:numPr>
          <w:numId w:val="3"/>
        </w:numPr>
        <w:tabs>
          <w:tab w:val="left" w:pos="378"/>
        </w:tabs>
        <w:bidi w:val="0"/>
        <w:ind w:left="709" w:hanging="359"/>
        <w:jc w:val="both"/>
        <w:rPr>
          <w:rFonts w:ascii="Times New Roman" w:hAnsi="Times New Roman"/>
        </w:rPr>
      </w:pPr>
      <w:r w:rsidRPr="001D63E4" w:rsidR="00766526">
        <w:rPr>
          <w:rFonts w:ascii="Times New Roman" w:hAnsi="Times New Roman"/>
        </w:rPr>
        <w:t xml:space="preserve">evidenciu </w:t>
      </w:r>
      <w:r w:rsidRPr="001D63E4" w:rsidR="00EB1E73">
        <w:rPr>
          <w:rFonts w:ascii="Times New Roman" w:hAnsi="Times New Roman"/>
        </w:rPr>
        <w:t xml:space="preserve">v oblasti </w:t>
      </w:r>
      <w:r w:rsidRPr="001D63E4" w:rsidR="005C5826">
        <w:rPr>
          <w:rFonts w:ascii="Times New Roman" w:hAnsi="Times New Roman"/>
        </w:rPr>
        <w:t>kultúrno-osvetovej činnosti</w:t>
      </w:r>
      <w:bookmarkStart w:id="10" w:name="f_5900017"/>
      <w:bookmarkEnd w:id="10"/>
      <w:r w:rsidRPr="001D63E4" w:rsidR="001D2BC0">
        <w:rPr>
          <w:rFonts w:ascii="Times New Roman" w:hAnsi="Times New Roman"/>
        </w:rPr>
        <w:t>.</w:t>
      </w:r>
    </w:p>
    <w:p w:rsidR="009B7746" w:rsidRPr="001D63E4" w:rsidP="001D63E4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6F2540" w:rsidRPr="001D63E4" w:rsidP="001D63E4">
      <w:pPr>
        <w:bidi w:val="0"/>
        <w:jc w:val="center"/>
        <w:rPr>
          <w:rFonts w:ascii="Times New Roman" w:hAnsi="Times New Roman"/>
        </w:rPr>
      </w:pPr>
      <w:bookmarkStart w:id="11" w:name="f_5900020"/>
      <w:bookmarkEnd w:id="11"/>
      <w:r w:rsidRPr="001D63E4">
        <w:rPr>
          <w:rFonts w:ascii="Times New Roman" w:hAnsi="Times New Roman"/>
        </w:rPr>
        <w:t>§ 2</w:t>
      </w:r>
    </w:p>
    <w:p w:rsidR="00D8268A" w:rsidRPr="001D63E4" w:rsidP="001D63E4">
      <w:pPr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Kultúrno-osvetová činnosť </w:t>
      </w:r>
    </w:p>
    <w:p w:rsidR="00545348" w:rsidRPr="001D63E4" w:rsidP="001D63E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6038F" w:rsidRPr="001D63E4" w:rsidP="001D63E4">
      <w:pPr>
        <w:bidi w:val="0"/>
        <w:spacing w:line="276" w:lineRule="auto"/>
        <w:jc w:val="both"/>
        <w:rPr>
          <w:rFonts w:ascii="Times New Roman" w:hAnsi="Times New Roman"/>
        </w:rPr>
      </w:pPr>
      <w:r w:rsidRPr="001D63E4" w:rsidR="000C7B76">
        <w:rPr>
          <w:rFonts w:ascii="Times New Roman" w:hAnsi="Times New Roman"/>
        </w:rPr>
        <w:t xml:space="preserve">(1) </w:t>
      </w:r>
      <w:r w:rsidRPr="001D63E4" w:rsidR="004335C1">
        <w:rPr>
          <w:rFonts w:ascii="Times New Roman" w:hAnsi="Times New Roman"/>
        </w:rPr>
        <w:t xml:space="preserve">Kultúrno-osvetová činnosť je činnosť, </w:t>
      </w:r>
      <w:r w:rsidRPr="001D63E4" w:rsidR="00C34A94">
        <w:rPr>
          <w:rFonts w:ascii="Times New Roman" w:hAnsi="Times New Roman"/>
        </w:rPr>
        <w:t>ktorá</w:t>
      </w:r>
      <w:r w:rsidRPr="001D63E4" w:rsidR="000303D4">
        <w:rPr>
          <w:rFonts w:ascii="Times New Roman" w:hAnsi="Times New Roman"/>
        </w:rPr>
        <w:t xml:space="preserve"> rešpektuje</w:t>
      </w:r>
      <w:r w:rsidRPr="001D63E4" w:rsidR="00545348">
        <w:rPr>
          <w:rFonts w:ascii="Times New Roman" w:hAnsi="Times New Roman"/>
        </w:rPr>
        <w:t xml:space="preserve"> </w:t>
      </w:r>
      <w:r w:rsidRPr="001D63E4" w:rsidR="000303D4">
        <w:rPr>
          <w:rFonts w:ascii="Times New Roman" w:hAnsi="Times New Roman"/>
        </w:rPr>
        <w:t>ľudské práva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1D63E4" w:rsidR="001D2BC0">
        <w:rPr>
          <w:rFonts w:ascii="Times New Roman" w:hAnsi="Times New Roman"/>
        </w:rPr>
        <w:t>)</w:t>
      </w:r>
      <w:r w:rsidRPr="001D63E4" w:rsidR="00070CF6">
        <w:rPr>
          <w:rFonts w:ascii="Times New Roman" w:hAnsi="Times New Roman"/>
        </w:rPr>
        <w:t xml:space="preserve"> </w:t>
      </w:r>
      <w:r w:rsidRPr="001D63E4" w:rsidR="008E5C21">
        <w:rPr>
          <w:rFonts w:ascii="Times New Roman" w:hAnsi="Times New Roman"/>
        </w:rPr>
        <w:t xml:space="preserve">a </w:t>
      </w:r>
      <w:r w:rsidRPr="001D63E4" w:rsidR="0032146F">
        <w:rPr>
          <w:rFonts w:ascii="Times New Roman" w:hAnsi="Times New Roman"/>
        </w:rPr>
        <w:t>rozmanitosť kultúrnych prejavov</w:t>
      </w:r>
      <w:r w:rsidRPr="001D63E4" w:rsidR="0054534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1D63E4" w:rsidR="00857DB1">
        <w:rPr>
          <w:rFonts w:ascii="Times New Roman" w:hAnsi="Times New Roman"/>
        </w:rPr>
        <w:t xml:space="preserve">) </w:t>
      </w:r>
      <w:r w:rsidRPr="001D63E4" w:rsidR="00545348">
        <w:rPr>
          <w:rFonts w:ascii="Times New Roman" w:hAnsi="Times New Roman"/>
        </w:rPr>
        <w:t xml:space="preserve">svojím pôsobením prispieva k utváraniu kultúrneho spôsobu života, </w:t>
      </w:r>
      <w:r w:rsidRPr="001D63E4" w:rsidR="00C34A94">
        <w:rPr>
          <w:rFonts w:ascii="Times New Roman" w:hAnsi="Times New Roman"/>
        </w:rPr>
        <w:t>k</w:t>
      </w:r>
      <w:r w:rsidRPr="001D63E4" w:rsidR="001C33AC">
        <w:rPr>
          <w:rFonts w:ascii="Times New Roman" w:hAnsi="Times New Roman"/>
        </w:rPr>
        <w:t xml:space="preserve"> zvyšovaniu </w:t>
      </w:r>
      <w:r w:rsidRPr="001D63E4" w:rsidR="000C7B76">
        <w:rPr>
          <w:rFonts w:ascii="Times New Roman" w:hAnsi="Times New Roman"/>
        </w:rPr>
        <w:t>kultúrnej a</w:t>
      </w:r>
      <w:r w:rsidRPr="001D63E4" w:rsidR="00A41F55">
        <w:rPr>
          <w:rFonts w:ascii="Times New Roman" w:hAnsi="Times New Roman"/>
        </w:rPr>
        <w:t> </w:t>
      </w:r>
      <w:r w:rsidRPr="001D63E4" w:rsidR="001C33AC">
        <w:rPr>
          <w:rFonts w:ascii="Times New Roman" w:hAnsi="Times New Roman"/>
        </w:rPr>
        <w:t>vzdelanostnej úrovne</w:t>
      </w:r>
      <w:r w:rsidRPr="001D63E4" w:rsidR="00545348">
        <w:rPr>
          <w:rFonts w:ascii="Times New Roman" w:hAnsi="Times New Roman"/>
        </w:rPr>
        <w:t xml:space="preserve"> </w:t>
      </w:r>
      <w:r w:rsidRPr="001D63E4" w:rsidR="00EB1E73">
        <w:rPr>
          <w:rFonts w:ascii="Times New Roman" w:hAnsi="Times New Roman"/>
        </w:rPr>
        <w:t>obyvateľov Slovenskej republiky</w:t>
      </w:r>
      <w:r w:rsidRPr="001D63E4" w:rsidR="00A01BAA">
        <w:rPr>
          <w:rFonts w:ascii="Times New Roman" w:hAnsi="Times New Roman"/>
        </w:rPr>
        <w:t xml:space="preserve"> </w:t>
      </w:r>
      <w:r w:rsidRPr="001D63E4" w:rsidR="00D53277">
        <w:rPr>
          <w:rFonts w:ascii="Times New Roman" w:hAnsi="Times New Roman"/>
        </w:rPr>
        <w:t xml:space="preserve">a smeruje k rozvíjaniu tvorivosti ako základnej kultúrotvornej hodnoty spoločnosti. </w:t>
      </w:r>
    </w:p>
    <w:p w:rsidR="0036038F" w:rsidRPr="001D63E4" w:rsidP="001D63E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335C1" w:rsidRPr="001D63E4" w:rsidP="001D63E4">
      <w:pPr>
        <w:bidi w:val="0"/>
        <w:spacing w:line="276" w:lineRule="auto"/>
        <w:jc w:val="both"/>
        <w:rPr>
          <w:rFonts w:ascii="Times New Roman" w:hAnsi="Times New Roman"/>
        </w:rPr>
      </w:pPr>
      <w:r w:rsidRPr="001D63E4" w:rsidR="0036038F">
        <w:rPr>
          <w:rFonts w:ascii="Times New Roman" w:hAnsi="Times New Roman"/>
        </w:rPr>
        <w:t>(2) Kultúrno-osvetovou činnosťou sa z</w:t>
      </w:r>
      <w:r w:rsidRPr="001D63E4" w:rsidR="00F11FDE">
        <w:rPr>
          <w:rFonts w:ascii="Times New Roman" w:hAnsi="Times New Roman"/>
        </w:rPr>
        <w:t xml:space="preserve">abezpečuje </w:t>
      </w:r>
      <w:r w:rsidRPr="001D63E4" w:rsidR="000C7B76">
        <w:rPr>
          <w:rFonts w:ascii="Times New Roman" w:hAnsi="Times New Roman"/>
        </w:rPr>
        <w:t>najmä</w:t>
      </w:r>
      <w:r w:rsidRPr="001D63E4">
        <w:rPr>
          <w:rFonts w:ascii="Times New Roman" w:hAnsi="Times New Roman"/>
        </w:rPr>
        <w:t xml:space="preserve"> </w:t>
      </w:r>
    </w:p>
    <w:p w:rsidR="00EB1E73" w:rsidRPr="001D63E4" w:rsidP="001D63E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 w:rsidR="007F61FD">
        <w:rPr>
          <w:rFonts w:ascii="Times New Roman" w:hAnsi="Times New Roman"/>
        </w:rPr>
        <w:t xml:space="preserve">rozvoj kultúrnej identity a medzikultúrneho dialógu </w:t>
      </w:r>
      <w:r w:rsidRPr="001D63E4" w:rsidR="00C34A94">
        <w:rPr>
          <w:rFonts w:ascii="Times New Roman" w:hAnsi="Times New Roman"/>
        </w:rPr>
        <w:t xml:space="preserve">na </w:t>
      </w:r>
      <w:r w:rsidRPr="001D63E4" w:rsidR="00A41F55">
        <w:rPr>
          <w:rFonts w:ascii="Times New Roman" w:hAnsi="Times New Roman"/>
        </w:rPr>
        <w:t>celo</w:t>
      </w:r>
      <w:r w:rsidRPr="001D63E4" w:rsidR="000D0DD1">
        <w:rPr>
          <w:rFonts w:ascii="Times New Roman" w:hAnsi="Times New Roman"/>
        </w:rPr>
        <w:t>slovenskej</w:t>
      </w:r>
      <w:r w:rsidRPr="001D63E4" w:rsidR="00A41F55">
        <w:rPr>
          <w:rFonts w:ascii="Times New Roman" w:hAnsi="Times New Roman"/>
        </w:rPr>
        <w:t xml:space="preserve">, regionálnej a miestnej </w:t>
      </w:r>
      <w:r w:rsidRPr="001D63E4" w:rsidR="00C34A94">
        <w:rPr>
          <w:rFonts w:ascii="Times New Roman" w:hAnsi="Times New Roman"/>
        </w:rPr>
        <w:t>úrovni,</w:t>
      </w:r>
    </w:p>
    <w:p w:rsidR="00EB1E73" w:rsidRPr="001D63E4" w:rsidP="001D63E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 w:rsidR="00A27F38">
        <w:rPr>
          <w:rFonts w:ascii="Times New Roman" w:hAnsi="Times New Roman"/>
        </w:rPr>
        <w:t>rozvoj kultúrneho potenciálu obcí a regiónov Slovenskej republiky a rozvoj ich spolupráce a partnerstiev na území Slovenskej republiky a v zahraničí</w:t>
      </w:r>
      <w:r w:rsidRPr="001D63E4">
        <w:rPr>
          <w:rFonts w:ascii="Times New Roman" w:hAnsi="Times New Roman"/>
        </w:rPr>
        <w:t>,</w:t>
      </w:r>
    </w:p>
    <w:p w:rsidR="004E4936" w:rsidRPr="001D63E4" w:rsidP="001D63E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ochrana a rozvoj nehmotného kultúrneho dedičstva</w:t>
      </w:r>
      <w:r w:rsidRPr="001D63E4" w:rsidR="001D2BC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1D63E4" w:rsidR="001D2BC0">
        <w:rPr>
          <w:rFonts w:ascii="Times New Roman" w:hAnsi="Times New Roman"/>
        </w:rPr>
        <w:t>)</w:t>
      </w:r>
    </w:p>
    <w:p w:rsidR="00EB1E73" w:rsidRPr="001D63E4" w:rsidP="001D63E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rozvoj záujmovej umeleckej činnosti a neprofesionálnej umeleckej tvorby,</w:t>
      </w:r>
    </w:p>
    <w:p w:rsidR="00EB1E73" w:rsidRPr="001D63E4" w:rsidP="001D63E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dostupnosť </w:t>
      </w:r>
      <w:r w:rsidRPr="001D63E4" w:rsidR="00BD488C">
        <w:rPr>
          <w:rFonts w:ascii="Times New Roman" w:hAnsi="Times New Roman"/>
        </w:rPr>
        <w:t xml:space="preserve">a šírenie </w:t>
      </w:r>
      <w:r w:rsidRPr="001D63E4">
        <w:rPr>
          <w:rFonts w:ascii="Times New Roman" w:hAnsi="Times New Roman"/>
        </w:rPr>
        <w:t>informácií o aktuálnom stave, výskume a vývoji v oblasti kultúry,</w:t>
      </w:r>
    </w:p>
    <w:p w:rsidR="00EB1E73" w:rsidRPr="001D63E4" w:rsidP="001D63E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neformálne vzdelá</w:t>
      </w:r>
      <w:r w:rsidRPr="001D63E4" w:rsidR="008E5C21">
        <w:rPr>
          <w:rFonts w:ascii="Times New Roman" w:hAnsi="Times New Roman"/>
        </w:rPr>
        <w:t xml:space="preserve">vanie </w:t>
      </w:r>
      <w:r w:rsidRPr="001D63E4">
        <w:rPr>
          <w:rFonts w:ascii="Times New Roman" w:hAnsi="Times New Roman"/>
        </w:rPr>
        <w:t xml:space="preserve">v oblasti kultúry </w:t>
      </w:r>
      <w:r w:rsidRPr="001D63E4" w:rsidR="00734483">
        <w:rPr>
          <w:rFonts w:ascii="Times New Roman" w:hAnsi="Times New Roman"/>
        </w:rPr>
        <w:t>a</w:t>
      </w:r>
      <w:r w:rsidRPr="001D63E4" w:rsidR="00A96F41">
        <w:rPr>
          <w:rFonts w:ascii="Times New Roman" w:hAnsi="Times New Roman"/>
        </w:rPr>
        <w:t xml:space="preserve"> prevencia</w:t>
      </w:r>
      <w:r w:rsidRPr="001D63E4">
        <w:rPr>
          <w:rFonts w:ascii="Times New Roman" w:hAnsi="Times New Roman"/>
        </w:rPr>
        <w:t xml:space="preserve"> negatívnych spoločenských javov,</w:t>
      </w:r>
    </w:p>
    <w:p w:rsidR="00EB1E73" w:rsidRPr="001D63E4" w:rsidP="001D63E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dostupnosť </w:t>
      </w:r>
      <w:r w:rsidRPr="001D63E4" w:rsidR="00BD488C">
        <w:rPr>
          <w:rFonts w:ascii="Times New Roman" w:hAnsi="Times New Roman"/>
        </w:rPr>
        <w:t xml:space="preserve">a šírenie informácií </w:t>
      </w:r>
      <w:r w:rsidRPr="001D63E4">
        <w:rPr>
          <w:rFonts w:ascii="Times New Roman" w:hAnsi="Times New Roman"/>
        </w:rPr>
        <w:t>z vedy, techniky, výskumu a vývoja v oblasti astronómie,</w:t>
      </w:r>
    </w:p>
    <w:p w:rsidR="00EB1E73" w:rsidRPr="001D63E4" w:rsidP="001D63E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neformálne vzdelávanie v oblasti astronómie.</w:t>
      </w:r>
    </w:p>
    <w:p w:rsidR="00E856CC" w:rsidRPr="001D63E4" w:rsidP="001D63E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strike/>
        </w:rPr>
      </w:pPr>
    </w:p>
    <w:p w:rsidR="00E856CC" w:rsidRPr="001D63E4" w:rsidP="001D63E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</w:t>
      </w:r>
      <w:r w:rsidRPr="001D63E4" w:rsidR="00F12E79">
        <w:rPr>
          <w:rFonts w:ascii="Times New Roman" w:hAnsi="Times New Roman"/>
        </w:rPr>
        <w:t>3</w:t>
      </w:r>
      <w:r w:rsidRPr="001D63E4">
        <w:rPr>
          <w:rFonts w:ascii="Times New Roman" w:hAnsi="Times New Roman"/>
        </w:rPr>
        <w:t xml:space="preserve">) Kultúrno-osvetovú činnosť vykonávajú </w:t>
      </w:r>
      <w:r w:rsidRPr="001D63E4" w:rsidR="00857DB1">
        <w:rPr>
          <w:rFonts w:ascii="Times New Roman" w:hAnsi="Times New Roman"/>
        </w:rPr>
        <w:t>kultúrno-osvetové zariadenia podľa tohto zákona</w:t>
      </w:r>
      <w:r w:rsidRPr="001D63E4" w:rsidR="008B359C">
        <w:rPr>
          <w:rFonts w:ascii="Times New Roman" w:hAnsi="Times New Roman"/>
        </w:rPr>
        <w:t>.</w:t>
      </w:r>
    </w:p>
    <w:p w:rsidR="00E856CC" w:rsidRPr="001D63E4" w:rsidP="001D63E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9B7746" w:rsidRPr="001D63E4" w:rsidP="001D63E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D63E4" w:rsidR="00E856CC">
        <w:rPr>
          <w:rFonts w:ascii="Times New Roman" w:hAnsi="Times New Roman"/>
        </w:rPr>
        <w:t>(</w:t>
      </w:r>
      <w:r w:rsidRPr="001D63E4" w:rsidR="00F12E79">
        <w:rPr>
          <w:rFonts w:ascii="Times New Roman" w:hAnsi="Times New Roman"/>
        </w:rPr>
        <w:t>4</w:t>
      </w:r>
      <w:r w:rsidRPr="001D63E4" w:rsidR="00E856CC">
        <w:rPr>
          <w:rFonts w:ascii="Times New Roman" w:hAnsi="Times New Roman"/>
        </w:rPr>
        <w:t xml:space="preserve">) Kultúrno-osvetovú činnosť </w:t>
      </w:r>
      <w:r w:rsidRPr="001D63E4" w:rsidR="00857DB1">
        <w:rPr>
          <w:rFonts w:ascii="Times New Roman" w:hAnsi="Times New Roman"/>
        </w:rPr>
        <w:t>môžu vykonávať</w:t>
      </w:r>
      <w:r w:rsidRPr="001D63E4" w:rsidR="00E856CC">
        <w:rPr>
          <w:rFonts w:ascii="Times New Roman" w:hAnsi="Times New Roman"/>
        </w:rPr>
        <w:t xml:space="preserve"> </w:t>
      </w:r>
      <w:r w:rsidRPr="001D63E4" w:rsidR="00EB1E73">
        <w:rPr>
          <w:rFonts w:ascii="Times New Roman" w:hAnsi="Times New Roman"/>
        </w:rPr>
        <w:t xml:space="preserve">na základe osobitného záujmu a na základe dobrovoľnosti </w:t>
      </w:r>
      <w:r w:rsidRPr="001D63E4" w:rsidR="00E856CC">
        <w:rPr>
          <w:rFonts w:ascii="Times New Roman" w:hAnsi="Times New Roman"/>
        </w:rPr>
        <w:t xml:space="preserve">aj iné </w:t>
      </w:r>
      <w:r w:rsidRPr="001D63E4" w:rsidR="00EB1E73">
        <w:rPr>
          <w:rFonts w:ascii="Times New Roman" w:hAnsi="Times New Roman"/>
        </w:rPr>
        <w:t xml:space="preserve">právnické </w:t>
      </w:r>
      <w:r w:rsidRPr="001D63E4" w:rsidR="00703657">
        <w:rPr>
          <w:rFonts w:ascii="Times New Roman" w:hAnsi="Times New Roman"/>
        </w:rPr>
        <w:t xml:space="preserve">osoby </w:t>
      </w:r>
      <w:r w:rsidRPr="001D63E4" w:rsidR="00EB1E73">
        <w:rPr>
          <w:rFonts w:ascii="Times New Roman" w:hAnsi="Times New Roman"/>
        </w:rPr>
        <w:t xml:space="preserve">a fyzické osoby. </w:t>
      </w:r>
    </w:p>
    <w:p w:rsidR="00BF1920" w:rsidRPr="001D63E4" w:rsidP="001D63E4">
      <w:pPr>
        <w:bidi w:val="0"/>
        <w:jc w:val="center"/>
        <w:rPr>
          <w:rFonts w:ascii="Times New Roman" w:hAnsi="Times New Roman"/>
        </w:rPr>
      </w:pPr>
      <w:bookmarkStart w:id="12" w:name="f_5900027"/>
      <w:bookmarkEnd w:id="12"/>
    </w:p>
    <w:p w:rsidR="00BF1920" w:rsidRPr="001D63E4" w:rsidP="001D63E4">
      <w:pPr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§ 3</w:t>
      </w:r>
    </w:p>
    <w:p w:rsidR="00BF1920" w:rsidRPr="001D63E4" w:rsidP="001D63E4">
      <w:pPr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Kultúrno-osvetové zariadenie</w:t>
      </w:r>
    </w:p>
    <w:p w:rsidR="00BF1920" w:rsidRPr="001D63E4" w:rsidP="001D63E4">
      <w:pPr>
        <w:bidi w:val="0"/>
        <w:rPr>
          <w:rFonts w:ascii="Times New Roman" w:hAnsi="Times New Roman"/>
        </w:rPr>
      </w:pPr>
    </w:p>
    <w:p w:rsidR="00BF1920" w:rsidRPr="001D63E4" w:rsidP="001D63E4">
      <w:pPr>
        <w:bidi w:val="0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(1) Zri</w:t>
      </w:r>
      <w:r w:rsidRPr="001D63E4" w:rsidR="00A33FE5">
        <w:rPr>
          <w:rFonts w:ascii="Times New Roman" w:hAnsi="Times New Roman"/>
        </w:rPr>
        <w:t>aďovateľom alebo zakladateľom k</w:t>
      </w:r>
      <w:r w:rsidRPr="001D63E4">
        <w:rPr>
          <w:rFonts w:ascii="Times New Roman" w:hAnsi="Times New Roman"/>
        </w:rPr>
        <w:t>ultúrno</w:t>
      </w:r>
      <w:r w:rsidRPr="001D63E4" w:rsidR="00611505">
        <w:rPr>
          <w:rFonts w:ascii="Times New Roman" w:hAnsi="Times New Roman"/>
        </w:rPr>
        <w:t>-osvetového zariadenia môže byť</w:t>
      </w:r>
    </w:p>
    <w:p w:rsidR="00BF1920" w:rsidRPr="001D63E4" w:rsidP="001D63E4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1D63E4">
        <w:rPr>
          <w:rFonts w:ascii="Times New Roman" w:hAnsi="Times New Roman"/>
        </w:rPr>
        <w:t>ústredný orgán štátnej správy</w:t>
      </w:r>
      <w:r w:rsidRPr="001D63E4" w:rsidR="001D2BC0">
        <w:rPr>
          <w:rFonts w:ascii="Times New Roman" w:hAnsi="Times New Roman"/>
        </w:rPr>
        <w:t>,</w:t>
      </w:r>
    </w:p>
    <w:p w:rsidR="00BF1920" w:rsidRPr="001D63E4" w:rsidP="001D63E4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1D63E4">
        <w:rPr>
          <w:rFonts w:ascii="Times New Roman" w:hAnsi="Times New Roman"/>
        </w:rPr>
        <w:t>samosprávny kraj</w:t>
      </w:r>
      <w:r w:rsidRPr="001D63E4" w:rsidR="001D2BC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1D63E4" w:rsidR="001D2BC0">
        <w:rPr>
          <w:rFonts w:ascii="Times New Roman" w:hAnsi="Times New Roman"/>
        </w:rPr>
        <w:t>)</w:t>
      </w:r>
    </w:p>
    <w:p w:rsidR="00BF1920" w:rsidRPr="001D63E4" w:rsidP="001D63E4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1D63E4">
        <w:rPr>
          <w:rFonts w:ascii="Times New Roman" w:hAnsi="Times New Roman"/>
        </w:rPr>
        <w:t>obec</w:t>
      </w:r>
      <w:r w:rsidRPr="001D63E4" w:rsidR="001D2BC0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1D63E4" w:rsidR="001D2BC0">
        <w:rPr>
          <w:rFonts w:ascii="Times New Roman" w:hAnsi="Times New Roman"/>
        </w:rPr>
        <w:t>)</w:t>
      </w:r>
    </w:p>
    <w:p w:rsidR="00BF1920" w:rsidRPr="001D63E4" w:rsidP="001D63E4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BF1920" w:rsidRPr="001D63E4" w:rsidP="001D63E4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(2) </w:t>
      </w:r>
      <w:r w:rsidRPr="001D63E4" w:rsidR="006A1A0D">
        <w:rPr>
          <w:rFonts w:ascii="Times New Roman" w:hAnsi="Times New Roman"/>
        </w:rPr>
        <w:t>Ústredný orgán štátnej správy môže zriadiť kultúrno-osvetové zariadenie ako právnickú osobu podľa osobitného predpisu</w:t>
      </w:r>
      <w:r w:rsidRPr="001D63E4" w:rsidR="00325CF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1D63E4" w:rsidR="006A1A0D">
        <w:rPr>
          <w:rFonts w:ascii="Times New Roman" w:hAnsi="Times New Roman"/>
        </w:rPr>
        <w:t xml:space="preserve">) Samosprávny kraj a obec môže zriadiť alebo založiť kultúrno-osvetové zariadenie ako právnickú osobu. Obec môže </w:t>
      </w:r>
      <w:r w:rsidRPr="001D63E4" w:rsidR="00F94DB5">
        <w:rPr>
          <w:rFonts w:ascii="Times New Roman" w:hAnsi="Times New Roman"/>
        </w:rPr>
        <w:t xml:space="preserve">zriadiť kultúrno-osvetové zariadenie aj ako svoje zariadenie bez právnej subjektivity. </w:t>
      </w:r>
    </w:p>
    <w:p w:rsidR="004C7281" w:rsidRPr="001D63E4" w:rsidP="001D63E4">
      <w:pPr>
        <w:bidi w:val="0"/>
        <w:rPr>
          <w:rFonts w:ascii="Times New Roman" w:hAnsi="Times New Roman"/>
        </w:rPr>
      </w:pPr>
    </w:p>
    <w:p w:rsidR="00DA002D" w:rsidRPr="001D63E4" w:rsidP="001D63E4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</w:t>
      </w:r>
      <w:r w:rsidRPr="001D63E4" w:rsidR="00CD40D1">
        <w:rPr>
          <w:rFonts w:ascii="Times New Roman" w:hAnsi="Times New Roman"/>
        </w:rPr>
        <w:t>3</w:t>
      </w:r>
      <w:r w:rsidRPr="001D63E4">
        <w:rPr>
          <w:rFonts w:ascii="Times New Roman" w:hAnsi="Times New Roman"/>
        </w:rPr>
        <w:t xml:space="preserve">) Podľa odborného zamerania je kultúrno-osvetové zariadenie zriadené alebo založené   </w:t>
      </w:r>
    </w:p>
    <w:p w:rsidR="00DA002D" w:rsidRPr="001D63E4" w:rsidP="001D63E4">
      <w:pPr>
        <w:pStyle w:val="ListParagraph"/>
        <w:numPr>
          <w:numId w:val="8"/>
        </w:numPr>
        <w:tabs>
          <w:tab w:val="left" w:pos="426"/>
        </w:tabs>
        <w:bidi w:val="0"/>
        <w:ind w:left="426" w:firstLine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so všeobecným zameraním, </w:t>
      </w:r>
    </w:p>
    <w:p w:rsidR="00DA002D" w:rsidRPr="001D63E4" w:rsidP="001D63E4">
      <w:pPr>
        <w:pStyle w:val="ListParagraph"/>
        <w:numPr>
          <w:numId w:val="8"/>
        </w:numPr>
        <w:tabs>
          <w:tab w:val="left" w:pos="426"/>
        </w:tabs>
        <w:bidi w:val="0"/>
        <w:ind w:left="426" w:firstLine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so špecializovaným zameraním, </w:t>
      </w:r>
      <w:r w:rsidRPr="001D63E4" w:rsidR="0083076B">
        <w:rPr>
          <w:rFonts w:ascii="Times New Roman" w:hAnsi="Times New Roman"/>
        </w:rPr>
        <w:t>najmä</w:t>
      </w:r>
      <w:r w:rsidRPr="001D63E4">
        <w:rPr>
          <w:rFonts w:ascii="Times New Roman" w:hAnsi="Times New Roman"/>
        </w:rPr>
        <w:t xml:space="preserve"> hvezdáreň alebo planetárium. </w:t>
      </w:r>
    </w:p>
    <w:p w:rsidR="00DA002D" w:rsidRPr="001D63E4" w:rsidP="001D63E4">
      <w:pPr>
        <w:bidi w:val="0"/>
        <w:rPr>
          <w:rFonts w:ascii="Times New Roman" w:hAnsi="Times New Roman"/>
        </w:rPr>
      </w:pPr>
    </w:p>
    <w:p w:rsidR="00DA002D" w:rsidRPr="001D63E4" w:rsidP="001D63E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</w:t>
      </w:r>
      <w:r w:rsidRPr="001D63E4" w:rsidR="00CD40D1">
        <w:rPr>
          <w:rFonts w:ascii="Times New Roman" w:hAnsi="Times New Roman"/>
        </w:rPr>
        <w:t>4</w:t>
      </w:r>
      <w:r w:rsidRPr="001D63E4">
        <w:rPr>
          <w:rFonts w:ascii="Times New Roman" w:hAnsi="Times New Roman"/>
        </w:rPr>
        <w:t xml:space="preserve">) Podľa rozsahu územnej pôsobnosti je kultúrno-osvetové zariadenie zriadené alebo založené </w:t>
      </w:r>
    </w:p>
    <w:p w:rsidR="00DA002D" w:rsidRPr="001D63E4" w:rsidP="001D63E4">
      <w:pPr>
        <w:pStyle w:val="ListParagraph"/>
        <w:numPr>
          <w:numId w:val="9"/>
        </w:numPr>
        <w:bidi w:val="0"/>
        <w:ind w:left="0" w:firstLine="426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s celo</w:t>
      </w:r>
      <w:r w:rsidRPr="001D63E4" w:rsidR="007B65C8">
        <w:rPr>
          <w:rFonts w:ascii="Times New Roman" w:hAnsi="Times New Roman"/>
        </w:rPr>
        <w:t>slovenskou</w:t>
      </w:r>
      <w:r w:rsidRPr="001D63E4">
        <w:rPr>
          <w:rFonts w:ascii="Times New Roman" w:hAnsi="Times New Roman"/>
        </w:rPr>
        <w:t xml:space="preserve"> pôsobnosťou, </w:t>
      </w:r>
    </w:p>
    <w:p w:rsidR="00DA002D" w:rsidRPr="001D63E4" w:rsidP="001D63E4">
      <w:pPr>
        <w:pStyle w:val="ListParagraph"/>
        <w:numPr>
          <w:numId w:val="9"/>
        </w:numPr>
        <w:bidi w:val="0"/>
        <w:ind w:left="709" w:hanging="283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s regionálnou </w:t>
      </w:r>
      <w:r w:rsidRPr="001D63E4" w:rsidR="007F7300">
        <w:rPr>
          <w:rFonts w:ascii="Times New Roman" w:hAnsi="Times New Roman"/>
        </w:rPr>
        <w:t>pôsobnosťou alebo s</w:t>
      </w:r>
      <w:r w:rsidRPr="001D63E4">
        <w:rPr>
          <w:rFonts w:ascii="Times New Roman" w:hAnsi="Times New Roman"/>
        </w:rPr>
        <w:t xml:space="preserve"> krajskou pôsobnosťou na území samosprávneho kraja, </w:t>
      </w:r>
    </w:p>
    <w:p w:rsidR="00DA002D" w:rsidRPr="001D63E4" w:rsidP="001D63E4">
      <w:pPr>
        <w:pStyle w:val="ListParagraph"/>
        <w:numPr>
          <w:numId w:val="9"/>
        </w:numPr>
        <w:bidi w:val="0"/>
        <w:ind w:left="0" w:firstLine="426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s pôsobnosťou na území obce.  </w:t>
      </w:r>
    </w:p>
    <w:p w:rsidR="00BF1920" w:rsidRPr="001D63E4" w:rsidP="001D63E4">
      <w:pPr>
        <w:bidi w:val="0"/>
        <w:jc w:val="center"/>
        <w:rPr>
          <w:rFonts w:ascii="Times New Roman" w:hAnsi="Times New Roman"/>
        </w:rPr>
      </w:pPr>
    </w:p>
    <w:p w:rsidR="00DA002D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</w:t>
      </w:r>
      <w:r w:rsidRPr="001D63E4" w:rsidR="00CD40D1">
        <w:rPr>
          <w:rFonts w:ascii="Times New Roman" w:hAnsi="Times New Roman"/>
        </w:rPr>
        <w:t>5</w:t>
      </w:r>
      <w:r w:rsidRPr="001D63E4">
        <w:rPr>
          <w:rFonts w:ascii="Times New Roman" w:hAnsi="Times New Roman"/>
        </w:rPr>
        <w:t xml:space="preserve">) Kultúrno-osvetové zariadenie </w:t>
      </w:r>
      <w:r w:rsidRPr="001D63E4" w:rsidR="00CD40D1">
        <w:rPr>
          <w:rFonts w:ascii="Times New Roman" w:hAnsi="Times New Roman"/>
        </w:rPr>
        <w:t>je dôležitou súčasťou kultúrnej ponuky ako predpokladu rozvoja kultúrneho turizmu a kreatívneho priemyslu</w:t>
      </w:r>
      <w:r w:rsidRPr="001D63E4" w:rsidR="00857DB1">
        <w:rPr>
          <w:rFonts w:ascii="Times New Roman" w:hAnsi="Times New Roman"/>
        </w:rPr>
        <w:t>,</w:t>
      </w:r>
      <w:r w:rsidRPr="001D63E4" w:rsidR="00CD40D1">
        <w:rPr>
          <w:rFonts w:ascii="Times New Roman" w:hAnsi="Times New Roman"/>
        </w:rPr>
        <w:t xml:space="preserve"> </w:t>
      </w:r>
      <w:r w:rsidRPr="001D63E4" w:rsidR="00857DB1">
        <w:rPr>
          <w:rFonts w:ascii="Times New Roman" w:hAnsi="Times New Roman"/>
        </w:rPr>
        <w:t>ktoré</w:t>
      </w:r>
      <w:r w:rsidRPr="001D63E4" w:rsidR="00FB339C">
        <w:rPr>
          <w:rFonts w:ascii="Times New Roman" w:hAnsi="Times New Roman"/>
        </w:rPr>
        <w:t xml:space="preserve"> najmä</w:t>
      </w:r>
    </w:p>
    <w:p w:rsidR="00FB339C" w:rsidRPr="001D63E4" w:rsidP="001D63E4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1D63E4" w:rsidR="00DA002D">
        <w:rPr>
          <w:rFonts w:ascii="Times New Roman" w:hAnsi="Times New Roman"/>
        </w:rPr>
        <w:t>poskytuje metodické poradenstvo v oblasti kultúrno-osvetovej činnosti,</w:t>
      </w:r>
    </w:p>
    <w:p w:rsidR="00FB339C" w:rsidRPr="001D63E4" w:rsidP="001D63E4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podporuje činnosť </w:t>
      </w:r>
      <w:r w:rsidRPr="001D63E4" w:rsidR="00E50B85">
        <w:rPr>
          <w:rFonts w:ascii="Times New Roman" w:hAnsi="Times New Roman"/>
        </w:rPr>
        <w:t>kolektívov a jednotlivcov</w:t>
      </w:r>
      <w:r w:rsidRPr="001D63E4">
        <w:rPr>
          <w:rFonts w:ascii="Times New Roman" w:hAnsi="Times New Roman"/>
        </w:rPr>
        <w:t xml:space="preserve"> z oblasti záujmovej umeleckej činnosti a ne</w:t>
      </w:r>
      <w:r w:rsidRPr="001D63E4" w:rsidR="001834F2">
        <w:rPr>
          <w:rFonts w:ascii="Times New Roman" w:hAnsi="Times New Roman"/>
        </w:rPr>
        <w:t>profesionálnej umeleckej tvorby,</w:t>
      </w:r>
    </w:p>
    <w:p w:rsidR="00FB339C" w:rsidRPr="001D63E4" w:rsidP="001D63E4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zabezpečuje postupové súťaže a prehliadky,</w:t>
      </w:r>
    </w:p>
    <w:p w:rsidR="00CC4D37" w:rsidRPr="001D63E4" w:rsidP="001D63E4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realizuje vzdelávacie, prezentačné a súťažné podujatia v oblasti kultúrno-osvetovej činnosti,</w:t>
      </w:r>
    </w:p>
    <w:p w:rsidR="00DA002D" w:rsidRPr="001D63E4" w:rsidP="001D63E4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vyhľadáva, uchováva, ochraňu</w:t>
      </w:r>
      <w:r w:rsidRPr="001D63E4" w:rsidR="0062032D">
        <w:rPr>
          <w:rFonts w:ascii="Times New Roman" w:hAnsi="Times New Roman"/>
        </w:rPr>
        <w:t xml:space="preserve">je, sprístupňuje, dokumentuje, </w:t>
      </w:r>
      <w:r w:rsidRPr="001D63E4">
        <w:rPr>
          <w:rFonts w:ascii="Times New Roman" w:hAnsi="Times New Roman"/>
        </w:rPr>
        <w:t xml:space="preserve">inventarizuje </w:t>
      </w:r>
      <w:r w:rsidRPr="001D63E4" w:rsidR="00857DB1">
        <w:rPr>
          <w:rFonts w:ascii="Times New Roman" w:hAnsi="Times New Roman"/>
        </w:rPr>
        <w:t xml:space="preserve">a tvorivo využíva </w:t>
      </w:r>
      <w:r w:rsidRPr="001D63E4">
        <w:rPr>
          <w:rFonts w:ascii="Times New Roman" w:hAnsi="Times New Roman"/>
        </w:rPr>
        <w:t>nehmotné kultúrne dedičstvo</w:t>
      </w:r>
      <w:r w:rsidRPr="001D63E4" w:rsidR="00B10E7E">
        <w:rPr>
          <w:rFonts w:ascii="Times New Roman" w:hAnsi="Times New Roman"/>
        </w:rPr>
        <w:t>.</w:t>
      </w:r>
    </w:p>
    <w:p w:rsidR="00DA002D" w:rsidRPr="001D63E4" w:rsidP="001D63E4">
      <w:pPr>
        <w:bidi w:val="0"/>
        <w:jc w:val="both"/>
        <w:rPr>
          <w:rFonts w:ascii="Times New Roman" w:hAnsi="Times New Roman"/>
        </w:rPr>
      </w:pPr>
    </w:p>
    <w:p w:rsidR="00DA002D" w:rsidRPr="001D63E4" w:rsidP="001D63E4">
      <w:pPr>
        <w:bidi w:val="0"/>
        <w:jc w:val="center"/>
        <w:rPr>
          <w:rFonts w:ascii="Times New Roman" w:hAnsi="Times New Roman"/>
        </w:rPr>
      </w:pPr>
      <w:r w:rsidRPr="001D63E4" w:rsidR="00E77810">
        <w:rPr>
          <w:rFonts w:ascii="Times New Roman" w:hAnsi="Times New Roman"/>
        </w:rPr>
        <w:t>§ 4</w:t>
      </w:r>
    </w:p>
    <w:p w:rsidR="00E77810" w:rsidRPr="001D63E4" w:rsidP="001D63E4">
      <w:pPr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Práva a povinnosti zriaďovateľa alebo zakladateľa kultúrno-osvetového zariadenia</w:t>
      </w:r>
    </w:p>
    <w:p w:rsidR="00DA002D" w:rsidRPr="001D63E4" w:rsidP="001D63E4">
      <w:pPr>
        <w:bidi w:val="0"/>
        <w:jc w:val="both"/>
        <w:rPr>
          <w:rFonts w:ascii="Times New Roman" w:hAnsi="Times New Roman"/>
        </w:rPr>
      </w:pPr>
    </w:p>
    <w:p w:rsidR="00DA002D" w:rsidRPr="001D63E4" w:rsidP="001D63E4">
      <w:pPr>
        <w:bidi w:val="0"/>
        <w:jc w:val="both"/>
        <w:rPr>
          <w:rFonts w:ascii="Times New Roman" w:hAnsi="Times New Roman"/>
        </w:rPr>
      </w:pPr>
      <w:r w:rsidRPr="001D63E4" w:rsidR="001510F0">
        <w:rPr>
          <w:rFonts w:ascii="Times New Roman" w:hAnsi="Times New Roman"/>
        </w:rPr>
        <w:t xml:space="preserve">(1) </w:t>
      </w:r>
      <w:r w:rsidRPr="001D63E4" w:rsidR="00525A9F">
        <w:rPr>
          <w:rFonts w:ascii="Times New Roman" w:hAnsi="Times New Roman"/>
        </w:rPr>
        <w:t>Zriaďovateľ alebo zakladateľ kultúrno-osvetového zariadenia je oprávnený kultúrno-osvetové zariadenie zriadiť alebo založiť, zrušiť alebo zlúčiť s iným kultúrno-osvetovým zariadením.</w:t>
      </w:r>
    </w:p>
    <w:p w:rsidR="00D31782" w:rsidRPr="001D63E4" w:rsidP="001D63E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1510F0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(2) Zriaďovateľ alebo zakladateľ kultúrno-osvetového zariadenia</w:t>
      </w:r>
    </w:p>
    <w:p w:rsidR="009E2043" w:rsidRPr="001D63E4" w:rsidP="001D63E4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určuje k</w:t>
      </w:r>
      <w:r w:rsidRPr="001D63E4" w:rsidR="002774CC">
        <w:rPr>
          <w:rFonts w:ascii="Times New Roman" w:hAnsi="Times New Roman"/>
        </w:rPr>
        <w:t>ultúrno-osvetovú</w:t>
      </w:r>
      <w:r w:rsidRPr="001D63E4" w:rsidR="00DA1C44">
        <w:rPr>
          <w:rFonts w:ascii="Times New Roman" w:hAnsi="Times New Roman"/>
        </w:rPr>
        <w:t xml:space="preserve"> </w:t>
      </w:r>
      <w:r w:rsidRPr="001D63E4" w:rsidR="007B32F1">
        <w:rPr>
          <w:rFonts w:ascii="Times New Roman" w:hAnsi="Times New Roman"/>
        </w:rPr>
        <w:t xml:space="preserve">činnosť </w:t>
      </w:r>
      <w:r w:rsidRPr="001D63E4" w:rsidR="00DA1C44">
        <w:rPr>
          <w:rFonts w:ascii="Times New Roman" w:hAnsi="Times New Roman"/>
        </w:rPr>
        <w:t>zariadenia</w:t>
      </w:r>
      <w:r w:rsidRPr="001D63E4" w:rsidR="007B32F1">
        <w:rPr>
          <w:rFonts w:ascii="Times New Roman" w:hAnsi="Times New Roman"/>
        </w:rPr>
        <w:t>,</w:t>
      </w:r>
      <w:r w:rsidRPr="001D63E4">
        <w:rPr>
          <w:rFonts w:ascii="Times New Roman" w:hAnsi="Times New Roman"/>
        </w:rPr>
        <w:t xml:space="preserve"> </w:t>
      </w:r>
    </w:p>
    <w:p w:rsidR="009E2043" w:rsidRPr="001D63E4" w:rsidP="001D63E4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určuje odborné zameranie kultúrno-osvetového zariadenia podľa § 3 ods</w:t>
      </w:r>
      <w:r w:rsidRPr="001D63E4" w:rsidR="005E0D73">
        <w:rPr>
          <w:rFonts w:ascii="Times New Roman" w:hAnsi="Times New Roman"/>
        </w:rPr>
        <w:t xml:space="preserve">. </w:t>
      </w:r>
      <w:r w:rsidRPr="001D63E4" w:rsidR="00CD41E6">
        <w:rPr>
          <w:rFonts w:ascii="Times New Roman" w:hAnsi="Times New Roman"/>
        </w:rPr>
        <w:t>3</w:t>
      </w:r>
      <w:r w:rsidRPr="001D63E4">
        <w:rPr>
          <w:rFonts w:ascii="Times New Roman" w:hAnsi="Times New Roman"/>
        </w:rPr>
        <w:t>,</w:t>
      </w:r>
    </w:p>
    <w:p w:rsidR="009E2043" w:rsidRPr="001D63E4" w:rsidP="001D63E4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určuje územnú pôsobnosť kultúrno-osvetového zariadenia podľa § 3 ods</w:t>
      </w:r>
      <w:r w:rsidRPr="001D63E4" w:rsidR="005E0D73">
        <w:rPr>
          <w:rFonts w:ascii="Times New Roman" w:hAnsi="Times New Roman"/>
        </w:rPr>
        <w:t xml:space="preserve">. </w:t>
      </w:r>
      <w:r w:rsidRPr="001D63E4" w:rsidR="00CD41E6">
        <w:rPr>
          <w:rFonts w:ascii="Times New Roman" w:hAnsi="Times New Roman"/>
        </w:rPr>
        <w:t>4</w:t>
      </w:r>
      <w:r w:rsidRPr="001D63E4">
        <w:rPr>
          <w:rFonts w:ascii="Times New Roman" w:hAnsi="Times New Roman"/>
        </w:rPr>
        <w:t xml:space="preserve"> a</w:t>
      </w:r>
      <w:r w:rsidRPr="001D63E4" w:rsidR="007A186A">
        <w:rPr>
          <w:rFonts w:ascii="Times New Roman" w:hAnsi="Times New Roman"/>
        </w:rPr>
        <w:t> </w:t>
      </w:r>
      <w:r w:rsidRPr="001D63E4" w:rsidR="00AB714C">
        <w:rPr>
          <w:rFonts w:ascii="Times New Roman" w:hAnsi="Times New Roman"/>
        </w:rPr>
        <w:t>jeho</w:t>
      </w:r>
      <w:r w:rsidRPr="001D63E4" w:rsidR="007A186A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>sídlo,</w:t>
      </w:r>
    </w:p>
    <w:p w:rsidR="009E2043" w:rsidRPr="001D63E4" w:rsidP="001D63E4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vydáva zriaďovaciu listinu</w:t>
      </w:r>
      <w:r w:rsidRPr="001D63E4" w:rsidR="00A65704">
        <w:rPr>
          <w:rFonts w:ascii="Times New Roman" w:hAnsi="Times New Roman"/>
          <w:vertAlign w:val="superscript"/>
        </w:rPr>
        <w:t>6</w:t>
      </w:r>
      <w:r w:rsidRPr="001D63E4" w:rsidR="00F94DB5">
        <w:rPr>
          <w:rFonts w:ascii="Times New Roman" w:hAnsi="Times New Roman"/>
        </w:rPr>
        <w:t xml:space="preserve">) </w:t>
      </w:r>
      <w:r w:rsidRPr="001D63E4">
        <w:rPr>
          <w:rFonts w:ascii="Times New Roman" w:hAnsi="Times New Roman"/>
        </w:rPr>
        <w:t>alebo zakladateľskú listinu</w:t>
      </w:r>
      <w:r w:rsidRPr="001D63E4" w:rsidR="0074018A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1D63E4" w:rsidR="001D2BC0">
        <w:rPr>
          <w:rFonts w:ascii="Times New Roman" w:hAnsi="Times New Roman"/>
        </w:rPr>
        <w:t>)</w:t>
      </w:r>
      <w:r w:rsidRPr="001D63E4">
        <w:rPr>
          <w:rFonts w:ascii="Times New Roman" w:hAnsi="Times New Roman"/>
        </w:rPr>
        <w:t xml:space="preserve"> štatút, rozh</w:t>
      </w:r>
      <w:r w:rsidRPr="001D63E4" w:rsidR="0074018A">
        <w:rPr>
          <w:rFonts w:ascii="Times New Roman" w:hAnsi="Times New Roman"/>
        </w:rPr>
        <w:t xml:space="preserve">odnutie o zlúčení </w:t>
      </w:r>
      <w:r w:rsidRPr="001D63E4" w:rsidR="00CD1015">
        <w:rPr>
          <w:rFonts w:ascii="Times New Roman" w:hAnsi="Times New Roman"/>
        </w:rPr>
        <w:t xml:space="preserve">kultúrno-osvetového zariadenia </w:t>
      </w:r>
      <w:r w:rsidRPr="001D63E4" w:rsidR="0074018A">
        <w:rPr>
          <w:rFonts w:ascii="Times New Roman" w:hAnsi="Times New Roman"/>
        </w:rPr>
        <w:t xml:space="preserve">alebo </w:t>
      </w:r>
      <w:r w:rsidRPr="001D63E4" w:rsidR="00CD1015">
        <w:rPr>
          <w:rFonts w:ascii="Times New Roman" w:hAnsi="Times New Roman"/>
        </w:rPr>
        <w:t xml:space="preserve">rozhodnutie o </w:t>
      </w:r>
      <w:r w:rsidRPr="001D63E4" w:rsidR="0074018A">
        <w:rPr>
          <w:rFonts w:ascii="Times New Roman" w:hAnsi="Times New Roman"/>
        </w:rPr>
        <w:t>zrušení</w:t>
      </w:r>
      <w:r w:rsidRPr="001D63E4" w:rsidR="003937B3">
        <w:rPr>
          <w:rFonts w:ascii="Times New Roman" w:hAnsi="Times New Roman"/>
        </w:rPr>
        <w:t xml:space="preserve"> kultúrno-osvetového zariadenia,</w:t>
      </w:r>
    </w:p>
    <w:p w:rsidR="009E2043" w:rsidRPr="001D63E4" w:rsidP="001D63E4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1D63E4" w:rsidR="007A0297">
        <w:rPr>
          <w:rFonts w:ascii="Times New Roman" w:hAnsi="Times New Roman"/>
        </w:rPr>
        <w:t>kontroluje činnosť a</w:t>
      </w:r>
      <w:r w:rsidRPr="001D63E4" w:rsidR="006E3C99">
        <w:rPr>
          <w:rFonts w:ascii="Times New Roman" w:hAnsi="Times New Roman"/>
        </w:rPr>
        <w:t> </w:t>
      </w:r>
      <w:r w:rsidRPr="001D63E4" w:rsidR="007A0297">
        <w:rPr>
          <w:rFonts w:ascii="Times New Roman" w:hAnsi="Times New Roman"/>
        </w:rPr>
        <w:t>hospodárenie</w:t>
      </w:r>
      <w:r w:rsidRPr="001D63E4" w:rsidR="006E3C99">
        <w:rPr>
          <w:rFonts w:ascii="Times New Roman" w:hAnsi="Times New Roman"/>
        </w:rPr>
        <w:t xml:space="preserve"> kultúrno-osvetového zariadenia</w:t>
      </w:r>
      <w:r w:rsidRPr="001D63E4" w:rsidR="00CF1738">
        <w:rPr>
          <w:rFonts w:ascii="Times New Roman" w:hAnsi="Times New Roman"/>
        </w:rPr>
        <w:t>,</w:t>
      </w:r>
    </w:p>
    <w:p w:rsidR="00CF1738" w:rsidRPr="001D63E4" w:rsidP="001D63E4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podporuje spoluprácu kultúrno-osvetových zariadení a umožňuje im členstvo v rámci profesijných záujmových združení.</w:t>
      </w:r>
    </w:p>
    <w:p w:rsidR="00040E69" w:rsidRPr="001D63E4" w:rsidP="001D63E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EC0FDD" w:rsidRPr="001D63E4" w:rsidP="001D63E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(3) Zriaďovateľ alebo zakladateľ kultúrno-osvetového zariadenia </w:t>
      </w:r>
      <w:r w:rsidRPr="001D63E4" w:rsidR="00CF1738">
        <w:rPr>
          <w:rFonts w:ascii="Times New Roman" w:hAnsi="Times New Roman"/>
        </w:rPr>
        <w:t xml:space="preserve">so všeobecným zameraním </w:t>
      </w:r>
      <w:r w:rsidRPr="001D63E4">
        <w:rPr>
          <w:rFonts w:ascii="Times New Roman" w:hAnsi="Times New Roman"/>
        </w:rPr>
        <w:t>podľa § 3 ods</w:t>
      </w:r>
      <w:r w:rsidRPr="001D63E4" w:rsidR="005E0D73">
        <w:rPr>
          <w:rFonts w:ascii="Times New Roman" w:hAnsi="Times New Roman"/>
        </w:rPr>
        <w:t xml:space="preserve">. </w:t>
      </w:r>
      <w:r w:rsidRPr="001D63E4">
        <w:rPr>
          <w:rFonts w:ascii="Times New Roman" w:hAnsi="Times New Roman"/>
        </w:rPr>
        <w:t>1 písm. b) a c) je povinný oznámiť do 30 dní</w:t>
      </w:r>
      <w:r w:rsidRPr="001D63E4" w:rsidR="00BE4FA3">
        <w:rPr>
          <w:rFonts w:ascii="Times New Roman" w:hAnsi="Times New Roman"/>
        </w:rPr>
        <w:t xml:space="preserve"> kultúrno-osvetovému zariadeniu </w:t>
      </w:r>
      <w:r w:rsidRPr="001D63E4" w:rsidR="00127320">
        <w:rPr>
          <w:rFonts w:ascii="Times New Roman" w:hAnsi="Times New Roman"/>
        </w:rPr>
        <w:t>podľa § 5</w:t>
      </w:r>
      <w:r w:rsidRPr="001D63E4" w:rsidR="00C14038">
        <w:rPr>
          <w:rFonts w:ascii="Times New Roman" w:hAnsi="Times New Roman"/>
        </w:rPr>
        <w:t xml:space="preserve"> ods</w:t>
      </w:r>
      <w:r w:rsidRPr="001D63E4" w:rsidR="005E0D73">
        <w:rPr>
          <w:rFonts w:ascii="Times New Roman" w:hAnsi="Times New Roman"/>
        </w:rPr>
        <w:t xml:space="preserve">. </w:t>
      </w:r>
      <w:r w:rsidRPr="001D63E4" w:rsidR="00C14038">
        <w:rPr>
          <w:rFonts w:ascii="Times New Roman" w:hAnsi="Times New Roman"/>
        </w:rPr>
        <w:t xml:space="preserve">2 </w:t>
      </w:r>
      <w:r w:rsidRPr="001D63E4" w:rsidR="00CF1738">
        <w:rPr>
          <w:rFonts w:ascii="Times New Roman" w:hAnsi="Times New Roman"/>
        </w:rPr>
        <w:t xml:space="preserve">písm. a) </w:t>
      </w:r>
      <w:r w:rsidRPr="001D63E4" w:rsidR="007A186A">
        <w:rPr>
          <w:rFonts w:ascii="Times New Roman" w:hAnsi="Times New Roman"/>
        </w:rPr>
        <w:t>zriadenie alebo založenie</w:t>
      </w:r>
      <w:r w:rsidRPr="001D63E4" w:rsidR="00F27924">
        <w:rPr>
          <w:rFonts w:ascii="Times New Roman" w:hAnsi="Times New Roman"/>
        </w:rPr>
        <w:t xml:space="preserve"> kultúrno-osvetového zariadenia</w:t>
      </w:r>
      <w:r w:rsidRPr="001D63E4" w:rsidR="007A186A">
        <w:rPr>
          <w:rFonts w:ascii="Times New Roman" w:hAnsi="Times New Roman"/>
        </w:rPr>
        <w:t>, zrušenie</w:t>
      </w:r>
      <w:r w:rsidRPr="001D63E4" w:rsidR="00F27924">
        <w:rPr>
          <w:rFonts w:ascii="Times New Roman" w:hAnsi="Times New Roman"/>
        </w:rPr>
        <w:t xml:space="preserve"> kultúrno-osvetového zariadenia</w:t>
      </w:r>
      <w:r w:rsidRPr="001D63E4" w:rsidR="007A186A">
        <w:rPr>
          <w:rFonts w:ascii="Times New Roman" w:hAnsi="Times New Roman"/>
        </w:rPr>
        <w:t xml:space="preserve"> alebo zlúčenie kultúrno-osvetového zariadenia s iným kultúrno-osvetovým zariadením.</w:t>
      </w:r>
    </w:p>
    <w:p w:rsidR="00CF1738" w:rsidRPr="001D63E4" w:rsidP="001D63E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CF1738" w:rsidRPr="001D63E4" w:rsidP="001D63E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(4) Zriaďovateľ alebo zakladateľ hvezdárne a planetária podľa § 3 ods. 1 písm. b) a c) je povinný oznámiť do 30 dní kultúrno-osvetovému</w:t>
      </w:r>
      <w:r w:rsidRPr="001D63E4" w:rsidR="00BE4FA3">
        <w:rPr>
          <w:rFonts w:ascii="Times New Roman" w:hAnsi="Times New Roman"/>
        </w:rPr>
        <w:t xml:space="preserve"> zariadeniu </w:t>
      </w:r>
      <w:r w:rsidRPr="001D63E4">
        <w:rPr>
          <w:rFonts w:ascii="Times New Roman" w:hAnsi="Times New Roman"/>
        </w:rPr>
        <w:t>podľa § 5 ods. 2 písm. b) zriadenie alebo založenie</w:t>
      </w:r>
      <w:r w:rsidRPr="001D63E4" w:rsidR="00220210">
        <w:rPr>
          <w:rFonts w:ascii="Times New Roman" w:hAnsi="Times New Roman"/>
        </w:rPr>
        <w:t xml:space="preserve"> hvezdárne a planetária</w:t>
      </w:r>
      <w:r w:rsidRPr="001D63E4">
        <w:rPr>
          <w:rFonts w:ascii="Times New Roman" w:hAnsi="Times New Roman"/>
        </w:rPr>
        <w:t xml:space="preserve">, zrušenie </w:t>
      </w:r>
      <w:r w:rsidRPr="001D63E4" w:rsidR="00220210">
        <w:rPr>
          <w:rFonts w:ascii="Times New Roman" w:hAnsi="Times New Roman"/>
        </w:rPr>
        <w:t xml:space="preserve">hvezdárne a planetária </w:t>
      </w:r>
      <w:r w:rsidRPr="001D63E4">
        <w:rPr>
          <w:rFonts w:ascii="Times New Roman" w:hAnsi="Times New Roman"/>
        </w:rPr>
        <w:t>alebo zlúčenie hvezdárne a planetária s inou hvezdárňou a planetáriom.</w:t>
      </w:r>
    </w:p>
    <w:p w:rsidR="00EC0FDD" w:rsidRPr="001D63E4" w:rsidP="001D63E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040E69" w:rsidRPr="001D63E4" w:rsidP="001D63E4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§ 5</w:t>
      </w:r>
    </w:p>
    <w:p w:rsidR="00040E69" w:rsidRPr="001D63E4" w:rsidP="001D63E4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Pôsobnosť orgánov štátnej správy na úseku kultúrno-osvetovej činnosti</w:t>
      </w:r>
    </w:p>
    <w:p w:rsidR="00040E69" w:rsidRPr="001D63E4" w:rsidP="001D63E4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</w:p>
    <w:p w:rsidR="00040E69" w:rsidRPr="001D63E4" w:rsidP="001D63E4">
      <w:pPr>
        <w:pStyle w:val="NormalWeb"/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(1) Štátnu správu na úseku kultúrno-osvetovej činnosti vykonáva Ministerstvo kultúry Slovenskej republiky (ďalej len „ministerstvo“), ktoré</w:t>
      </w:r>
    </w:p>
    <w:p w:rsidR="00040E69" w:rsidRPr="001D63E4" w:rsidP="001D63E4">
      <w:pPr>
        <w:pStyle w:val="NormalWeb"/>
        <w:numPr>
          <w:numId w:val="5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 w:rsidR="006F36E2">
        <w:rPr>
          <w:rFonts w:ascii="Times New Roman" w:hAnsi="Times New Roman"/>
        </w:rPr>
        <w:t>vytvára</w:t>
      </w:r>
      <w:r w:rsidRPr="001D63E4">
        <w:rPr>
          <w:rFonts w:ascii="Times New Roman" w:hAnsi="Times New Roman"/>
        </w:rPr>
        <w:t xml:space="preserve"> právne a organizačné podmienky na zabezpečenie a rozvoj kultúrno-osvetovej činnosti na celo</w:t>
      </w:r>
      <w:r w:rsidRPr="001D63E4" w:rsidR="004124FB">
        <w:rPr>
          <w:rFonts w:ascii="Times New Roman" w:hAnsi="Times New Roman"/>
        </w:rPr>
        <w:t>slovenskej</w:t>
      </w:r>
      <w:r w:rsidRPr="001D63E4">
        <w:rPr>
          <w:rFonts w:ascii="Times New Roman" w:hAnsi="Times New Roman"/>
        </w:rPr>
        <w:t xml:space="preserve"> úrovni,</w:t>
      </w:r>
    </w:p>
    <w:p w:rsidR="00040E69" w:rsidRPr="001D63E4" w:rsidP="001D63E4">
      <w:pPr>
        <w:pStyle w:val="NormalWeb"/>
        <w:numPr>
          <w:numId w:val="5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zriaďuje kultúrno-osvetové zariadenie </w:t>
      </w:r>
      <w:r w:rsidRPr="001D63E4" w:rsidR="008C3509">
        <w:rPr>
          <w:rFonts w:ascii="Times New Roman" w:hAnsi="Times New Roman"/>
        </w:rPr>
        <w:t>uvedené v</w:t>
      </w:r>
      <w:r w:rsidRPr="001D63E4" w:rsidR="009920D8">
        <w:rPr>
          <w:rFonts w:ascii="Times New Roman" w:hAnsi="Times New Roman"/>
        </w:rPr>
        <w:t xml:space="preserve"> odseku</w:t>
      </w:r>
      <w:r w:rsidRPr="001D63E4" w:rsidR="00BA4CC5">
        <w:rPr>
          <w:rFonts w:ascii="Times New Roman" w:hAnsi="Times New Roman"/>
        </w:rPr>
        <w:t xml:space="preserve"> 2</w:t>
      </w:r>
      <w:r w:rsidRPr="001D63E4">
        <w:rPr>
          <w:rFonts w:ascii="Times New Roman" w:hAnsi="Times New Roman"/>
        </w:rPr>
        <w:t>,</w:t>
      </w:r>
    </w:p>
    <w:p w:rsidR="00CF1738" w:rsidRPr="001D63E4" w:rsidP="001D63E4">
      <w:pPr>
        <w:pStyle w:val="NormalWeb"/>
        <w:numPr>
          <w:numId w:val="5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určuje strategické a koncepčné smery rozvoja kultúrno-osvetovej činnosti,</w:t>
      </w:r>
    </w:p>
    <w:p w:rsidR="00040E69" w:rsidRPr="001D63E4" w:rsidP="001D63E4">
      <w:pPr>
        <w:pStyle w:val="NormalWeb"/>
        <w:numPr>
          <w:numId w:val="5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podporuje kultúrno-osvetovú činnosť a verejnú prezentáciu výsledkov kultúrno-osvetovej činnosti na území Slovenskej republiky a v zahraničí.</w:t>
      </w:r>
    </w:p>
    <w:p w:rsidR="00040E69" w:rsidRPr="001D63E4" w:rsidP="001D63E4">
      <w:pPr>
        <w:bidi w:val="0"/>
        <w:jc w:val="both"/>
        <w:rPr>
          <w:rFonts w:ascii="Times New Roman" w:hAnsi="Times New Roman"/>
        </w:rPr>
      </w:pPr>
    </w:p>
    <w:p w:rsidR="00040E69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(2) Ministerstvo zriaďuje</w:t>
      </w:r>
    </w:p>
    <w:p w:rsidR="00040E69" w:rsidRPr="001D63E4" w:rsidP="001D63E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Národné osvetové centrum so sídlom v</w:t>
      </w:r>
      <w:r w:rsidRPr="001D63E4" w:rsidR="00B402E8">
        <w:rPr>
          <w:rFonts w:ascii="Times New Roman" w:hAnsi="Times New Roman"/>
        </w:rPr>
        <w:t> </w:t>
      </w:r>
      <w:r w:rsidRPr="001D63E4">
        <w:rPr>
          <w:rFonts w:ascii="Times New Roman" w:hAnsi="Times New Roman"/>
        </w:rPr>
        <w:t>Bratislave</w:t>
      </w:r>
      <w:r w:rsidRPr="001D63E4" w:rsidR="00B402E8">
        <w:rPr>
          <w:rFonts w:ascii="Times New Roman" w:hAnsi="Times New Roman"/>
        </w:rPr>
        <w:t xml:space="preserve"> ako kultúrno-osvetové zariadenie s celoslovenskou pôsobnosťou so všeobecným zameraním</w:t>
      </w:r>
      <w:r w:rsidRPr="001D63E4">
        <w:rPr>
          <w:rFonts w:ascii="Times New Roman" w:hAnsi="Times New Roman"/>
        </w:rPr>
        <w:t>,</w:t>
      </w:r>
    </w:p>
    <w:p w:rsidR="00040E69" w:rsidRPr="001D63E4" w:rsidP="001D63E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Slovenskú ústrednú hvezdáreň so sídlom v</w:t>
      </w:r>
      <w:r w:rsidRPr="001D63E4" w:rsidR="00B402E8">
        <w:rPr>
          <w:rFonts w:ascii="Times New Roman" w:hAnsi="Times New Roman"/>
        </w:rPr>
        <w:t> </w:t>
      </w:r>
      <w:r w:rsidRPr="001D63E4">
        <w:rPr>
          <w:rFonts w:ascii="Times New Roman" w:hAnsi="Times New Roman"/>
        </w:rPr>
        <w:t>Hurbanove</w:t>
      </w:r>
      <w:r w:rsidRPr="001D63E4" w:rsidR="00B402E8">
        <w:rPr>
          <w:rFonts w:ascii="Times New Roman" w:hAnsi="Times New Roman"/>
        </w:rPr>
        <w:t xml:space="preserve"> ako kultúrno-osvetové zariadenie s celoslovenskou pôsobnosťou so špecializovaným zameraním</w:t>
      </w:r>
      <w:r w:rsidRPr="001D63E4">
        <w:rPr>
          <w:rFonts w:ascii="Times New Roman" w:hAnsi="Times New Roman"/>
        </w:rPr>
        <w:t>.</w:t>
      </w:r>
    </w:p>
    <w:p w:rsidR="00040E69" w:rsidRPr="001D63E4" w:rsidP="001D63E4">
      <w:pPr>
        <w:bidi w:val="0"/>
        <w:jc w:val="both"/>
        <w:rPr>
          <w:rFonts w:ascii="Times New Roman" w:hAnsi="Times New Roman"/>
        </w:rPr>
      </w:pPr>
    </w:p>
    <w:p w:rsidR="00040E69" w:rsidRPr="001D63E4" w:rsidP="001D63E4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</w:t>
      </w:r>
      <w:r w:rsidRPr="001D63E4" w:rsidR="006815DE">
        <w:rPr>
          <w:rFonts w:ascii="Times New Roman" w:hAnsi="Times New Roman"/>
        </w:rPr>
        <w:t>3</w:t>
      </w:r>
      <w:r w:rsidRPr="001D63E4">
        <w:rPr>
          <w:rFonts w:ascii="Times New Roman" w:hAnsi="Times New Roman"/>
        </w:rPr>
        <w:t>) Kultúrno-osvetové zariadenie podľa ods</w:t>
      </w:r>
      <w:r w:rsidRPr="001D63E4" w:rsidR="003E4796">
        <w:rPr>
          <w:rFonts w:ascii="Times New Roman" w:hAnsi="Times New Roman"/>
        </w:rPr>
        <w:t>eku</w:t>
      </w:r>
      <w:r w:rsidRPr="001D63E4">
        <w:rPr>
          <w:rFonts w:ascii="Times New Roman" w:hAnsi="Times New Roman"/>
        </w:rPr>
        <w:t xml:space="preserve"> 2 písm. a) je </w:t>
      </w:r>
    </w:p>
    <w:p w:rsidR="00040E69" w:rsidRPr="001D63E4" w:rsidP="001D63E4">
      <w:pPr>
        <w:pStyle w:val="ListParagraph"/>
        <w:numPr>
          <w:numId w:val="10"/>
        </w:numPr>
        <w:tabs>
          <w:tab w:val="left" w:pos="426"/>
          <w:tab w:val="left" w:pos="709"/>
        </w:tabs>
        <w:bidi w:val="0"/>
        <w:ind w:left="426" w:firstLine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odborným a metodickým pracoviskom pre kultúrno-osvetovú činnosť, </w:t>
      </w:r>
    </w:p>
    <w:p w:rsidR="00A27F38" w:rsidRPr="001D63E4" w:rsidP="001D63E4">
      <w:pPr>
        <w:pStyle w:val="ListParagraph"/>
        <w:numPr>
          <w:numId w:val="10"/>
        </w:numPr>
        <w:tabs>
          <w:tab w:val="left" w:pos="709"/>
        </w:tabs>
        <w:bidi w:val="0"/>
        <w:ind w:left="709" w:hanging="283"/>
        <w:jc w:val="both"/>
        <w:rPr>
          <w:rFonts w:ascii="Times New Roman" w:hAnsi="Times New Roman"/>
        </w:rPr>
      </w:pPr>
      <w:r w:rsidRPr="001D63E4" w:rsidR="00040E69">
        <w:rPr>
          <w:rFonts w:ascii="Times New Roman" w:hAnsi="Times New Roman"/>
        </w:rPr>
        <w:t>koordinačným a výkonným pracoviskom pre teoretickú, analytickú, informačnú, dokumentačnú a konzultačnú činnosť v oblasti kultúrno-osvetovej činnosti,</w:t>
      </w:r>
    </w:p>
    <w:p w:rsidR="00A27F38" w:rsidRPr="001D63E4" w:rsidP="001D63E4">
      <w:pPr>
        <w:pStyle w:val="ListParagraph"/>
        <w:numPr>
          <w:numId w:val="10"/>
        </w:numPr>
        <w:tabs>
          <w:tab w:val="left" w:pos="709"/>
        </w:tabs>
        <w:bidi w:val="0"/>
        <w:ind w:left="709" w:hanging="283"/>
        <w:jc w:val="both"/>
        <w:rPr>
          <w:rFonts w:ascii="Times New Roman" w:hAnsi="Times New Roman"/>
        </w:rPr>
      </w:pPr>
      <w:r w:rsidRPr="001D63E4" w:rsidR="00040E69">
        <w:rPr>
          <w:rFonts w:ascii="Times New Roman" w:hAnsi="Times New Roman"/>
        </w:rPr>
        <w:t>koordinačným a výkonným pracoviskom pre výskum a štátne štatistické zisťovanie v oblasti kultúry</w:t>
      </w:r>
      <w:r w:rsidRPr="001D63E4" w:rsidR="001D2BC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1D63E4" w:rsidR="001D2BC0">
        <w:rPr>
          <w:rFonts w:ascii="Times New Roman" w:hAnsi="Times New Roman"/>
        </w:rPr>
        <w:t>)</w:t>
      </w:r>
    </w:p>
    <w:p w:rsidR="00040E69" w:rsidRPr="001D63E4" w:rsidP="001D63E4">
      <w:pPr>
        <w:pStyle w:val="ListParagraph"/>
        <w:numPr>
          <w:numId w:val="10"/>
        </w:numPr>
        <w:tabs>
          <w:tab w:val="left" w:pos="709"/>
        </w:tabs>
        <w:bidi w:val="0"/>
        <w:ind w:left="709" w:hanging="283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od</w:t>
      </w:r>
      <w:r w:rsidRPr="001D63E4" w:rsidR="006849DD">
        <w:rPr>
          <w:rFonts w:ascii="Times New Roman" w:hAnsi="Times New Roman"/>
        </w:rPr>
        <w:t xml:space="preserve">borným </w:t>
      </w:r>
      <w:r w:rsidRPr="001D63E4" w:rsidR="003B79A9">
        <w:rPr>
          <w:rFonts w:ascii="Times New Roman" w:hAnsi="Times New Roman"/>
        </w:rPr>
        <w:t>pracoviskom</w:t>
      </w:r>
      <w:r w:rsidRPr="001D63E4" w:rsidR="006849DD">
        <w:rPr>
          <w:rFonts w:ascii="Times New Roman" w:hAnsi="Times New Roman"/>
        </w:rPr>
        <w:t>, ktoré vedie národný register kultúrneho dedičstva ako centrálnu evidenciu údajov a informácií o kultúrnom dedičstve a sprístupňuje ho na svojom webovom sídle,</w:t>
      </w:r>
    </w:p>
    <w:p w:rsidR="00040E69" w:rsidRPr="001D63E4" w:rsidP="001D63E4">
      <w:pPr>
        <w:pStyle w:val="ListParagraph"/>
        <w:numPr>
          <w:numId w:val="10"/>
        </w:numPr>
        <w:bidi w:val="0"/>
        <w:ind w:left="426" w:firstLine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pracoviskom pre ďalšie vzdelávanie </w:t>
      </w:r>
      <w:r w:rsidRPr="001D63E4" w:rsidR="006F36E2">
        <w:rPr>
          <w:rFonts w:ascii="Times New Roman" w:hAnsi="Times New Roman"/>
        </w:rPr>
        <w:t>zamestnancov</w:t>
      </w:r>
      <w:r w:rsidRPr="001D63E4">
        <w:rPr>
          <w:rFonts w:ascii="Times New Roman" w:hAnsi="Times New Roman"/>
        </w:rPr>
        <w:t xml:space="preserve"> v oblasti kultúrno-osvetovej činnosti.</w:t>
      </w:r>
    </w:p>
    <w:p w:rsidR="00A17211" w:rsidRPr="001D63E4" w:rsidP="001D63E4">
      <w:pPr>
        <w:bidi w:val="0"/>
        <w:jc w:val="both"/>
        <w:rPr>
          <w:rFonts w:ascii="Times New Roman" w:hAnsi="Times New Roman"/>
        </w:rPr>
      </w:pPr>
    </w:p>
    <w:p w:rsidR="00040E69" w:rsidRPr="001D63E4" w:rsidP="001D63E4">
      <w:pPr>
        <w:bidi w:val="0"/>
        <w:jc w:val="both"/>
        <w:rPr>
          <w:rFonts w:ascii="Times New Roman" w:hAnsi="Times New Roman"/>
        </w:rPr>
      </w:pPr>
      <w:r w:rsidRPr="001D63E4" w:rsidR="006815DE">
        <w:rPr>
          <w:rFonts w:ascii="Times New Roman" w:hAnsi="Times New Roman"/>
        </w:rPr>
        <w:t>(4</w:t>
      </w:r>
      <w:r w:rsidRPr="001D63E4" w:rsidR="005A55F4">
        <w:rPr>
          <w:rFonts w:ascii="Times New Roman" w:hAnsi="Times New Roman"/>
        </w:rPr>
        <w:t xml:space="preserve">) Kultúrno-osvetové zariadenie </w:t>
      </w:r>
      <w:r w:rsidRPr="001D63E4" w:rsidR="003E4796">
        <w:rPr>
          <w:rFonts w:ascii="Times New Roman" w:hAnsi="Times New Roman"/>
        </w:rPr>
        <w:t>podľa odseku</w:t>
      </w:r>
      <w:r w:rsidRPr="001D63E4">
        <w:rPr>
          <w:rFonts w:ascii="Times New Roman" w:hAnsi="Times New Roman"/>
        </w:rPr>
        <w:t xml:space="preserve"> 2 písm. b) je</w:t>
      </w:r>
    </w:p>
    <w:p w:rsidR="00040E69" w:rsidRPr="001D63E4" w:rsidP="001D63E4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odborným</w:t>
      </w:r>
      <w:r w:rsidRPr="001D63E4" w:rsidR="00137FA4">
        <w:rPr>
          <w:rFonts w:ascii="Times New Roman" w:hAnsi="Times New Roman"/>
        </w:rPr>
        <w:t>, vzdelávacím</w:t>
      </w:r>
      <w:r w:rsidRPr="001D63E4">
        <w:rPr>
          <w:rFonts w:ascii="Times New Roman" w:hAnsi="Times New Roman"/>
        </w:rPr>
        <w:t xml:space="preserve"> a metodickým pracoviskom </w:t>
      </w:r>
      <w:r w:rsidRPr="001D63E4" w:rsidR="007A132F">
        <w:rPr>
          <w:rFonts w:ascii="Times New Roman" w:hAnsi="Times New Roman"/>
        </w:rPr>
        <w:t>pre oblasť astronómie,</w:t>
      </w:r>
    </w:p>
    <w:p w:rsidR="007A132F" w:rsidRPr="001D63E4" w:rsidP="001D63E4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koordinačným a výkonným pracoviskom pre špecializovanú pozorovateľskú, vedeckú, výskumnú, informačnú, dokumentačnú, metodickú a konzultačnú činnosť v oblasti astronómie a príbuzných vied.</w:t>
      </w:r>
    </w:p>
    <w:p w:rsidR="00547F0D" w:rsidRPr="001D63E4" w:rsidP="001D63E4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547F0D" w:rsidRPr="001D63E4" w:rsidP="001D63E4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(5) Národný register kultúrneho dedičstva na účely ochrany kultúrneho dedičstva Slovenskej republiky a uchovávania informácií o ňom obsahuje o autoroch diel alebo o iných nositeľoch práv k dielam tieto údaje:</w:t>
      </w:r>
    </w:p>
    <w:p w:rsidR="00547F0D" w:rsidRPr="001D63E4" w:rsidP="001D63E4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názov alebo iné označenie diela,</w:t>
      </w:r>
    </w:p>
    <w:p w:rsidR="00547F0D" w:rsidRPr="001D63E4" w:rsidP="001D63E4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meno, priezvisko a titul autora diela, dátum a miesto jeho narodenia, dátum a miesto jeho úmrtia, dosiahnuté vzdelanie a miesto tvorivého pôsobenia autora diela,</w:t>
      </w:r>
    </w:p>
    <w:p w:rsidR="00547F0D" w:rsidRPr="001D63E4" w:rsidP="001D63E4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meno, priezvisko a titul iného nositeľa práva k dielu,</w:t>
      </w:r>
    </w:p>
    <w:p w:rsidR="00547F0D" w:rsidRPr="001D63E4" w:rsidP="001D63E4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obrazová podobizeň autora diela.</w:t>
      </w:r>
    </w:p>
    <w:p w:rsidR="00040E69" w:rsidRPr="001D63E4" w:rsidP="001D63E4">
      <w:pPr>
        <w:bidi w:val="0"/>
        <w:jc w:val="both"/>
        <w:rPr>
          <w:rFonts w:ascii="Times New Roman" w:hAnsi="Times New Roman"/>
        </w:rPr>
      </w:pPr>
    </w:p>
    <w:p w:rsidR="00040E69" w:rsidRPr="001D63E4" w:rsidP="001D63E4">
      <w:pPr>
        <w:bidi w:val="0"/>
        <w:jc w:val="center"/>
        <w:rPr>
          <w:rFonts w:ascii="Times New Roman" w:hAnsi="Times New Roman"/>
        </w:rPr>
      </w:pPr>
      <w:r w:rsidRPr="001D63E4" w:rsidR="007A132F">
        <w:rPr>
          <w:rFonts w:ascii="Times New Roman" w:hAnsi="Times New Roman"/>
        </w:rPr>
        <w:t>§ 6</w:t>
      </w:r>
    </w:p>
    <w:p w:rsidR="007A132F" w:rsidRPr="001D63E4" w:rsidP="001D63E4">
      <w:pPr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Pôsobnosť orgánov územnej samosprávy na úseku kultúrno-osvetovej činnosti</w:t>
      </w:r>
    </w:p>
    <w:p w:rsidR="007A132F" w:rsidRPr="001D63E4" w:rsidP="001D63E4">
      <w:pPr>
        <w:bidi w:val="0"/>
        <w:rPr>
          <w:rFonts w:ascii="Times New Roman" w:hAnsi="Times New Roman"/>
        </w:rPr>
      </w:pPr>
    </w:p>
    <w:p w:rsidR="009356EA" w:rsidRPr="001D63E4" w:rsidP="001D63E4">
      <w:pPr>
        <w:pStyle w:val="NormalWeb"/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</w:t>
      </w:r>
      <w:r w:rsidRPr="001D63E4" w:rsidR="001A4F89">
        <w:rPr>
          <w:rFonts w:ascii="Times New Roman" w:hAnsi="Times New Roman"/>
        </w:rPr>
        <w:t>1</w:t>
      </w:r>
      <w:r w:rsidRPr="001D63E4">
        <w:rPr>
          <w:rFonts w:ascii="Times New Roman" w:hAnsi="Times New Roman"/>
        </w:rPr>
        <w:t>) Samosprávny kraj</w:t>
      </w:r>
      <w:r w:rsidRPr="001D63E4" w:rsidR="00721068">
        <w:rPr>
          <w:rFonts w:ascii="Times New Roman" w:hAnsi="Times New Roman"/>
        </w:rPr>
        <w:t xml:space="preserve"> pri výkone samosprávy</w:t>
      </w:r>
    </w:p>
    <w:p w:rsidR="009356EA" w:rsidRPr="001D63E4" w:rsidP="001D63E4">
      <w:pPr>
        <w:pStyle w:val="NormalWeb"/>
        <w:numPr>
          <w:numId w:val="2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 w:rsidR="00846573">
        <w:rPr>
          <w:rFonts w:ascii="Times New Roman" w:hAnsi="Times New Roman"/>
        </w:rPr>
        <w:t xml:space="preserve">zriaďuje alebo zakladá, zrušuje alebo zlučuje </w:t>
      </w:r>
      <w:r w:rsidRPr="001D63E4">
        <w:rPr>
          <w:rFonts w:ascii="Times New Roman" w:hAnsi="Times New Roman"/>
        </w:rPr>
        <w:t>kultúrno-osvetové zariadenie s</w:t>
      </w:r>
      <w:r w:rsidRPr="001D63E4" w:rsidR="004F20D6">
        <w:rPr>
          <w:rFonts w:ascii="Times New Roman" w:hAnsi="Times New Roman"/>
        </w:rPr>
        <w:t xml:space="preserve"> regionálnou </w:t>
      </w:r>
      <w:r w:rsidRPr="001D63E4" w:rsidR="006F36E2">
        <w:rPr>
          <w:rFonts w:ascii="Times New Roman" w:hAnsi="Times New Roman"/>
        </w:rPr>
        <w:t xml:space="preserve">pôsobnosťou </w:t>
      </w:r>
      <w:r w:rsidRPr="001D63E4" w:rsidR="004F20D6">
        <w:rPr>
          <w:rFonts w:ascii="Times New Roman" w:hAnsi="Times New Roman"/>
        </w:rPr>
        <w:t xml:space="preserve">alebo </w:t>
      </w:r>
      <w:r w:rsidRPr="001D63E4" w:rsidR="00EF791D">
        <w:rPr>
          <w:rFonts w:ascii="Times New Roman" w:hAnsi="Times New Roman"/>
        </w:rPr>
        <w:t xml:space="preserve">s </w:t>
      </w:r>
      <w:r w:rsidRPr="001D63E4" w:rsidR="004F20D6">
        <w:rPr>
          <w:rFonts w:ascii="Times New Roman" w:hAnsi="Times New Roman"/>
        </w:rPr>
        <w:t xml:space="preserve">krajskou </w:t>
      </w:r>
      <w:r w:rsidRPr="001D63E4">
        <w:rPr>
          <w:rFonts w:ascii="Times New Roman" w:hAnsi="Times New Roman"/>
        </w:rPr>
        <w:t>pôsobnosť</w:t>
      </w:r>
      <w:r w:rsidRPr="001D63E4" w:rsidR="006F36E2">
        <w:rPr>
          <w:rFonts w:ascii="Times New Roman" w:hAnsi="Times New Roman"/>
        </w:rPr>
        <w:t>ou na území samosprávneho kraja,</w:t>
      </w:r>
      <w:r w:rsidRPr="001D63E4">
        <w:rPr>
          <w:rFonts w:ascii="Times New Roman" w:hAnsi="Times New Roman"/>
        </w:rPr>
        <w:t xml:space="preserve"> </w:t>
      </w:r>
    </w:p>
    <w:p w:rsidR="009356EA" w:rsidRPr="001D63E4" w:rsidP="001D63E4">
      <w:pPr>
        <w:pStyle w:val="NormalWeb"/>
        <w:numPr>
          <w:numId w:val="2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zabezpečuje a koordinuje kultúrno-osvetovú činnosť na území samo</w:t>
      </w:r>
      <w:r w:rsidRPr="001D63E4" w:rsidR="004F20D6">
        <w:rPr>
          <w:rFonts w:ascii="Times New Roman" w:hAnsi="Times New Roman"/>
        </w:rPr>
        <w:t xml:space="preserve">správneho kraja prostredníctvom </w:t>
      </w:r>
      <w:r w:rsidRPr="001D63E4">
        <w:rPr>
          <w:rFonts w:ascii="Times New Roman" w:hAnsi="Times New Roman"/>
        </w:rPr>
        <w:t xml:space="preserve">kultúrno-osvetového zariadenia, ku ktorému vykonáva zriaďovateľskú </w:t>
      </w:r>
      <w:r w:rsidRPr="001D63E4" w:rsidR="00136C9D">
        <w:rPr>
          <w:rFonts w:ascii="Times New Roman" w:hAnsi="Times New Roman"/>
        </w:rPr>
        <w:t xml:space="preserve">funkciu </w:t>
      </w:r>
      <w:r w:rsidRPr="001D63E4">
        <w:rPr>
          <w:rFonts w:ascii="Times New Roman" w:hAnsi="Times New Roman"/>
        </w:rPr>
        <w:t>alebo zakladateľskú funkciu,</w:t>
      </w:r>
    </w:p>
    <w:p w:rsidR="009356EA" w:rsidRPr="001D63E4" w:rsidP="001D63E4">
      <w:pPr>
        <w:pStyle w:val="NormalWeb"/>
        <w:numPr>
          <w:numId w:val="2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 w:rsidR="00846573">
        <w:rPr>
          <w:rFonts w:ascii="Times New Roman" w:hAnsi="Times New Roman"/>
        </w:rPr>
        <w:t>určuje</w:t>
      </w:r>
      <w:r w:rsidRPr="001D63E4" w:rsidR="00C47127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 xml:space="preserve">kultúrno-osvetové zariadenie, ktoré vykonáva odborno-poradenskú, metodickú a informačno-dokumentačnú činnosť pre </w:t>
      </w:r>
      <w:r w:rsidRPr="001D63E4" w:rsidR="008826F0">
        <w:rPr>
          <w:rFonts w:ascii="Times New Roman" w:hAnsi="Times New Roman"/>
        </w:rPr>
        <w:t>kultúrno-</w:t>
      </w:r>
      <w:r w:rsidRPr="001D63E4">
        <w:rPr>
          <w:rFonts w:ascii="Times New Roman" w:hAnsi="Times New Roman"/>
        </w:rPr>
        <w:t xml:space="preserve">osvetové zariadenia, iné právnické osoby a fyzické osoby, ktoré vykonávajú </w:t>
      </w:r>
      <w:r w:rsidRPr="001D63E4" w:rsidR="003E4C58">
        <w:rPr>
          <w:rFonts w:ascii="Times New Roman" w:hAnsi="Times New Roman"/>
        </w:rPr>
        <w:t>kultúrno-</w:t>
      </w:r>
      <w:r w:rsidRPr="001D63E4">
        <w:rPr>
          <w:rFonts w:ascii="Times New Roman" w:hAnsi="Times New Roman"/>
        </w:rPr>
        <w:t>osvetovú činnosť na území samosprávneho kraja</w:t>
      </w:r>
      <w:r w:rsidRPr="001D63E4" w:rsidR="00B62E22">
        <w:rPr>
          <w:rFonts w:ascii="Times New Roman" w:hAnsi="Times New Roman"/>
        </w:rPr>
        <w:t>,</w:t>
      </w:r>
    </w:p>
    <w:p w:rsidR="009356EA" w:rsidRPr="001D63E4" w:rsidP="001D63E4">
      <w:pPr>
        <w:pStyle w:val="NormalWeb"/>
        <w:numPr>
          <w:numId w:val="2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 w:rsidR="00846573">
        <w:rPr>
          <w:rFonts w:ascii="Times New Roman" w:hAnsi="Times New Roman"/>
        </w:rPr>
        <w:t>určuje</w:t>
      </w:r>
      <w:r w:rsidRPr="001D63E4" w:rsidR="00C47127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 xml:space="preserve">kultúrno-osvetové zariadenie, ktoré </w:t>
      </w:r>
      <w:r w:rsidRPr="001D63E4" w:rsidR="00DE220D">
        <w:rPr>
          <w:rFonts w:ascii="Times New Roman" w:hAnsi="Times New Roman"/>
        </w:rPr>
        <w:t>vedie</w:t>
      </w:r>
      <w:r w:rsidRPr="001D63E4">
        <w:rPr>
          <w:rFonts w:ascii="Times New Roman" w:hAnsi="Times New Roman"/>
        </w:rPr>
        <w:t xml:space="preserve"> evidenciu v oblasti kultúrno-osvetovej činnosti na území samosprávneho kraja.</w:t>
      </w:r>
    </w:p>
    <w:p w:rsidR="009356EA" w:rsidRPr="001D63E4" w:rsidP="001D63E4">
      <w:pPr>
        <w:pStyle w:val="NormalWeb"/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</w:p>
    <w:p w:rsidR="009356EA" w:rsidRPr="001D63E4" w:rsidP="001D63E4">
      <w:pPr>
        <w:pStyle w:val="NormalWeb"/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</w:t>
      </w:r>
      <w:r w:rsidRPr="001D63E4" w:rsidR="001A4F89">
        <w:rPr>
          <w:rFonts w:ascii="Times New Roman" w:hAnsi="Times New Roman"/>
        </w:rPr>
        <w:t>2</w:t>
      </w:r>
      <w:r w:rsidRPr="001D63E4">
        <w:rPr>
          <w:rFonts w:ascii="Times New Roman" w:hAnsi="Times New Roman"/>
        </w:rPr>
        <w:t xml:space="preserve">) Obec </w:t>
      </w:r>
      <w:r w:rsidRPr="001D63E4" w:rsidR="00D10D55">
        <w:rPr>
          <w:rFonts w:ascii="Times New Roman" w:hAnsi="Times New Roman"/>
        </w:rPr>
        <w:t>môže</w:t>
      </w:r>
      <w:r w:rsidRPr="001D63E4" w:rsidR="00721068">
        <w:rPr>
          <w:rFonts w:ascii="Times New Roman" w:hAnsi="Times New Roman"/>
        </w:rPr>
        <w:t xml:space="preserve"> pri výkone samosprávy</w:t>
      </w:r>
    </w:p>
    <w:p w:rsidR="009356EA" w:rsidRPr="001D63E4" w:rsidP="001D63E4">
      <w:pPr>
        <w:pStyle w:val="NormalWeb"/>
        <w:numPr>
          <w:numId w:val="7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 w:rsidR="003366F1">
        <w:rPr>
          <w:rFonts w:ascii="Times New Roman" w:hAnsi="Times New Roman"/>
        </w:rPr>
        <w:t>zriadiť alebo založiť, zrušiť alebo zlúčiť</w:t>
      </w:r>
      <w:r w:rsidRPr="001D63E4">
        <w:rPr>
          <w:rFonts w:ascii="Times New Roman" w:hAnsi="Times New Roman"/>
        </w:rPr>
        <w:t xml:space="preserve"> kultúrno-osvetové zariadenie s</w:t>
      </w:r>
      <w:r w:rsidRPr="001D63E4" w:rsidR="00BF14FD">
        <w:rPr>
          <w:rFonts w:ascii="Times New Roman" w:hAnsi="Times New Roman"/>
        </w:rPr>
        <w:t> </w:t>
      </w:r>
      <w:r w:rsidRPr="001D63E4">
        <w:rPr>
          <w:rFonts w:ascii="Times New Roman" w:hAnsi="Times New Roman"/>
        </w:rPr>
        <w:t>pôsobnosťou</w:t>
      </w:r>
      <w:r w:rsidRPr="001D63E4" w:rsidR="00BF14FD">
        <w:rPr>
          <w:rFonts w:ascii="Times New Roman" w:hAnsi="Times New Roman"/>
        </w:rPr>
        <w:t xml:space="preserve"> </w:t>
      </w:r>
      <w:r w:rsidRPr="001D63E4" w:rsidR="006F36E2">
        <w:rPr>
          <w:rFonts w:ascii="Times New Roman" w:hAnsi="Times New Roman"/>
        </w:rPr>
        <w:t>na území obce</w:t>
      </w:r>
      <w:r w:rsidRPr="001D63E4">
        <w:rPr>
          <w:rFonts w:ascii="Times New Roman" w:hAnsi="Times New Roman"/>
        </w:rPr>
        <w:t>,</w:t>
      </w:r>
    </w:p>
    <w:p w:rsidR="009356EA" w:rsidRPr="001D63E4" w:rsidP="001D63E4">
      <w:pPr>
        <w:pStyle w:val="NormalWeb"/>
        <w:numPr>
          <w:numId w:val="7"/>
        </w:numPr>
        <w:bidi w:val="0"/>
        <w:spacing w:before="0" w:beforeAutospacing="0" w:after="0" w:afterAutospacing="0" w:line="23" w:lineRule="atLeast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zabezpečiť a koordinovať kultúrno-osvetovú činnosť na území obce, a to najmä prostredníctvom kultúrno-osvetového zariadenia, ku ktorému vykonáva zriaďovateľskú </w:t>
      </w:r>
      <w:r w:rsidRPr="001D63E4" w:rsidR="00CB0CA4">
        <w:rPr>
          <w:rFonts w:ascii="Times New Roman" w:hAnsi="Times New Roman"/>
        </w:rPr>
        <w:t xml:space="preserve">funkciu </w:t>
      </w:r>
      <w:r w:rsidRPr="001D63E4">
        <w:rPr>
          <w:rFonts w:ascii="Times New Roman" w:hAnsi="Times New Roman"/>
        </w:rPr>
        <w:t>alebo zakladateľskú funkciu.</w:t>
      </w:r>
    </w:p>
    <w:p w:rsidR="005049F7" w:rsidRPr="001D63E4" w:rsidP="001D63E4">
      <w:pPr>
        <w:bidi w:val="0"/>
        <w:jc w:val="center"/>
        <w:rPr>
          <w:rFonts w:ascii="Times New Roman" w:hAnsi="Times New Roman"/>
        </w:rPr>
      </w:pPr>
      <w:r w:rsidRPr="001D63E4" w:rsidR="00394638">
        <w:rPr>
          <w:rFonts w:ascii="Times New Roman" w:hAnsi="Times New Roman"/>
        </w:rPr>
        <w:t xml:space="preserve">                                      </w:t>
      </w:r>
    </w:p>
    <w:p w:rsidR="005049F7" w:rsidRPr="001D63E4" w:rsidP="001D63E4">
      <w:pPr>
        <w:bidi w:val="0"/>
        <w:jc w:val="center"/>
        <w:rPr>
          <w:rFonts w:ascii="Times New Roman" w:hAnsi="Times New Roman"/>
        </w:rPr>
      </w:pPr>
      <w:r w:rsidRPr="001D63E4" w:rsidR="009356EA">
        <w:rPr>
          <w:rFonts w:ascii="Times New Roman" w:hAnsi="Times New Roman"/>
        </w:rPr>
        <w:t>§ 7</w:t>
      </w:r>
    </w:p>
    <w:p w:rsidR="009356EA" w:rsidRPr="001D63E4" w:rsidP="001D63E4">
      <w:pPr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Evidencia v oblasti kultúrno-osvetovej činnosti</w:t>
      </w:r>
    </w:p>
    <w:p w:rsidR="009356EA" w:rsidRPr="001D63E4" w:rsidP="001D63E4">
      <w:pPr>
        <w:bidi w:val="0"/>
        <w:rPr>
          <w:rFonts w:ascii="Times New Roman" w:hAnsi="Times New Roman"/>
        </w:rPr>
      </w:pPr>
    </w:p>
    <w:p w:rsidR="005E67E1" w:rsidRPr="001D63E4" w:rsidP="001D63E4">
      <w:pPr>
        <w:bidi w:val="0"/>
        <w:jc w:val="both"/>
        <w:rPr>
          <w:rFonts w:ascii="Times New Roman" w:hAnsi="Times New Roman"/>
        </w:rPr>
      </w:pPr>
      <w:r w:rsidRPr="001D63E4" w:rsidR="009356EA">
        <w:rPr>
          <w:rFonts w:ascii="Times New Roman" w:hAnsi="Times New Roman"/>
        </w:rPr>
        <w:t>(</w:t>
      </w:r>
      <w:r w:rsidRPr="001D63E4" w:rsidR="00E30055">
        <w:rPr>
          <w:rFonts w:ascii="Times New Roman" w:hAnsi="Times New Roman"/>
        </w:rPr>
        <w:t xml:space="preserve">1) Kultúrno-osvetové zariadenie </w:t>
      </w:r>
      <w:r w:rsidRPr="001D63E4" w:rsidR="009356EA">
        <w:rPr>
          <w:rFonts w:ascii="Times New Roman" w:hAnsi="Times New Roman"/>
        </w:rPr>
        <w:t xml:space="preserve">podľa </w:t>
      </w:r>
      <w:r w:rsidRPr="001D63E4" w:rsidR="0062032D">
        <w:rPr>
          <w:rFonts w:ascii="Times New Roman" w:hAnsi="Times New Roman"/>
        </w:rPr>
        <w:t xml:space="preserve">§ 5 </w:t>
      </w:r>
      <w:r w:rsidRPr="001D63E4" w:rsidR="009356EA">
        <w:rPr>
          <w:rFonts w:ascii="Times New Roman" w:hAnsi="Times New Roman"/>
        </w:rPr>
        <w:t>ods</w:t>
      </w:r>
      <w:r w:rsidRPr="001D63E4" w:rsidR="00DD3678">
        <w:rPr>
          <w:rFonts w:ascii="Times New Roman" w:hAnsi="Times New Roman"/>
        </w:rPr>
        <w:t>.</w:t>
      </w:r>
      <w:r w:rsidRPr="001D63E4" w:rsidR="009356EA">
        <w:rPr>
          <w:rFonts w:ascii="Times New Roman" w:hAnsi="Times New Roman"/>
        </w:rPr>
        <w:t xml:space="preserve"> 2 písm. a) vedie evidenciu kultúrno</w:t>
      </w:r>
      <w:r w:rsidRPr="001D63E4" w:rsidR="00D03C59">
        <w:rPr>
          <w:rFonts w:ascii="Times New Roman" w:hAnsi="Times New Roman"/>
        </w:rPr>
        <w:t xml:space="preserve">-osvetových zariadení </w:t>
      </w:r>
      <w:r w:rsidRPr="001D63E4" w:rsidR="00F85154">
        <w:rPr>
          <w:rFonts w:ascii="Times New Roman" w:hAnsi="Times New Roman"/>
        </w:rPr>
        <w:t xml:space="preserve">so všeobecným zameraním </w:t>
      </w:r>
      <w:r w:rsidRPr="001D63E4" w:rsidR="009356EA">
        <w:rPr>
          <w:rFonts w:ascii="Times New Roman" w:hAnsi="Times New Roman"/>
        </w:rPr>
        <w:t>na území Slovenskej republiky</w:t>
      </w:r>
      <w:r w:rsidRPr="001D63E4">
        <w:rPr>
          <w:rFonts w:ascii="Times New Roman" w:hAnsi="Times New Roman"/>
        </w:rPr>
        <w:t xml:space="preserve"> zápisom do zoznamu</w:t>
      </w:r>
      <w:r w:rsidRPr="001D63E4" w:rsidR="00E50B85">
        <w:rPr>
          <w:rFonts w:ascii="Times New Roman" w:hAnsi="Times New Roman"/>
        </w:rPr>
        <w:t xml:space="preserve"> kultúrno-osvetových zariadení so všeobecným zameraním</w:t>
      </w:r>
      <w:r w:rsidRPr="001D63E4">
        <w:rPr>
          <w:rFonts w:ascii="Times New Roman" w:hAnsi="Times New Roman"/>
        </w:rPr>
        <w:t>, zmenou zápisu v</w:t>
      </w:r>
      <w:r w:rsidRPr="001D63E4" w:rsidR="0004557C">
        <w:rPr>
          <w:rFonts w:ascii="Times New Roman" w:hAnsi="Times New Roman"/>
        </w:rPr>
        <w:t xml:space="preserve"> tomto </w:t>
      </w:r>
      <w:r w:rsidRPr="001D63E4">
        <w:rPr>
          <w:rFonts w:ascii="Times New Roman" w:hAnsi="Times New Roman"/>
        </w:rPr>
        <w:t>zozname a výmazom z</w:t>
      </w:r>
      <w:r w:rsidRPr="001D63E4" w:rsidR="0004557C">
        <w:rPr>
          <w:rFonts w:ascii="Times New Roman" w:hAnsi="Times New Roman"/>
        </w:rPr>
        <w:t xml:space="preserve"> tohto</w:t>
      </w:r>
      <w:r w:rsidRPr="001D63E4">
        <w:rPr>
          <w:rFonts w:ascii="Times New Roman" w:hAnsi="Times New Roman"/>
        </w:rPr>
        <w:t xml:space="preserve"> zoznamu.</w:t>
      </w:r>
    </w:p>
    <w:p w:rsidR="005E67E1" w:rsidRPr="001D63E4" w:rsidP="001D63E4">
      <w:pPr>
        <w:bidi w:val="0"/>
        <w:jc w:val="both"/>
        <w:rPr>
          <w:rFonts w:ascii="Times New Roman" w:hAnsi="Times New Roman"/>
        </w:rPr>
      </w:pPr>
    </w:p>
    <w:p w:rsidR="009356EA" w:rsidRPr="001D63E4" w:rsidP="001D63E4">
      <w:pPr>
        <w:bidi w:val="0"/>
        <w:jc w:val="both"/>
        <w:rPr>
          <w:rFonts w:ascii="Times New Roman" w:hAnsi="Times New Roman"/>
        </w:rPr>
      </w:pPr>
      <w:r w:rsidRPr="001D63E4" w:rsidR="005E67E1">
        <w:rPr>
          <w:rFonts w:ascii="Times New Roman" w:hAnsi="Times New Roman"/>
        </w:rPr>
        <w:t>(2)</w:t>
      </w:r>
      <w:r w:rsidRPr="001D63E4">
        <w:rPr>
          <w:rFonts w:ascii="Times New Roman" w:hAnsi="Times New Roman"/>
        </w:rPr>
        <w:t xml:space="preserve"> </w:t>
      </w:r>
      <w:r w:rsidRPr="001D63E4" w:rsidR="00E30055">
        <w:rPr>
          <w:rFonts w:ascii="Times New Roman" w:hAnsi="Times New Roman"/>
        </w:rPr>
        <w:t xml:space="preserve">Kultúrno-osvetové zariadenie </w:t>
      </w:r>
      <w:r w:rsidRPr="001D63E4" w:rsidR="005E67E1">
        <w:rPr>
          <w:rFonts w:ascii="Times New Roman" w:hAnsi="Times New Roman"/>
        </w:rPr>
        <w:t>podľa § 5 ods</w:t>
      </w:r>
      <w:r w:rsidRPr="001D63E4" w:rsidR="00DD3678">
        <w:rPr>
          <w:rFonts w:ascii="Times New Roman" w:hAnsi="Times New Roman"/>
        </w:rPr>
        <w:t>.</w:t>
      </w:r>
      <w:r w:rsidRPr="001D63E4" w:rsidR="005E67E1">
        <w:rPr>
          <w:rFonts w:ascii="Times New Roman" w:hAnsi="Times New Roman"/>
        </w:rPr>
        <w:t xml:space="preserve"> 2 písm. a) </w:t>
      </w:r>
      <w:r w:rsidRPr="001D63E4" w:rsidR="00DE220D">
        <w:rPr>
          <w:rFonts w:ascii="Times New Roman" w:hAnsi="Times New Roman"/>
        </w:rPr>
        <w:t xml:space="preserve">vytvára centrálny zoznam kolektívov a jednotlivcov </w:t>
      </w:r>
      <w:r w:rsidRPr="001D63E4" w:rsidR="00132B0D">
        <w:rPr>
          <w:rFonts w:ascii="Times New Roman" w:hAnsi="Times New Roman"/>
        </w:rPr>
        <w:t>z</w:t>
      </w:r>
      <w:r w:rsidRPr="001D63E4" w:rsidR="00DE220D">
        <w:rPr>
          <w:rFonts w:ascii="Times New Roman" w:hAnsi="Times New Roman"/>
        </w:rPr>
        <w:t xml:space="preserve"> oblasti záujmovej umeleckej činnosti a neprofesionálnej umeleckej tvorby na základe </w:t>
      </w:r>
      <w:r w:rsidRPr="001D63E4" w:rsidR="002067FC">
        <w:rPr>
          <w:rFonts w:ascii="Times New Roman" w:hAnsi="Times New Roman"/>
        </w:rPr>
        <w:t xml:space="preserve">údajov zo </w:t>
      </w:r>
      <w:r w:rsidRPr="001D63E4" w:rsidR="00DE220D">
        <w:rPr>
          <w:rFonts w:ascii="Times New Roman" w:hAnsi="Times New Roman"/>
        </w:rPr>
        <w:t>zoznamov podľa ods</w:t>
      </w:r>
      <w:r w:rsidRPr="001D63E4" w:rsidR="008907FE">
        <w:rPr>
          <w:rFonts w:ascii="Times New Roman" w:hAnsi="Times New Roman"/>
        </w:rPr>
        <w:t>eku</w:t>
      </w:r>
      <w:r w:rsidRPr="001D63E4" w:rsidR="00DE220D">
        <w:rPr>
          <w:rFonts w:ascii="Times New Roman" w:hAnsi="Times New Roman"/>
        </w:rPr>
        <w:t xml:space="preserve"> </w:t>
      </w:r>
      <w:r w:rsidRPr="001D63E4" w:rsidR="00467AC0">
        <w:rPr>
          <w:rFonts w:ascii="Times New Roman" w:hAnsi="Times New Roman"/>
        </w:rPr>
        <w:t>4</w:t>
      </w:r>
      <w:r w:rsidRPr="001D63E4" w:rsidR="00DE220D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 xml:space="preserve">zápisom do </w:t>
      </w:r>
      <w:r w:rsidRPr="001D63E4" w:rsidR="005E67E1">
        <w:rPr>
          <w:rFonts w:ascii="Times New Roman" w:hAnsi="Times New Roman"/>
        </w:rPr>
        <w:t xml:space="preserve">centrálneho </w:t>
      </w:r>
      <w:r w:rsidRPr="001D63E4">
        <w:rPr>
          <w:rFonts w:ascii="Times New Roman" w:hAnsi="Times New Roman"/>
        </w:rPr>
        <w:t>zoznamu, zmenou zápisu v</w:t>
      </w:r>
      <w:r w:rsidRPr="001D63E4" w:rsidR="005E67E1">
        <w:rPr>
          <w:rFonts w:ascii="Times New Roman" w:hAnsi="Times New Roman"/>
        </w:rPr>
        <w:t xml:space="preserve"> centrálnom</w:t>
      </w:r>
      <w:r w:rsidRPr="001D63E4">
        <w:rPr>
          <w:rFonts w:ascii="Times New Roman" w:hAnsi="Times New Roman"/>
        </w:rPr>
        <w:t> zozname a výmazom z</w:t>
      </w:r>
      <w:r w:rsidRPr="001D63E4" w:rsidR="005E67E1">
        <w:rPr>
          <w:rFonts w:ascii="Times New Roman" w:hAnsi="Times New Roman"/>
        </w:rPr>
        <w:t xml:space="preserve"> centrálneho</w:t>
      </w:r>
      <w:r w:rsidRPr="001D63E4">
        <w:rPr>
          <w:rFonts w:ascii="Times New Roman" w:hAnsi="Times New Roman"/>
        </w:rPr>
        <w:t xml:space="preserve"> zoznamu.</w:t>
      </w:r>
    </w:p>
    <w:p w:rsidR="009356EA" w:rsidRPr="001D63E4" w:rsidP="001D63E4">
      <w:pPr>
        <w:bidi w:val="0"/>
        <w:jc w:val="both"/>
        <w:rPr>
          <w:rFonts w:ascii="Times New Roman" w:hAnsi="Times New Roman"/>
        </w:rPr>
      </w:pPr>
    </w:p>
    <w:p w:rsidR="009356EA" w:rsidRPr="001D63E4" w:rsidP="001D63E4">
      <w:pPr>
        <w:bidi w:val="0"/>
        <w:jc w:val="both"/>
        <w:rPr>
          <w:rFonts w:ascii="Times New Roman" w:hAnsi="Times New Roman"/>
        </w:rPr>
      </w:pPr>
      <w:r w:rsidRPr="001D63E4" w:rsidR="005E67E1">
        <w:rPr>
          <w:rFonts w:ascii="Times New Roman" w:hAnsi="Times New Roman"/>
        </w:rPr>
        <w:t>(3</w:t>
      </w:r>
      <w:r w:rsidRPr="001D63E4" w:rsidR="00E30055">
        <w:rPr>
          <w:rFonts w:ascii="Times New Roman" w:hAnsi="Times New Roman"/>
        </w:rPr>
        <w:t xml:space="preserve">) Kultúrno-osvetové zariadenie </w:t>
      </w:r>
      <w:r w:rsidRPr="001D63E4">
        <w:rPr>
          <w:rFonts w:ascii="Times New Roman" w:hAnsi="Times New Roman"/>
        </w:rPr>
        <w:t xml:space="preserve">podľa </w:t>
      </w:r>
      <w:r w:rsidRPr="001D63E4" w:rsidR="0062032D">
        <w:rPr>
          <w:rFonts w:ascii="Times New Roman" w:hAnsi="Times New Roman"/>
        </w:rPr>
        <w:t xml:space="preserve">§ 5 </w:t>
      </w:r>
      <w:r w:rsidRPr="001D63E4">
        <w:rPr>
          <w:rFonts w:ascii="Times New Roman" w:hAnsi="Times New Roman"/>
        </w:rPr>
        <w:t>ods</w:t>
      </w:r>
      <w:r w:rsidRPr="001D63E4" w:rsidR="00DD3678">
        <w:rPr>
          <w:rFonts w:ascii="Times New Roman" w:hAnsi="Times New Roman"/>
        </w:rPr>
        <w:t>.</w:t>
      </w:r>
      <w:r w:rsidRPr="001D63E4">
        <w:rPr>
          <w:rFonts w:ascii="Times New Roman" w:hAnsi="Times New Roman"/>
        </w:rPr>
        <w:t xml:space="preserve"> 2 písm. b) vedie evidenciu hvezdární a planetárií na území Slovenskej republiky zápisom do zoznamu</w:t>
      </w:r>
      <w:r w:rsidRPr="001D63E4" w:rsidR="00E50B85">
        <w:rPr>
          <w:rFonts w:ascii="Times New Roman" w:hAnsi="Times New Roman"/>
        </w:rPr>
        <w:t xml:space="preserve"> hvezdární a planetárií</w:t>
      </w:r>
      <w:r w:rsidRPr="001D63E4">
        <w:rPr>
          <w:rFonts w:ascii="Times New Roman" w:hAnsi="Times New Roman"/>
        </w:rPr>
        <w:t xml:space="preserve">, zmenou zápisu v zozname </w:t>
      </w:r>
      <w:r w:rsidRPr="001D63E4" w:rsidR="00FC5F79">
        <w:rPr>
          <w:rFonts w:ascii="Times New Roman" w:hAnsi="Times New Roman"/>
        </w:rPr>
        <w:t>hvezdární a planetárií a výmazom zo zoznamu hvezdární a planetárií.</w:t>
      </w:r>
    </w:p>
    <w:p w:rsidR="009356EA" w:rsidRPr="001D63E4" w:rsidP="001D63E4">
      <w:pPr>
        <w:bidi w:val="0"/>
        <w:jc w:val="both"/>
        <w:rPr>
          <w:rFonts w:ascii="Times New Roman" w:hAnsi="Times New Roman"/>
        </w:rPr>
      </w:pPr>
    </w:p>
    <w:p w:rsidR="003F1BD3" w:rsidRPr="001D63E4" w:rsidP="001D63E4">
      <w:pPr>
        <w:bidi w:val="0"/>
        <w:jc w:val="both"/>
        <w:rPr>
          <w:rFonts w:ascii="Times New Roman" w:hAnsi="Times New Roman"/>
        </w:rPr>
      </w:pPr>
      <w:r w:rsidRPr="001D63E4" w:rsidR="005E67E1">
        <w:rPr>
          <w:rFonts w:ascii="Times New Roman" w:hAnsi="Times New Roman"/>
        </w:rPr>
        <w:t>(4</w:t>
      </w:r>
      <w:r w:rsidRPr="001D63E4" w:rsidR="009356EA">
        <w:rPr>
          <w:rFonts w:ascii="Times New Roman" w:hAnsi="Times New Roman"/>
        </w:rPr>
        <w:t xml:space="preserve">) Kultúrno-osvetové zariadenie </w:t>
      </w:r>
      <w:r w:rsidRPr="001D63E4" w:rsidR="008907FE">
        <w:rPr>
          <w:rFonts w:ascii="Times New Roman" w:hAnsi="Times New Roman"/>
        </w:rPr>
        <w:t>podľa § 6 ods</w:t>
      </w:r>
      <w:r w:rsidRPr="001D63E4" w:rsidR="00DD3678">
        <w:rPr>
          <w:rFonts w:ascii="Times New Roman" w:hAnsi="Times New Roman"/>
        </w:rPr>
        <w:t>.</w:t>
      </w:r>
      <w:r w:rsidRPr="001D63E4" w:rsidR="00DF21EF">
        <w:rPr>
          <w:rFonts w:ascii="Times New Roman" w:hAnsi="Times New Roman"/>
        </w:rPr>
        <w:t xml:space="preserve"> </w:t>
      </w:r>
      <w:r w:rsidRPr="001D63E4" w:rsidR="00045BDA">
        <w:rPr>
          <w:rFonts w:ascii="Times New Roman" w:hAnsi="Times New Roman"/>
        </w:rPr>
        <w:t>1</w:t>
      </w:r>
      <w:r w:rsidRPr="001D63E4" w:rsidR="00DF21EF">
        <w:rPr>
          <w:rFonts w:ascii="Times New Roman" w:hAnsi="Times New Roman"/>
        </w:rPr>
        <w:t xml:space="preserve"> písm. d) </w:t>
      </w:r>
      <w:r w:rsidRPr="001D63E4" w:rsidR="00DE220D">
        <w:rPr>
          <w:rFonts w:ascii="Times New Roman" w:hAnsi="Times New Roman"/>
        </w:rPr>
        <w:t xml:space="preserve">vedie evidenciu </w:t>
      </w:r>
      <w:r w:rsidRPr="001D63E4" w:rsidR="0062032D">
        <w:rPr>
          <w:rFonts w:ascii="Times New Roman" w:hAnsi="Times New Roman"/>
        </w:rPr>
        <w:t>k</w:t>
      </w:r>
      <w:r w:rsidRPr="001D63E4" w:rsidR="00E50B85">
        <w:rPr>
          <w:rFonts w:ascii="Times New Roman" w:hAnsi="Times New Roman"/>
        </w:rPr>
        <w:t>olektívov a jednotlivcov z</w:t>
      </w:r>
      <w:r w:rsidRPr="001D63E4" w:rsidR="0062032D">
        <w:rPr>
          <w:rFonts w:ascii="Times New Roman" w:hAnsi="Times New Roman"/>
        </w:rPr>
        <w:t> oblasti záujmovej umeleckej činnosti</w:t>
      </w:r>
      <w:r w:rsidRPr="001D63E4" w:rsidR="00924F68">
        <w:rPr>
          <w:rFonts w:ascii="Times New Roman" w:hAnsi="Times New Roman"/>
        </w:rPr>
        <w:t xml:space="preserve"> </w:t>
      </w:r>
      <w:r w:rsidRPr="001D63E4" w:rsidR="0062032D">
        <w:rPr>
          <w:rFonts w:ascii="Times New Roman" w:hAnsi="Times New Roman"/>
        </w:rPr>
        <w:t xml:space="preserve">a neprofesionálnej umeleckej tvorby v rámci svojej územnej pôsobnosti zápisom </w:t>
      </w:r>
      <w:r w:rsidRPr="001D63E4" w:rsidR="00E50B85">
        <w:rPr>
          <w:rFonts w:ascii="Times New Roman" w:hAnsi="Times New Roman"/>
        </w:rPr>
        <w:t xml:space="preserve">do krajského </w:t>
      </w:r>
      <w:r w:rsidRPr="001D63E4" w:rsidR="0062032D">
        <w:rPr>
          <w:rFonts w:ascii="Times New Roman" w:hAnsi="Times New Roman"/>
        </w:rPr>
        <w:t>zoznamu</w:t>
      </w:r>
      <w:r w:rsidRPr="001D63E4" w:rsidR="00E50B85">
        <w:rPr>
          <w:rFonts w:ascii="Times New Roman" w:hAnsi="Times New Roman"/>
        </w:rPr>
        <w:t xml:space="preserve"> kolektívov a jednotlivcov z oblasti záujmovej umeleckej činnosti a neprofesionálnej umeleckej tvorby</w:t>
      </w:r>
      <w:r w:rsidRPr="001D63E4" w:rsidR="0062032D">
        <w:rPr>
          <w:rFonts w:ascii="Times New Roman" w:hAnsi="Times New Roman"/>
        </w:rPr>
        <w:t>, zmenou zápisu</w:t>
      </w:r>
      <w:r w:rsidRPr="001D63E4">
        <w:rPr>
          <w:rFonts w:ascii="Times New Roman" w:hAnsi="Times New Roman"/>
        </w:rPr>
        <w:t xml:space="preserve"> v</w:t>
      </w:r>
      <w:r w:rsidRPr="001D63E4" w:rsidR="00FC5F79">
        <w:rPr>
          <w:rFonts w:ascii="Times New Roman" w:hAnsi="Times New Roman"/>
        </w:rPr>
        <w:t xml:space="preserve"> tomto </w:t>
      </w:r>
      <w:r w:rsidRPr="001D63E4">
        <w:rPr>
          <w:rFonts w:ascii="Times New Roman" w:hAnsi="Times New Roman"/>
        </w:rPr>
        <w:t>zozname a výmazom z</w:t>
      </w:r>
      <w:r w:rsidRPr="001D63E4" w:rsidR="00FC5F79">
        <w:rPr>
          <w:rFonts w:ascii="Times New Roman" w:hAnsi="Times New Roman"/>
        </w:rPr>
        <w:t xml:space="preserve"> tohto</w:t>
      </w:r>
      <w:r w:rsidRPr="001D63E4">
        <w:rPr>
          <w:rFonts w:ascii="Times New Roman" w:hAnsi="Times New Roman"/>
        </w:rPr>
        <w:t xml:space="preserve"> zoznamu. </w:t>
      </w:r>
    </w:p>
    <w:p w:rsidR="007A132F" w:rsidRPr="001D63E4" w:rsidP="001D63E4">
      <w:pPr>
        <w:bidi w:val="0"/>
        <w:rPr>
          <w:rFonts w:ascii="Times New Roman" w:hAnsi="Times New Roman"/>
        </w:rPr>
      </w:pPr>
    </w:p>
    <w:p w:rsidR="007A132F" w:rsidRPr="001D63E4" w:rsidP="001D63E4">
      <w:pPr>
        <w:bidi w:val="0"/>
        <w:jc w:val="both"/>
        <w:rPr>
          <w:rFonts w:ascii="Times New Roman" w:hAnsi="Times New Roman"/>
        </w:rPr>
      </w:pPr>
      <w:r w:rsidRPr="001D63E4" w:rsidR="005E67E1">
        <w:rPr>
          <w:rFonts w:ascii="Times New Roman" w:hAnsi="Times New Roman"/>
        </w:rPr>
        <w:t>(5</w:t>
      </w:r>
      <w:r w:rsidRPr="001D63E4" w:rsidR="0062032D">
        <w:rPr>
          <w:rFonts w:ascii="Times New Roman" w:hAnsi="Times New Roman"/>
        </w:rPr>
        <w:t>) Zoznam</w:t>
      </w:r>
      <w:r w:rsidRPr="001D63E4" w:rsidR="00FC5F79">
        <w:rPr>
          <w:rFonts w:ascii="Times New Roman" w:hAnsi="Times New Roman"/>
        </w:rPr>
        <w:t>y</w:t>
      </w:r>
      <w:r w:rsidRPr="001D63E4" w:rsidR="003366F1">
        <w:rPr>
          <w:rFonts w:ascii="Times New Roman" w:hAnsi="Times New Roman"/>
        </w:rPr>
        <w:t xml:space="preserve"> </w:t>
      </w:r>
      <w:r w:rsidRPr="001D63E4" w:rsidR="00254FD7">
        <w:rPr>
          <w:rFonts w:ascii="Times New Roman" w:hAnsi="Times New Roman"/>
        </w:rPr>
        <w:t xml:space="preserve">podľa odsekov 1 až 4 </w:t>
      </w:r>
      <w:r w:rsidRPr="001D63E4" w:rsidR="00FC5F79">
        <w:rPr>
          <w:rFonts w:ascii="Times New Roman" w:hAnsi="Times New Roman"/>
        </w:rPr>
        <w:t>sú</w:t>
      </w:r>
      <w:r w:rsidRPr="001D63E4" w:rsidR="003366F1">
        <w:rPr>
          <w:rFonts w:ascii="Times New Roman" w:hAnsi="Times New Roman"/>
        </w:rPr>
        <w:t xml:space="preserve"> verejne prístupn</w:t>
      </w:r>
      <w:r w:rsidRPr="001D63E4" w:rsidR="00FC5F79">
        <w:rPr>
          <w:rFonts w:ascii="Times New Roman" w:hAnsi="Times New Roman"/>
        </w:rPr>
        <w:t>ou</w:t>
      </w:r>
      <w:r w:rsidRPr="001D63E4" w:rsidR="003366F1">
        <w:rPr>
          <w:rFonts w:ascii="Times New Roman" w:hAnsi="Times New Roman"/>
        </w:rPr>
        <w:t xml:space="preserve"> evidenci</w:t>
      </w:r>
      <w:r w:rsidRPr="001D63E4" w:rsidR="00FC5F79">
        <w:rPr>
          <w:rFonts w:ascii="Times New Roman" w:hAnsi="Times New Roman"/>
        </w:rPr>
        <w:t>ou</w:t>
      </w:r>
      <w:r w:rsidRPr="001D63E4" w:rsidR="003366F1">
        <w:rPr>
          <w:rFonts w:ascii="Times New Roman" w:hAnsi="Times New Roman"/>
        </w:rPr>
        <w:t>. K</w:t>
      </w:r>
      <w:r w:rsidRPr="001D63E4" w:rsidR="0062032D">
        <w:rPr>
          <w:rFonts w:ascii="Times New Roman" w:hAnsi="Times New Roman"/>
        </w:rPr>
        <w:t xml:space="preserve">aždý má právo nahliadnuť do </w:t>
      </w:r>
      <w:r w:rsidRPr="001D63E4" w:rsidR="00FC5F79">
        <w:rPr>
          <w:rFonts w:ascii="Times New Roman" w:hAnsi="Times New Roman"/>
        </w:rPr>
        <w:t xml:space="preserve">týchto </w:t>
      </w:r>
      <w:r w:rsidRPr="001D63E4" w:rsidR="0062032D">
        <w:rPr>
          <w:rFonts w:ascii="Times New Roman" w:hAnsi="Times New Roman"/>
        </w:rPr>
        <w:t>zoznam</w:t>
      </w:r>
      <w:r w:rsidRPr="001D63E4" w:rsidR="00FC5F79">
        <w:rPr>
          <w:rFonts w:ascii="Times New Roman" w:hAnsi="Times New Roman"/>
        </w:rPr>
        <w:t>ov</w:t>
      </w:r>
      <w:r w:rsidRPr="001D63E4" w:rsidR="0062032D">
        <w:rPr>
          <w:rFonts w:ascii="Times New Roman" w:hAnsi="Times New Roman"/>
        </w:rPr>
        <w:t xml:space="preserve"> a zhotovovať si z </w:t>
      </w:r>
      <w:r w:rsidRPr="001D63E4" w:rsidR="00FC5F79">
        <w:rPr>
          <w:rFonts w:ascii="Times New Roman" w:hAnsi="Times New Roman"/>
        </w:rPr>
        <w:t>nich</w:t>
      </w:r>
      <w:r w:rsidRPr="001D63E4" w:rsidR="0062032D">
        <w:rPr>
          <w:rFonts w:ascii="Times New Roman" w:hAnsi="Times New Roman"/>
        </w:rPr>
        <w:t xml:space="preserve"> výpisy a odpisy. </w:t>
      </w:r>
      <w:r w:rsidRPr="001D63E4" w:rsidR="00FC5F79">
        <w:rPr>
          <w:rFonts w:ascii="Times New Roman" w:hAnsi="Times New Roman"/>
        </w:rPr>
        <w:t>Uvedené z</w:t>
      </w:r>
      <w:r w:rsidRPr="001D63E4" w:rsidR="003366F1">
        <w:rPr>
          <w:rFonts w:ascii="Times New Roman" w:hAnsi="Times New Roman"/>
        </w:rPr>
        <w:t>oznam</w:t>
      </w:r>
      <w:r w:rsidRPr="001D63E4" w:rsidR="00FC5F79">
        <w:rPr>
          <w:rFonts w:ascii="Times New Roman" w:hAnsi="Times New Roman"/>
        </w:rPr>
        <w:t>y</w:t>
      </w:r>
      <w:r w:rsidRPr="001D63E4" w:rsidR="003366F1">
        <w:rPr>
          <w:rFonts w:ascii="Times New Roman" w:hAnsi="Times New Roman"/>
        </w:rPr>
        <w:t xml:space="preserve"> obsahuj</w:t>
      </w:r>
      <w:r w:rsidRPr="001D63E4" w:rsidR="00FC5F79">
        <w:rPr>
          <w:rFonts w:ascii="Times New Roman" w:hAnsi="Times New Roman"/>
        </w:rPr>
        <w:t>ú</w:t>
      </w:r>
      <w:r w:rsidRPr="001D63E4" w:rsidR="003366F1">
        <w:rPr>
          <w:rFonts w:ascii="Times New Roman" w:hAnsi="Times New Roman"/>
        </w:rPr>
        <w:t xml:space="preserve"> údaje podľa odsek</w:t>
      </w:r>
      <w:r w:rsidRPr="001D63E4" w:rsidR="001F2AB6">
        <w:rPr>
          <w:rFonts w:ascii="Times New Roman" w:hAnsi="Times New Roman"/>
        </w:rPr>
        <w:t>ov</w:t>
      </w:r>
      <w:r w:rsidRPr="001D63E4" w:rsidR="000C35B4">
        <w:rPr>
          <w:rFonts w:ascii="Times New Roman" w:hAnsi="Times New Roman"/>
        </w:rPr>
        <w:t xml:space="preserve"> </w:t>
      </w:r>
      <w:r w:rsidRPr="001D63E4" w:rsidR="0082247A">
        <w:rPr>
          <w:rFonts w:ascii="Times New Roman" w:hAnsi="Times New Roman"/>
        </w:rPr>
        <w:t>6</w:t>
      </w:r>
      <w:r w:rsidRPr="001D63E4" w:rsidR="003F0364">
        <w:rPr>
          <w:rFonts w:ascii="Times New Roman" w:hAnsi="Times New Roman"/>
        </w:rPr>
        <w:t xml:space="preserve"> až </w:t>
      </w:r>
      <w:r w:rsidRPr="001D63E4" w:rsidR="0082247A">
        <w:rPr>
          <w:rFonts w:ascii="Times New Roman" w:hAnsi="Times New Roman"/>
        </w:rPr>
        <w:t>8</w:t>
      </w:r>
      <w:r w:rsidRPr="001D63E4" w:rsidR="000C35B4">
        <w:rPr>
          <w:rFonts w:ascii="Times New Roman" w:hAnsi="Times New Roman"/>
        </w:rPr>
        <w:t xml:space="preserve">, dátum zápisu do zoznamu, dátum zmeny zápisu do zoznamu a dátum výmazu zo zoznamu. </w:t>
      </w:r>
      <w:r w:rsidRPr="001D63E4" w:rsidR="0062032D">
        <w:rPr>
          <w:rFonts w:ascii="Times New Roman" w:hAnsi="Times New Roman"/>
        </w:rPr>
        <w:t>Kultúrno-o</w:t>
      </w:r>
      <w:r w:rsidRPr="001D63E4" w:rsidR="00FC5F79">
        <w:rPr>
          <w:rFonts w:ascii="Times New Roman" w:hAnsi="Times New Roman"/>
        </w:rPr>
        <w:t>svetové zariadeni</w:t>
      </w:r>
      <w:r w:rsidRPr="001D63E4" w:rsidR="00F473C9">
        <w:rPr>
          <w:rFonts w:ascii="Times New Roman" w:hAnsi="Times New Roman"/>
        </w:rPr>
        <w:t>a</w:t>
      </w:r>
      <w:r w:rsidRPr="001D63E4" w:rsidR="003366F1">
        <w:rPr>
          <w:rFonts w:ascii="Times New Roman" w:hAnsi="Times New Roman"/>
        </w:rPr>
        <w:t xml:space="preserve"> podľa § 5 ods</w:t>
      </w:r>
      <w:r w:rsidRPr="001D63E4" w:rsidR="00DD3678">
        <w:rPr>
          <w:rFonts w:ascii="Times New Roman" w:hAnsi="Times New Roman"/>
        </w:rPr>
        <w:t>.</w:t>
      </w:r>
      <w:r w:rsidRPr="001D63E4" w:rsidR="003366F1">
        <w:rPr>
          <w:rFonts w:ascii="Times New Roman" w:hAnsi="Times New Roman"/>
        </w:rPr>
        <w:t xml:space="preserve"> </w:t>
      </w:r>
      <w:r w:rsidRPr="001D63E4" w:rsidR="00D24639">
        <w:rPr>
          <w:rFonts w:ascii="Times New Roman" w:hAnsi="Times New Roman"/>
        </w:rPr>
        <w:t>2 sprístupňuj</w:t>
      </w:r>
      <w:r w:rsidRPr="001D63E4" w:rsidR="00F473C9">
        <w:rPr>
          <w:rFonts w:ascii="Times New Roman" w:hAnsi="Times New Roman"/>
        </w:rPr>
        <w:t>ú</w:t>
      </w:r>
      <w:r w:rsidRPr="001D63E4" w:rsidR="0062032D">
        <w:rPr>
          <w:rFonts w:ascii="Times New Roman" w:hAnsi="Times New Roman"/>
        </w:rPr>
        <w:t xml:space="preserve"> zoznam</w:t>
      </w:r>
      <w:r w:rsidRPr="001D63E4" w:rsidR="00FC5F79">
        <w:rPr>
          <w:rFonts w:ascii="Times New Roman" w:hAnsi="Times New Roman"/>
        </w:rPr>
        <w:t>y</w:t>
      </w:r>
      <w:r w:rsidRPr="001D63E4" w:rsidR="0062032D">
        <w:rPr>
          <w:rFonts w:ascii="Times New Roman" w:hAnsi="Times New Roman"/>
        </w:rPr>
        <w:t xml:space="preserve"> na svoj</w:t>
      </w:r>
      <w:r w:rsidRPr="001D63E4" w:rsidR="00D24639">
        <w:rPr>
          <w:rFonts w:ascii="Times New Roman" w:hAnsi="Times New Roman"/>
        </w:rPr>
        <w:t>om</w:t>
      </w:r>
      <w:r w:rsidRPr="001D63E4" w:rsidR="00FC5F79">
        <w:rPr>
          <w:rFonts w:ascii="Times New Roman" w:hAnsi="Times New Roman"/>
        </w:rPr>
        <w:t xml:space="preserve"> </w:t>
      </w:r>
      <w:r w:rsidRPr="001D63E4" w:rsidR="0062032D">
        <w:rPr>
          <w:rFonts w:ascii="Times New Roman" w:hAnsi="Times New Roman"/>
        </w:rPr>
        <w:t>webov</w:t>
      </w:r>
      <w:r w:rsidRPr="001D63E4" w:rsidR="00D24639">
        <w:rPr>
          <w:rFonts w:ascii="Times New Roman" w:hAnsi="Times New Roman"/>
        </w:rPr>
        <w:t>om</w:t>
      </w:r>
      <w:r w:rsidRPr="001D63E4" w:rsidR="00FC5F79">
        <w:rPr>
          <w:rFonts w:ascii="Times New Roman" w:hAnsi="Times New Roman"/>
        </w:rPr>
        <w:t xml:space="preserve"> </w:t>
      </w:r>
      <w:r w:rsidRPr="001D63E4" w:rsidR="0062032D">
        <w:rPr>
          <w:rFonts w:ascii="Times New Roman" w:hAnsi="Times New Roman"/>
        </w:rPr>
        <w:t>sídl</w:t>
      </w:r>
      <w:r w:rsidRPr="001D63E4" w:rsidR="00D24639">
        <w:rPr>
          <w:rFonts w:ascii="Times New Roman" w:hAnsi="Times New Roman"/>
        </w:rPr>
        <w:t>e</w:t>
      </w:r>
      <w:r w:rsidRPr="001D63E4" w:rsidR="0062032D">
        <w:rPr>
          <w:rFonts w:ascii="Times New Roman" w:hAnsi="Times New Roman"/>
        </w:rPr>
        <w:t>.</w:t>
      </w:r>
    </w:p>
    <w:p w:rsidR="0062032D" w:rsidRPr="001D63E4" w:rsidP="001D63E4">
      <w:pPr>
        <w:bidi w:val="0"/>
        <w:rPr>
          <w:rFonts w:ascii="Times New Roman" w:hAnsi="Times New Roman"/>
        </w:rPr>
      </w:pPr>
    </w:p>
    <w:p w:rsidR="00DB19F0" w:rsidRPr="001D63E4" w:rsidP="001D63E4">
      <w:pPr>
        <w:bidi w:val="0"/>
        <w:jc w:val="both"/>
        <w:rPr>
          <w:rFonts w:ascii="Times New Roman" w:hAnsi="Times New Roman"/>
        </w:rPr>
      </w:pPr>
      <w:r w:rsidRPr="001D63E4" w:rsidR="00794ACF">
        <w:rPr>
          <w:rFonts w:ascii="Times New Roman" w:hAnsi="Times New Roman"/>
        </w:rPr>
        <w:t>(</w:t>
      </w:r>
      <w:r w:rsidRPr="001D63E4" w:rsidR="00843D82">
        <w:rPr>
          <w:rFonts w:ascii="Times New Roman" w:hAnsi="Times New Roman"/>
        </w:rPr>
        <w:t>6</w:t>
      </w:r>
      <w:r w:rsidRPr="001D63E4">
        <w:rPr>
          <w:rFonts w:ascii="Times New Roman" w:hAnsi="Times New Roman"/>
        </w:rPr>
        <w:t xml:space="preserve">) </w:t>
      </w:r>
      <w:r w:rsidRPr="001D63E4" w:rsidR="00D24B60">
        <w:rPr>
          <w:rFonts w:ascii="Times New Roman" w:hAnsi="Times New Roman"/>
        </w:rPr>
        <w:t>Žiadosť o zápis do z</w:t>
      </w:r>
      <w:r w:rsidRPr="001D63E4">
        <w:rPr>
          <w:rFonts w:ascii="Times New Roman" w:hAnsi="Times New Roman"/>
        </w:rPr>
        <w:t>oznam</w:t>
      </w:r>
      <w:r w:rsidRPr="001D63E4" w:rsidR="00D24B60">
        <w:rPr>
          <w:rFonts w:ascii="Times New Roman" w:hAnsi="Times New Roman"/>
        </w:rPr>
        <w:t>u</w:t>
      </w:r>
      <w:r w:rsidRPr="001D63E4">
        <w:rPr>
          <w:rFonts w:ascii="Times New Roman" w:hAnsi="Times New Roman"/>
        </w:rPr>
        <w:t xml:space="preserve"> kultúrno-osvetových zariadení </w:t>
      </w:r>
      <w:r w:rsidRPr="001D63E4" w:rsidR="00F85154">
        <w:rPr>
          <w:rFonts w:ascii="Times New Roman" w:hAnsi="Times New Roman"/>
        </w:rPr>
        <w:t xml:space="preserve">so všeobecným zameraním </w:t>
      </w:r>
      <w:r w:rsidRPr="001D63E4">
        <w:rPr>
          <w:rFonts w:ascii="Times New Roman" w:hAnsi="Times New Roman"/>
        </w:rPr>
        <w:t>obsahuje</w:t>
      </w:r>
    </w:p>
    <w:p w:rsidR="00DB19F0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 w:rsidR="002067FC">
        <w:rPr>
          <w:rFonts w:ascii="Times New Roman" w:hAnsi="Times New Roman"/>
        </w:rPr>
        <w:t>názov</w:t>
      </w:r>
      <w:r w:rsidRPr="001D63E4" w:rsidR="00467AC0">
        <w:rPr>
          <w:rFonts w:ascii="Times New Roman" w:hAnsi="Times New Roman"/>
        </w:rPr>
        <w:t xml:space="preserve"> kultúrno-osvetového zariadenia,</w:t>
      </w:r>
    </w:p>
    <w:p w:rsidR="00DB19F0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 w:rsidR="002067FC">
        <w:rPr>
          <w:rFonts w:ascii="Times New Roman" w:hAnsi="Times New Roman"/>
        </w:rPr>
        <w:t>sídlo</w:t>
      </w:r>
      <w:r w:rsidRPr="001D63E4" w:rsidR="00467AC0">
        <w:rPr>
          <w:rFonts w:ascii="Times New Roman" w:hAnsi="Times New Roman"/>
        </w:rPr>
        <w:t xml:space="preserve"> kultúrno-osvetového zariadenia,</w:t>
      </w:r>
    </w:p>
    <w:p w:rsidR="00DB19F0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dátum zriadenia alebo založenia, zlúčenia a</w:t>
      </w:r>
      <w:r w:rsidRPr="001D63E4" w:rsidR="00FD0C8B">
        <w:rPr>
          <w:rFonts w:ascii="Times New Roman" w:hAnsi="Times New Roman"/>
        </w:rPr>
        <w:t>lebo</w:t>
      </w:r>
      <w:r w:rsidRPr="001D63E4" w:rsidR="002067FC">
        <w:rPr>
          <w:rFonts w:ascii="Times New Roman" w:hAnsi="Times New Roman"/>
        </w:rPr>
        <w:t> </w:t>
      </w:r>
      <w:r w:rsidRPr="001D63E4">
        <w:rPr>
          <w:rFonts w:ascii="Times New Roman" w:hAnsi="Times New Roman"/>
        </w:rPr>
        <w:t>zrušenia</w:t>
      </w:r>
      <w:r w:rsidRPr="001D63E4" w:rsidR="002067FC">
        <w:rPr>
          <w:rFonts w:ascii="Times New Roman" w:hAnsi="Times New Roman"/>
        </w:rPr>
        <w:t xml:space="preserve"> kultúrno-osvetového zariadenia</w:t>
      </w:r>
      <w:r w:rsidRPr="001D63E4">
        <w:rPr>
          <w:rFonts w:ascii="Times New Roman" w:hAnsi="Times New Roman"/>
        </w:rPr>
        <w:t>,</w:t>
      </w:r>
    </w:p>
    <w:p w:rsidR="00DB19F0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 w:rsidR="00DB5AC6">
        <w:rPr>
          <w:rFonts w:ascii="Times New Roman" w:hAnsi="Times New Roman"/>
        </w:rPr>
        <w:t>názov zriaďovateľa</w:t>
      </w:r>
      <w:r w:rsidRPr="001D63E4" w:rsidR="002067FC">
        <w:rPr>
          <w:rFonts w:ascii="Times New Roman" w:hAnsi="Times New Roman"/>
        </w:rPr>
        <w:t xml:space="preserve"> </w:t>
      </w:r>
      <w:r w:rsidRPr="001D63E4" w:rsidR="00DF5C82">
        <w:rPr>
          <w:rFonts w:ascii="Times New Roman" w:hAnsi="Times New Roman"/>
        </w:rPr>
        <w:t xml:space="preserve">alebo zakladateľa </w:t>
      </w:r>
      <w:r w:rsidRPr="001D63E4" w:rsidR="002067FC">
        <w:rPr>
          <w:rFonts w:ascii="Times New Roman" w:hAnsi="Times New Roman"/>
        </w:rPr>
        <w:t>kultúrno-osvetového zariadenia</w:t>
      </w:r>
      <w:r w:rsidRPr="001D63E4">
        <w:rPr>
          <w:rFonts w:ascii="Times New Roman" w:hAnsi="Times New Roman"/>
        </w:rPr>
        <w:t>,</w:t>
      </w:r>
    </w:p>
    <w:p w:rsidR="00DB19F0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údaj o právnej subjektivite</w:t>
      </w:r>
      <w:r w:rsidRPr="001D63E4" w:rsidR="002067FC">
        <w:rPr>
          <w:rFonts w:ascii="Times New Roman" w:hAnsi="Times New Roman"/>
        </w:rPr>
        <w:t xml:space="preserve"> kultúrno-osvetového zariadenia</w:t>
      </w:r>
      <w:r w:rsidRPr="001D63E4">
        <w:rPr>
          <w:rFonts w:ascii="Times New Roman" w:hAnsi="Times New Roman"/>
        </w:rPr>
        <w:t>,</w:t>
      </w:r>
    </w:p>
    <w:p w:rsidR="00DB5AC6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 w:rsidR="00DB19F0">
        <w:rPr>
          <w:rFonts w:ascii="Times New Roman" w:hAnsi="Times New Roman"/>
        </w:rPr>
        <w:t>údaj o odbornom zameraní</w:t>
      </w:r>
      <w:r w:rsidRPr="001D63E4" w:rsidR="002067FC">
        <w:rPr>
          <w:rFonts w:ascii="Times New Roman" w:hAnsi="Times New Roman"/>
        </w:rPr>
        <w:t xml:space="preserve"> kultúrno-osvetového zariadenia</w:t>
      </w:r>
      <w:r w:rsidRPr="001D63E4">
        <w:rPr>
          <w:rFonts w:ascii="Times New Roman" w:hAnsi="Times New Roman"/>
        </w:rPr>
        <w:t>,</w:t>
      </w:r>
    </w:p>
    <w:p w:rsidR="00DB19F0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 w:rsidR="00DB5AC6">
        <w:rPr>
          <w:rFonts w:ascii="Times New Roman" w:hAnsi="Times New Roman"/>
        </w:rPr>
        <w:t>údaj o</w:t>
      </w:r>
      <w:r w:rsidRPr="001D63E4">
        <w:rPr>
          <w:rFonts w:ascii="Times New Roman" w:hAnsi="Times New Roman"/>
        </w:rPr>
        <w:t> územnej pôsobnosti</w:t>
      </w:r>
      <w:r w:rsidRPr="001D63E4" w:rsidR="00DB5AC6">
        <w:rPr>
          <w:rFonts w:ascii="Times New Roman" w:hAnsi="Times New Roman"/>
        </w:rPr>
        <w:t xml:space="preserve"> kultúrno-osvetového zariadenia</w:t>
      </w:r>
      <w:r w:rsidRPr="001D63E4">
        <w:rPr>
          <w:rFonts w:ascii="Times New Roman" w:hAnsi="Times New Roman"/>
        </w:rPr>
        <w:t xml:space="preserve">, </w:t>
      </w:r>
    </w:p>
    <w:p w:rsidR="00DB19F0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údaje o činnosti </w:t>
      </w:r>
      <w:r w:rsidRPr="001D63E4" w:rsidR="002067FC">
        <w:rPr>
          <w:rFonts w:ascii="Times New Roman" w:hAnsi="Times New Roman"/>
        </w:rPr>
        <w:t xml:space="preserve">kultúrno-osvetového zariadenia </w:t>
      </w:r>
      <w:r w:rsidRPr="001D63E4">
        <w:rPr>
          <w:rFonts w:ascii="Times New Roman" w:hAnsi="Times New Roman"/>
        </w:rPr>
        <w:t>podľa zriaďovacej listiny</w:t>
      </w:r>
      <w:r w:rsidRPr="001D63E4" w:rsidR="00045BDA">
        <w:rPr>
          <w:rFonts w:ascii="Times New Roman" w:hAnsi="Times New Roman"/>
        </w:rPr>
        <w:t>,</w:t>
      </w:r>
      <w:r w:rsidRPr="001D63E4" w:rsidR="00DB5AC6">
        <w:rPr>
          <w:rFonts w:ascii="Times New Roman" w:hAnsi="Times New Roman"/>
        </w:rPr>
        <w:t xml:space="preserve"> zakladateľskej listiny alebo štatútu, vrátane činnosti kultúrno-osvetového zariadenia podľa § 6 ods</w:t>
      </w:r>
      <w:r w:rsidRPr="001D63E4" w:rsidR="00DD3678">
        <w:rPr>
          <w:rFonts w:ascii="Times New Roman" w:hAnsi="Times New Roman"/>
        </w:rPr>
        <w:t>.</w:t>
      </w:r>
      <w:r w:rsidRPr="001D63E4" w:rsidR="00DB5AC6">
        <w:rPr>
          <w:rFonts w:ascii="Times New Roman" w:hAnsi="Times New Roman"/>
        </w:rPr>
        <w:t xml:space="preserve"> </w:t>
      </w:r>
      <w:r w:rsidRPr="001D63E4" w:rsidR="00045BDA">
        <w:rPr>
          <w:rFonts w:ascii="Times New Roman" w:hAnsi="Times New Roman"/>
        </w:rPr>
        <w:t>1</w:t>
      </w:r>
      <w:r w:rsidRPr="001D63E4" w:rsidR="00DB5AC6">
        <w:rPr>
          <w:rFonts w:ascii="Times New Roman" w:hAnsi="Times New Roman"/>
        </w:rPr>
        <w:t xml:space="preserve"> písm. c) a d),</w:t>
      </w:r>
    </w:p>
    <w:p w:rsidR="00DB5AC6" w:rsidRPr="001D63E4" w:rsidP="001D63E4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1D63E4" w:rsidR="00045BDA">
        <w:rPr>
          <w:rFonts w:ascii="Times New Roman" w:hAnsi="Times New Roman"/>
        </w:rPr>
        <w:t>telefónne číslo, emailovú</w:t>
      </w:r>
      <w:r w:rsidRPr="001D63E4" w:rsidR="008C3E6C">
        <w:rPr>
          <w:rFonts w:ascii="Times New Roman" w:hAnsi="Times New Roman"/>
        </w:rPr>
        <w:t xml:space="preserve"> adres</w:t>
      </w:r>
      <w:r w:rsidRPr="001D63E4" w:rsidR="00045BDA">
        <w:rPr>
          <w:rFonts w:ascii="Times New Roman" w:hAnsi="Times New Roman"/>
        </w:rPr>
        <w:t>u a adresu</w:t>
      </w:r>
      <w:r w:rsidRPr="001D63E4" w:rsidR="008C3E6C">
        <w:rPr>
          <w:rFonts w:ascii="Times New Roman" w:hAnsi="Times New Roman"/>
        </w:rPr>
        <w:t xml:space="preserve"> webového sídla, ak je vytvorené</w:t>
      </w:r>
      <w:r w:rsidRPr="001D63E4">
        <w:rPr>
          <w:rFonts w:ascii="Times New Roman" w:hAnsi="Times New Roman"/>
        </w:rPr>
        <w:t>.</w:t>
      </w:r>
    </w:p>
    <w:p w:rsidR="00DB5AC6" w:rsidRPr="001D63E4" w:rsidP="001D63E4">
      <w:pPr>
        <w:bidi w:val="0"/>
        <w:jc w:val="both"/>
        <w:rPr>
          <w:rFonts w:ascii="Times New Roman" w:hAnsi="Times New Roman"/>
        </w:rPr>
      </w:pPr>
    </w:p>
    <w:p w:rsidR="00DB5AC6" w:rsidRPr="001D63E4" w:rsidP="001D63E4">
      <w:pPr>
        <w:bidi w:val="0"/>
        <w:jc w:val="both"/>
        <w:rPr>
          <w:rFonts w:ascii="Times New Roman" w:hAnsi="Times New Roman"/>
        </w:rPr>
      </w:pPr>
      <w:r w:rsidRPr="001D63E4" w:rsidR="00D24B60">
        <w:rPr>
          <w:rFonts w:ascii="Times New Roman" w:hAnsi="Times New Roman"/>
        </w:rPr>
        <w:t>(</w:t>
      </w:r>
      <w:r w:rsidRPr="001D63E4" w:rsidR="00843D82">
        <w:rPr>
          <w:rFonts w:ascii="Times New Roman" w:hAnsi="Times New Roman"/>
        </w:rPr>
        <w:t>7</w:t>
      </w:r>
      <w:r w:rsidRPr="001D63E4">
        <w:rPr>
          <w:rFonts w:ascii="Times New Roman" w:hAnsi="Times New Roman"/>
        </w:rPr>
        <w:t xml:space="preserve">) </w:t>
      </w:r>
      <w:r w:rsidRPr="001D63E4" w:rsidR="00C57DDA">
        <w:rPr>
          <w:rFonts w:ascii="Times New Roman" w:hAnsi="Times New Roman"/>
        </w:rPr>
        <w:t>Žiadosť o zápis do z</w:t>
      </w:r>
      <w:r w:rsidRPr="001D63E4">
        <w:rPr>
          <w:rFonts w:ascii="Times New Roman" w:hAnsi="Times New Roman"/>
        </w:rPr>
        <w:t>oznam</w:t>
      </w:r>
      <w:r w:rsidRPr="001D63E4" w:rsidR="00C57DDA">
        <w:rPr>
          <w:rFonts w:ascii="Times New Roman" w:hAnsi="Times New Roman"/>
        </w:rPr>
        <w:t>u</w:t>
      </w:r>
      <w:r w:rsidRPr="001D63E4">
        <w:rPr>
          <w:rFonts w:ascii="Times New Roman" w:hAnsi="Times New Roman"/>
        </w:rPr>
        <w:t xml:space="preserve"> hvezdární a planetárií obsahuje</w:t>
      </w:r>
    </w:p>
    <w:p w:rsidR="00DB5AC6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názov</w:t>
      </w:r>
      <w:r w:rsidRPr="001D63E4" w:rsidR="002067FC">
        <w:rPr>
          <w:rFonts w:ascii="Times New Roman" w:hAnsi="Times New Roman"/>
        </w:rPr>
        <w:t xml:space="preserve"> </w:t>
      </w:r>
      <w:r w:rsidRPr="001D63E4" w:rsidR="00467AC0">
        <w:rPr>
          <w:rFonts w:ascii="Times New Roman" w:hAnsi="Times New Roman"/>
        </w:rPr>
        <w:t xml:space="preserve">hvezdárne alebo </w:t>
      </w:r>
      <w:r w:rsidRPr="001D63E4" w:rsidR="002067FC">
        <w:rPr>
          <w:rFonts w:ascii="Times New Roman" w:hAnsi="Times New Roman"/>
        </w:rPr>
        <w:t>planetária</w:t>
      </w:r>
      <w:r w:rsidRPr="001D63E4">
        <w:rPr>
          <w:rFonts w:ascii="Times New Roman" w:hAnsi="Times New Roman"/>
        </w:rPr>
        <w:t>,</w:t>
      </w:r>
    </w:p>
    <w:p w:rsidR="00DB5AC6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sídlo</w:t>
      </w:r>
      <w:r w:rsidRPr="001D63E4" w:rsidR="002067FC">
        <w:rPr>
          <w:rFonts w:ascii="Times New Roman" w:hAnsi="Times New Roman"/>
        </w:rPr>
        <w:t xml:space="preserve"> hvez</w:t>
      </w:r>
      <w:r w:rsidRPr="001D63E4" w:rsidR="00467AC0">
        <w:rPr>
          <w:rFonts w:ascii="Times New Roman" w:hAnsi="Times New Roman"/>
        </w:rPr>
        <w:t xml:space="preserve">dárne alebo </w:t>
      </w:r>
      <w:r w:rsidRPr="001D63E4" w:rsidR="002067FC">
        <w:rPr>
          <w:rFonts w:ascii="Times New Roman" w:hAnsi="Times New Roman"/>
        </w:rPr>
        <w:t>planetária</w:t>
      </w:r>
      <w:r w:rsidRPr="001D63E4">
        <w:rPr>
          <w:rFonts w:ascii="Times New Roman" w:hAnsi="Times New Roman"/>
        </w:rPr>
        <w:t>,</w:t>
      </w:r>
    </w:p>
    <w:p w:rsidR="00DB5AC6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dátum zriadenia alebo založenia, zlúčenia a</w:t>
      </w:r>
      <w:r w:rsidRPr="001D63E4" w:rsidR="00826BB2">
        <w:rPr>
          <w:rFonts w:ascii="Times New Roman" w:hAnsi="Times New Roman"/>
        </w:rPr>
        <w:t>lebo</w:t>
      </w:r>
      <w:r w:rsidRPr="001D63E4">
        <w:rPr>
          <w:rFonts w:ascii="Times New Roman" w:hAnsi="Times New Roman"/>
        </w:rPr>
        <w:t> zrušenia</w:t>
      </w:r>
      <w:r w:rsidRPr="001D63E4" w:rsidR="00467AC0">
        <w:rPr>
          <w:rFonts w:ascii="Times New Roman" w:hAnsi="Times New Roman"/>
        </w:rPr>
        <w:t xml:space="preserve"> hvezdárne alebo </w:t>
      </w:r>
      <w:r w:rsidRPr="001D63E4" w:rsidR="002067FC">
        <w:rPr>
          <w:rFonts w:ascii="Times New Roman" w:hAnsi="Times New Roman"/>
        </w:rPr>
        <w:t>planetária</w:t>
      </w:r>
      <w:r w:rsidRPr="001D63E4">
        <w:rPr>
          <w:rFonts w:ascii="Times New Roman" w:hAnsi="Times New Roman"/>
        </w:rPr>
        <w:t>,</w:t>
      </w:r>
    </w:p>
    <w:p w:rsidR="00DB5AC6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 w:rsidR="005E0C5E">
        <w:rPr>
          <w:rFonts w:ascii="Times New Roman" w:hAnsi="Times New Roman"/>
        </w:rPr>
        <w:t>názov zriaďovateľa</w:t>
      </w:r>
      <w:r w:rsidRPr="001D63E4" w:rsidR="00467AC0">
        <w:rPr>
          <w:rFonts w:ascii="Times New Roman" w:hAnsi="Times New Roman"/>
        </w:rPr>
        <w:t xml:space="preserve"> </w:t>
      </w:r>
      <w:r w:rsidRPr="001D63E4" w:rsidR="00DF5C82">
        <w:rPr>
          <w:rFonts w:ascii="Times New Roman" w:hAnsi="Times New Roman"/>
        </w:rPr>
        <w:t xml:space="preserve">alebo zakladateľa </w:t>
      </w:r>
      <w:r w:rsidRPr="001D63E4" w:rsidR="00467AC0">
        <w:rPr>
          <w:rFonts w:ascii="Times New Roman" w:hAnsi="Times New Roman"/>
        </w:rPr>
        <w:t xml:space="preserve">hvezdárne alebo </w:t>
      </w:r>
      <w:r w:rsidRPr="001D63E4" w:rsidR="002067FC">
        <w:rPr>
          <w:rFonts w:ascii="Times New Roman" w:hAnsi="Times New Roman"/>
        </w:rPr>
        <w:t>planetária</w:t>
      </w:r>
      <w:r w:rsidRPr="001D63E4" w:rsidR="005E0C5E">
        <w:rPr>
          <w:rFonts w:ascii="Times New Roman" w:hAnsi="Times New Roman"/>
        </w:rPr>
        <w:t>,</w:t>
      </w:r>
    </w:p>
    <w:p w:rsidR="005E0C5E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údaj o právnej subjektivite</w:t>
      </w:r>
      <w:r w:rsidRPr="001D63E4" w:rsidR="002067FC">
        <w:rPr>
          <w:rFonts w:ascii="Times New Roman" w:hAnsi="Times New Roman"/>
        </w:rPr>
        <w:t xml:space="preserve"> </w:t>
      </w:r>
      <w:r w:rsidRPr="001D63E4" w:rsidR="00467AC0">
        <w:rPr>
          <w:rFonts w:ascii="Times New Roman" w:hAnsi="Times New Roman"/>
        </w:rPr>
        <w:t xml:space="preserve">hvezdárne alebo </w:t>
      </w:r>
      <w:r w:rsidRPr="001D63E4" w:rsidR="002067FC">
        <w:rPr>
          <w:rFonts w:ascii="Times New Roman" w:hAnsi="Times New Roman"/>
        </w:rPr>
        <w:t>planetária</w:t>
      </w:r>
      <w:r w:rsidRPr="001D63E4">
        <w:rPr>
          <w:rFonts w:ascii="Times New Roman" w:hAnsi="Times New Roman"/>
        </w:rPr>
        <w:t>,</w:t>
      </w:r>
    </w:p>
    <w:p w:rsidR="005E0C5E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údaj o odbornom zameraní</w:t>
      </w:r>
      <w:r w:rsidRPr="001D63E4" w:rsidR="00467AC0">
        <w:rPr>
          <w:rFonts w:ascii="Times New Roman" w:hAnsi="Times New Roman"/>
        </w:rPr>
        <w:t xml:space="preserve"> hvezdárne alebo </w:t>
      </w:r>
      <w:r w:rsidRPr="001D63E4" w:rsidR="002067FC">
        <w:rPr>
          <w:rFonts w:ascii="Times New Roman" w:hAnsi="Times New Roman"/>
        </w:rPr>
        <w:t>planetária</w:t>
      </w:r>
      <w:r w:rsidRPr="001D63E4">
        <w:rPr>
          <w:rFonts w:ascii="Times New Roman" w:hAnsi="Times New Roman"/>
        </w:rPr>
        <w:t>,</w:t>
      </w:r>
    </w:p>
    <w:p w:rsidR="005E0C5E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údaj o územnej pôsobnosti</w:t>
      </w:r>
      <w:r w:rsidRPr="001D63E4" w:rsidR="00467AC0">
        <w:rPr>
          <w:rFonts w:ascii="Times New Roman" w:hAnsi="Times New Roman"/>
        </w:rPr>
        <w:t xml:space="preserve"> hvezdárne alebo </w:t>
      </w:r>
      <w:r w:rsidRPr="001D63E4" w:rsidR="002067FC">
        <w:rPr>
          <w:rFonts w:ascii="Times New Roman" w:hAnsi="Times New Roman"/>
        </w:rPr>
        <w:t>planetária</w:t>
      </w:r>
      <w:r w:rsidRPr="001D63E4">
        <w:rPr>
          <w:rFonts w:ascii="Times New Roman" w:hAnsi="Times New Roman"/>
        </w:rPr>
        <w:t>,</w:t>
      </w:r>
    </w:p>
    <w:p w:rsidR="005E0C5E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 w:rsidR="00E82390">
        <w:rPr>
          <w:rFonts w:ascii="Times New Roman" w:hAnsi="Times New Roman"/>
        </w:rPr>
        <w:t xml:space="preserve">údaje </w:t>
      </w:r>
      <w:r w:rsidRPr="001D63E4">
        <w:rPr>
          <w:rFonts w:ascii="Times New Roman" w:hAnsi="Times New Roman"/>
        </w:rPr>
        <w:t xml:space="preserve">o činnosti </w:t>
      </w:r>
      <w:r w:rsidRPr="001D63E4" w:rsidR="00467AC0">
        <w:rPr>
          <w:rFonts w:ascii="Times New Roman" w:hAnsi="Times New Roman"/>
        </w:rPr>
        <w:t xml:space="preserve">hvezdárne alebo </w:t>
      </w:r>
      <w:r w:rsidRPr="001D63E4" w:rsidR="002067FC">
        <w:rPr>
          <w:rFonts w:ascii="Times New Roman" w:hAnsi="Times New Roman"/>
        </w:rPr>
        <w:t xml:space="preserve">planetária </w:t>
      </w:r>
      <w:r w:rsidRPr="001D63E4" w:rsidR="00045BDA">
        <w:rPr>
          <w:rFonts w:ascii="Times New Roman" w:hAnsi="Times New Roman"/>
        </w:rPr>
        <w:t xml:space="preserve">podľa zriaďovacej listiny, </w:t>
      </w:r>
      <w:r w:rsidRPr="001D63E4">
        <w:rPr>
          <w:rFonts w:ascii="Times New Roman" w:hAnsi="Times New Roman"/>
        </w:rPr>
        <w:t>zakladateľskej listiny alebo štatútu,</w:t>
      </w:r>
    </w:p>
    <w:p w:rsidR="005E0C5E" w:rsidRPr="001D63E4" w:rsidP="001D63E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1D63E4" w:rsidR="008C3E6C">
        <w:rPr>
          <w:rFonts w:ascii="Times New Roman" w:hAnsi="Times New Roman"/>
        </w:rPr>
        <w:t>telefónne číslo, emailov</w:t>
      </w:r>
      <w:r w:rsidRPr="001D63E4" w:rsidR="00045BDA">
        <w:rPr>
          <w:rFonts w:ascii="Times New Roman" w:hAnsi="Times New Roman"/>
        </w:rPr>
        <w:t>ú</w:t>
      </w:r>
      <w:r w:rsidRPr="001D63E4" w:rsidR="008C3E6C">
        <w:rPr>
          <w:rFonts w:ascii="Times New Roman" w:hAnsi="Times New Roman"/>
        </w:rPr>
        <w:t xml:space="preserve"> adres</w:t>
      </w:r>
      <w:r w:rsidRPr="001D63E4" w:rsidR="00045BDA">
        <w:rPr>
          <w:rFonts w:ascii="Times New Roman" w:hAnsi="Times New Roman"/>
        </w:rPr>
        <w:t>u</w:t>
      </w:r>
      <w:r w:rsidRPr="001D63E4" w:rsidR="008C3E6C">
        <w:rPr>
          <w:rFonts w:ascii="Times New Roman" w:hAnsi="Times New Roman"/>
        </w:rPr>
        <w:t xml:space="preserve"> a adres</w:t>
      </w:r>
      <w:r w:rsidRPr="001D63E4" w:rsidR="00045BDA">
        <w:rPr>
          <w:rFonts w:ascii="Times New Roman" w:hAnsi="Times New Roman"/>
        </w:rPr>
        <w:t>u</w:t>
      </w:r>
      <w:r w:rsidRPr="001D63E4" w:rsidR="008C3E6C">
        <w:rPr>
          <w:rFonts w:ascii="Times New Roman" w:hAnsi="Times New Roman"/>
        </w:rPr>
        <w:t xml:space="preserve"> webového sídla, ak je vytvorené</w:t>
      </w:r>
      <w:r w:rsidRPr="001D63E4">
        <w:rPr>
          <w:rFonts w:ascii="Times New Roman" w:hAnsi="Times New Roman"/>
        </w:rPr>
        <w:t>.</w:t>
      </w:r>
    </w:p>
    <w:p w:rsidR="005E0C5E" w:rsidRPr="001D63E4" w:rsidP="001D63E4">
      <w:pPr>
        <w:pStyle w:val="ListParagraph"/>
        <w:bidi w:val="0"/>
        <w:jc w:val="both"/>
        <w:rPr>
          <w:rFonts w:ascii="Times New Roman" w:hAnsi="Times New Roman"/>
        </w:rPr>
      </w:pPr>
    </w:p>
    <w:p w:rsidR="001A660B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</w:t>
      </w:r>
      <w:r w:rsidRPr="001D63E4" w:rsidR="00843D82">
        <w:rPr>
          <w:rFonts w:ascii="Times New Roman" w:hAnsi="Times New Roman"/>
        </w:rPr>
        <w:t>8</w:t>
      </w:r>
      <w:r w:rsidRPr="001D63E4">
        <w:rPr>
          <w:rFonts w:ascii="Times New Roman" w:hAnsi="Times New Roman"/>
        </w:rPr>
        <w:t xml:space="preserve">) </w:t>
      </w:r>
      <w:r w:rsidRPr="001D63E4" w:rsidR="002260C4">
        <w:rPr>
          <w:rFonts w:ascii="Times New Roman" w:hAnsi="Times New Roman"/>
        </w:rPr>
        <w:t xml:space="preserve">Zoznam </w:t>
      </w:r>
      <w:r w:rsidRPr="001D63E4">
        <w:rPr>
          <w:rFonts w:ascii="Times New Roman" w:hAnsi="Times New Roman"/>
        </w:rPr>
        <w:t>kolektívov a jednotlivcov z oblasti záujmovej umeleckej činnosti a neprofesionálnej umeleckej tvorby obsahuje</w:t>
      </w:r>
    </w:p>
    <w:p w:rsidR="001A660B" w:rsidRPr="001D63E4" w:rsidP="001D63E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1D63E4" w:rsidR="00045BDA">
        <w:rPr>
          <w:rFonts w:ascii="Times New Roman" w:hAnsi="Times New Roman"/>
        </w:rPr>
        <w:t>názov</w:t>
      </w:r>
      <w:r w:rsidRPr="001D63E4" w:rsidR="002067FC">
        <w:rPr>
          <w:rFonts w:ascii="Times New Roman" w:hAnsi="Times New Roman"/>
        </w:rPr>
        <w:t xml:space="preserve"> </w:t>
      </w:r>
      <w:r w:rsidRPr="001D63E4" w:rsidR="00467AC0">
        <w:rPr>
          <w:rFonts w:ascii="Times New Roman" w:hAnsi="Times New Roman"/>
        </w:rPr>
        <w:t xml:space="preserve">kolektívu alebo </w:t>
      </w:r>
      <w:r w:rsidRPr="001D63E4" w:rsidR="004F041A">
        <w:rPr>
          <w:rFonts w:ascii="Times New Roman" w:hAnsi="Times New Roman"/>
        </w:rPr>
        <w:t xml:space="preserve">meno a priezvisko </w:t>
      </w:r>
      <w:r w:rsidRPr="001D63E4" w:rsidR="002067FC">
        <w:rPr>
          <w:rFonts w:ascii="Times New Roman" w:hAnsi="Times New Roman"/>
        </w:rPr>
        <w:t>jednotlivca</w:t>
      </w:r>
      <w:r w:rsidRPr="001D63E4">
        <w:rPr>
          <w:rFonts w:ascii="Times New Roman" w:hAnsi="Times New Roman"/>
        </w:rPr>
        <w:t>,</w:t>
      </w:r>
    </w:p>
    <w:p w:rsidR="001A660B" w:rsidRPr="001D63E4" w:rsidP="001D63E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sídlo alebo miesto pôsobnosti</w:t>
      </w:r>
      <w:r w:rsidRPr="001D63E4" w:rsidR="002067FC">
        <w:rPr>
          <w:rFonts w:ascii="Times New Roman" w:hAnsi="Times New Roman"/>
        </w:rPr>
        <w:t xml:space="preserve"> </w:t>
      </w:r>
      <w:r w:rsidRPr="001D63E4" w:rsidR="00467AC0">
        <w:rPr>
          <w:rFonts w:ascii="Times New Roman" w:hAnsi="Times New Roman"/>
        </w:rPr>
        <w:t xml:space="preserve">kolektívu alebo </w:t>
      </w:r>
      <w:r w:rsidRPr="001D63E4" w:rsidR="002067FC">
        <w:rPr>
          <w:rFonts w:ascii="Times New Roman" w:hAnsi="Times New Roman"/>
        </w:rPr>
        <w:t>jednotlivca</w:t>
      </w:r>
      <w:r w:rsidRPr="001D63E4">
        <w:rPr>
          <w:rFonts w:ascii="Times New Roman" w:hAnsi="Times New Roman"/>
        </w:rPr>
        <w:t>,</w:t>
      </w:r>
    </w:p>
    <w:p w:rsidR="001A660B" w:rsidRPr="001D63E4" w:rsidP="001D63E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údaj o právnej subjektivite, ak </w:t>
      </w:r>
      <w:r w:rsidRPr="001D63E4" w:rsidR="0059167B">
        <w:rPr>
          <w:rFonts w:ascii="Times New Roman" w:hAnsi="Times New Roman"/>
        </w:rPr>
        <w:t>ide o</w:t>
      </w:r>
      <w:r w:rsidRPr="001D63E4">
        <w:rPr>
          <w:rFonts w:ascii="Times New Roman" w:hAnsi="Times New Roman"/>
        </w:rPr>
        <w:t xml:space="preserve"> kolektív,</w:t>
      </w:r>
    </w:p>
    <w:p w:rsidR="001A660B" w:rsidRPr="001D63E4" w:rsidP="001D63E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dátum začiatku a dátum ukončenia </w:t>
      </w:r>
      <w:r w:rsidRPr="001D63E4" w:rsidR="002067FC">
        <w:rPr>
          <w:rFonts w:ascii="Times New Roman" w:hAnsi="Times New Roman"/>
        </w:rPr>
        <w:t>záujmovej umeleckej činnosti alebo neprofesionálnej umeleckej tvorby</w:t>
      </w:r>
      <w:r w:rsidRPr="001D63E4">
        <w:rPr>
          <w:rFonts w:ascii="Times New Roman" w:hAnsi="Times New Roman"/>
        </w:rPr>
        <w:t>,</w:t>
      </w:r>
    </w:p>
    <w:p w:rsidR="001A660B" w:rsidRPr="001D63E4" w:rsidP="001D63E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údaje o </w:t>
      </w:r>
      <w:r w:rsidRPr="001D63E4" w:rsidR="002067FC">
        <w:rPr>
          <w:rFonts w:ascii="Times New Roman" w:hAnsi="Times New Roman"/>
        </w:rPr>
        <w:t>záujmovej umeleckej činnosti alebo neprofesionálnej umeleckej tvorb</w:t>
      </w:r>
      <w:r w:rsidRPr="001D63E4" w:rsidR="00933E84">
        <w:rPr>
          <w:rFonts w:ascii="Times New Roman" w:hAnsi="Times New Roman"/>
        </w:rPr>
        <w:t>e</w:t>
      </w:r>
      <w:r w:rsidRPr="001D63E4" w:rsidR="002067FC">
        <w:rPr>
          <w:rFonts w:ascii="Times New Roman" w:hAnsi="Times New Roman"/>
        </w:rPr>
        <w:t xml:space="preserve"> </w:t>
      </w:r>
      <w:r w:rsidRPr="001D63E4" w:rsidR="00467AC0">
        <w:rPr>
          <w:rFonts w:ascii="Times New Roman" w:hAnsi="Times New Roman"/>
        </w:rPr>
        <w:t xml:space="preserve">kolektívu alebo </w:t>
      </w:r>
      <w:r w:rsidRPr="001D63E4" w:rsidR="002067FC">
        <w:rPr>
          <w:rFonts w:ascii="Times New Roman" w:hAnsi="Times New Roman"/>
        </w:rPr>
        <w:t>jednotlivca</w:t>
      </w:r>
      <w:r w:rsidRPr="001D63E4" w:rsidR="00467AC0">
        <w:rPr>
          <w:rFonts w:ascii="Times New Roman" w:hAnsi="Times New Roman"/>
        </w:rPr>
        <w:t>,</w:t>
      </w:r>
      <w:r w:rsidRPr="001D63E4" w:rsidR="002067FC">
        <w:rPr>
          <w:rFonts w:ascii="Times New Roman" w:hAnsi="Times New Roman"/>
        </w:rPr>
        <w:t xml:space="preserve"> </w:t>
      </w:r>
    </w:p>
    <w:p w:rsidR="001A660B" w:rsidRPr="001D63E4" w:rsidP="001D63E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1D63E4" w:rsidR="004F041A">
        <w:rPr>
          <w:rFonts w:ascii="Times New Roman" w:hAnsi="Times New Roman"/>
        </w:rPr>
        <w:t>telefónne číslo, emailov</w:t>
      </w:r>
      <w:r w:rsidRPr="001D63E4" w:rsidR="00045BDA">
        <w:rPr>
          <w:rFonts w:ascii="Times New Roman" w:hAnsi="Times New Roman"/>
        </w:rPr>
        <w:t>ú</w:t>
      </w:r>
      <w:r w:rsidRPr="001D63E4" w:rsidR="004F041A">
        <w:rPr>
          <w:rFonts w:ascii="Times New Roman" w:hAnsi="Times New Roman"/>
        </w:rPr>
        <w:t xml:space="preserve"> adres</w:t>
      </w:r>
      <w:r w:rsidRPr="001D63E4" w:rsidR="00045BDA">
        <w:rPr>
          <w:rFonts w:ascii="Times New Roman" w:hAnsi="Times New Roman"/>
        </w:rPr>
        <w:t>u</w:t>
      </w:r>
      <w:r w:rsidRPr="001D63E4" w:rsidR="004F041A">
        <w:rPr>
          <w:rFonts w:ascii="Times New Roman" w:hAnsi="Times New Roman"/>
        </w:rPr>
        <w:t xml:space="preserve"> a </w:t>
      </w:r>
      <w:r w:rsidRPr="001D63E4" w:rsidR="00410ECD">
        <w:rPr>
          <w:rFonts w:ascii="Times New Roman" w:hAnsi="Times New Roman"/>
        </w:rPr>
        <w:t>adres</w:t>
      </w:r>
      <w:r w:rsidRPr="001D63E4" w:rsidR="00045BDA">
        <w:rPr>
          <w:rFonts w:ascii="Times New Roman" w:hAnsi="Times New Roman"/>
        </w:rPr>
        <w:t>u</w:t>
      </w:r>
      <w:r w:rsidRPr="001D63E4" w:rsidR="00410ECD">
        <w:rPr>
          <w:rFonts w:ascii="Times New Roman" w:hAnsi="Times New Roman"/>
        </w:rPr>
        <w:t xml:space="preserve"> </w:t>
      </w:r>
      <w:r w:rsidRPr="001D63E4" w:rsidR="002067FC">
        <w:rPr>
          <w:rFonts w:ascii="Times New Roman" w:hAnsi="Times New Roman"/>
        </w:rPr>
        <w:t>webového sídla, ak je vytvorené</w:t>
      </w:r>
      <w:r w:rsidRPr="001D63E4">
        <w:rPr>
          <w:rFonts w:ascii="Times New Roman" w:hAnsi="Times New Roman"/>
        </w:rPr>
        <w:t>.</w:t>
      </w:r>
    </w:p>
    <w:p w:rsidR="00040E69" w:rsidRPr="001D63E4" w:rsidP="001D63E4">
      <w:pPr>
        <w:bidi w:val="0"/>
        <w:jc w:val="both"/>
        <w:rPr>
          <w:rFonts w:ascii="Times New Roman" w:hAnsi="Times New Roman"/>
        </w:rPr>
      </w:pPr>
    </w:p>
    <w:p w:rsidR="00843D82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(9) Kultúrno-osvetové zariadenie </w:t>
      </w:r>
      <w:r w:rsidRPr="001D63E4" w:rsidR="00F85154">
        <w:rPr>
          <w:rFonts w:ascii="Times New Roman" w:hAnsi="Times New Roman"/>
        </w:rPr>
        <w:t xml:space="preserve">so všeobecným zameraním </w:t>
      </w:r>
      <w:r w:rsidRPr="001D63E4" w:rsidR="002C0A63">
        <w:rPr>
          <w:rFonts w:ascii="Times New Roman" w:hAnsi="Times New Roman"/>
        </w:rPr>
        <w:t xml:space="preserve">podľa § 3 ods. 4 písm. b) a c) </w:t>
      </w:r>
      <w:r w:rsidRPr="001D63E4" w:rsidR="00FD0C8B">
        <w:rPr>
          <w:rFonts w:ascii="Times New Roman" w:hAnsi="Times New Roman"/>
        </w:rPr>
        <w:t xml:space="preserve">alebo obec, ak je kultúrno-osvetové zariadenie </w:t>
      </w:r>
      <w:r w:rsidRPr="001D63E4" w:rsidR="00F85154">
        <w:rPr>
          <w:rFonts w:ascii="Times New Roman" w:hAnsi="Times New Roman"/>
        </w:rPr>
        <w:t xml:space="preserve">so všeobecným zameraním </w:t>
      </w:r>
      <w:r w:rsidRPr="001D63E4" w:rsidR="00FD0C8B">
        <w:rPr>
          <w:rFonts w:ascii="Times New Roman" w:hAnsi="Times New Roman"/>
        </w:rPr>
        <w:t xml:space="preserve">jej </w:t>
      </w:r>
      <w:r w:rsidRPr="001D63E4" w:rsidR="003E7585">
        <w:rPr>
          <w:rFonts w:ascii="Times New Roman" w:hAnsi="Times New Roman"/>
        </w:rPr>
        <w:t>zariadením bez právnej subjektivity</w:t>
      </w:r>
      <w:r w:rsidRPr="001D63E4" w:rsidR="00FD0C8B">
        <w:rPr>
          <w:rFonts w:ascii="Times New Roman" w:hAnsi="Times New Roman"/>
        </w:rPr>
        <w:t xml:space="preserve">, </w:t>
      </w:r>
      <w:r w:rsidRPr="001D63E4">
        <w:rPr>
          <w:rFonts w:ascii="Times New Roman" w:hAnsi="Times New Roman"/>
        </w:rPr>
        <w:t>požiada kultúrno-osvetové zariadeni</w:t>
      </w:r>
      <w:r w:rsidRPr="001D63E4" w:rsidR="00730BC3">
        <w:rPr>
          <w:rFonts w:ascii="Times New Roman" w:hAnsi="Times New Roman"/>
        </w:rPr>
        <w:t>e</w:t>
      </w:r>
      <w:r w:rsidRPr="001D63E4">
        <w:rPr>
          <w:rFonts w:ascii="Times New Roman" w:hAnsi="Times New Roman"/>
        </w:rPr>
        <w:t xml:space="preserve"> podľa § 5 ods</w:t>
      </w:r>
      <w:r w:rsidRPr="001D63E4" w:rsidR="00DD3678">
        <w:rPr>
          <w:rFonts w:ascii="Times New Roman" w:hAnsi="Times New Roman"/>
        </w:rPr>
        <w:t>.</w:t>
      </w:r>
      <w:r w:rsidRPr="001D63E4">
        <w:rPr>
          <w:rFonts w:ascii="Times New Roman" w:hAnsi="Times New Roman"/>
        </w:rPr>
        <w:t xml:space="preserve"> 2 písm. a) o zápis do zoznamu kultúrno-osvetových zariadení </w:t>
      </w:r>
      <w:r w:rsidRPr="001D63E4" w:rsidR="003E7585">
        <w:rPr>
          <w:rFonts w:ascii="Times New Roman" w:hAnsi="Times New Roman"/>
        </w:rPr>
        <w:t xml:space="preserve">so všeobecným zameraním </w:t>
      </w:r>
      <w:r w:rsidRPr="001D63E4">
        <w:rPr>
          <w:rFonts w:ascii="Times New Roman" w:hAnsi="Times New Roman"/>
        </w:rPr>
        <w:t xml:space="preserve">do </w:t>
      </w:r>
      <w:r w:rsidRPr="001D63E4" w:rsidR="00730BC3">
        <w:rPr>
          <w:rFonts w:ascii="Times New Roman" w:hAnsi="Times New Roman"/>
        </w:rPr>
        <w:t xml:space="preserve">30 dní odo </w:t>
      </w:r>
      <w:r w:rsidRPr="001D63E4">
        <w:rPr>
          <w:rFonts w:ascii="Times New Roman" w:hAnsi="Times New Roman"/>
        </w:rPr>
        <w:t xml:space="preserve">dňa </w:t>
      </w:r>
      <w:r w:rsidRPr="001D63E4" w:rsidR="00474270">
        <w:rPr>
          <w:rFonts w:ascii="Times New Roman" w:hAnsi="Times New Roman"/>
        </w:rPr>
        <w:t xml:space="preserve">zriadenia </w:t>
      </w:r>
      <w:r w:rsidRPr="001D63E4">
        <w:rPr>
          <w:rFonts w:ascii="Times New Roman" w:hAnsi="Times New Roman"/>
        </w:rPr>
        <w:t>kultúrno-osvetov</w:t>
      </w:r>
      <w:r w:rsidRPr="001D63E4" w:rsidR="00474270">
        <w:rPr>
          <w:rFonts w:ascii="Times New Roman" w:hAnsi="Times New Roman"/>
        </w:rPr>
        <w:t>ého zariadenia</w:t>
      </w:r>
      <w:r w:rsidRPr="001D63E4">
        <w:rPr>
          <w:rFonts w:ascii="Times New Roman" w:hAnsi="Times New Roman"/>
        </w:rPr>
        <w:t>.</w:t>
      </w:r>
    </w:p>
    <w:p w:rsidR="00843D82" w:rsidRPr="001D63E4" w:rsidP="001D63E4">
      <w:pPr>
        <w:bidi w:val="0"/>
        <w:jc w:val="both"/>
        <w:rPr>
          <w:rFonts w:ascii="Times New Roman" w:hAnsi="Times New Roman"/>
        </w:rPr>
      </w:pPr>
    </w:p>
    <w:p w:rsidR="00474270" w:rsidRPr="001D63E4" w:rsidP="001D63E4">
      <w:pPr>
        <w:bidi w:val="0"/>
        <w:jc w:val="both"/>
        <w:rPr>
          <w:rFonts w:ascii="Times New Roman" w:hAnsi="Times New Roman"/>
        </w:rPr>
      </w:pPr>
      <w:r w:rsidRPr="001D63E4" w:rsidR="00843D82">
        <w:rPr>
          <w:rFonts w:ascii="Times New Roman" w:hAnsi="Times New Roman"/>
        </w:rPr>
        <w:t xml:space="preserve">(10) Hvezdáreň a planetárium </w:t>
      </w:r>
      <w:r w:rsidRPr="001D63E4" w:rsidR="000050B1">
        <w:rPr>
          <w:rFonts w:ascii="Times New Roman" w:hAnsi="Times New Roman"/>
        </w:rPr>
        <w:t xml:space="preserve">podľa </w:t>
      </w:r>
      <w:r w:rsidRPr="001D63E4" w:rsidR="002C0A63">
        <w:rPr>
          <w:rFonts w:ascii="Times New Roman" w:hAnsi="Times New Roman"/>
        </w:rPr>
        <w:t xml:space="preserve">§ 3 ods. 4 písm. b) a c) </w:t>
      </w:r>
      <w:r w:rsidRPr="001D63E4" w:rsidR="00CC141B">
        <w:rPr>
          <w:rFonts w:ascii="Times New Roman" w:hAnsi="Times New Roman"/>
        </w:rPr>
        <w:t xml:space="preserve">alebo obec, ak je hvezdáreň alebo planetárium </w:t>
      </w:r>
      <w:r w:rsidRPr="001D63E4" w:rsidR="003E7585">
        <w:rPr>
          <w:rFonts w:ascii="Times New Roman" w:hAnsi="Times New Roman"/>
        </w:rPr>
        <w:t>jej zariadením bez právnej subjektivity</w:t>
      </w:r>
      <w:r w:rsidRPr="001D63E4" w:rsidR="00CC141B">
        <w:rPr>
          <w:rFonts w:ascii="Times New Roman" w:hAnsi="Times New Roman"/>
        </w:rPr>
        <w:t xml:space="preserve">, </w:t>
      </w:r>
      <w:r w:rsidRPr="001D63E4" w:rsidR="00843D82">
        <w:rPr>
          <w:rFonts w:ascii="Times New Roman" w:hAnsi="Times New Roman"/>
        </w:rPr>
        <w:t>poži</w:t>
      </w:r>
      <w:r w:rsidRPr="001D63E4" w:rsidR="00730BC3">
        <w:rPr>
          <w:rFonts w:ascii="Times New Roman" w:hAnsi="Times New Roman"/>
        </w:rPr>
        <w:t>ada kultúrno-osvetové zariadenie</w:t>
      </w:r>
      <w:r w:rsidRPr="001D63E4" w:rsidR="00843D82">
        <w:rPr>
          <w:rFonts w:ascii="Times New Roman" w:hAnsi="Times New Roman"/>
        </w:rPr>
        <w:t xml:space="preserve"> podľa § 5 ods</w:t>
      </w:r>
      <w:r w:rsidRPr="001D63E4" w:rsidR="00DD3678">
        <w:rPr>
          <w:rFonts w:ascii="Times New Roman" w:hAnsi="Times New Roman"/>
        </w:rPr>
        <w:t>.</w:t>
      </w:r>
      <w:r w:rsidRPr="001D63E4" w:rsidR="00843D82">
        <w:rPr>
          <w:rFonts w:ascii="Times New Roman" w:hAnsi="Times New Roman"/>
        </w:rPr>
        <w:t xml:space="preserve"> 2 písm. b) o zápis do zoznamu hvezdární a planetárií do 30 dní </w:t>
      </w:r>
      <w:r w:rsidRPr="001D63E4" w:rsidR="00730BC3">
        <w:rPr>
          <w:rFonts w:ascii="Times New Roman" w:hAnsi="Times New Roman"/>
        </w:rPr>
        <w:t xml:space="preserve">odo </w:t>
      </w:r>
      <w:r w:rsidRPr="001D63E4" w:rsidR="00843D82">
        <w:rPr>
          <w:rFonts w:ascii="Times New Roman" w:hAnsi="Times New Roman"/>
        </w:rPr>
        <w:t xml:space="preserve">dňa </w:t>
      </w:r>
      <w:r w:rsidRPr="001D63E4" w:rsidR="00FD0C8B">
        <w:rPr>
          <w:rFonts w:ascii="Times New Roman" w:hAnsi="Times New Roman"/>
        </w:rPr>
        <w:t>z</w:t>
      </w:r>
      <w:r w:rsidRPr="001D63E4">
        <w:rPr>
          <w:rFonts w:ascii="Times New Roman" w:hAnsi="Times New Roman"/>
        </w:rPr>
        <w:t>riadenia</w:t>
      </w:r>
      <w:r w:rsidRPr="001D63E4" w:rsidR="00FD0C8B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>kultúrno-osvetového zariadenia.</w:t>
      </w:r>
    </w:p>
    <w:p w:rsidR="00843D82" w:rsidRPr="001D63E4" w:rsidP="001D63E4">
      <w:pPr>
        <w:bidi w:val="0"/>
        <w:jc w:val="both"/>
        <w:rPr>
          <w:rFonts w:ascii="Times New Roman" w:hAnsi="Times New Roman"/>
        </w:rPr>
      </w:pPr>
    </w:p>
    <w:p w:rsidR="006B077C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(1</w:t>
      </w:r>
      <w:r w:rsidRPr="001D63E4" w:rsidR="00843D82">
        <w:rPr>
          <w:rFonts w:ascii="Times New Roman" w:hAnsi="Times New Roman"/>
        </w:rPr>
        <w:t>1</w:t>
      </w:r>
      <w:r w:rsidRPr="001D63E4">
        <w:rPr>
          <w:rFonts w:ascii="Times New Roman" w:hAnsi="Times New Roman"/>
        </w:rPr>
        <w:t>) Ak žiadosť o zápis do zoznamu neobsahuje všetky údaje podľa ods</w:t>
      </w:r>
      <w:r w:rsidRPr="001D63E4" w:rsidR="008907FE">
        <w:rPr>
          <w:rFonts w:ascii="Times New Roman" w:hAnsi="Times New Roman"/>
        </w:rPr>
        <w:t>ek</w:t>
      </w:r>
      <w:r w:rsidRPr="001D63E4" w:rsidR="001F2AB6">
        <w:rPr>
          <w:rFonts w:ascii="Times New Roman" w:hAnsi="Times New Roman"/>
        </w:rPr>
        <w:t xml:space="preserve">ov </w:t>
      </w:r>
      <w:r w:rsidRPr="001D63E4" w:rsidR="00843D82">
        <w:rPr>
          <w:rFonts w:ascii="Times New Roman" w:hAnsi="Times New Roman"/>
        </w:rPr>
        <w:t>6</w:t>
      </w:r>
      <w:r w:rsidRPr="001D63E4">
        <w:rPr>
          <w:rFonts w:ascii="Times New Roman" w:hAnsi="Times New Roman"/>
        </w:rPr>
        <w:t xml:space="preserve"> a </w:t>
      </w:r>
      <w:r w:rsidRPr="001D63E4" w:rsidR="00843D82">
        <w:rPr>
          <w:rFonts w:ascii="Times New Roman" w:hAnsi="Times New Roman"/>
        </w:rPr>
        <w:t>7</w:t>
      </w:r>
      <w:r w:rsidRPr="001D63E4" w:rsidR="00E30055">
        <w:rPr>
          <w:rFonts w:ascii="Times New Roman" w:hAnsi="Times New Roman"/>
        </w:rPr>
        <w:t>, kultúrno-osvetové zariadeni</w:t>
      </w:r>
      <w:r w:rsidRPr="001D63E4" w:rsidR="00BB2076">
        <w:rPr>
          <w:rFonts w:ascii="Times New Roman" w:hAnsi="Times New Roman"/>
        </w:rPr>
        <w:t>e</w:t>
      </w:r>
      <w:r w:rsidRPr="001D63E4" w:rsidR="00E30055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>podľa § 5 ods</w:t>
      </w:r>
      <w:r w:rsidRPr="001D63E4" w:rsidR="00DD3678">
        <w:rPr>
          <w:rFonts w:ascii="Times New Roman" w:hAnsi="Times New Roman"/>
        </w:rPr>
        <w:t>.</w:t>
      </w:r>
      <w:r w:rsidRPr="001D63E4" w:rsidR="0085628D">
        <w:rPr>
          <w:rFonts w:ascii="Times New Roman" w:hAnsi="Times New Roman"/>
        </w:rPr>
        <w:t xml:space="preserve"> 2 do </w:t>
      </w:r>
      <w:r w:rsidRPr="001D63E4" w:rsidR="00BB2076">
        <w:rPr>
          <w:rFonts w:ascii="Times New Roman" w:hAnsi="Times New Roman"/>
        </w:rPr>
        <w:t>desiatich</w:t>
      </w:r>
      <w:r w:rsidRPr="001D63E4">
        <w:rPr>
          <w:rFonts w:ascii="Times New Roman" w:hAnsi="Times New Roman"/>
        </w:rPr>
        <w:t xml:space="preserve"> dní odo dňa doručenia tejto žiadosti vyzve žiadateľa</w:t>
      </w:r>
      <w:r w:rsidRPr="001D63E4" w:rsidR="00DD258E">
        <w:rPr>
          <w:rFonts w:ascii="Times New Roman" w:hAnsi="Times New Roman"/>
        </w:rPr>
        <w:t xml:space="preserve"> o zápis na doplnenie žiadosti.</w:t>
      </w:r>
    </w:p>
    <w:p w:rsidR="00CB2FBB" w:rsidRPr="001D63E4" w:rsidP="001D63E4">
      <w:pPr>
        <w:bidi w:val="0"/>
        <w:jc w:val="both"/>
        <w:rPr>
          <w:rFonts w:ascii="Times New Roman" w:hAnsi="Times New Roman"/>
        </w:rPr>
      </w:pPr>
    </w:p>
    <w:p w:rsidR="00CB2FBB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(1</w:t>
      </w:r>
      <w:r w:rsidRPr="001D63E4" w:rsidR="00843D82">
        <w:rPr>
          <w:rFonts w:ascii="Times New Roman" w:hAnsi="Times New Roman"/>
        </w:rPr>
        <w:t>2</w:t>
      </w:r>
      <w:r w:rsidRPr="001D63E4" w:rsidR="00E30055">
        <w:rPr>
          <w:rFonts w:ascii="Times New Roman" w:hAnsi="Times New Roman"/>
        </w:rPr>
        <w:t xml:space="preserve">) Kultúrno-osvetové zariadenie </w:t>
      </w:r>
      <w:r w:rsidRPr="001D63E4">
        <w:rPr>
          <w:rFonts w:ascii="Times New Roman" w:hAnsi="Times New Roman"/>
        </w:rPr>
        <w:t>podľa § 5</w:t>
      </w:r>
      <w:r w:rsidRPr="001D63E4" w:rsidR="00720E6F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>ods</w:t>
      </w:r>
      <w:r w:rsidRPr="001D63E4" w:rsidR="00720E6F">
        <w:rPr>
          <w:rFonts w:ascii="Times New Roman" w:hAnsi="Times New Roman"/>
        </w:rPr>
        <w:t xml:space="preserve">. </w:t>
      </w:r>
      <w:r w:rsidRPr="001D63E4">
        <w:rPr>
          <w:rFonts w:ascii="Times New Roman" w:hAnsi="Times New Roman"/>
        </w:rPr>
        <w:t xml:space="preserve">2 vykoná zápis do zoznamu do 15 dní odo dňa doručenia žiadosti o zápis do zoznamu, ktorá </w:t>
      </w:r>
      <w:r w:rsidRPr="001D63E4" w:rsidR="00DF5C82">
        <w:rPr>
          <w:rFonts w:ascii="Times New Roman" w:hAnsi="Times New Roman"/>
        </w:rPr>
        <w:t>obsahuje všetky údaje podľa odsekov</w:t>
      </w:r>
      <w:r w:rsidRPr="001D63E4">
        <w:rPr>
          <w:rFonts w:ascii="Times New Roman" w:hAnsi="Times New Roman"/>
        </w:rPr>
        <w:t xml:space="preserve"> </w:t>
      </w:r>
      <w:r w:rsidRPr="001D63E4" w:rsidR="00843D82">
        <w:rPr>
          <w:rFonts w:ascii="Times New Roman" w:hAnsi="Times New Roman"/>
        </w:rPr>
        <w:t>6</w:t>
      </w:r>
      <w:r w:rsidRPr="001D63E4">
        <w:rPr>
          <w:rFonts w:ascii="Times New Roman" w:hAnsi="Times New Roman"/>
        </w:rPr>
        <w:t xml:space="preserve"> a</w:t>
      </w:r>
      <w:r w:rsidRPr="001D63E4" w:rsidR="00DF5C82">
        <w:rPr>
          <w:rFonts w:ascii="Times New Roman" w:hAnsi="Times New Roman"/>
        </w:rPr>
        <w:t xml:space="preserve"> </w:t>
      </w:r>
      <w:r w:rsidRPr="001D63E4" w:rsidR="00843D82">
        <w:rPr>
          <w:rFonts w:ascii="Times New Roman" w:hAnsi="Times New Roman"/>
        </w:rPr>
        <w:t>7</w:t>
      </w:r>
      <w:r w:rsidRPr="001D63E4">
        <w:rPr>
          <w:rFonts w:ascii="Times New Roman" w:hAnsi="Times New Roman"/>
        </w:rPr>
        <w:t xml:space="preserve"> alebo do 15 dní odo dňa doručenia doplnenia údajov k žiadosti o zápis do zoznamu.</w:t>
      </w:r>
    </w:p>
    <w:p w:rsidR="006B077C" w:rsidRPr="001D63E4" w:rsidP="001D63E4">
      <w:pPr>
        <w:bidi w:val="0"/>
        <w:jc w:val="both"/>
        <w:rPr>
          <w:rFonts w:ascii="Times New Roman" w:hAnsi="Times New Roman"/>
        </w:rPr>
      </w:pPr>
    </w:p>
    <w:p w:rsidR="006B077C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(1</w:t>
      </w:r>
      <w:r w:rsidRPr="001D63E4" w:rsidR="00843D82">
        <w:rPr>
          <w:rFonts w:ascii="Times New Roman" w:hAnsi="Times New Roman"/>
        </w:rPr>
        <w:t>3</w:t>
      </w:r>
      <w:r w:rsidRPr="001D63E4">
        <w:rPr>
          <w:rFonts w:ascii="Times New Roman" w:hAnsi="Times New Roman"/>
        </w:rPr>
        <w:t xml:space="preserve">) </w:t>
      </w:r>
      <w:r w:rsidRPr="001D63E4" w:rsidR="00CB2FBB">
        <w:rPr>
          <w:rFonts w:ascii="Times New Roman" w:hAnsi="Times New Roman"/>
        </w:rPr>
        <w:t>Kultú</w:t>
      </w:r>
      <w:r w:rsidRPr="001D63E4" w:rsidR="00CC141B">
        <w:rPr>
          <w:rFonts w:ascii="Times New Roman" w:hAnsi="Times New Roman"/>
        </w:rPr>
        <w:t xml:space="preserve">rno-osvetové zariadenie </w:t>
      </w:r>
      <w:r w:rsidRPr="001D63E4" w:rsidR="00F85154">
        <w:rPr>
          <w:rFonts w:ascii="Times New Roman" w:hAnsi="Times New Roman"/>
        </w:rPr>
        <w:t xml:space="preserve">so všeobecným zameraním </w:t>
      </w:r>
      <w:r w:rsidRPr="001D63E4" w:rsidR="00CC141B">
        <w:rPr>
          <w:rFonts w:ascii="Times New Roman" w:hAnsi="Times New Roman"/>
        </w:rPr>
        <w:t xml:space="preserve">alebo obec, ak je kultúrno-osvetové zariadenie </w:t>
      </w:r>
      <w:r w:rsidRPr="001D63E4" w:rsidR="00F85154">
        <w:rPr>
          <w:rFonts w:ascii="Times New Roman" w:hAnsi="Times New Roman"/>
        </w:rPr>
        <w:t xml:space="preserve">so všeobecným zameraním </w:t>
      </w:r>
      <w:r w:rsidRPr="001D63E4" w:rsidR="003E7585">
        <w:rPr>
          <w:rFonts w:ascii="Times New Roman" w:hAnsi="Times New Roman"/>
        </w:rPr>
        <w:t>jej zariadením bez právnej subjektivity</w:t>
      </w:r>
      <w:r w:rsidRPr="001D63E4" w:rsidR="00CC141B">
        <w:rPr>
          <w:rFonts w:ascii="Times New Roman" w:hAnsi="Times New Roman"/>
        </w:rPr>
        <w:t xml:space="preserve">, </w:t>
      </w:r>
      <w:r w:rsidRPr="001D63E4">
        <w:rPr>
          <w:rFonts w:ascii="Times New Roman" w:hAnsi="Times New Roman"/>
        </w:rPr>
        <w:t>oznámi zmenu evidovaných údajo</w:t>
      </w:r>
      <w:r w:rsidRPr="001D63E4" w:rsidR="00CC141B">
        <w:rPr>
          <w:rFonts w:ascii="Times New Roman" w:hAnsi="Times New Roman"/>
        </w:rPr>
        <w:t>v do 30 dní odo dňa tejto zmeny kultúrno-</w:t>
      </w:r>
      <w:r w:rsidRPr="001D63E4" w:rsidR="009C6831">
        <w:rPr>
          <w:rFonts w:ascii="Times New Roman" w:hAnsi="Times New Roman"/>
        </w:rPr>
        <w:t>osvetovému</w:t>
      </w:r>
      <w:r w:rsidRPr="001D63E4" w:rsidR="00E30055">
        <w:rPr>
          <w:rFonts w:ascii="Times New Roman" w:hAnsi="Times New Roman"/>
        </w:rPr>
        <w:t xml:space="preserve"> zariadeniu </w:t>
      </w:r>
      <w:r w:rsidRPr="001D63E4" w:rsidR="00CC141B">
        <w:rPr>
          <w:rFonts w:ascii="Times New Roman" w:hAnsi="Times New Roman"/>
        </w:rPr>
        <w:t>podľa § 5 ods</w:t>
      </w:r>
      <w:r w:rsidRPr="001D63E4" w:rsidR="00DD3678">
        <w:rPr>
          <w:rFonts w:ascii="Times New Roman" w:hAnsi="Times New Roman"/>
        </w:rPr>
        <w:t>.</w:t>
      </w:r>
      <w:r w:rsidRPr="001D63E4" w:rsidR="00CC141B">
        <w:rPr>
          <w:rFonts w:ascii="Times New Roman" w:hAnsi="Times New Roman"/>
        </w:rPr>
        <w:t xml:space="preserve"> 2 písm. a).</w:t>
      </w:r>
    </w:p>
    <w:p w:rsidR="00CC141B" w:rsidRPr="001D63E4" w:rsidP="001D63E4">
      <w:pPr>
        <w:bidi w:val="0"/>
        <w:jc w:val="both"/>
        <w:rPr>
          <w:rFonts w:ascii="Times New Roman" w:hAnsi="Times New Roman"/>
        </w:rPr>
      </w:pPr>
    </w:p>
    <w:p w:rsidR="00CC141B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(14) Hvezdáreň a planetáriu</w:t>
      </w:r>
      <w:r w:rsidRPr="001D63E4" w:rsidR="00DB38AD">
        <w:rPr>
          <w:rFonts w:ascii="Times New Roman" w:hAnsi="Times New Roman"/>
        </w:rPr>
        <w:t>m</w:t>
      </w:r>
      <w:r w:rsidRPr="001D63E4">
        <w:rPr>
          <w:rFonts w:ascii="Times New Roman" w:hAnsi="Times New Roman"/>
        </w:rPr>
        <w:t xml:space="preserve"> alebo obec, ak je hvezdáreň alebo planetárium </w:t>
      </w:r>
      <w:r w:rsidRPr="001D63E4" w:rsidR="003E7585">
        <w:rPr>
          <w:rFonts w:ascii="Times New Roman" w:hAnsi="Times New Roman"/>
        </w:rPr>
        <w:t>jej zariadením bez právnej subjektivity</w:t>
      </w:r>
      <w:r w:rsidRPr="001D63E4">
        <w:rPr>
          <w:rFonts w:ascii="Times New Roman" w:hAnsi="Times New Roman"/>
        </w:rPr>
        <w:t>, oznámi zmenu evidovaných údajov do 30 dní odo dňa tejto zmeny kultúrno-osvetov</w:t>
      </w:r>
      <w:r w:rsidRPr="001D63E4" w:rsidR="007B65C8">
        <w:rPr>
          <w:rFonts w:ascii="Times New Roman" w:hAnsi="Times New Roman"/>
        </w:rPr>
        <w:t>é</w:t>
      </w:r>
      <w:r w:rsidRPr="001D63E4">
        <w:rPr>
          <w:rFonts w:ascii="Times New Roman" w:hAnsi="Times New Roman"/>
        </w:rPr>
        <w:t>mu zariadeniu podľa § 5 ods</w:t>
      </w:r>
      <w:r w:rsidRPr="001D63E4" w:rsidR="00DD3678">
        <w:rPr>
          <w:rFonts w:ascii="Times New Roman" w:hAnsi="Times New Roman"/>
        </w:rPr>
        <w:t>.</w:t>
      </w:r>
      <w:r w:rsidRPr="001D63E4">
        <w:rPr>
          <w:rFonts w:ascii="Times New Roman" w:hAnsi="Times New Roman"/>
        </w:rPr>
        <w:t xml:space="preserve"> 2 písm. b).</w:t>
      </w:r>
    </w:p>
    <w:p w:rsidR="006B077C" w:rsidRPr="001D63E4" w:rsidP="001D63E4">
      <w:pPr>
        <w:bidi w:val="0"/>
        <w:jc w:val="both"/>
        <w:rPr>
          <w:rFonts w:ascii="Times New Roman" w:hAnsi="Times New Roman"/>
        </w:rPr>
      </w:pPr>
    </w:p>
    <w:p w:rsidR="00D24B60" w:rsidRPr="001D63E4" w:rsidP="001D63E4">
      <w:pPr>
        <w:bidi w:val="0"/>
        <w:jc w:val="both"/>
        <w:rPr>
          <w:rFonts w:ascii="Times New Roman" w:hAnsi="Times New Roman"/>
        </w:rPr>
      </w:pPr>
      <w:r w:rsidRPr="001D63E4" w:rsidR="00370C69">
        <w:rPr>
          <w:rFonts w:ascii="Times New Roman" w:hAnsi="Times New Roman"/>
        </w:rPr>
        <w:t>(1</w:t>
      </w:r>
      <w:r w:rsidRPr="001D63E4" w:rsidR="00CC141B">
        <w:rPr>
          <w:rFonts w:ascii="Times New Roman" w:hAnsi="Times New Roman"/>
        </w:rPr>
        <w:t>5</w:t>
      </w:r>
      <w:r w:rsidRPr="001D63E4" w:rsidR="00370C69">
        <w:rPr>
          <w:rFonts w:ascii="Times New Roman" w:hAnsi="Times New Roman"/>
        </w:rPr>
        <w:t xml:space="preserve">) Na </w:t>
      </w:r>
      <w:r w:rsidRPr="001D63E4" w:rsidR="00EF31E3">
        <w:rPr>
          <w:rFonts w:ascii="Times New Roman" w:hAnsi="Times New Roman"/>
        </w:rPr>
        <w:t xml:space="preserve">vedenie evidencie </w:t>
      </w:r>
      <w:r w:rsidRPr="001D63E4" w:rsidR="00370C69">
        <w:rPr>
          <w:rFonts w:ascii="Times New Roman" w:hAnsi="Times New Roman"/>
        </w:rPr>
        <w:t xml:space="preserve">v oblasti kultúrno-osvetovej činnosti </w:t>
      </w:r>
      <w:r w:rsidRPr="001D63E4" w:rsidR="00EF31E3">
        <w:rPr>
          <w:rFonts w:ascii="Times New Roman" w:hAnsi="Times New Roman"/>
        </w:rPr>
        <w:t xml:space="preserve">podľa odsekov 1 až 4 </w:t>
      </w:r>
      <w:r w:rsidRPr="001D63E4" w:rsidR="00370C69">
        <w:rPr>
          <w:rFonts w:ascii="Times New Roman" w:hAnsi="Times New Roman"/>
        </w:rPr>
        <w:t xml:space="preserve">sa </w:t>
      </w:r>
      <w:r w:rsidRPr="001D63E4">
        <w:rPr>
          <w:rFonts w:ascii="Times New Roman" w:hAnsi="Times New Roman"/>
        </w:rPr>
        <w:t>nevzťahuje všeobecný predpis o</w:t>
      </w:r>
      <w:r w:rsidRPr="001D63E4" w:rsidR="00370C69">
        <w:rPr>
          <w:rFonts w:ascii="Times New Roman" w:hAnsi="Times New Roman"/>
        </w:rPr>
        <w:t> </w:t>
      </w:r>
      <w:r w:rsidRPr="001D63E4">
        <w:rPr>
          <w:rFonts w:ascii="Times New Roman" w:hAnsi="Times New Roman"/>
        </w:rPr>
        <w:t>správnom konaní.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1D63E4" w:rsidR="00C3265E">
        <w:rPr>
          <w:rFonts w:ascii="Times New Roman" w:hAnsi="Times New Roman"/>
        </w:rPr>
        <w:t>)</w:t>
      </w:r>
    </w:p>
    <w:p w:rsidR="00012F9E" w:rsidRPr="001D63E4" w:rsidP="001D63E4">
      <w:pPr>
        <w:bidi w:val="0"/>
        <w:jc w:val="both"/>
        <w:rPr>
          <w:rFonts w:ascii="Times New Roman" w:hAnsi="Times New Roman"/>
        </w:rPr>
      </w:pPr>
    </w:p>
    <w:p w:rsidR="00012F9E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(16)</w:t>
      </w:r>
      <w:r w:rsidRPr="001D63E4" w:rsidR="00190F17">
        <w:rPr>
          <w:rFonts w:ascii="Times New Roman" w:hAnsi="Times New Roman"/>
        </w:rPr>
        <w:t xml:space="preserve"> </w:t>
      </w:r>
      <w:r w:rsidRPr="001D63E4" w:rsidR="000E63CB">
        <w:rPr>
          <w:rFonts w:ascii="Times New Roman" w:hAnsi="Times New Roman"/>
        </w:rPr>
        <w:t>Evidencie vedené v z</w:t>
      </w:r>
      <w:r w:rsidRPr="001D63E4" w:rsidR="00DB1048">
        <w:rPr>
          <w:rFonts w:ascii="Times New Roman" w:hAnsi="Times New Roman"/>
        </w:rPr>
        <w:t>oznam</w:t>
      </w:r>
      <w:r w:rsidRPr="001D63E4" w:rsidR="000E63CB">
        <w:rPr>
          <w:rFonts w:ascii="Times New Roman" w:hAnsi="Times New Roman"/>
        </w:rPr>
        <w:t>och podľa</w:t>
      </w:r>
      <w:r w:rsidRPr="001D63E4" w:rsidR="00DB1048">
        <w:rPr>
          <w:rFonts w:ascii="Times New Roman" w:hAnsi="Times New Roman"/>
        </w:rPr>
        <w:t xml:space="preserve"> odseko</w:t>
      </w:r>
      <w:r w:rsidRPr="001D63E4" w:rsidR="000E63CB">
        <w:rPr>
          <w:rFonts w:ascii="Times New Roman" w:hAnsi="Times New Roman"/>
        </w:rPr>
        <w:t xml:space="preserve">v </w:t>
      </w:r>
      <w:r w:rsidRPr="001D63E4" w:rsidR="00DB1048">
        <w:rPr>
          <w:rFonts w:ascii="Times New Roman" w:hAnsi="Times New Roman"/>
        </w:rPr>
        <w:t>1 až 3</w:t>
      </w:r>
      <w:r w:rsidRPr="001D63E4" w:rsidR="005930C1">
        <w:rPr>
          <w:rFonts w:ascii="Times New Roman" w:hAnsi="Times New Roman"/>
        </w:rPr>
        <w:t xml:space="preserve"> a § 5 ods. 3 písm. d)</w:t>
      </w:r>
      <w:r w:rsidRPr="001D63E4" w:rsidR="00DB1048">
        <w:rPr>
          <w:rFonts w:ascii="Times New Roman" w:hAnsi="Times New Roman"/>
        </w:rPr>
        <w:t xml:space="preserve"> sú informačným systémom</w:t>
      </w:r>
      <w:r w:rsidRPr="001D63E4" w:rsidR="000E63CB">
        <w:rPr>
          <w:rFonts w:ascii="Times New Roman" w:hAnsi="Times New Roman"/>
        </w:rPr>
        <w:t xml:space="preserve"> verejnej správy</w:t>
      </w:r>
      <w:r w:rsidRPr="001D63E4" w:rsidR="00DB104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1D63E4" w:rsidR="00DB1048">
        <w:rPr>
          <w:rFonts w:ascii="Times New Roman" w:hAnsi="Times New Roman"/>
        </w:rPr>
        <w:t xml:space="preserve">) </w:t>
      </w:r>
      <w:r w:rsidRPr="001D63E4">
        <w:rPr>
          <w:rFonts w:ascii="Times New Roman" w:hAnsi="Times New Roman"/>
        </w:rPr>
        <w:t xml:space="preserve">Správcom </w:t>
      </w:r>
      <w:r w:rsidRPr="001D63E4" w:rsidR="00DB1048">
        <w:rPr>
          <w:rFonts w:ascii="Times New Roman" w:hAnsi="Times New Roman"/>
        </w:rPr>
        <w:t>a</w:t>
      </w:r>
      <w:r w:rsidRPr="001D63E4" w:rsidR="003145AA">
        <w:rPr>
          <w:rFonts w:ascii="Times New Roman" w:hAnsi="Times New Roman"/>
        </w:rPr>
        <w:t> </w:t>
      </w:r>
      <w:r w:rsidRPr="001D63E4" w:rsidR="00DB1048">
        <w:rPr>
          <w:rFonts w:ascii="Times New Roman" w:hAnsi="Times New Roman"/>
        </w:rPr>
        <w:t>prevádzkovateľom</w:t>
      </w:r>
      <w:r w:rsidRPr="001D63E4" w:rsidR="003145AA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>informačného systému</w:t>
      </w:r>
      <w:r w:rsidRPr="001D63E4" w:rsidR="000E63CB">
        <w:rPr>
          <w:rFonts w:ascii="Times New Roman" w:hAnsi="Times New Roman"/>
        </w:rPr>
        <w:t xml:space="preserve"> verejnej správy podľa odsekov 1 a 2 </w:t>
      </w:r>
      <w:r w:rsidRPr="001D63E4" w:rsidR="005930C1">
        <w:rPr>
          <w:rFonts w:ascii="Times New Roman" w:hAnsi="Times New Roman"/>
        </w:rPr>
        <w:t xml:space="preserve">a § 5 ods. 3 písm. d) </w:t>
      </w:r>
      <w:r w:rsidRPr="001D63E4" w:rsidR="000E63CB">
        <w:rPr>
          <w:rFonts w:ascii="Times New Roman" w:hAnsi="Times New Roman"/>
        </w:rPr>
        <w:t xml:space="preserve">je </w:t>
      </w:r>
      <w:r w:rsidRPr="001D63E4">
        <w:rPr>
          <w:rFonts w:ascii="Times New Roman" w:hAnsi="Times New Roman"/>
        </w:rPr>
        <w:t>kultúrno-osvetové zariadeni</w:t>
      </w:r>
      <w:r w:rsidRPr="001D63E4" w:rsidR="000E63CB">
        <w:rPr>
          <w:rFonts w:ascii="Times New Roman" w:hAnsi="Times New Roman"/>
        </w:rPr>
        <w:t>e</w:t>
      </w:r>
      <w:r w:rsidRPr="001D63E4">
        <w:rPr>
          <w:rFonts w:ascii="Times New Roman" w:hAnsi="Times New Roman"/>
        </w:rPr>
        <w:t xml:space="preserve"> podľa § 5 ods. 2 písm. a) </w:t>
      </w:r>
      <w:r w:rsidRPr="001D63E4" w:rsidR="000E63CB">
        <w:rPr>
          <w:rFonts w:ascii="Times New Roman" w:hAnsi="Times New Roman"/>
        </w:rPr>
        <w:t xml:space="preserve"> a správcom a prevádzkovateľom informačného systému verejnej správy podľa odseku 3</w:t>
      </w:r>
      <w:r w:rsidRPr="001D63E4" w:rsidR="000D699C">
        <w:rPr>
          <w:rFonts w:ascii="Times New Roman" w:hAnsi="Times New Roman"/>
        </w:rPr>
        <w:t xml:space="preserve"> je</w:t>
      </w:r>
      <w:r w:rsidRPr="001D63E4" w:rsidR="000E63CB">
        <w:rPr>
          <w:rFonts w:ascii="Times New Roman" w:hAnsi="Times New Roman"/>
        </w:rPr>
        <w:t xml:space="preserve"> kultúrno-osvetové zariadenie podľa § 5 ods. 2 písm. </w:t>
      </w:r>
      <w:r w:rsidRPr="001D63E4">
        <w:rPr>
          <w:rFonts w:ascii="Times New Roman" w:hAnsi="Times New Roman"/>
        </w:rPr>
        <w:t> b).</w:t>
      </w:r>
    </w:p>
    <w:p w:rsidR="00DB1048" w:rsidRPr="001D63E4" w:rsidP="001D63E4">
      <w:pPr>
        <w:bidi w:val="0"/>
        <w:ind w:left="708" w:hanging="708"/>
        <w:jc w:val="center"/>
        <w:rPr>
          <w:rFonts w:ascii="Times New Roman" w:hAnsi="Times New Roman"/>
        </w:rPr>
      </w:pPr>
    </w:p>
    <w:p w:rsidR="001A660B" w:rsidRPr="001D63E4" w:rsidP="001D63E4">
      <w:pPr>
        <w:bidi w:val="0"/>
        <w:ind w:left="708" w:hanging="708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§ </w:t>
      </w:r>
      <w:r w:rsidRPr="001D63E4" w:rsidR="00407879">
        <w:rPr>
          <w:rFonts w:ascii="Times New Roman" w:hAnsi="Times New Roman"/>
        </w:rPr>
        <w:t>8</w:t>
      </w:r>
    </w:p>
    <w:p w:rsidR="001A660B" w:rsidRPr="001D63E4" w:rsidP="001D63E4">
      <w:pPr>
        <w:bidi w:val="0"/>
        <w:ind w:left="708" w:hanging="708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Prechodné ustanovenia </w:t>
      </w:r>
    </w:p>
    <w:p w:rsidR="001A660B" w:rsidRPr="001D63E4" w:rsidP="001D63E4">
      <w:pPr>
        <w:bidi w:val="0"/>
        <w:ind w:left="708" w:hanging="708"/>
        <w:jc w:val="center"/>
        <w:rPr>
          <w:rFonts w:ascii="Times New Roman" w:hAnsi="Times New Roman"/>
        </w:rPr>
      </w:pPr>
    </w:p>
    <w:p w:rsidR="001A660B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(1) </w:t>
      </w:r>
      <w:r w:rsidRPr="001D63E4" w:rsidR="0071798E">
        <w:rPr>
          <w:rFonts w:ascii="Times New Roman" w:hAnsi="Times New Roman"/>
        </w:rPr>
        <w:t>Osvetové</w:t>
      </w:r>
      <w:r w:rsidRPr="001D63E4">
        <w:rPr>
          <w:rFonts w:ascii="Times New Roman" w:hAnsi="Times New Roman"/>
        </w:rPr>
        <w:t xml:space="preserve"> zariadenie </w:t>
      </w:r>
      <w:r w:rsidRPr="001D63E4" w:rsidR="00504AE0">
        <w:rPr>
          <w:rFonts w:ascii="Times New Roman" w:hAnsi="Times New Roman"/>
        </w:rPr>
        <w:t xml:space="preserve">zriadené </w:t>
      </w:r>
      <w:r w:rsidRPr="001D63E4" w:rsidR="00226169">
        <w:rPr>
          <w:rFonts w:ascii="Times New Roman" w:hAnsi="Times New Roman"/>
        </w:rPr>
        <w:t xml:space="preserve">pred </w:t>
      </w:r>
      <w:r w:rsidRPr="001D63E4" w:rsidR="00EF0FE7">
        <w:rPr>
          <w:rFonts w:ascii="Times New Roman" w:hAnsi="Times New Roman"/>
        </w:rPr>
        <w:t>1. augustom 2015</w:t>
      </w:r>
      <w:r w:rsidRPr="001D63E4" w:rsidR="00226169">
        <w:rPr>
          <w:rFonts w:ascii="Times New Roman" w:hAnsi="Times New Roman"/>
        </w:rPr>
        <w:t xml:space="preserve"> </w:t>
      </w:r>
      <w:r w:rsidRPr="001D63E4" w:rsidR="0071798E">
        <w:rPr>
          <w:rFonts w:ascii="Times New Roman" w:hAnsi="Times New Roman"/>
        </w:rPr>
        <w:t>a</w:t>
      </w:r>
      <w:r w:rsidRPr="001D63E4" w:rsidR="003E7585">
        <w:rPr>
          <w:rFonts w:ascii="Times New Roman" w:hAnsi="Times New Roman"/>
        </w:rPr>
        <w:t xml:space="preserve"> zariadenie obce bez právnej subjektivity </w:t>
      </w:r>
      <w:r w:rsidRPr="001D63E4" w:rsidR="0071798E">
        <w:rPr>
          <w:rFonts w:ascii="Times New Roman" w:hAnsi="Times New Roman"/>
        </w:rPr>
        <w:t>vykonávajúc</w:t>
      </w:r>
      <w:r w:rsidRPr="001D63E4" w:rsidR="003E7585">
        <w:rPr>
          <w:rFonts w:ascii="Times New Roman" w:hAnsi="Times New Roman"/>
        </w:rPr>
        <w:t>e</w:t>
      </w:r>
      <w:r w:rsidRPr="001D63E4" w:rsidR="0071798E">
        <w:rPr>
          <w:rFonts w:ascii="Times New Roman" w:hAnsi="Times New Roman"/>
        </w:rPr>
        <w:t xml:space="preserve"> kultúrno-osvetovú činnosť sa považuj</w:t>
      </w:r>
      <w:r w:rsidRPr="001D63E4" w:rsidR="00504AE0">
        <w:rPr>
          <w:rFonts w:ascii="Times New Roman" w:hAnsi="Times New Roman"/>
        </w:rPr>
        <w:t>e</w:t>
      </w:r>
      <w:r w:rsidRPr="001D63E4" w:rsidR="0071798E">
        <w:rPr>
          <w:rFonts w:ascii="Times New Roman" w:hAnsi="Times New Roman"/>
        </w:rPr>
        <w:t xml:space="preserve"> za kultúrno-osvetové zariadeni</w:t>
      </w:r>
      <w:r w:rsidRPr="001D63E4" w:rsidR="00504AE0">
        <w:rPr>
          <w:rFonts w:ascii="Times New Roman" w:hAnsi="Times New Roman"/>
        </w:rPr>
        <w:t>e</w:t>
      </w:r>
      <w:r w:rsidRPr="001D63E4">
        <w:rPr>
          <w:rFonts w:ascii="Times New Roman" w:hAnsi="Times New Roman"/>
        </w:rPr>
        <w:t xml:space="preserve"> podľa tohto zákona.</w:t>
      </w:r>
    </w:p>
    <w:p w:rsidR="001A660B" w:rsidRPr="001D63E4" w:rsidP="001D63E4">
      <w:pPr>
        <w:bidi w:val="0"/>
        <w:jc w:val="both"/>
        <w:rPr>
          <w:rFonts w:ascii="Times New Roman" w:hAnsi="Times New Roman"/>
        </w:rPr>
      </w:pPr>
    </w:p>
    <w:p w:rsidR="001A660B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 xml:space="preserve">(2) Kultúrno-osvetové zariadenie </w:t>
      </w:r>
      <w:r w:rsidRPr="001D63E4" w:rsidR="00F85154">
        <w:rPr>
          <w:rFonts w:ascii="Times New Roman" w:hAnsi="Times New Roman"/>
        </w:rPr>
        <w:t xml:space="preserve">so všeobecným zameraním </w:t>
      </w:r>
      <w:r w:rsidRPr="001D63E4" w:rsidR="00730BC3">
        <w:rPr>
          <w:rFonts w:ascii="Times New Roman" w:hAnsi="Times New Roman"/>
        </w:rPr>
        <w:t>zriadené</w:t>
      </w:r>
      <w:r w:rsidRPr="001D63E4" w:rsidR="00EF0FE7">
        <w:rPr>
          <w:rFonts w:ascii="Times New Roman" w:hAnsi="Times New Roman"/>
        </w:rPr>
        <w:t xml:space="preserve"> </w:t>
      </w:r>
      <w:r w:rsidRPr="001D63E4" w:rsidR="00B705E1">
        <w:rPr>
          <w:rFonts w:ascii="Times New Roman" w:hAnsi="Times New Roman"/>
        </w:rPr>
        <w:t xml:space="preserve">pred </w:t>
      </w:r>
      <w:r w:rsidRPr="001D63E4" w:rsidR="00EF0FE7">
        <w:rPr>
          <w:rFonts w:ascii="Times New Roman" w:hAnsi="Times New Roman"/>
        </w:rPr>
        <w:t>1. augustom 2015</w:t>
      </w:r>
      <w:r w:rsidRPr="001D63E4" w:rsidR="003520F6">
        <w:rPr>
          <w:rFonts w:ascii="Times New Roman" w:hAnsi="Times New Roman"/>
        </w:rPr>
        <w:t xml:space="preserve"> </w:t>
      </w:r>
      <w:r w:rsidRPr="001D63E4">
        <w:rPr>
          <w:rFonts w:ascii="Times New Roman" w:hAnsi="Times New Roman"/>
        </w:rPr>
        <w:t>a</w:t>
      </w:r>
      <w:r w:rsidRPr="001D63E4" w:rsidR="0006503F">
        <w:rPr>
          <w:rFonts w:ascii="Times New Roman" w:hAnsi="Times New Roman"/>
        </w:rPr>
        <w:t xml:space="preserve"> obec, ktorej </w:t>
      </w:r>
      <w:r w:rsidRPr="001D63E4" w:rsidR="003E7585">
        <w:rPr>
          <w:rFonts w:ascii="Times New Roman" w:hAnsi="Times New Roman"/>
        </w:rPr>
        <w:t xml:space="preserve">zariadenie bez právnej subjektivity </w:t>
      </w:r>
      <w:r w:rsidRPr="001D63E4" w:rsidR="0006503F">
        <w:rPr>
          <w:rFonts w:ascii="Times New Roman" w:hAnsi="Times New Roman"/>
        </w:rPr>
        <w:t>je kultúrno-osvetové zariadenie</w:t>
      </w:r>
      <w:r w:rsidRPr="001D63E4" w:rsidR="00F85154">
        <w:rPr>
          <w:rFonts w:ascii="Times New Roman" w:hAnsi="Times New Roman"/>
        </w:rPr>
        <w:t xml:space="preserve"> so všeobecným zameraním</w:t>
      </w:r>
      <w:r w:rsidRPr="001D63E4" w:rsidR="0006503F">
        <w:rPr>
          <w:rFonts w:ascii="Times New Roman" w:hAnsi="Times New Roman"/>
        </w:rPr>
        <w:t xml:space="preserve">, </w:t>
      </w:r>
      <w:r w:rsidRPr="001D63E4" w:rsidR="0071798E">
        <w:rPr>
          <w:rFonts w:ascii="Times New Roman" w:hAnsi="Times New Roman"/>
        </w:rPr>
        <w:t>požiada</w:t>
      </w:r>
      <w:r w:rsidRPr="001D63E4" w:rsidR="003520F6">
        <w:rPr>
          <w:rFonts w:ascii="Times New Roman" w:hAnsi="Times New Roman"/>
        </w:rPr>
        <w:t>jú</w:t>
      </w:r>
      <w:r w:rsidRPr="001D63E4" w:rsidR="0071798E">
        <w:rPr>
          <w:rFonts w:ascii="Times New Roman" w:hAnsi="Times New Roman"/>
        </w:rPr>
        <w:t xml:space="preserve"> kultúrno-osvetové zariadeni</w:t>
      </w:r>
      <w:r w:rsidRPr="001D63E4" w:rsidR="003520F6">
        <w:rPr>
          <w:rFonts w:ascii="Times New Roman" w:hAnsi="Times New Roman"/>
        </w:rPr>
        <w:t>e</w:t>
      </w:r>
      <w:r w:rsidRPr="001D63E4" w:rsidR="0006503F">
        <w:rPr>
          <w:rFonts w:ascii="Times New Roman" w:hAnsi="Times New Roman"/>
        </w:rPr>
        <w:t xml:space="preserve"> podľa § 5 ods</w:t>
      </w:r>
      <w:r w:rsidRPr="001D63E4" w:rsidR="00DD3678">
        <w:rPr>
          <w:rFonts w:ascii="Times New Roman" w:hAnsi="Times New Roman"/>
        </w:rPr>
        <w:t>.</w:t>
      </w:r>
      <w:r w:rsidRPr="001D63E4" w:rsidR="0006503F">
        <w:rPr>
          <w:rFonts w:ascii="Times New Roman" w:hAnsi="Times New Roman"/>
        </w:rPr>
        <w:t xml:space="preserve"> </w:t>
      </w:r>
      <w:r w:rsidRPr="001D63E4" w:rsidR="0071798E">
        <w:rPr>
          <w:rFonts w:ascii="Times New Roman" w:hAnsi="Times New Roman"/>
        </w:rPr>
        <w:t xml:space="preserve">2 písm. a) o zápis do zoznamu kultúrno-osvetových zariadení do 90 dní od </w:t>
      </w:r>
      <w:r w:rsidRPr="001D63E4" w:rsidR="00B705E1">
        <w:rPr>
          <w:rFonts w:ascii="Times New Roman" w:hAnsi="Times New Roman"/>
        </w:rPr>
        <w:t xml:space="preserve">1. augusta 2015. </w:t>
      </w:r>
    </w:p>
    <w:p w:rsidR="0071798E" w:rsidRPr="001D63E4" w:rsidP="001D63E4">
      <w:pPr>
        <w:bidi w:val="0"/>
        <w:jc w:val="both"/>
        <w:rPr>
          <w:rFonts w:ascii="Times New Roman" w:hAnsi="Times New Roman"/>
        </w:rPr>
      </w:pPr>
    </w:p>
    <w:p w:rsidR="0071798E" w:rsidRPr="001D63E4" w:rsidP="001D63E4">
      <w:pPr>
        <w:bidi w:val="0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(3) H</w:t>
      </w:r>
      <w:r w:rsidRPr="001D63E4" w:rsidR="00EF0FE7">
        <w:rPr>
          <w:rFonts w:ascii="Times New Roman" w:hAnsi="Times New Roman"/>
        </w:rPr>
        <w:t xml:space="preserve">vezdáreň a planetárium zriadené </w:t>
      </w:r>
      <w:r w:rsidRPr="001D63E4">
        <w:rPr>
          <w:rFonts w:ascii="Times New Roman" w:hAnsi="Times New Roman"/>
        </w:rPr>
        <w:t xml:space="preserve">pred </w:t>
      </w:r>
      <w:r w:rsidRPr="001D63E4" w:rsidR="00B705E1">
        <w:rPr>
          <w:rFonts w:ascii="Times New Roman" w:hAnsi="Times New Roman"/>
        </w:rPr>
        <w:t>1. augustom 2015</w:t>
      </w:r>
      <w:r w:rsidRPr="001D63E4">
        <w:rPr>
          <w:rFonts w:ascii="Times New Roman" w:hAnsi="Times New Roman"/>
        </w:rPr>
        <w:t xml:space="preserve"> </w:t>
      </w:r>
      <w:r w:rsidRPr="001D63E4" w:rsidR="0006503F">
        <w:rPr>
          <w:rFonts w:ascii="Times New Roman" w:hAnsi="Times New Roman"/>
        </w:rPr>
        <w:t xml:space="preserve">a obec, </w:t>
      </w:r>
      <w:r w:rsidRPr="001D63E4" w:rsidR="003E7585">
        <w:rPr>
          <w:rFonts w:ascii="Times New Roman" w:hAnsi="Times New Roman"/>
        </w:rPr>
        <w:t xml:space="preserve">ktorej zariadenie bez právnej subjektivity </w:t>
      </w:r>
      <w:r w:rsidRPr="001D63E4" w:rsidR="0006503F">
        <w:rPr>
          <w:rFonts w:ascii="Times New Roman" w:hAnsi="Times New Roman"/>
        </w:rPr>
        <w:t xml:space="preserve">je hvezdáreň alebo planetárium, </w:t>
      </w:r>
      <w:r w:rsidRPr="001D63E4">
        <w:rPr>
          <w:rFonts w:ascii="Times New Roman" w:hAnsi="Times New Roman"/>
        </w:rPr>
        <w:t>požiada</w:t>
      </w:r>
      <w:r w:rsidRPr="001D63E4" w:rsidR="0006503F">
        <w:rPr>
          <w:rFonts w:ascii="Times New Roman" w:hAnsi="Times New Roman"/>
        </w:rPr>
        <w:t>jú</w:t>
      </w:r>
      <w:r w:rsidRPr="001D63E4">
        <w:rPr>
          <w:rFonts w:ascii="Times New Roman" w:hAnsi="Times New Roman"/>
        </w:rPr>
        <w:t xml:space="preserve"> kultúrno-o</w:t>
      </w:r>
      <w:r w:rsidRPr="001D63E4" w:rsidR="0006503F">
        <w:rPr>
          <w:rFonts w:ascii="Times New Roman" w:hAnsi="Times New Roman"/>
        </w:rPr>
        <w:t>svetové zariadenie podľa § 5 ods</w:t>
      </w:r>
      <w:r w:rsidRPr="001D63E4" w:rsidR="00DD3678">
        <w:rPr>
          <w:rFonts w:ascii="Times New Roman" w:hAnsi="Times New Roman"/>
        </w:rPr>
        <w:t xml:space="preserve">. </w:t>
      </w:r>
      <w:r w:rsidRPr="001D63E4">
        <w:rPr>
          <w:rFonts w:ascii="Times New Roman" w:hAnsi="Times New Roman"/>
        </w:rPr>
        <w:t xml:space="preserve">2 písm. b) o zápis do zoznamu hvezdární a planetárií do 90 dní od </w:t>
      </w:r>
      <w:r w:rsidRPr="001D63E4" w:rsidR="00B705E1">
        <w:rPr>
          <w:rFonts w:ascii="Times New Roman" w:hAnsi="Times New Roman"/>
        </w:rPr>
        <w:t>1</w:t>
      </w:r>
      <w:r w:rsidRPr="001D63E4">
        <w:rPr>
          <w:rFonts w:ascii="Times New Roman" w:hAnsi="Times New Roman"/>
        </w:rPr>
        <w:t>.</w:t>
      </w:r>
      <w:r w:rsidRPr="001D63E4" w:rsidR="00B705E1">
        <w:rPr>
          <w:rFonts w:ascii="Times New Roman" w:hAnsi="Times New Roman"/>
        </w:rPr>
        <w:t xml:space="preserve"> augusta 2015.</w:t>
      </w:r>
    </w:p>
    <w:p w:rsidR="0071798E" w:rsidRPr="001D63E4" w:rsidP="001D63E4">
      <w:pPr>
        <w:bidi w:val="0"/>
        <w:jc w:val="both"/>
        <w:rPr>
          <w:rFonts w:ascii="Times New Roman" w:hAnsi="Times New Roman"/>
        </w:rPr>
      </w:pPr>
    </w:p>
    <w:p w:rsidR="0071798E" w:rsidRPr="001D63E4" w:rsidP="001D63E4">
      <w:pPr>
        <w:bidi w:val="0"/>
        <w:jc w:val="center"/>
        <w:rPr>
          <w:rFonts w:ascii="Times New Roman" w:hAnsi="Times New Roman"/>
        </w:rPr>
      </w:pPr>
      <w:r w:rsidRPr="001D63E4" w:rsidR="00407879">
        <w:rPr>
          <w:rFonts w:ascii="Times New Roman" w:hAnsi="Times New Roman"/>
        </w:rPr>
        <w:t>§ 9</w:t>
      </w:r>
    </w:p>
    <w:p w:rsidR="0071798E" w:rsidRPr="001D63E4" w:rsidP="001D63E4">
      <w:pPr>
        <w:bidi w:val="0"/>
        <w:jc w:val="center"/>
        <w:rPr>
          <w:rFonts w:ascii="Times New Roman" w:hAnsi="Times New Roman"/>
        </w:rPr>
      </w:pPr>
      <w:r w:rsidRPr="001D63E4">
        <w:rPr>
          <w:rFonts w:ascii="Times New Roman" w:hAnsi="Times New Roman"/>
        </w:rPr>
        <w:t>Zrušovacie ustanovenie</w:t>
      </w:r>
      <w:r w:rsidRPr="001D63E4" w:rsidR="00EB6E00">
        <w:rPr>
          <w:rFonts w:ascii="Times New Roman" w:hAnsi="Times New Roman"/>
        </w:rPr>
        <w:t xml:space="preserve">         </w:t>
      </w:r>
    </w:p>
    <w:p w:rsidR="0071798E" w:rsidRPr="001D63E4" w:rsidP="001D63E4">
      <w:pPr>
        <w:bidi w:val="0"/>
        <w:rPr>
          <w:rFonts w:ascii="Times New Roman" w:hAnsi="Times New Roman"/>
        </w:rPr>
      </w:pPr>
    </w:p>
    <w:p w:rsidR="0071798E" w:rsidRPr="001D63E4" w:rsidP="001D63E4">
      <w:pPr>
        <w:bidi w:val="0"/>
        <w:ind w:firstLine="708"/>
        <w:jc w:val="both"/>
        <w:rPr>
          <w:rFonts w:ascii="Times New Roman" w:hAnsi="Times New Roman"/>
        </w:rPr>
      </w:pPr>
      <w:r w:rsidRPr="001D63E4">
        <w:rPr>
          <w:rFonts w:ascii="Times New Roman" w:hAnsi="Times New Roman"/>
        </w:rPr>
        <w:t>Zrušuje sa zákon č. 61/2000 Z. z. o osvetovej činnosti</w:t>
      </w:r>
      <w:r w:rsidRPr="001D63E4" w:rsidR="001402C4">
        <w:rPr>
          <w:rFonts w:ascii="Times New Roman" w:hAnsi="Times New Roman"/>
        </w:rPr>
        <w:t xml:space="preserve"> v</w:t>
      </w:r>
      <w:r w:rsidRPr="001D63E4" w:rsidR="0044673B">
        <w:rPr>
          <w:rFonts w:ascii="Times New Roman" w:hAnsi="Times New Roman"/>
        </w:rPr>
        <w:t> </w:t>
      </w:r>
      <w:r w:rsidRPr="001D63E4" w:rsidR="001402C4">
        <w:rPr>
          <w:rFonts w:ascii="Times New Roman" w:hAnsi="Times New Roman"/>
        </w:rPr>
        <w:t>znení</w:t>
      </w:r>
      <w:r w:rsidRPr="001D63E4" w:rsidR="0044673B">
        <w:rPr>
          <w:rFonts w:ascii="Times New Roman" w:hAnsi="Times New Roman"/>
        </w:rPr>
        <w:t xml:space="preserve"> </w:t>
      </w:r>
      <w:r w:rsidRPr="001D63E4" w:rsidR="002F74C2">
        <w:rPr>
          <w:rFonts w:ascii="Times New Roman" w:hAnsi="Times New Roman"/>
        </w:rPr>
        <w:t xml:space="preserve">čl. XVII  </w:t>
      </w:r>
      <w:r w:rsidRPr="001D63E4" w:rsidR="001402C4">
        <w:rPr>
          <w:rFonts w:ascii="Times New Roman" w:hAnsi="Times New Roman"/>
        </w:rPr>
        <w:t xml:space="preserve">zákona </w:t>
      </w:r>
      <w:r w:rsidRPr="001D63E4" w:rsidR="005056C0">
        <w:rPr>
          <w:rFonts w:ascii="Times New Roman" w:hAnsi="Times New Roman"/>
        </w:rPr>
        <w:t xml:space="preserve">           </w:t>
      </w:r>
      <w:r w:rsidRPr="001D63E4" w:rsidR="001402C4">
        <w:rPr>
          <w:rFonts w:ascii="Times New Roman" w:hAnsi="Times New Roman"/>
        </w:rPr>
        <w:t>č. 416/2001 Z.</w:t>
      </w:r>
      <w:r w:rsidRPr="001D63E4" w:rsidR="00DD3678">
        <w:rPr>
          <w:rFonts w:ascii="Times New Roman" w:hAnsi="Times New Roman"/>
        </w:rPr>
        <w:t xml:space="preserve"> </w:t>
      </w:r>
      <w:r w:rsidRPr="001D63E4" w:rsidR="001402C4">
        <w:rPr>
          <w:rFonts w:ascii="Times New Roman" w:hAnsi="Times New Roman"/>
        </w:rPr>
        <w:t>z</w:t>
      </w:r>
      <w:r w:rsidRPr="001D63E4">
        <w:rPr>
          <w:rFonts w:ascii="Times New Roman" w:hAnsi="Times New Roman"/>
        </w:rPr>
        <w:t>.</w:t>
      </w:r>
    </w:p>
    <w:p w:rsidR="0006503F" w:rsidRPr="001D63E4" w:rsidP="001D63E4">
      <w:pPr>
        <w:bidi w:val="0"/>
        <w:jc w:val="center"/>
        <w:rPr>
          <w:rFonts w:ascii="Times New Roman" w:hAnsi="Times New Roman"/>
        </w:rPr>
      </w:pPr>
    </w:p>
    <w:p w:rsidR="00C10EBC" w:rsidRPr="001D63E4" w:rsidP="001D63E4">
      <w:pPr>
        <w:bidi w:val="0"/>
        <w:jc w:val="center"/>
        <w:rPr>
          <w:rFonts w:ascii="Times New Roman" w:hAnsi="Times New Roman"/>
          <w:strike/>
        </w:rPr>
      </w:pPr>
      <w:r w:rsidRPr="001D63E4">
        <w:rPr>
          <w:rFonts w:ascii="Times New Roman" w:hAnsi="Times New Roman"/>
        </w:rPr>
        <w:t>§ 10</w:t>
      </w:r>
    </w:p>
    <w:p w:rsidR="00730BC3" w:rsidRPr="001D63E4" w:rsidP="001D63E4">
      <w:pPr>
        <w:bidi w:val="0"/>
        <w:jc w:val="center"/>
        <w:rPr>
          <w:rFonts w:ascii="Times New Roman" w:hAnsi="Times New Roman"/>
        </w:rPr>
      </w:pPr>
      <w:r w:rsidRPr="001D63E4" w:rsidR="00C10EBC">
        <w:rPr>
          <w:rFonts w:ascii="Times New Roman" w:hAnsi="Times New Roman"/>
        </w:rPr>
        <w:t>Účinnosť</w:t>
      </w:r>
    </w:p>
    <w:p w:rsidR="00C10EBC" w:rsidRPr="001D63E4" w:rsidP="001D63E4">
      <w:pPr>
        <w:bidi w:val="0"/>
        <w:jc w:val="center"/>
        <w:rPr>
          <w:rFonts w:ascii="Times New Roman" w:hAnsi="Times New Roman"/>
        </w:rPr>
      </w:pPr>
    </w:p>
    <w:p w:rsidR="00EB3A67" w:rsidRPr="00A73603" w:rsidP="001D63E4">
      <w:pPr>
        <w:bidi w:val="0"/>
        <w:rPr>
          <w:rFonts w:ascii="Times New Roman" w:hAnsi="Times New Roman"/>
        </w:rPr>
      </w:pPr>
      <w:r w:rsidRPr="001D63E4">
        <w:rPr>
          <w:rFonts w:ascii="Times New Roman" w:hAnsi="Times New Roman"/>
        </w:rPr>
        <w:t>Tento zákon nadobúda účinnosť</w:t>
      </w:r>
      <w:r w:rsidRPr="001D63E4" w:rsidR="00415511">
        <w:rPr>
          <w:rFonts w:ascii="Times New Roman" w:hAnsi="Times New Roman"/>
        </w:rPr>
        <w:t xml:space="preserve"> </w:t>
      </w:r>
      <w:r w:rsidRPr="001D63E4" w:rsidR="00C26081">
        <w:rPr>
          <w:rFonts w:ascii="Times New Roman" w:hAnsi="Times New Roman"/>
        </w:rPr>
        <w:t xml:space="preserve">1. augusta </w:t>
      </w:r>
      <w:r w:rsidRPr="001D63E4" w:rsidR="000E3654">
        <w:rPr>
          <w:rFonts w:ascii="Times New Roman" w:hAnsi="Times New Roman"/>
        </w:rPr>
        <w:t>2015.</w:t>
      </w:r>
    </w:p>
    <w:p w:rsidR="00EB3A67" w:rsidRPr="00A73603" w:rsidP="001D63E4">
      <w:pPr>
        <w:bidi w:val="0"/>
        <w:rPr>
          <w:rFonts w:ascii="Times New Roman" w:hAnsi="Times New Roman"/>
        </w:rPr>
      </w:pPr>
    </w:p>
    <w:p w:rsidR="00446186" w:rsidRPr="00A73603" w:rsidP="001D63E4">
      <w:pPr>
        <w:bidi w:val="0"/>
        <w:spacing w:line="276" w:lineRule="auto"/>
        <w:rPr>
          <w:rFonts w:ascii="Times New Roman" w:hAnsi="Times New Roman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D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C551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EF15DA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11C" w:rsidP="005B5E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3611C" w:rsidP="005B5E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4E1E70" w:rsidR="008E5C21">
        <w:rPr>
          <w:rStyle w:val="FootnoteReference"/>
          <w:rFonts w:ascii="Times New Roman" w:hAnsi="Times New Roman"/>
        </w:rPr>
        <w:footnoteRef/>
      </w:r>
      <w:r w:rsidRPr="004E1E70" w:rsidR="001D2BC0">
        <w:rPr>
          <w:rFonts w:ascii="Times New Roman" w:hAnsi="Times New Roman"/>
        </w:rPr>
        <w:t>)</w:t>
      </w:r>
      <w:r w:rsidRPr="004E1E70" w:rsidR="008E5C21">
        <w:rPr>
          <w:rFonts w:ascii="Times New Roman" w:hAnsi="Times New Roman"/>
        </w:rPr>
        <w:t xml:space="preserve"> Napr</w:t>
      </w:r>
      <w:r w:rsidRPr="004E1E70" w:rsidR="00857DB1">
        <w:rPr>
          <w:rFonts w:ascii="Times New Roman" w:hAnsi="Times New Roman"/>
        </w:rPr>
        <w:t>íklad</w:t>
      </w:r>
      <w:r w:rsidRPr="004E1E70" w:rsidR="004B0DCE">
        <w:rPr>
          <w:rFonts w:ascii="Times New Roman" w:hAnsi="Times New Roman"/>
        </w:rPr>
        <w:t xml:space="preserve"> vyhláška ministra zahraničných vecí č. 120/1976 Zb. o </w:t>
      </w:r>
      <w:r w:rsidRPr="004E1E70" w:rsidR="003B237A">
        <w:rPr>
          <w:rFonts w:ascii="Times New Roman" w:hAnsi="Times New Roman"/>
        </w:rPr>
        <w:t>Medzinárodn</w:t>
      </w:r>
      <w:r w:rsidRPr="004E1E70" w:rsidR="004B0DCE">
        <w:rPr>
          <w:rFonts w:ascii="Times New Roman" w:hAnsi="Times New Roman"/>
        </w:rPr>
        <w:t>om</w:t>
      </w:r>
      <w:r w:rsidRPr="004E1E70" w:rsidR="003B237A">
        <w:rPr>
          <w:rFonts w:ascii="Times New Roman" w:hAnsi="Times New Roman"/>
        </w:rPr>
        <w:t xml:space="preserve"> pakt</w:t>
      </w:r>
      <w:r w:rsidRPr="004E1E70" w:rsidR="004B0DCE">
        <w:rPr>
          <w:rFonts w:ascii="Times New Roman" w:hAnsi="Times New Roman"/>
        </w:rPr>
        <w:t>e</w:t>
      </w:r>
      <w:r w:rsidRPr="004E1E70" w:rsidR="003B237A">
        <w:rPr>
          <w:rFonts w:ascii="Times New Roman" w:hAnsi="Times New Roman"/>
        </w:rPr>
        <w:t xml:space="preserve"> o občianskych a politických právach a Medzinárodn</w:t>
      </w:r>
      <w:r w:rsidRPr="004E1E70" w:rsidR="004B0DCE">
        <w:rPr>
          <w:rFonts w:ascii="Times New Roman" w:hAnsi="Times New Roman"/>
        </w:rPr>
        <w:t>om</w:t>
      </w:r>
      <w:r w:rsidRPr="004E1E70" w:rsidR="00A320D8">
        <w:rPr>
          <w:rFonts w:ascii="Times New Roman" w:hAnsi="Times New Roman"/>
        </w:rPr>
        <w:t xml:space="preserve"> pakt</w:t>
      </w:r>
      <w:r w:rsidRPr="004E1E70" w:rsidR="004B0DCE">
        <w:rPr>
          <w:rFonts w:ascii="Times New Roman" w:hAnsi="Times New Roman"/>
        </w:rPr>
        <w:t>e</w:t>
      </w:r>
      <w:r w:rsidRPr="004E1E70" w:rsidR="003B237A">
        <w:rPr>
          <w:rFonts w:ascii="Times New Roman" w:hAnsi="Times New Roman"/>
        </w:rPr>
        <w:t xml:space="preserve"> o hospodárskych, sociálnych a kultúrnych právach</w:t>
      </w:r>
      <w:r w:rsidR="00C10EBC">
        <w:rPr>
          <w:rFonts w:ascii="Times New Roman" w:hAnsi="Times New Roman"/>
        </w:rPr>
        <w:t xml:space="preserve"> </w:t>
      </w:r>
      <w:r w:rsidRPr="005049F7" w:rsidR="00C10EBC">
        <w:rPr>
          <w:rFonts w:ascii="Times New Roman" w:hAnsi="Times New Roman"/>
        </w:rPr>
        <w:t>v znení Opčného protokolu k Medzinárodnému paktu o občianskych a politických právach (oznámenie Federálneho ministerstva zahraničných vecí č. 169/1991 Zb.).</w:t>
      </w:r>
    </w:p>
  </w:footnote>
  <w:footnote w:id="3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A73603" w:rsidR="00857DB1">
        <w:rPr>
          <w:rStyle w:val="FootnoteReference"/>
          <w:rFonts w:ascii="Times New Roman" w:hAnsi="Times New Roman"/>
        </w:rPr>
        <w:footnoteRef/>
      </w:r>
      <w:r w:rsidRPr="00A73603" w:rsidR="00857DB1">
        <w:rPr>
          <w:rFonts w:ascii="Times New Roman" w:hAnsi="Times New Roman"/>
        </w:rPr>
        <w:t xml:space="preserve">) Napríklad </w:t>
      </w:r>
      <w:r w:rsidRPr="00A73603" w:rsidR="00A320D8">
        <w:rPr>
          <w:rFonts w:ascii="Times New Roman" w:hAnsi="Times New Roman"/>
        </w:rPr>
        <w:t>Dohovor o ochrane a podpore rozmanitosti kultúrnych prejavov (o</w:t>
      </w:r>
      <w:r w:rsidRPr="00A73603" w:rsidR="00857DB1">
        <w:rPr>
          <w:rFonts w:ascii="Times New Roman" w:hAnsi="Times New Roman"/>
        </w:rPr>
        <w:t>známenie Ministerstva zahraničných vecí Slovenskej republiky č. 68/2007 Z. z.</w:t>
      </w:r>
      <w:r w:rsidRPr="00A73603" w:rsidR="00A320D8">
        <w:rPr>
          <w:rFonts w:ascii="Times New Roman" w:hAnsi="Times New Roman"/>
        </w:rPr>
        <w:t>).</w:t>
      </w:r>
    </w:p>
  </w:footnote>
  <w:footnote w:id="4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A73603" w:rsidR="004E4936">
        <w:rPr>
          <w:rStyle w:val="FootnoteReference"/>
          <w:rFonts w:ascii="Times New Roman" w:hAnsi="Times New Roman"/>
        </w:rPr>
        <w:footnoteRef/>
      </w:r>
      <w:r w:rsidRPr="00A73603" w:rsidR="001D2BC0">
        <w:rPr>
          <w:rFonts w:ascii="Times New Roman" w:hAnsi="Times New Roman"/>
        </w:rPr>
        <w:t>)</w:t>
      </w:r>
      <w:r w:rsidRPr="00A73603" w:rsidR="004E4936">
        <w:rPr>
          <w:rFonts w:ascii="Times New Roman" w:hAnsi="Times New Roman"/>
        </w:rPr>
        <w:t xml:space="preserve"> </w:t>
      </w:r>
      <w:r w:rsidRPr="00A73603" w:rsidR="007D6D61">
        <w:rPr>
          <w:rFonts w:ascii="Times New Roman" w:hAnsi="Times New Roman"/>
        </w:rPr>
        <w:t>Dohovor na ochranu nehmotného kultúrneho dedičstva (o</w:t>
      </w:r>
      <w:r w:rsidRPr="00A73603" w:rsidR="004E4936">
        <w:rPr>
          <w:rFonts w:ascii="Times New Roman" w:hAnsi="Times New Roman"/>
        </w:rPr>
        <w:t>známenie Ministerstva zahraničných vecí Slovenskej republiky č. 375/2006 Z. z.</w:t>
      </w:r>
      <w:r w:rsidRPr="00A73603" w:rsidR="007D6D61">
        <w:rPr>
          <w:rFonts w:ascii="Times New Roman" w:hAnsi="Times New Roman"/>
        </w:rPr>
        <w:t>).</w:t>
      </w:r>
    </w:p>
  </w:footnote>
  <w:footnote w:id="5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A73603" w:rsidR="00BF1920">
        <w:rPr>
          <w:rStyle w:val="FootnoteReference"/>
          <w:rFonts w:ascii="Times New Roman" w:hAnsi="Times New Roman"/>
        </w:rPr>
        <w:footnoteRef/>
      </w:r>
      <w:r w:rsidRPr="00A73603" w:rsidR="001D2BC0">
        <w:rPr>
          <w:rFonts w:ascii="Times New Roman" w:hAnsi="Times New Roman"/>
        </w:rPr>
        <w:t>)</w:t>
      </w:r>
      <w:r w:rsidRPr="00A73603" w:rsidR="00BF1920">
        <w:rPr>
          <w:rFonts w:ascii="Times New Roman" w:hAnsi="Times New Roman"/>
        </w:rPr>
        <w:t xml:space="preserve"> § 4 ods</w:t>
      </w:r>
      <w:r w:rsidR="00C12DA1">
        <w:rPr>
          <w:rFonts w:ascii="Times New Roman" w:hAnsi="Times New Roman"/>
        </w:rPr>
        <w:t xml:space="preserve">. </w:t>
      </w:r>
      <w:r w:rsidR="009174CE">
        <w:rPr>
          <w:rFonts w:ascii="Times New Roman" w:hAnsi="Times New Roman"/>
        </w:rPr>
        <w:t xml:space="preserve">1 písm. f) </w:t>
      </w:r>
      <w:r w:rsidRPr="00A73603" w:rsidR="00BF1920">
        <w:rPr>
          <w:rFonts w:ascii="Times New Roman" w:hAnsi="Times New Roman"/>
        </w:rPr>
        <w:t>zákona č. 302/2001 Z. z. o samospráve vyšších územných celkov (zákon o samosprávnych krajoch)</w:t>
      </w:r>
      <w:r w:rsidRPr="00A73603" w:rsidR="004F4CE2">
        <w:rPr>
          <w:rFonts w:ascii="Times New Roman" w:hAnsi="Times New Roman"/>
          <w:b/>
        </w:rPr>
        <w:t>.</w:t>
      </w:r>
    </w:p>
  </w:footnote>
  <w:footnote w:id="6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A73603" w:rsidR="00BF1920">
        <w:rPr>
          <w:rStyle w:val="FootnoteReference"/>
          <w:rFonts w:ascii="Times New Roman" w:hAnsi="Times New Roman"/>
        </w:rPr>
        <w:footnoteRef/>
      </w:r>
      <w:r w:rsidRPr="00A73603" w:rsidR="001D2BC0">
        <w:rPr>
          <w:rFonts w:ascii="Times New Roman" w:hAnsi="Times New Roman"/>
        </w:rPr>
        <w:t>)</w:t>
      </w:r>
      <w:r w:rsidRPr="00A73603" w:rsidR="008907FE">
        <w:rPr>
          <w:rFonts w:ascii="Times New Roman" w:hAnsi="Times New Roman"/>
        </w:rPr>
        <w:t xml:space="preserve"> § 4 ods</w:t>
      </w:r>
      <w:r w:rsidRPr="00A73603" w:rsidR="007844DB">
        <w:rPr>
          <w:rFonts w:ascii="Times New Roman" w:hAnsi="Times New Roman"/>
        </w:rPr>
        <w:t>.</w:t>
      </w:r>
      <w:r w:rsidRPr="00A73603" w:rsidR="00BF1920">
        <w:rPr>
          <w:rFonts w:ascii="Times New Roman" w:hAnsi="Times New Roman"/>
        </w:rPr>
        <w:t xml:space="preserve"> 3 </w:t>
      </w:r>
      <w:r w:rsidR="009174CE">
        <w:rPr>
          <w:rFonts w:ascii="Times New Roman" w:hAnsi="Times New Roman"/>
        </w:rPr>
        <w:t xml:space="preserve">písm. l) </w:t>
      </w:r>
      <w:r w:rsidRPr="00A73603" w:rsidR="00BF1920">
        <w:rPr>
          <w:rFonts w:ascii="Times New Roman" w:hAnsi="Times New Roman"/>
        </w:rPr>
        <w:t xml:space="preserve">zákona </w:t>
      </w:r>
      <w:r w:rsidR="007F7300">
        <w:rPr>
          <w:rFonts w:ascii="Times New Roman" w:hAnsi="Times New Roman"/>
        </w:rPr>
        <w:t xml:space="preserve">Slovenskej národnej rady </w:t>
      </w:r>
      <w:r w:rsidRPr="00A73603" w:rsidR="00BF1920">
        <w:rPr>
          <w:rFonts w:ascii="Times New Roman" w:hAnsi="Times New Roman"/>
        </w:rPr>
        <w:t xml:space="preserve">č. 369/1990 Zb. o obecnom zriadení v znení </w:t>
      </w:r>
      <w:r w:rsidR="007F7300">
        <w:rPr>
          <w:rFonts w:ascii="Times New Roman" w:hAnsi="Times New Roman"/>
        </w:rPr>
        <w:t>neskorších predpisov.</w:t>
      </w:r>
    </w:p>
  </w:footnote>
  <w:footnote w:id="7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A73603" w:rsidR="006A1A0D">
        <w:rPr>
          <w:rStyle w:val="FootnoteReference"/>
          <w:rFonts w:ascii="Times New Roman" w:hAnsi="Times New Roman"/>
        </w:rPr>
        <w:footnoteRef/>
      </w:r>
      <w:r w:rsidRPr="00A73603" w:rsidR="00F94DB5">
        <w:rPr>
          <w:rFonts w:ascii="Times New Roman" w:hAnsi="Times New Roman"/>
        </w:rPr>
        <w:t xml:space="preserve">) § 21 </w:t>
      </w:r>
      <w:r w:rsidRPr="00A73603" w:rsidR="006A1A0D">
        <w:rPr>
          <w:rFonts w:ascii="Times New Roman" w:hAnsi="Times New Roman"/>
        </w:rPr>
        <w:t>zákona č. 523/2004 Z. z. o rozpočtových pravidlách verejnej správy a o zmen</w:t>
      </w:r>
      <w:r w:rsidR="00D22F87">
        <w:rPr>
          <w:rFonts w:ascii="Times New Roman" w:hAnsi="Times New Roman"/>
        </w:rPr>
        <w:t xml:space="preserve">e a doplnení niektorých zákonov v znení </w:t>
      </w:r>
      <w:r w:rsidR="00363EAB">
        <w:rPr>
          <w:rFonts w:ascii="Times New Roman" w:hAnsi="Times New Roman"/>
        </w:rPr>
        <w:t>neskorších pre</w:t>
      </w:r>
      <w:r w:rsidR="003936B6">
        <w:rPr>
          <w:rFonts w:ascii="Times New Roman" w:hAnsi="Times New Roman"/>
        </w:rPr>
        <w:t>d</w:t>
      </w:r>
      <w:r w:rsidR="00363EAB">
        <w:rPr>
          <w:rFonts w:ascii="Times New Roman" w:hAnsi="Times New Roman"/>
        </w:rPr>
        <w:t>pisov</w:t>
      </w:r>
      <w:r w:rsidR="00D22F87">
        <w:rPr>
          <w:rFonts w:ascii="Times New Roman" w:hAnsi="Times New Roman"/>
        </w:rPr>
        <w:t>.</w:t>
      </w:r>
    </w:p>
  </w:footnote>
  <w:footnote w:id="8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A73603" w:rsidR="009E2043">
        <w:rPr>
          <w:rStyle w:val="FootnoteReference"/>
          <w:rFonts w:ascii="Times New Roman" w:hAnsi="Times New Roman"/>
        </w:rPr>
        <w:footnoteRef/>
      </w:r>
      <w:r w:rsidRPr="00A73603" w:rsidR="001D2BC0">
        <w:rPr>
          <w:rFonts w:ascii="Times New Roman" w:hAnsi="Times New Roman"/>
        </w:rPr>
        <w:t>)</w:t>
      </w:r>
      <w:r w:rsidRPr="00A73603" w:rsidR="009E2043">
        <w:rPr>
          <w:rFonts w:ascii="Times New Roman" w:hAnsi="Times New Roman"/>
        </w:rPr>
        <w:t xml:space="preserve"> §</w:t>
      </w:r>
      <w:r w:rsidRPr="00A73603" w:rsidR="008907FE">
        <w:rPr>
          <w:rFonts w:ascii="Times New Roman" w:hAnsi="Times New Roman"/>
        </w:rPr>
        <w:t xml:space="preserve"> 57 ods</w:t>
      </w:r>
      <w:r w:rsidRPr="00A73603" w:rsidR="00BF14FD">
        <w:rPr>
          <w:rFonts w:ascii="Times New Roman" w:hAnsi="Times New Roman"/>
        </w:rPr>
        <w:t xml:space="preserve">. </w:t>
      </w:r>
      <w:r w:rsidRPr="00A73603" w:rsidR="009E2043">
        <w:rPr>
          <w:rFonts w:ascii="Times New Roman" w:hAnsi="Times New Roman"/>
        </w:rPr>
        <w:t>3 Obchodného zákonníka</w:t>
      </w:r>
      <w:r w:rsidR="00E95A52">
        <w:rPr>
          <w:rFonts w:ascii="Times New Roman" w:hAnsi="Times New Roman"/>
        </w:rPr>
        <w:t xml:space="preserve"> v znení neskorších predpisov</w:t>
      </w:r>
      <w:r w:rsidRPr="00A73603" w:rsidR="009E2043">
        <w:rPr>
          <w:rFonts w:ascii="Times New Roman" w:hAnsi="Times New Roman"/>
        </w:rPr>
        <w:t>.</w:t>
      </w:r>
    </w:p>
  </w:footnote>
  <w:footnote w:id="9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A73603" w:rsidR="00040E69">
        <w:rPr>
          <w:rStyle w:val="FootnoteReference"/>
          <w:rFonts w:ascii="Times New Roman" w:hAnsi="Times New Roman"/>
        </w:rPr>
        <w:footnoteRef/>
      </w:r>
      <w:r w:rsidRPr="00A73603" w:rsidR="001D2BC0">
        <w:rPr>
          <w:rFonts w:ascii="Times New Roman" w:hAnsi="Times New Roman"/>
        </w:rPr>
        <w:t>)</w:t>
      </w:r>
      <w:r w:rsidRPr="00A73603" w:rsidR="00040E69">
        <w:rPr>
          <w:rFonts w:ascii="Times New Roman" w:hAnsi="Times New Roman"/>
        </w:rPr>
        <w:t xml:space="preserve"> Zákon č. 540/2001 Z. z. o štátnej štatistike v znení neskorších predpisov</w:t>
      </w:r>
      <w:r w:rsidRPr="00A73603" w:rsidR="00BF14FD">
        <w:rPr>
          <w:rFonts w:ascii="Times New Roman" w:hAnsi="Times New Roman"/>
          <w:b/>
        </w:rPr>
        <w:t>.</w:t>
      </w:r>
    </w:p>
  </w:footnote>
  <w:footnote w:id="10">
    <w:p w:rsidP="002128A5">
      <w:pPr>
        <w:pStyle w:val="FootnoteText"/>
        <w:bidi w:val="0"/>
        <w:jc w:val="both"/>
        <w:rPr>
          <w:rFonts w:ascii="Times New Roman" w:hAnsi="Times New Roman"/>
        </w:rPr>
      </w:pPr>
      <w:r w:rsidRPr="00A73603" w:rsidR="008D7F15">
        <w:rPr>
          <w:rStyle w:val="FootnoteReference"/>
          <w:rFonts w:ascii="Times New Roman" w:hAnsi="Times New Roman"/>
        </w:rPr>
        <w:footnoteRef/>
      </w:r>
      <w:r w:rsidRPr="00A73603" w:rsidR="001D2BC0">
        <w:rPr>
          <w:rFonts w:ascii="Times New Roman" w:hAnsi="Times New Roman"/>
        </w:rPr>
        <w:t>)</w:t>
      </w:r>
      <w:r w:rsidRPr="00A73603" w:rsidR="008D7F15">
        <w:rPr>
          <w:rFonts w:ascii="Times New Roman" w:hAnsi="Times New Roman"/>
        </w:rPr>
        <w:t xml:space="preserve"> Zákon č. 71/1967 Zb. o správnom konaní (správny poriadok) v znení neskorších predpisov</w:t>
      </w:r>
      <w:r w:rsidRPr="00A73603" w:rsidR="00720E6F">
        <w:rPr>
          <w:rFonts w:ascii="Times New Roman" w:hAnsi="Times New Roman"/>
          <w:b/>
        </w:rPr>
        <w:t xml:space="preserve">. </w:t>
      </w:r>
    </w:p>
  </w:footnote>
  <w:footnote w:id="11">
    <w:p w:rsidP="00DB1048">
      <w:pPr>
        <w:pStyle w:val="FootnoteText"/>
        <w:bidi w:val="0"/>
        <w:rPr>
          <w:rFonts w:ascii="Times New Roman" w:hAnsi="Times New Roman"/>
        </w:rPr>
      </w:pPr>
      <w:r w:rsidR="00DB1048">
        <w:rPr>
          <w:rStyle w:val="FootnoteReference"/>
          <w:rFonts w:ascii="Times New Roman" w:hAnsi="Times New Roman"/>
        </w:rPr>
        <w:footnoteRef/>
      </w:r>
      <w:r w:rsidR="00DB1048">
        <w:rPr>
          <w:rFonts w:ascii="Times New Roman" w:hAnsi="Times New Roman"/>
        </w:rPr>
        <w:t xml:space="preserve">) </w:t>
      </w:r>
      <w:r w:rsidRPr="005049F7" w:rsidR="003145AA">
        <w:rPr>
          <w:rFonts w:ascii="Times New Roman" w:hAnsi="Times New Roman"/>
        </w:rPr>
        <w:t>Z</w:t>
      </w:r>
      <w:r w:rsidRPr="005049F7" w:rsidR="00DB1048">
        <w:rPr>
          <w:rFonts w:ascii="Times New Roman" w:hAnsi="Times New Roman"/>
        </w:rPr>
        <w:t>ákon</w:t>
      </w:r>
      <w:r w:rsidR="00DB1048">
        <w:rPr>
          <w:rFonts w:ascii="Times New Roman" w:hAnsi="Times New Roman"/>
        </w:rPr>
        <w:t xml:space="preserve"> č. 275/2006 Z. z. o informačných systémoch verejnej správy a o zmene a doplnení niektorých zákonov v znení </w:t>
      </w:r>
      <w:r w:rsidR="00616405">
        <w:rPr>
          <w:rFonts w:ascii="Times New Roman" w:hAnsi="Times New Roman"/>
        </w:rPr>
        <w:t>neskorších predpisov</w:t>
      </w:r>
      <w:r w:rsidR="00DB1048">
        <w:rPr>
          <w:rFonts w:ascii="Times New Roman" w:hAnsi="Times New Roman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153"/>
    <w:multiLevelType w:val="hybridMultilevel"/>
    <w:tmpl w:val="795093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5D2883"/>
    <w:multiLevelType w:val="hybridMultilevel"/>
    <w:tmpl w:val="B04242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475ACF"/>
    <w:multiLevelType w:val="hybridMultilevel"/>
    <w:tmpl w:val="F6D4E1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1655E1"/>
    <w:multiLevelType w:val="hybridMultilevel"/>
    <w:tmpl w:val="AAC4CA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5219AF"/>
    <w:multiLevelType w:val="hybridMultilevel"/>
    <w:tmpl w:val="18303C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953263"/>
    <w:multiLevelType w:val="hybridMultilevel"/>
    <w:tmpl w:val="72BAC0DC"/>
    <w:lvl w:ilvl="0">
      <w:start w:val="1"/>
      <w:numFmt w:val="lowerLetter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39226C"/>
    <w:multiLevelType w:val="hybridMultilevel"/>
    <w:tmpl w:val="1AAED15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1D6732E0"/>
    <w:multiLevelType w:val="hybridMultilevel"/>
    <w:tmpl w:val="AE72BD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23EC4CEA"/>
    <w:multiLevelType w:val="hybridMultilevel"/>
    <w:tmpl w:val="CE1C9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5101631"/>
    <w:multiLevelType w:val="hybridMultilevel"/>
    <w:tmpl w:val="02F259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845472"/>
    <w:multiLevelType w:val="hybridMultilevel"/>
    <w:tmpl w:val="C03C47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58D181A"/>
    <w:multiLevelType w:val="hybridMultilevel"/>
    <w:tmpl w:val="6C7C2F8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3F2242E5"/>
    <w:multiLevelType w:val="hybridMultilevel"/>
    <w:tmpl w:val="28CC5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0374D78"/>
    <w:multiLevelType w:val="hybridMultilevel"/>
    <w:tmpl w:val="88DE1A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D72E16"/>
    <w:multiLevelType w:val="hybridMultilevel"/>
    <w:tmpl w:val="8E248C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D9639BA"/>
    <w:multiLevelType w:val="hybridMultilevel"/>
    <w:tmpl w:val="8F7E46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00C2A55"/>
    <w:multiLevelType w:val="hybridMultilevel"/>
    <w:tmpl w:val="4E08D7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A2C5964"/>
    <w:multiLevelType w:val="hybridMultilevel"/>
    <w:tmpl w:val="206635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EFC5DBF"/>
    <w:multiLevelType w:val="hybridMultilevel"/>
    <w:tmpl w:val="8BA0ED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6"/>
  </w:num>
  <w:num w:numId="5">
    <w:abstractNumId w:val="3"/>
  </w:num>
  <w:num w:numId="6">
    <w:abstractNumId w:val="15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13"/>
  </w:num>
  <w:num w:numId="14">
    <w:abstractNumId w:val="18"/>
  </w:num>
  <w:num w:numId="15">
    <w:abstractNumId w:val="10"/>
  </w:num>
  <w:num w:numId="16">
    <w:abstractNumId w:val="4"/>
  </w:num>
  <w:num w:numId="17">
    <w:abstractNumId w:val="0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1B583B"/>
    <w:rsid w:val="00000A9B"/>
    <w:rsid w:val="00002C98"/>
    <w:rsid w:val="00004AD5"/>
    <w:rsid w:val="000050B1"/>
    <w:rsid w:val="00006ECA"/>
    <w:rsid w:val="00012F9E"/>
    <w:rsid w:val="00017098"/>
    <w:rsid w:val="00021C30"/>
    <w:rsid w:val="00024694"/>
    <w:rsid w:val="0002707C"/>
    <w:rsid w:val="000303D4"/>
    <w:rsid w:val="00030B03"/>
    <w:rsid w:val="0003349C"/>
    <w:rsid w:val="00040E69"/>
    <w:rsid w:val="00042241"/>
    <w:rsid w:val="0004557C"/>
    <w:rsid w:val="00045BDA"/>
    <w:rsid w:val="000547C2"/>
    <w:rsid w:val="000577CD"/>
    <w:rsid w:val="000627CA"/>
    <w:rsid w:val="0006503F"/>
    <w:rsid w:val="00070CF6"/>
    <w:rsid w:val="00071375"/>
    <w:rsid w:val="00071415"/>
    <w:rsid w:val="00071DD2"/>
    <w:rsid w:val="0007366E"/>
    <w:rsid w:val="00074CE8"/>
    <w:rsid w:val="00074F14"/>
    <w:rsid w:val="00077FBB"/>
    <w:rsid w:val="00080BDE"/>
    <w:rsid w:val="00097D56"/>
    <w:rsid w:val="000A5FDA"/>
    <w:rsid w:val="000B28B4"/>
    <w:rsid w:val="000B3D74"/>
    <w:rsid w:val="000B6025"/>
    <w:rsid w:val="000C35B4"/>
    <w:rsid w:val="000C4592"/>
    <w:rsid w:val="000C7280"/>
    <w:rsid w:val="000C7B76"/>
    <w:rsid w:val="000D0793"/>
    <w:rsid w:val="000D0DD1"/>
    <w:rsid w:val="000D1096"/>
    <w:rsid w:val="000D699C"/>
    <w:rsid w:val="000D7BDD"/>
    <w:rsid w:val="000E16F9"/>
    <w:rsid w:val="000E2BF6"/>
    <w:rsid w:val="000E3355"/>
    <w:rsid w:val="000E3654"/>
    <w:rsid w:val="000E4547"/>
    <w:rsid w:val="000E55D4"/>
    <w:rsid w:val="000E63CB"/>
    <w:rsid w:val="000E6DF7"/>
    <w:rsid w:val="000E7314"/>
    <w:rsid w:val="000F0A1D"/>
    <w:rsid w:val="000F2464"/>
    <w:rsid w:val="000F3203"/>
    <w:rsid w:val="000F611C"/>
    <w:rsid w:val="00100DE9"/>
    <w:rsid w:val="00101341"/>
    <w:rsid w:val="00102383"/>
    <w:rsid w:val="0010380C"/>
    <w:rsid w:val="00107139"/>
    <w:rsid w:val="0011301F"/>
    <w:rsid w:val="00115564"/>
    <w:rsid w:val="00117A33"/>
    <w:rsid w:val="001215AE"/>
    <w:rsid w:val="00127320"/>
    <w:rsid w:val="001307EB"/>
    <w:rsid w:val="0013263D"/>
    <w:rsid w:val="00132B0D"/>
    <w:rsid w:val="001330FE"/>
    <w:rsid w:val="00133EA7"/>
    <w:rsid w:val="00136157"/>
    <w:rsid w:val="00136C9D"/>
    <w:rsid w:val="00137392"/>
    <w:rsid w:val="00137FA4"/>
    <w:rsid w:val="001402C4"/>
    <w:rsid w:val="001404D0"/>
    <w:rsid w:val="00141C7A"/>
    <w:rsid w:val="00144203"/>
    <w:rsid w:val="00146277"/>
    <w:rsid w:val="00146AAD"/>
    <w:rsid w:val="00147A8B"/>
    <w:rsid w:val="001510F0"/>
    <w:rsid w:val="001514E1"/>
    <w:rsid w:val="00151947"/>
    <w:rsid w:val="001562AA"/>
    <w:rsid w:val="00156743"/>
    <w:rsid w:val="0016101E"/>
    <w:rsid w:val="00161A94"/>
    <w:rsid w:val="00163F52"/>
    <w:rsid w:val="00164301"/>
    <w:rsid w:val="0016439C"/>
    <w:rsid w:val="001663C3"/>
    <w:rsid w:val="00180467"/>
    <w:rsid w:val="00182937"/>
    <w:rsid w:val="001834F2"/>
    <w:rsid w:val="001840F0"/>
    <w:rsid w:val="00186863"/>
    <w:rsid w:val="00187ACA"/>
    <w:rsid w:val="00187BAF"/>
    <w:rsid w:val="001906FD"/>
    <w:rsid w:val="00190F17"/>
    <w:rsid w:val="00191D39"/>
    <w:rsid w:val="00193C3C"/>
    <w:rsid w:val="001A077F"/>
    <w:rsid w:val="001A1CB5"/>
    <w:rsid w:val="001A23CF"/>
    <w:rsid w:val="001A3E9E"/>
    <w:rsid w:val="001A4F89"/>
    <w:rsid w:val="001A61EF"/>
    <w:rsid w:val="001A660B"/>
    <w:rsid w:val="001A6CB4"/>
    <w:rsid w:val="001A758E"/>
    <w:rsid w:val="001B01BE"/>
    <w:rsid w:val="001B1883"/>
    <w:rsid w:val="001B583B"/>
    <w:rsid w:val="001B6BD4"/>
    <w:rsid w:val="001B74E0"/>
    <w:rsid w:val="001B75F4"/>
    <w:rsid w:val="001C2255"/>
    <w:rsid w:val="001C2B88"/>
    <w:rsid w:val="001C33AC"/>
    <w:rsid w:val="001C4CB4"/>
    <w:rsid w:val="001C5AD5"/>
    <w:rsid w:val="001C7B24"/>
    <w:rsid w:val="001D2297"/>
    <w:rsid w:val="001D2BC0"/>
    <w:rsid w:val="001D3CBB"/>
    <w:rsid w:val="001D63E4"/>
    <w:rsid w:val="001E0209"/>
    <w:rsid w:val="001E2B5A"/>
    <w:rsid w:val="001E5A97"/>
    <w:rsid w:val="001E62F5"/>
    <w:rsid w:val="001F04E3"/>
    <w:rsid w:val="001F1C94"/>
    <w:rsid w:val="001F2AB6"/>
    <w:rsid w:val="001F6F4B"/>
    <w:rsid w:val="0020003D"/>
    <w:rsid w:val="002067FC"/>
    <w:rsid w:val="00207F13"/>
    <w:rsid w:val="002128A5"/>
    <w:rsid w:val="00212AF0"/>
    <w:rsid w:val="00220141"/>
    <w:rsid w:val="00220210"/>
    <w:rsid w:val="00220238"/>
    <w:rsid w:val="00223E6A"/>
    <w:rsid w:val="002260C4"/>
    <w:rsid w:val="00226169"/>
    <w:rsid w:val="0022779D"/>
    <w:rsid w:val="00230B64"/>
    <w:rsid w:val="00230C10"/>
    <w:rsid w:val="00231FBD"/>
    <w:rsid w:val="00234E64"/>
    <w:rsid w:val="00235578"/>
    <w:rsid w:val="0024118D"/>
    <w:rsid w:val="0024152C"/>
    <w:rsid w:val="00250171"/>
    <w:rsid w:val="002547A7"/>
    <w:rsid w:val="00254CD2"/>
    <w:rsid w:val="00254FD7"/>
    <w:rsid w:val="00255F3F"/>
    <w:rsid w:val="00256A15"/>
    <w:rsid w:val="00256F87"/>
    <w:rsid w:val="002645D4"/>
    <w:rsid w:val="00266171"/>
    <w:rsid w:val="00267AC5"/>
    <w:rsid w:val="00272EA3"/>
    <w:rsid w:val="00273607"/>
    <w:rsid w:val="0027596C"/>
    <w:rsid w:val="00275E8E"/>
    <w:rsid w:val="002774CB"/>
    <w:rsid w:val="002774CC"/>
    <w:rsid w:val="00280CC9"/>
    <w:rsid w:val="00280D08"/>
    <w:rsid w:val="00283B2B"/>
    <w:rsid w:val="002900BF"/>
    <w:rsid w:val="00294646"/>
    <w:rsid w:val="00295AE8"/>
    <w:rsid w:val="002A2CBA"/>
    <w:rsid w:val="002A2D08"/>
    <w:rsid w:val="002A5BD4"/>
    <w:rsid w:val="002A6764"/>
    <w:rsid w:val="002A67E3"/>
    <w:rsid w:val="002A773D"/>
    <w:rsid w:val="002A7FC7"/>
    <w:rsid w:val="002B0A91"/>
    <w:rsid w:val="002B1219"/>
    <w:rsid w:val="002B26D1"/>
    <w:rsid w:val="002C0A63"/>
    <w:rsid w:val="002C7E6E"/>
    <w:rsid w:val="002D2FFE"/>
    <w:rsid w:val="002D34B7"/>
    <w:rsid w:val="002D4061"/>
    <w:rsid w:val="002D453F"/>
    <w:rsid w:val="002D5FE5"/>
    <w:rsid w:val="002D7269"/>
    <w:rsid w:val="002E269D"/>
    <w:rsid w:val="002E318F"/>
    <w:rsid w:val="002E44C3"/>
    <w:rsid w:val="002E4B50"/>
    <w:rsid w:val="002E5B59"/>
    <w:rsid w:val="002E5B8A"/>
    <w:rsid w:val="002E6E07"/>
    <w:rsid w:val="002E6F8B"/>
    <w:rsid w:val="002F0E94"/>
    <w:rsid w:val="002F10DF"/>
    <w:rsid w:val="002F2774"/>
    <w:rsid w:val="002F74C2"/>
    <w:rsid w:val="00301861"/>
    <w:rsid w:val="00302A58"/>
    <w:rsid w:val="00304ED4"/>
    <w:rsid w:val="003070F1"/>
    <w:rsid w:val="003145AA"/>
    <w:rsid w:val="00314A29"/>
    <w:rsid w:val="003169DF"/>
    <w:rsid w:val="00320CB4"/>
    <w:rsid w:val="0032146F"/>
    <w:rsid w:val="003237CD"/>
    <w:rsid w:val="00325CF8"/>
    <w:rsid w:val="00333A6F"/>
    <w:rsid w:val="00333CC3"/>
    <w:rsid w:val="003366F1"/>
    <w:rsid w:val="003366F7"/>
    <w:rsid w:val="00340C49"/>
    <w:rsid w:val="003459C3"/>
    <w:rsid w:val="003520F6"/>
    <w:rsid w:val="0035269F"/>
    <w:rsid w:val="00353406"/>
    <w:rsid w:val="0035385B"/>
    <w:rsid w:val="00355773"/>
    <w:rsid w:val="00355B2A"/>
    <w:rsid w:val="00355F5E"/>
    <w:rsid w:val="00356620"/>
    <w:rsid w:val="00356750"/>
    <w:rsid w:val="00356976"/>
    <w:rsid w:val="0036038F"/>
    <w:rsid w:val="00363EAB"/>
    <w:rsid w:val="00370C69"/>
    <w:rsid w:val="00371892"/>
    <w:rsid w:val="00372883"/>
    <w:rsid w:val="00382F72"/>
    <w:rsid w:val="003839B5"/>
    <w:rsid w:val="00383E85"/>
    <w:rsid w:val="00385EF9"/>
    <w:rsid w:val="00391FDF"/>
    <w:rsid w:val="003936B6"/>
    <w:rsid w:val="003937B3"/>
    <w:rsid w:val="00393D29"/>
    <w:rsid w:val="0039450B"/>
    <w:rsid w:val="00394638"/>
    <w:rsid w:val="003A02D2"/>
    <w:rsid w:val="003A0A50"/>
    <w:rsid w:val="003A18F2"/>
    <w:rsid w:val="003A2553"/>
    <w:rsid w:val="003B0B5F"/>
    <w:rsid w:val="003B237A"/>
    <w:rsid w:val="003B2BB0"/>
    <w:rsid w:val="003B2D0F"/>
    <w:rsid w:val="003B2E1E"/>
    <w:rsid w:val="003B4E5C"/>
    <w:rsid w:val="003B6025"/>
    <w:rsid w:val="003B79A9"/>
    <w:rsid w:val="003C0E59"/>
    <w:rsid w:val="003C0FF0"/>
    <w:rsid w:val="003C7541"/>
    <w:rsid w:val="003C75DA"/>
    <w:rsid w:val="003E03A1"/>
    <w:rsid w:val="003E219D"/>
    <w:rsid w:val="003E4796"/>
    <w:rsid w:val="003E4C58"/>
    <w:rsid w:val="003E5021"/>
    <w:rsid w:val="003E7585"/>
    <w:rsid w:val="003F02BE"/>
    <w:rsid w:val="003F0364"/>
    <w:rsid w:val="003F1BD3"/>
    <w:rsid w:val="003F2E8B"/>
    <w:rsid w:val="003F4D40"/>
    <w:rsid w:val="004027C7"/>
    <w:rsid w:val="004041C8"/>
    <w:rsid w:val="00405B6D"/>
    <w:rsid w:val="004075BE"/>
    <w:rsid w:val="00407879"/>
    <w:rsid w:val="00410ECD"/>
    <w:rsid w:val="004124FB"/>
    <w:rsid w:val="00413D47"/>
    <w:rsid w:val="00415511"/>
    <w:rsid w:val="00417FAA"/>
    <w:rsid w:val="00422577"/>
    <w:rsid w:val="00430392"/>
    <w:rsid w:val="00430F74"/>
    <w:rsid w:val="0043166B"/>
    <w:rsid w:val="00432BEA"/>
    <w:rsid w:val="004335C1"/>
    <w:rsid w:val="00436EEF"/>
    <w:rsid w:val="00437D86"/>
    <w:rsid w:val="00444C44"/>
    <w:rsid w:val="00446186"/>
    <w:rsid w:val="0044673B"/>
    <w:rsid w:val="00453DD4"/>
    <w:rsid w:val="00460AE4"/>
    <w:rsid w:val="00467AC0"/>
    <w:rsid w:val="00471706"/>
    <w:rsid w:val="00474270"/>
    <w:rsid w:val="004848F6"/>
    <w:rsid w:val="00486478"/>
    <w:rsid w:val="004967A6"/>
    <w:rsid w:val="004A2197"/>
    <w:rsid w:val="004A2A79"/>
    <w:rsid w:val="004A4B92"/>
    <w:rsid w:val="004B0391"/>
    <w:rsid w:val="004B0632"/>
    <w:rsid w:val="004B0691"/>
    <w:rsid w:val="004B0A67"/>
    <w:rsid w:val="004B0DCE"/>
    <w:rsid w:val="004B1052"/>
    <w:rsid w:val="004B3B09"/>
    <w:rsid w:val="004B51EA"/>
    <w:rsid w:val="004C547C"/>
    <w:rsid w:val="004C5BD1"/>
    <w:rsid w:val="004C7281"/>
    <w:rsid w:val="004D1500"/>
    <w:rsid w:val="004D2BA0"/>
    <w:rsid w:val="004D4B42"/>
    <w:rsid w:val="004E1A25"/>
    <w:rsid w:val="004E1BCE"/>
    <w:rsid w:val="004E1E70"/>
    <w:rsid w:val="004E41F4"/>
    <w:rsid w:val="004E4936"/>
    <w:rsid w:val="004E5B7D"/>
    <w:rsid w:val="004F041A"/>
    <w:rsid w:val="004F18F0"/>
    <w:rsid w:val="004F20D6"/>
    <w:rsid w:val="004F2444"/>
    <w:rsid w:val="004F4CE2"/>
    <w:rsid w:val="004F708C"/>
    <w:rsid w:val="004F7C41"/>
    <w:rsid w:val="0050230A"/>
    <w:rsid w:val="0050356C"/>
    <w:rsid w:val="005037EC"/>
    <w:rsid w:val="00504767"/>
    <w:rsid w:val="005049F7"/>
    <w:rsid w:val="00504AE0"/>
    <w:rsid w:val="005056C0"/>
    <w:rsid w:val="00505D8A"/>
    <w:rsid w:val="005104A3"/>
    <w:rsid w:val="00510E7B"/>
    <w:rsid w:val="00512DB7"/>
    <w:rsid w:val="005152C4"/>
    <w:rsid w:val="00515801"/>
    <w:rsid w:val="005248D2"/>
    <w:rsid w:val="00525A9F"/>
    <w:rsid w:val="0052673F"/>
    <w:rsid w:val="00526EF4"/>
    <w:rsid w:val="0053211B"/>
    <w:rsid w:val="005361BF"/>
    <w:rsid w:val="00536B81"/>
    <w:rsid w:val="00544438"/>
    <w:rsid w:val="00545348"/>
    <w:rsid w:val="00547F0D"/>
    <w:rsid w:val="00555932"/>
    <w:rsid w:val="00555BAC"/>
    <w:rsid w:val="00556311"/>
    <w:rsid w:val="00557DE9"/>
    <w:rsid w:val="00557ED0"/>
    <w:rsid w:val="00561C81"/>
    <w:rsid w:val="00566D39"/>
    <w:rsid w:val="00566E4D"/>
    <w:rsid w:val="005701F0"/>
    <w:rsid w:val="00570C33"/>
    <w:rsid w:val="00574557"/>
    <w:rsid w:val="00574727"/>
    <w:rsid w:val="00575960"/>
    <w:rsid w:val="00575E10"/>
    <w:rsid w:val="005761E9"/>
    <w:rsid w:val="005768A2"/>
    <w:rsid w:val="00582896"/>
    <w:rsid w:val="005850DC"/>
    <w:rsid w:val="0058667C"/>
    <w:rsid w:val="00591166"/>
    <w:rsid w:val="0059167B"/>
    <w:rsid w:val="00592C56"/>
    <w:rsid w:val="005930C1"/>
    <w:rsid w:val="005938AD"/>
    <w:rsid w:val="005952DF"/>
    <w:rsid w:val="0059667C"/>
    <w:rsid w:val="00597F6A"/>
    <w:rsid w:val="005A1BBA"/>
    <w:rsid w:val="005A2A09"/>
    <w:rsid w:val="005A55F4"/>
    <w:rsid w:val="005B0599"/>
    <w:rsid w:val="005B2C0F"/>
    <w:rsid w:val="005B5E31"/>
    <w:rsid w:val="005C2643"/>
    <w:rsid w:val="005C426A"/>
    <w:rsid w:val="005C5826"/>
    <w:rsid w:val="005D326E"/>
    <w:rsid w:val="005D35AB"/>
    <w:rsid w:val="005D3A16"/>
    <w:rsid w:val="005E09E0"/>
    <w:rsid w:val="005E0A6D"/>
    <w:rsid w:val="005E0C5E"/>
    <w:rsid w:val="005E0D73"/>
    <w:rsid w:val="005E140A"/>
    <w:rsid w:val="005E2C4C"/>
    <w:rsid w:val="005E67E1"/>
    <w:rsid w:val="005E7435"/>
    <w:rsid w:val="005E79E4"/>
    <w:rsid w:val="005F0DCA"/>
    <w:rsid w:val="005F2031"/>
    <w:rsid w:val="005F2751"/>
    <w:rsid w:val="005F61CF"/>
    <w:rsid w:val="005F7340"/>
    <w:rsid w:val="00605151"/>
    <w:rsid w:val="006066D5"/>
    <w:rsid w:val="00606E72"/>
    <w:rsid w:val="00611505"/>
    <w:rsid w:val="00612E44"/>
    <w:rsid w:val="00616405"/>
    <w:rsid w:val="0062032D"/>
    <w:rsid w:val="0062268B"/>
    <w:rsid w:val="006270E7"/>
    <w:rsid w:val="00627B4B"/>
    <w:rsid w:val="0063097D"/>
    <w:rsid w:val="0063318E"/>
    <w:rsid w:val="006359E7"/>
    <w:rsid w:val="0063611C"/>
    <w:rsid w:val="00643D36"/>
    <w:rsid w:val="006520CA"/>
    <w:rsid w:val="0065377C"/>
    <w:rsid w:val="00654A34"/>
    <w:rsid w:val="00654C82"/>
    <w:rsid w:val="00655A15"/>
    <w:rsid w:val="0066658B"/>
    <w:rsid w:val="00666730"/>
    <w:rsid w:val="006704C4"/>
    <w:rsid w:val="00675AE4"/>
    <w:rsid w:val="00675BE3"/>
    <w:rsid w:val="00675F8C"/>
    <w:rsid w:val="006815DE"/>
    <w:rsid w:val="0068167A"/>
    <w:rsid w:val="00682C82"/>
    <w:rsid w:val="00683ED9"/>
    <w:rsid w:val="006849DD"/>
    <w:rsid w:val="006859EE"/>
    <w:rsid w:val="00687184"/>
    <w:rsid w:val="00690392"/>
    <w:rsid w:val="006914EF"/>
    <w:rsid w:val="00692B9B"/>
    <w:rsid w:val="006A1393"/>
    <w:rsid w:val="006A1A0D"/>
    <w:rsid w:val="006A5934"/>
    <w:rsid w:val="006A71AB"/>
    <w:rsid w:val="006B077C"/>
    <w:rsid w:val="006B1B11"/>
    <w:rsid w:val="006B7728"/>
    <w:rsid w:val="006C1299"/>
    <w:rsid w:val="006C3E35"/>
    <w:rsid w:val="006C4744"/>
    <w:rsid w:val="006D215B"/>
    <w:rsid w:val="006D3FDB"/>
    <w:rsid w:val="006D411D"/>
    <w:rsid w:val="006D4711"/>
    <w:rsid w:val="006E0688"/>
    <w:rsid w:val="006E2BBC"/>
    <w:rsid w:val="006E2DC1"/>
    <w:rsid w:val="006E3A38"/>
    <w:rsid w:val="006E3C99"/>
    <w:rsid w:val="006F11B8"/>
    <w:rsid w:val="006F1606"/>
    <w:rsid w:val="006F2540"/>
    <w:rsid w:val="006F36E2"/>
    <w:rsid w:val="006F7BDB"/>
    <w:rsid w:val="00703657"/>
    <w:rsid w:val="00703DAC"/>
    <w:rsid w:val="00704121"/>
    <w:rsid w:val="007068FE"/>
    <w:rsid w:val="007127A7"/>
    <w:rsid w:val="00712D38"/>
    <w:rsid w:val="00713808"/>
    <w:rsid w:val="00715627"/>
    <w:rsid w:val="00716774"/>
    <w:rsid w:val="0071798E"/>
    <w:rsid w:val="00720E6F"/>
    <w:rsid w:val="00721068"/>
    <w:rsid w:val="0073016E"/>
    <w:rsid w:val="00730BC3"/>
    <w:rsid w:val="00734483"/>
    <w:rsid w:val="0073609C"/>
    <w:rsid w:val="0074018A"/>
    <w:rsid w:val="00740FDF"/>
    <w:rsid w:val="007440FE"/>
    <w:rsid w:val="00746FBF"/>
    <w:rsid w:val="007472B8"/>
    <w:rsid w:val="00747404"/>
    <w:rsid w:val="00751271"/>
    <w:rsid w:val="00755EB4"/>
    <w:rsid w:val="007578A2"/>
    <w:rsid w:val="00757C11"/>
    <w:rsid w:val="007658E0"/>
    <w:rsid w:val="00766526"/>
    <w:rsid w:val="007717D8"/>
    <w:rsid w:val="0077260F"/>
    <w:rsid w:val="0077416B"/>
    <w:rsid w:val="00774381"/>
    <w:rsid w:val="0077652F"/>
    <w:rsid w:val="00776B95"/>
    <w:rsid w:val="007801B9"/>
    <w:rsid w:val="00781297"/>
    <w:rsid w:val="007844DB"/>
    <w:rsid w:val="00790EA0"/>
    <w:rsid w:val="00793BFE"/>
    <w:rsid w:val="00794ACF"/>
    <w:rsid w:val="00794B13"/>
    <w:rsid w:val="00795815"/>
    <w:rsid w:val="00795D04"/>
    <w:rsid w:val="007970B7"/>
    <w:rsid w:val="0079799C"/>
    <w:rsid w:val="007A0297"/>
    <w:rsid w:val="007A132F"/>
    <w:rsid w:val="007A186A"/>
    <w:rsid w:val="007A1BC5"/>
    <w:rsid w:val="007A4595"/>
    <w:rsid w:val="007A6902"/>
    <w:rsid w:val="007A6D32"/>
    <w:rsid w:val="007B1233"/>
    <w:rsid w:val="007B32F1"/>
    <w:rsid w:val="007B3E7F"/>
    <w:rsid w:val="007B4589"/>
    <w:rsid w:val="007B65C8"/>
    <w:rsid w:val="007C0EE3"/>
    <w:rsid w:val="007C171C"/>
    <w:rsid w:val="007C30E7"/>
    <w:rsid w:val="007C33CD"/>
    <w:rsid w:val="007C35D1"/>
    <w:rsid w:val="007C3B83"/>
    <w:rsid w:val="007D0083"/>
    <w:rsid w:val="007D1238"/>
    <w:rsid w:val="007D3B7F"/>
    <w:rsid w:val="007D6D61"/>
    <w:rsid w:val="007D7619"/>
    <w:rsid w:val="007E0385"/>
    <w:rsid w:val="007E30BF"/>
    <w:rsid w:val="007E5858"/>
    <w:rsid w:val="007E6021"/>
    <w:rsid w:val="007E6284"/>
    <w:rsid w:val="007E7021"/>
    <w:rsid w:val="007F1C0E"/>
    <w:rsid w:val="007F61FD"/>
    <w:rsid w:val="007F7300"/>
    <w:rsid w:val="008033A5"/>
    <w:rsid w:val="00810216"/>
    <w:rsid w:val="00814D28"/>
    <w:rsid w:val="00814FE0"/>
    <w:rsid w:val="008157D9"/>
    <w:rsid w:val="0081773C"/>
    <w:rsid w:val="0082247A"/>
    <w:rsid w:val="00825B35"/>
    <w:rsid w:val="00826BB2"/>
    <w:rsid w:val="0083076B"/>
    <w:rsid w:val="0083118A"/>
    <w:rsid w:val="00832E2C"/>
    <w:rsid w:val="008350E1"/>
    <w:rsid w:val="0083630C"/>
    <w:rsid w:val="00837532"/>
    <w:rsid w:val="00843D82"/>
    <w:rsid w:val="008447EF"/>
    <w:rsid w:val="008462F4"/>
    <w:rsid w:val="00846573"/>
    <w:rsid w:val="0085372D"/>
    <w:rsid w:val="0085628D"/>
    <w:rsid w:val="0085654B"/>
    <w:rsid w:val="008569FF"/>
    <w:rsid w:val="00857DB1"/>
    <w:rsid w:val="00860165"/>
    <w:rsid w:val="008619C0"/>
    <w:rsid w:val="0087065D"/>
    <w:rsid w:val="008740D2"/>
    <w:rsid w:val="00874AC0"/>
    <w:rsid w:val="00876190"/>
    <w:rsid w:val="00876E02"/>
    <w:rsid w:val="008826F0"/>
    <w:rsid w:val="008900AE"/>
    <w:rsid w:val="008905D9"/>
    <w:rsid w:val="008907FE"/>
    <w:rsid w:val="00891B58"/>
    <w:rsid w:val="00893C2E"/>
    <w:rsid w:val="00895745"/>
    <w:rsid w:val="008A0946"/>
    <w:rsid w:val="008A390B"/>
    <w:rsid w:val="008B043B"/>
    <w:rsid w:val="008B359C"/>
    <w:rsid w:val="008B3C1E"/>
    <w:rsid w:val="008C0280"/>
    <w:rsid w:val="008C343C"/>
    <w:rsid w:val="008C3509"/>
    <w:rsid w:val="008C3E6C"/>
    <w:rsid w:val="008C43CA"/>
    <w:rsid w:val="008C6DF8"/>
    <w:rsid w:val="008D4753"/>
    <w:rsid w:val="008D47B7"/>
    <w:rsid w:val="008D4948"/>
    <w:rsid w:val="008D6ABC"/>
    <w:rsid w:val="008D73FD"/>
    <w:rsid w:val="008D7F15"/>
    <w:rsid w:val="008E07D9"/>
    <w:rsid w:val="008E121A"/>
    <w:rsid w:val="008E5B6E"/>
    <w:rsid w:val="008E5C21"/>
    <w:rsid w:val="008F0E73"/>
    <w:rsid w:val="008F15B5"/>
    <w:rsid w:val="008F1BFB"/>
    <w:rsid w:val="008F2FF9"/>
    <w:rsid w:val="008F4A22"/>
    <w:rsid w:val="008F6351"/>
    <w:rsid w:val="0090116B"/>
    <w:rsid w:val="009038A8"/>
    <w:rsid w:val="00904FBC"/>
    <w:rsid w:val="009103D8"/>
    <w:rsid w:val="00910BAD"/>
    <w:rsid w:val="00914839"/>
    <w:rsid w:val="00914DA2"/>
    <w:rsid w:val="00915C89"/>
    <w:rsid w:val="00917467"/>
    <w:rsid w:val="0091746A"/>
    <w:rsid w:val="009174CE"/>
    <w:rsid w:val="00920B68"/>
    <w:rsid w:val="00920C4D"/>
    <w:rsid w:val="00922309"/>
    <w:rsid w:val="00924606"/>
    <w:rsid w:val="00924E5E"/>
    <w:rsid w:val="00924EEC"/>
    <w:rsid w:val="00924F68"/>
    <w:rsid w:val="009251C5"/>
    <w:rsid w:val="00926D2A"/>
    <w:rsid w:val="00933E84"/>
    <w:rsid w:val="009356EA"/>
    <w:rsid w:val="00935D13"/>
    <w:rsid w:val="00943A2B"/>
    <w:rsid w:val="009456BB"/>
    <w:rsid w:val="0095019A"/>
    <w:rsid w:val="009516A1"/>
    <w:rsid w:val="0095437A"/>
    <w:rsid w:val="00954D55"/>
    <w:rsid w:val="00955308"/>
    <w:rsid w:val="009561E5"/>
    <w:rsid w:val="00956593"/>
    <w:rsid w:val="00956C4E"/>
    <w:rsid w:val="00957076"/>
    <w:rsid w:val="00960FF8"/>
    <w:rsid w:val="00961AB9"/>
    <w:rsid w:val="009631EB"/>
    <w:rsid w:val="00966F6A"/>
    <w:rsid w:val="0097236C"/>
    <w:rsid w:val="00980716"/>
    <w:rsid w:val="00982636"/>
    <w:rsid w:val="00982C72"/>
    <w:rsid w:val="00983727"/>
    <w:rsid w:val="0098446F"/>
    <w:rsid w:val="00985AF3"/>
    <w:rsid w:val="00985EFD"/>
    <w:rsid w:val="0099165F"/>
    <w:rsid w:val="009920D8"/>
    <w:rsid w:val="0099344C"/>
    <w:rsid w:val="009976F8"/>
    <w:rsid w:val="009A3702"/>
    <w:rsid w:val="009A69B9"/>
    <w:rsid w:val="009B1600"/>
    <w:rsid w:val="009B1AF5"/>
    <w:rsid w:val="009B7746"/>
    <w:rsid w:val="009C2E24"/>
    <w:rsid w:val="009C311A"/>
    <w:rsid w:val="009C49B7"/>
    <w:rsid w:val="009C64CC"/>
    <w:rsid w:val="009C6831"/>
    <w:rsid w:val="009D0230"/>
    <w:rsid w:val="009D440B"/>
    <w:rsid w:val="009D589A"/>
    <w:rsid w:val="009E2043"/>
    <w:rsid w:val="009E3DEA"/>
    <w:rsid w:val="009E3E58"/>
    <w:rsid w:val="009F0A5F"/>
    <w:rsid w:val="009F0CD4"/>
    <w:rsid w:val="009F7C8A"/>
    <w:rsid w:val="00A01167"/>
    <w:rsid w:val="00A01BAA"/>
    <w:rsid w:val="00A01C8D"/>
    <w:rsid w:val="00A02048"/>
    <w:rsid w:val="00A0222F"/>
    <w:rsid w:val="00A034EF"/>
    <w:rsid w:val="00A04878"/>
    <w:rsid w:val="00A0641D"/>
    <w:rsid w:val="00A13737"/>
    <w:rsid w:val="00A16D41"/>
    <w:rsid w:val="00A17211"/>
    <w:rsid w:val="00A215AC"/>
    <w:rsid w:val="00A21DC7"/>
    <w:rsid w:val="00A23989"/>
    <w:rsid w:val="00A24370"/>
    <w:rsid w:val="00A24AE2"/>
    <w:rsid w:val="00A2723C"/>
    <w:rsid w:val="00A27C37"/>
    <w:rsid w:val="00A27F38"/>
    <w:rsid w:val="00A31CE8"/>
    <w:rsid w:val="00A320D8"/>
    <w:rsid w:val="00A33FE5"/>
    <w:rsid w:val="00A35695"/>
    <w:rsid w:val="00A3640E"/>
    <w:rsid w:val="00A40CC2"/>
    <w:rsid w:val="00A41F55"/>
    <w:rsid w:val="00A500A1"/>
    <w:rsid w:val="00A51B64"/>
    <w:rsid w:val="00A534DC"/>
    <w:rsid w:val="00A547B2"/>
    <w:rsid w:val="00A60AAA"/>
    <w:rsid w:val="00A64038"/>
    <w:rsid w:val="00A65704"/>
    <w:rsid w:val="00A65BDE"/>
    <w:rsid w:val="00A7179F"/>
    <w:rsid w:val="00A71F0A"/>
    <w:rsid w:val="00A7237D"/>
    <w:rsid w:val="00A7256D"/>
    <w:rsid w:val="00A73603"/>
    <w:rsid w:val="00A7795E"/>
    <w:rsid w:val="00A779A3"/>
    <w:rsid w:val="00A9034A"/>
    <w:rsid w:val="00A91A60"/>
    <w:rsid w:val="00A935B1"/>
    <w:rsid w:val="00A93A0C"/>
    <w:rsid w:val="00A9655D"/>
    <w:rsid w:val="00A96F41"/>
    <w:rsid w:val="00AA158A"/>
    <w:rsid w:val="00AA41E4"/>
    <w:rsid w:val="00AA6C87"/>
    <w:rsid w:val="00AB0B4E"/>
    <w:rsid w:val="00AB2129"/>
    <w:rsid w:val="00AB5375"/>
    <w:rsid w:val="00AB68E3"/>
    <w:rsid w:val="00AB714C"/>
    <w:rsid w:val="00AB7B65"/>
    <w:rsid w:val="00AC35A9"/>
    <w:rsid w:val="00AC4169"/>
    <w:rsid w:val="00AC5722"/>
    <w:rsid w:val="00AC62C9"/>
    <w:rsid w:val="00AD02B8"/>
    <w:rsid w:val="00AD1324"/>
    <w:rsid w:val="00AD5D50"/>
    <w:rsid w:val="00AD6F92"/>
    <w:rsid w:val="00AE30E5"/>
    <w:rsid w:val="00AE3824"/>
    <w:rsid w:val="00AF068E"/>
    <w:rsid w:val="00AF1352"/>
    <w:rsid w:val="00AF213E"/>
    <w:rsid w:val="00AF2DEC"/>
    <w:rsid w:val="00AF334C"/>
    <w:rsid w:val="00AF589B"/>
    <w:rsid w:val="00AF7515"/>
    <w:rsid w:val="00B01B1B"/>
    <w:rsid w:val="00B0222A"/>
    <w:rsid w:val="00B03009"/>
    <w:rsid w:val="00B10D14"/>
    <w:rsid w:val="00B10E7E"/>
    <w:rsid w:val="00B151A7"/>
    <w:rsid w:val="00B1705B"/>
    <w:rsid w:val="00B173A1"/>
    <w:rsid w:val="00B23D1D"/>
    <w:rsid w:val="00B24D62"/>
    <w:rsid w:val="00B26122"/>
    <w:rsid w:val="00B323D0"/>
    <w:rsid w:val="00B402E8"/>
    <w:rsid w:val="00B41694"/>
    <w:rsid w:val="00B4219A"/>
    <w:rsid w:val="00B4429C"/>
    <w:rsid w:val="00B45144"/>
    <w:rsid w:val="00B45169"/>
    <w:rsid w:val="00B45AC8"/>
    <w:rsid w:val="00B45ED9"/>
    <w:rsid w:val="00B46B42"/>
    <w:rsid w:val="00B50E45"/>
    <w:rsid w:val="00B53167"/>
    <w:rsid w:val="00B55CB3"/>
    <w:rsid w:val="00B55DF5"/>
    <w:rsid w:val="00B601FE"/>
    <w:rsid w:val="00B62E22"/>
    <w:rsid w:val="00B65A49"/>
    <w:rsid w:val="00B65BBA"/>
    <w:rsid w:val="00B6647C"/>
    <w:rsid w:val="00B705E1"/>
    <w:rsid w:val="00B72A40"/>
    <w:rsid w:val="00B73F4F"/>
    <w:rsid w:val="00B7788C"/>
    <w:rsid w:val="00B81130"/>
    <w:rsid w:val="00B822A4"/>
    <w:rsid w:val="00B85E29"/>
    <w:rsid w:val="00B87A14"/>
    <w:rsid w:val="00B90278"/>
    <w:rsid w:val="00B922D6"/>
    <w:rsid w:val="00B946CF"/>
    <w:rsid w:val="00B95CAD"/>
    <w:rsid w:val="00BA2C54"/>
    <w:rsid w:val="00BA4CC5"/>
    <w:rsid w:val="00BA4D80"/>
    <w:rsid w:val="00BA5331"/>
    <w:rsid w:val="00BA62F6"/>
    <w:rsid w:val="00BB0A9F"/>
    <w:rsid w:val="00BB2076"/>
    <w:rsid w:val="00BB399B"/>
    <w:rsid w:val="00BB48BB"/>
    <w:rsid w:val="00BB782E"/>
    <w:rsid w:val="00BC270A"/>
    <w:rsid w:val="00BC28D6"/>
    <w:rsid w:val="00BC4594"/>
    <w:rsid w:val="00BD008A"/>
    <w:rsid w:val="00BD0C81"/>
    <w:rsid w:val="00BD3C7E"/>
    <w:rsid w:val="00BD3E85"/>
    <w:rsid w:val="00BD488C"/>
    <w:rsid w:val="00BD508E"/>
    <w:rsid w:val="00BD5EBB"/>
    <w:rsid w:val="00BD621C"/>
    <w:rsid w:val="00BE0F97"/>
    <w:rsid w:val="00BE21C4"/>
    <w:rsid w:val="00BE4FA3"/>
    <w:rsid w:val="00BF14FD"/>
    <w:rsid w:val="00BF1920"/>
    <w:rsid w:val="00BF1B81"/>
    <w:rsid w:val="00BF266C"/>
    <w:rsid w:val="00BF72AC"/>
    <w:rsid w:val="00BF7EE3"/>
    <w:rsid w:val="00C0209F"/>
    <w:rsid w:val="00C052C7"/>
    <w:rsid w:val="00C10EBC"/>
    <w:rsid w:val="00C12DA1"/>
    <w:rsid w:val="00C14038"/>
    <w:rsid w:val="00C1423E"/>
    <w:rsid w:val="00C170B4"/>
    <w:rsid w:val="00C21F22"/>
    <w:rsid w:val="00C26081"/>
    <w:rsid w:val="00C3265E"/>
    <w:rsid w:val="00C331CC"/>
    <w:rsid w:val="00C34A94"/>
    <w:rsid w:val="00C35940"/>
    <w:rsid w:val="00C363AB"/>
    <w:rsid w:val="00C424C7"/>
    <w:rsid w:val="00C42C69"/>
    <w:rsid w:val="00C45D70"/>
    <w:rsid w:val="00C462C9"/>
    <w:rsid w:val="00C47127"/>
    <w:rsid w:val="00C57328"/>
    <w:rsid w:val="00C57DDA"/>
    <w:rsid w:val="00C61501"/>
    <w:rsid w:val="00C66F2E"/>
    <w:rsid w:val="00C70594"/>
    <w:rsid w:val="00C713FB"/>
    <w:rsid w:val="00C71D3C"/>
    <w:rsid w:val="00C7519A"/>
    <w:rsid w:val="00C77406"/>
    <w:rsid w:val="00C77703"/>
    <w:rsid w:val="00C80ED5"/>
    <w:rsid w:val="00C827A5"/>
    <w:rsid w:val="00C8627A"/>
    <w:rsid w:val="00C901DA"/>
    <w:rsid w:val="00CA315C"/>
    <w:rsid w:val="00CA6BE1"/>
    <w:rsid w:val="00CB0C70"/>
    <w:rsid w:val="00CB0CA4"/>
    <w:rsid w:val="00CB1A7E"/>
    <w:rsid w:val="00CB2FBB"/>
    <w:rsid w:val="00CB64B1"/>
    <w:rsid w:val="00CC141B"/>
    <w:rsid w:val="00CC3240"/>
    <w:rsid w:val="00CC4D37"/>
    <w:rsid w:val="00CC6914"/>
    <w:rsid w:val="00CD1015"/>
    <w:rsid w:val="00CD2EDE"/>
    <w:rsid w:val="00CD40D1"/>
    <w:rsid w:val="00CD41E6"/>
    <w:rsid w:val="00CD7480"/>
    <w:rsid w:val="00CE1254"/>
    <w:rsid w:val="00CE41B9"/>
    <w:rsid w:val="00CE5724"/>
    <w:rsid w:val="00CE5F6C"/>
    <w:rsid w:val="00CF1738"/>
    <w:rsid w:val="00CF4578"/>
    <w:rsid w:val="00CF6833"/>
    <w:rsid w:val="00CF77A7"/>
    <w:rsid w:val="00D02E43"/>
    <w:rsid w:val="00D03C59"/>
    <w:rsid w:val="00D0452D"/>
    <w:rsid w:val="00D05652"/>
    <w:rsid w:val="00D10D55"/>
    <w:rsid w:val="00D112E0"/>
    <w:rsid w:val="00D20B5D"/>
    <w:rsid w:val="00D22F87"/>
    <w:rsid w:val="00D23CB7"/>
    <w:rsid w:val="00D24639"/>
    <w:rsid w:val="00D24B60"/>
    <w:rsid w:val="00D265FA"/>
    <w:rsid w:val="00D3031B"/>
    <w:rsid w:val="00D30B1E"/>
    <w:rsid w:val="00D31782"/>
    <w:rsid w:val="00D31CBC"/>
    <w:rsid w:val="00D326BD"/>
    <w:rsid w:val="00D34A70"/>
    <w:rsid w:val="00D35790"/>
    <w:rsid w:val="00D35F6C"/>
    <w:rsid w:val="00D37440"/>
    <w:rsid w:val="00D41566"/>
    <w:rsid w:val="00D426CE"/>
    <w:rsid w:val="00D43BE1"/>
    <w:rsid w:val="00D44ED3"/>
    <w:rsid w:val="00D53277"/>
    <w:rsid w:val="00D54C0C"/>
    <w:rsid w:val="00D61B25"/>
    <w:rsid w:val="00D63786"/>
    <w:rsid w:val="00D70F56"/>
    <w:rsid w:val="00D72759"/>
    <w:rsid w:val="00D735C4"/>
    <w:rsid w:val="00D803A3"/>
    <w:rsid w:val="00D81BB5"/>
    <w:rsid w:val="00D8268A"/>
    <w:rsid w:val="00D82E1E"/>
    <w:rsid w:val="00D844F6"/>
    <w:rsid w:val="00D850CB"/>
    <w:rsid w:val="00D86AEF"/>
    <w:rsid w:val="00D91978"/>
    <w:rsid w:val="00D91B18"/>
    <w:rsid w:val="00D92DC3"/>
    <w:rsid w:val="00D93E3D"/>
    <w:rsid w:val="00D941B6"/>
    <w:rsid w:val="00D96765"/>
    <w:rsid w:val="00D96D22"/>
    <w:rsid w:val="00DA002D"/>
    <w:rsid w:val="00DA1AF8"/>
    <w:rsid w:val="00DA1C44"/>
    <w:rsid w:val="00DA2A2F"/>
    <w:rsid w:val="00DA32C0"/>
    <w:rsid w:val="00DA79FB"/>
    <w:rsid w:val="00DB1048"/>
    <w:rsid w:val="00DB181B"/>
    <w:rsid w:val="00DB19F0"/>
    <w:rsid w:val="00DB38AD"/>
    <w:rsid w:val="00DB3C0D"/>
    <w:rsid w:val="00DB4A50"/>
    <w:rsid w:val="00DB5416"/>
    <w:rsid w:val="00DB5AC6"/>
    <w:rsid w:val="00DB5DDD"/>
    <w:rsid w:val="00DB7D2C"/>
    <w:rsid w:val="00DC5513"/>
    <w:rsid w:val="00DD258E"/>
    <w:rsid w:val="00DD3678"/>
    <w:rsid w:val="00DD55C3"/>
    <w:rsid w:val="00DE1E1E"/>
    <w:rsid w:val="00DE220D"/>
    <w:rsid w:val="00DE3C82"/>
    <w:rsid w:val="00DE4D0D"/>
    <w:rsid w:val="00DE4F1A"/>
    <w:rsid w:val="00DE57D7"/>
    <w:rsid w:val="00DE6218"/>
    <w:rsid w:val="00DE6C74"/>
    <w:rsid w:val="00DE7CEB"/>
    <w:rsid w:val="00DF20E0"/>
    <w:rsid w:val="00DF21EF"/>
    <w:rsid w:val="00DF488B"/>
    <w:rsid w:val="00DF599A"/>
    <w:rsid w:val="00DF5C82"/>
    <w:rsid w:val="00E02E74"/>
    <w:rsid w:val="00E039D8"/>
    <w:rsid w:val="00E03CF6"/>
    <w:rsid w:val="00E043ED"/>
    <w:rsid w:val="00E050E1"/>
    <w:rsid w:val="00E063A1"/>
    <w:rsid w:val="00E065A9"/>
    <w:rsid w:val="00E10B76"/>
    <w:rsid w:val="00E12D02"/>
    <w:rsid w:val="00E14485"/>
    <w:rsid w:val="00E163BE"/>
    <w:rsid w:val="00E22CCB"/>
    <w:rsid w:val="00E249D0"/>
    <w:rsid w:val="00E24CA5"/>
    <w:rsid w:val="00E25DB8"/>
    <w:rsid w:val="00E30055"/>
    <w:rsid w:val="00E30162"/>
    <w:rsid w:val="00E3152F"/>
    <w:rsid w:val="00E3181D"/>
    <w:rsid w:val="00E34B1C"/>
    <w:rsid w:val="00E357AA"/>
    <w:rsid w:val="00E35C3E"/>
    <w:rsid w:val="00E3677B"/>
    <w:rsid w:val="00E459AE"/>
    <w:rsid w:val="00E50B85"/>
    <w:rsid w:val="00E52B72"/>
    <w:rsid w:val="00E54603"/>
    <w:rsid w:val="00E600A9"/>
    <w:rsid w:val="00E60CD2"/>
    <w:rsid w:val="00E616BE"/>
    <w:rsid w:val="00E65091"/>
    <w:rsid w:val="00E7627D"/>
    <w:rsid w:val="00E77810"/>
    <w:rsid w:val="00E806B5"/>
    <w:rsid w:val="00E82390"/>
    <w:rsid w:val="00E82EE5"/>
    <w:rsid w:val="00E84776"/>
    <w:rsid w:val="00E856CC"/>
    <w:rsid w:val="00E87265"/>
    <w:rsid w:val="00E95939"/>
    <w:rsid w:val="00E95A52"/>
    <w:rsid w:val="00EA0734"/>
    <w:rsid w:val="00EA1B45"/>
    <w:rsid w:val="00EA3C5A"/>
    <w:rsid w:val="00EA5EE9"/>
    <w:rsid w:val="00EA6B94"/>
    <w:rsid w:val="00EB0B11"/>
    <w:rsid w:val="00EB1E73"/>
    <w:rsid w:val="00EB3A26"/>
    <w:rsid w:val="00EB3A67"/>
    <w:rsid w:val="00EB6253"/>
    <w:rsid w:val="00EB6E00"/>
    <w:rsid w:val="00EC00AD"/>
    <w:rsid w:val="00EC04FA"/>
    <w:rsid w:val="00EC066A"/>
    <w:rsid w:val="00EC0FDD"/>
    <w:rsid w:val="00EC270C"/>
    <w:rsid w:val="00EC2E83"/>
    <w:rsid w:val="00EC3846"/>
    <w:rsid w:val="00EC38F8"/>
    <w:rsid w:val="00EC7289"/>
    <w:rsid w:val="00EC78C8"/>
    <w:rsid w:val="00ED3C5B"/>
    <w:rsid w:val="00ED3FC7"/>
    <w:rsid w:val="00ED5129"/>
    <w:rsid w:val="00ED691C"/>
    <w:rsid w:val="00ED705B"/>
    <w:rsid w:val="00EE2783"/>
    <w:rsid w:val="00EE3855"/>
    <w:rsid w:val="00EE58A7"/>
    <w:rsid w:val="00EE5E60"/>
    <w:rsid w:val="00EE6B17"/>
    <w:rsid w:val="00EF0FE7"/>
    <w:rsid w:val="00EF15DA"/>
    <w:rsid w:val="00EF31E3"/>
    <w:rsid w:val="00EF4953"/>
    <w:rsid w:val="00EF61BC"/>
    <w:rsid w:val="00EF791D"/>
    <w:rsid w:val="00F018CA"/>
    <w:rsid w:val="00F10944"/>
    <w:rsid w:val="00F11FDE"/>
    <w:rsid w:val="00F12E79"/>
    <w:rsid w:val="00F168FC"/>
    <w:rsid w:val="00F20A8A"/>
    <w:rsid w:val="00F238F0"/>
    <w:rsid w:val="00F27924"/>
    <w:rsid w:val="00F324B4"/>
    <w:rsid w:val="00F34318"/>
    <w:rsid w:val="00F34F5A"/>
    <w:rsid w:val="00F37B55"/>
    <w:rsid w:val="00F37C0B"/>
    <w:rsid w:val="00F407E9"/>
    <w:rsid w:val="00F473C9"/>
    <w:rsid w:val="00F50899"/>
    <w:rsid w:val="00F511EF"/>
    <w:rsid w:val="00F53539"/>
    <w:rsid w:val="00F53BAD"/>
    <w:rsid w:val="00F5416E"/>
    <w:rsid w:val="00F54980"/>
    <w:rsid w:val="00F5795D"/>
    <w:rsid w:val="00F57D57"/>
    <w:rsid w:val="00F642CC"/>
    <w:rsid w:val="00F6744C"/>
    <w:rsid w:val="00F72AF2"/>
    <w:rsid w:val="00F73CDA"/>
    <w:rsid w:val="00F75A71"/>
    <w:rsid w:val="00F75DDF"/>
    <w:rsid w:val="00F80EA2"/>
    <w:rsid w:val="00F80F9C"/>
    <w:rsid w:val="00F8127D"/>
    <w:rsid w:val="00F82BDA"/>
    <w:rsid w:val="00F85154"/>
    <w:rsid w:val="00F85DE5"/>
    <w:rsid w:val="00F8668A"/>
    <w:rsid w:val="00F94DB5"/>
    <w:rsid w:val="00FA2904"/>
    <w:rsid w:val="00FA396D"/>
    <w:rsid w:val="00FA5DB6"/>
    <w:rsid w:val="00FA5F0C"/>
    <w:rsid w:val="00FA6CBB"/>
    <w:rsid w:val="00FB07DD"/>
    <w:rsid w:val="00FB1B70"/>
    <w:rsid w:val="00FB339C"/>
    <w:rsid w:val="00FB3F87"/>
    <w:rsid w:val="00FB3F88"/>
    <w:rsid w:val="00FC0A4F"/>
    <w:rsid w:val="00FC3981"/>
    <w:rsid w:val="00FC5A92"/>
    <w:rsid w:val="00FC5F79"/>
    <w:rsid w:val="00FC6041"/>
    <w:rsid w:val="00FD0C8B"/>
    <w:rsid w:val="00FD1497"/>
    <w:rsid w:val="00FD1F66"/>
    <w:rsid w:val="00FD3E5E"/>
    <w:rsid w:val="00FD5187"/>
    <w:rsid w:val="00FD68EF"/>
    <w:rsid w:val="00FD7736"/>
    <w:rsid w:val="00FE0847"/>
    <w:rsid w:val="00FE360C"/>
    <w:rsid w:val="00FE5985"/>
    <w:rsid w:val="00FF6A9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keepLines/>
      <w:spacing w:before="200"/>
      <w:jc w:val="left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Arial" w:hAnsi="Arial" w:cs="Arial"/>
      <w:b/>
      <w:bCs/>
      <w:color w:val="804000"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ascii="Cambria" w:hAnsi="Cambria" w:cs="Cambria"/>
      <w:color w:val="243F60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Spacing">
    <w:name w:val="No Spacing"/>
    <w:uiPriority w:val="99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aliases w:val="Char Char Char Char Char Char Char Char"/>
    <w:basedOn w:val="Normal"/>
    <w:uiPriority w:val="99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  <w:rtl w:val="0"/>
      <w:cs w:val="0"/>
    </w:rPr>
  </w:style>
  <w:style w:type="paragraph" w:customStyle="1" w:styleId="Default">
    <w:name w:val="Default"/>
    <w:uiPriority w:val="9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ppp-input-value">
    <w:name w:val="ppp-input-value"/>
    <w:rsid w:val="004C72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99EF-8B97-4CB7-B51A-77FF54C6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7</Pages>
  <Words>2339</Words>
  <Characters>13336</Characters>
  <Application>Microsoft Office Word</Application>
  <DocSecurity>0</DocSecurity>
  <Lines>0</Lines>
  <Paragraphs>0</Paragraphs>
  <ScaleCrop>false</ScaleCrop>
  <Company>MKSR</Company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Turancová Zora</dc:creator>
  <cp:lastModifiedBy>Turancová Zora</cp:lastModifiedBy>
  <cp:revision>6</cp:revision>
  <cp:lastPrinted>2015-02-12T12:42:00Z</cp:lastPrinted>
  <dcterms:created xsi:type="dcterms:W3CDTF">2015-02-25T11:36:00Z</dcterms:created>
  <dcterms:modified xsi:type="dcterms:W3CDTF">2015-03-05T09:25:00Z</dcterms:modified>
</cp:coreProperties>
</file>