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218B" w:rsidRPr="00C41316" w:rsidP="0059218B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caps/>
          <w:sz w:val="40"/>
          <w:szCs w:val="40"/>
          <w:lang w:eastAsia="sk-SK"/>
        </w:rPr>
      </w:pPr>
      <w:r w:rsidRPr="00C41316">
        <w:rPr>
          <w:rFonts w:ascii="Times New Roman" w:hAnsi="Times New Roman" w:hint="default"/>
          <w:b/>
          <w:bCs/>
          <w:caps/>
          <w:sz w:val="40"/>
          <w:szCs w:val="40"/>
          <w:lang w:eastAsia="sk-SK"/>
        </w:rPr>
        <w:t>Ná</w:t>
      </w:r>
      <w:r w:rsidRPr="00C41316">
        <w:rPr>
          <w:rFonts w:ascii="Times New Roman" w:hAnsi="Times New Roman" w:hint="default"/>
          <w:b/>
          <w:bCs/>
          <w:caps/>
          <w:sz w:val="40"/>
          <w:szCs w:val="40"/>
          <w:lang w:eastAsia="sk-SK"/>
        </w:rPr>
        <w:t>rodná</w:t>
      </w:r>
      <w:r w:rsidRPr="00C41316">
        <w:rPr>
          <w:rFonts w:ascii="Times New Roman" w:hAnsi="Times New Roman" w:hint="default"/>
          <w:b/>
          <w:bCs/>
          <w:caps/>
          <w:sz w:val="40"/>
          <w:szCs w:val="40"/>
          <w:lang w:eastAsia="sk-SK"/>
        </w:rPr>
        <w:t xml:space="preserve">  rada  Slovenskej  republiky</w:t>
      </w:r>
    </w:p>
    <w:p w:rsidR="0059218B" w:rsidRPr="00C41316" w:rsidP="0059218B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59218B" w:rsidRPr="00C41316" w:rsidP="0059218B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8"/>
          <w:szCs w:val="28"/>
          <w:lang w:eastAsia="sk-SK"/>
        </w:rPr>
      </w:pPr>
      <w:r w:rsidRPr="00C41316">
        <w:rPr>
          <w:rFonts w:ascii="Times New Roman" w:hAnsi="Times New Roman" w:hint="default"/>
          <w:b/>
          <w:bCs/>
          <w:sz w:val="28"/>
          <w:szCs w:val="28"/>
          <w:lang w:eastAsia="sk-SK"/>
        </w:rPr>
        <w:t>VI. volebné</w:t>
      </w:r>
      <w:r w:rsidRPr="00C41316">
        <w:rPr>
          <w:rFonts w:ascii="Times New Roman" w:hAnsi="Times New Roman" w:hint="default"/>
          <w:b/>
          <w:bCs/>
          <w:sz w:val="28"/>
          <w:szCs w:val="28"/>
          <w:lang w:eastAsia="sk-SK"/>
        </w:rPr>
        <w:t xml:space="preserve"> obdobie</w:t>
      </w:r>
    </w:p>
    <w:p w:rsidR="0059218B" w:rsidRPr="00C41316" w:rsidP="0059218B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8"/>
          <w:szCs w:val="28"/>
          <w:lang w:eastAsia="sk-SK"/>
        </w:rPr>
      </w:pPr>
    </w:p>
    <w:p w:rsidR="0059218B" w:rsidRPr="00C41316" w:rsidP="0059218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9218B" w:rsidRPr="00C41316" w:rsidP="0059218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9218B" w:rsidRPr="00C41316" w:rsidP="0059218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2E7630">
        <w:rPr>
          <w:rFonts w:ascii="Times New Roman" w:hAnsi="Times New Roman"/>
          <w:b/>
          <w:bCs/>
          <w:sz w:val="24"/>
          <w:szCs w:val="24"/>
          <w:lang w:eastAsia="sk-SK"/>
        </w:rPr>
        <w:t>1111</w:t>
      </w:r>
    </w:p>
    <w:p w:rsidR="0059218B" w:rsidP="0059218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sk-SK"/>
        </w:rPr>
      </w:pPr>
    </w:p>
    <w:p w:rsidR="0059218B" w:rsidP="0059218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sk-SK"/>
        </w:rPr>
      </w:pPr>
      <w:r w:rsidRPr="00C41316">
        <w:rPr>
          <w:rFonts w:ascii="Times New Roman" w:hAnsi="Times New Roman" w:hint="default"/>
          <w:b/>
          <w:bCs/>
          <w:caps/>
          <w:sz w:val="24"/>
          <w:szCs w:val="24"/>
          <w:lang w:eastAsia="sk-SK"/>
        </w:rPr>
        <w:t>Vlá</w:t>
      </w:r>
      <w:r w:rsidRPr="00C41316">
        <w:rPr>
          <w:rFonts w:ascii="Times New Roman" w:hAnsi="Times New Roman" w:hint="default"/>
          <w:b/>
          <w:bCs/>
          <w:caps/>
          <w:sz w:val="24"/>
          <w:szCs w:val="24"/>
          <w:lang w:eastAsia="sk-SK"/>
        </w:rPr>
        <w:t>dny ná</w:t>
      </w:r>
      <w:r w:rsidRPr="00C41316">
        <w:rPr>
          <w:rFonts w:ascii="Times New Roman" w:hAnsi="Times New Roman" w:hint="default"/>
          <w:b/>
          <w:bCs/>
          <w:caps/>
          <w:sz w:val="24"/>
          <w:szCs w:val="24"/>
          <w:lang w:eastAsia="sk-SK"/>
        </w:rPr>
        <w:t xml:space="preserve">vrh </w:t>
      </w:r>
    </w:p>
    <w:p w:rsidR="0059218B" w:rsidRPr="00C41316" w:rsidP="0059218B">
      <w:pPr>
        <w:bidi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  <w:lang w:eastAsia="sk-SK"/>
        </w:rPr>
      </w:pPr>
    </w:p>
    <w:p w:rsidR="0059218B" w:rsidRPr="00C41316" w:rsidP="0059218B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pacing w:val="30"/>
          <w:sz w:val="24"/>
          <w:szCs w:val="24"/>
          <w:lang w:eastAsia="sk-SK"/>
        </w:rPr>
      </w:pPr>
      <w:r w:rsidRPr="00C41316">
        <w:rPr>
          <w:rFonts w:ascii="Times New Roman" w:hAnsi="Times New Roman" w:hint="default"/>
          <w:b/>
          <w:bCs/>
          <w:spacing w:val="30"/>
          <w:sz w:val="24"/>
          <w:szCs w:val="24"/>
          <w:lang w:eastAsia="sk-SK"/>
        </w:rPr>
        <w:t>Zá</w:t>
      </w:r>
      <w:r w:rsidRPr="00C41316">
        <w:rPr>
          <w:rFonts w:ascii="Times New Roman" w:hAnsi="Times New Roman" w:hint="default"/>
          <w:b/>
          <w:bCs/>
          <w:spacing w:val="30"/>
          <w:sz w:val="24"/>
          <w:szCs w:val="24"/>
          <w:lang w:eastAsia="sk-SK"/>
        </w:rPr>
        <w:t xml:space="preserve">kon </w:t>
      </w:r>
    </w:p>
    <w:p w:rsidR="0059218B" w:rsidRPr="00C41316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59218B" w:rsidRPr="00C41316" w:rsidP="0059218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C41316">
        <w:rPr>
          <w:rFonts w:ascii="Times New Roman" w:hAnsi="Times New Roman"/>
          <w:b/>
          <w:sz w:val="24"/>
          <w:szCs w:val="24"/>
          <w:lang w:eastAsia="sk-SK"/>
        </w:rPr>
        <w:t>z ............. 2014</w:t>
      </w:r>
    </w:p>
    <w:p w:rsidR="007C5514" w:rsidRPr="004370A8" w:rsidP="003706BF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0E0572" w:rsidRPr="004370A8" w:rsidP="003706BF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4370A8">
        <w:rPr>
          <w:rFonts w:ascii="Times New Roman" w:hAnsi="Times New Roman"/>
          <w:b/>
          <w:sz w:val="24"/>
          <w:szCs w:val="24"/>
        </w:rPr>
        <w:t>o </w:t>
      </w:r>
      <w:r w:rsidRPr="004370A8">
        <w:rPr>
          <w:rFonts w:ascii="Times New Roman" w:hAnsi="Times New Roman" w:hint="default"/>
          <w:b/>
          <w:sz w:val="24"/>
          <w:szCs w:val="24"/>
        </w:rPr>
        <w:t>niektorý</w:t>
      </w:r>
      <w:r w:rsidRPr="004370A8">
        <w:rPr>
          <w:rFonts w:ascii="Times New Roman" w:hAnsi="Times New Roman" w:hint="default"/>
          <w:b/>
          <w:sz w:val="24"/>
          <w:szCs w:val="24"/>
        </w:rPr>
        <w:t>ch opatreniach sú</w:t>
      </w:r>
      <w:r w:rsidRPr="004370A8">
        <w:rPr>
          <w:rFonts w:ascii="Times New Roman" w:hAnsi="Times New Roman" w:hint="default"/>
          <w:b/>
          <w:sz w:val="24"/>
          <w:szCs w:val="24"/>
        </w:rPr>
        <w:t>visiacich s </w:t>
      </w:r>
      <w:r w:rsidRPr="004370A8">
        <w:rPr>
          <w:rFonts w:ascii="Times New Roman" w:hAnsi="Times New Roman" w:hint="default"/>
          <w:b/>
          <w:sz w:val="24"/>
          <w:szCs w:val="24"/>
        </w:rPr>
        <w:t>oznamovaní</w:t>
      </w:r>
      <w:r w:rsidRPr="004370A8">
        <w:rPr>
          <w:rFonts w:ascii="Times New Roman" w:hAnsi="Times New Roman" w:hint="default"/>
          <w:b/>
          <w:sz w:val="24"/>
          <w:szCs w:val="24"/>
        </w:rPr>
        <w:t xml:space="preserve">m </w:t>
      </w:r>
      <w:r w:rsidRPr="004370A8" w:rsidR="00101566">
        <w:rPr>
          <w:rFonts w:ascii="Times New Roman" w:hAnsi="Times New Roman" w:hint="default"/>
          <w:b/>
          <w:sz w:val="24"/>
          <w:szCs w:val="24"/>
        </w:rPr>
        <w:t>protispoloč</w:t>
      </w:r>
      <w:r w:rsidRPr="004370A8" w:rsidR="00101566">
        <w:rPr>
          <w:rFonts w:ascii="Times New Roman" w:hAnsi="Times New Roman" w:hint="default"/>
          <w:b/>
          <w:sz w:val="24"/>
          <w:szCs w:val="24"/>
        </w:rPr>
        <w:t>enskej</w:t>
      </w:r>
      <w:r w:rsidRPr="004370A8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4370A8">
        <w:rPr>
          <w:rFonts w:ascii="Times New Roman" w:hAnsi="Times New Roman" w:hint="default"/>
          <w:b/>
          <w:sz w:val="24"/>
          <w:szCs w:val="24"/>
        </w:rPr>
        <w:t>innosti</w:t>
      </w:r>
    </w:p>
    <w:p w:rsidR="003706BF" w:rsidRPr="004370A8" w:rsidP="003706BF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4370A8">
        <w:rPr>
          <w:rFonts w:ascii="Times New Roman" w:hAnsi="Times New Roman"/>
          <w:b/>
          <w:sz w:val="24"/>
          <w:szCs w:val="24"/>
        </w:rPr>
        <w:t>a o zmene a </w:t>
      </w:r>
      <w:r w:rsidRPr="004370A8">
        <w:rPr>
          <w:rFonts w:ascii="Times New Roman" w:hAnsi="Times New Roman" w:hint="default"/>
          <w:b/>
          <w:sz w:val="24"/>
          <w:szCs w:val="24"/>
        </w:rPr>
        <w:t>doplnení</w:t>
      </w:r>
      <w:r w:rsidRPr="004370A8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4370A8">
        <w:rPr>
          <w:rFonts w:ascii="Times New Roman" w:hAnsi="Times New Roman" w:hint="default"/>
          <w:b/>
          <w:sz w:val="24"/>
          <w:szCs w:val="24"/>
        </w:rPr>
        <w:t>ch zá</w:t>
      </w:r>
      <w:r w:rsidRPr="004370A8">
        <w:rPr>
          <w:rFonts w:ascii="Times New Roman" w:hAnsi="Times New Roman" w:hint="default"/>
          <w:b/>
          <w:sz w:val="24"/>
          <w:szCs w:val="24"/>
        </w:rPr>
        <w:t>konov</w:t>
      </w:r>
    </w:p>
    <w:p w:rsidR="00101566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E7630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706BF" w:rsidRPr="004370A8" w:rsidP="007F2C7C">
      <w:pPr>
        <w:pStyle w:val="NoSpacing"/>
        <w:bidi w:val="0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Ná</w:t>
      </w:r>
      <w:r w:rsidRPr="004370A8">
        <w:rPr>
          <w:rFonts w:ascii="Times New Roman" w:hAnsi="Times New Roman" w:hint="default"/>
          <w:sz w:val="24"/>
          <w:szCs w:val="24"/>
        </w:rPr>
        <w:t>rodná</w:t>
      </w:r>
      <w:r w:rsidRPr="004370A8">
        <w:rPr>
          <w:rFonts w:ascii="Times New Roman" w:hAnsi="Times New Roman" w:hint="default"/>
          <w:sz w:val="24"/>
          <w:szCs w:val="24"/>
        </w:rPr>
        <w:t xml:space="preserve"> rada Slovenskej </w:t>
      </w:r>
      <w:r w:rsidRPr="004370A8">
        <w:rPr>
          <w:rFonts w:ascii="Times New Roman" w:hAnsi="Times New Roman" w:hint="default"/>
          <w:sz w:val="24"/>
          <w:szCs w:val="24"/>
        </w:rPr>
        <w:t>republiky sa uzniesla na tomto zá</w:t>
      </w:r>
      <w:r w:rsidRPr="004370A8">
        <w:rPr>
          <w:rFonts w:ascii="Times New Roman" w:hAnsi="Times New Roman" w:hint="default"/>
          <w:sz w:val="24"/>
          <w:szCs w:val="24"/>
        </w:rPr>
        <w:t>kone:</w:t>
      </w:r>
    </w:p>
    <w:p w:rsidR="007C5514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101566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706BF" w:rsidRPr="004370A8" w:rsidP="00F90994">
      <w:pPr>
        <w:pStyle w:val="NoSpacing"/>
        <w:numPr>
          <w:numId w:val="2"/>
        </w:numPr>
        <w:bidi w:val="0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3706BF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706BF" w:rsidRPr="00234C85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0"/>
          <w:szCs w:val="20"/>
        </w:rPr>
      </w:pPr>
    </w:p>
    <w:p w:rsidR="00516E10" w:rsidRPr="004370A8" w:rsidP="007C551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851B08">
        <w:rPr>
          <w:rFonts w:ascii="Times New Roman" w:hAnsi="Times New Roman" w:hint="default"/>
          <w:b/>
          <w:sz w:val="24"/>
          <w:szCs w:val="24"/>
        </w:rPr>
        <w:t>Ú</w:t>
      </w:r>
      <w:r w:rsidR="00851B08">
        <w:rPr>
          <w:rFonts w:ascii="Times New Roman" w:hAnsi="Times New Roman" w:hint="default"/>
          <w:b/>
          <w:sz w:val="24"/>
          <w:szCs w:val="24"/>
        </w:rPr>
        <w:t>vodné</w:t>
      </w:r>
      <w:r w:rsidR="00851B08">
        <w:rPr>
          <w:rFonts w:ascii="Times New Roman" w:hAnsi="Times New Roman" w:hint="default"/>
          <w:b/>
          <w:sz w:val="24"/>
          <w:szCs w:val="24"/>
        </w:rPr>
        <w:t xml:space="preserve"> ustanovenia</w:t>
      </w:r>
    </w:p>
    <w:p w:rsidR="00034755" w:rsidRPr="004370A8" w:rsidP="007C551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706BF" w:rsidRPr="004370A8" w:rsidP="00F90994">
      <w:pPr>
        <w:pStyle w:val="NoSpacing"/>
        <w:numPr>
          <w:numId w:val="7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034755">
        <w:rPr>
          <w:rFonts w:ascii="Times New Roman" w:hAnsi="Times New Roman" w:hint="default"/>
          <w:sz w:val="24"/>
          <w:szCs w:val="24"/>
        </w:rPr>
        <w:t>Tento zá</w:t>
      </w:r>
      <w:r w:rsidRPr="004370A8" w:rsidR="00034755">
        <w:rPr>
          <w:rFonts w:ascii="Times New Roman" w:hAnsi="Times New Roman" w:hint="default"/>
          <w:sz w:val="24"/>
          <w:szCs w:val="24"/>
        </w:rPr>
        <w:t xml:space="preserve">kon upravuje podmienky poskytovania ochrany </w:t>
      </w:r>
      <w:r w:rsidR="00460FC2">
        <w:rPr>
          <w:rFonts w:ascii="Times New Roman" w:hAnsi="Times New Roman" w:hint="default"/>
          <w:sz w:val="24"/>
          <w:szCs w:val="24"/>
        </w:rPr>
        <w:t>osobá</w:t>
      </w:r>
      <w:r w:rsidR="00460FC2">
        <w:rPr>
          <w:rFonts w:ascii="Times New Roman" w:hAnsi="Times New Roman" w:hint="default"/>
          <w:sz w:val="24"/>
          <w:szCs w:val="24"/>
        </w:rPr>
        <w:t>m</w:t>
      </w:r>
      <w:r w:rsidRPr="004370A8" w:rsidR="00460FC2">
        <w:rPr>
          <w:rFonts w:ascii="Times New Roman" w:hAnsi="Times New Roman"/>
          <w:sz w:val="24"/>
          <w:szCs w:val="24"/>
        </w:rPr>
        <w:t xml:space="preserve"> </w:t>
      </w:r>
      <w:r w:rsidRPr="004370A8" w:rsidR="00034755">
        <w:rPr>
          <w:rFonts w:ascii="Times New Roman" w:hAnsi="Times New Roman" w:hint="default"/>
          <w:sz w:val="24"/>
          <w:szCs w:val="24"/>
        </w:rPr>
        <w:t>pred neoprá</w:t>
      </w:r>
      <w:r w:rsidRPr="004370A8" w:rsidR="00034755">
        <w:rPr>
          <w:rFonts w:ascii="Times New Roman" w:hAnsi="Times New Roman" w:hint="default"/>
          <w:sz w:val="24"/>
          <w:szCs w:val="24"/>
        </w:rPr>
        <w:t>vnený</w:t>
      </w:r>
      <w:r w:rsidRPr="004370A8" w:rsidR="00034755">
        <w:rPr>
          <w:rFonts w:ascii="Times New Roman" w:hAnsi="Times New Roman" w:hint="default"/>
          <w:sz w:val="24"/>
          <w:szCs w:val="24"/>
        </w:rPr>
        <w:t xml:space="preserve">m </w:t>
      </w:r>
      <w:r w:rsidRPr="004370A8" w:rsidR="00694FA6">
        <w:rPr>
          <w:rFonts w:ascii="Times New Roman" w:hAnsi="Times New Roman"/>
          <w:sz w:val="24"/>
          <w:szCs w:val="24"/>
        </w:rPr>
        <w:t>postihom</w:t>
      </w:r>
      <w:r w:rsidRPr="004370A8" w:rsidR="00034755">
        <w:rPr>
          <w:rFonts w:ascii="Times New Roman" w:hAnsi="Times New Roman"/>
          <w:sz w:val="24"/>
          <w:szCs w:val="24"/>
        </w:rPr>
        <w:t xml:space="preserve"> v</w:t>
      </w:r>
      <w:r w:rsidR="009A3C8E">
        <w:rPr>
          <w:rFonts w:ascii="Times New Roman" w:hAnsi="Times New Roman"/>
          <w:sz w:val="24"/>
          <w:szCs w:val="24"/>
        </w:rPr>
        <w:t> </w:t>
      </w:r>
      <w:r w:rsidRPr="004370A8" w:rsidR="00034755">
        <w:rPr>
          <w:rFonts w:ascii="Times New Roman" w:hAnsi="Times New Roman" w:hint="default"/>
          <w:sz w:val="24"/>
          <w:szCs w:val="24"/>
        </w:rPr>
        <w:t>pracovnoprá</w:t>
      </w:r>
      <w:r w:rsidRPr="004370A8" w:rsidR="00034755">
        <w:rPr>
          <w:rFonts w:ascii="Times New Roman" w:hAnsi="Times New Roman" w:hint="default"/>
          <w:sz w:val="24"/>
          <w:szCs w:val="24"/>
        </w:rPr>
        <w:t>vn</w:t>
      </w:r>
      <w:r w:rsidR="009A3C8E">
        <w:rPr>
          <w:rFonts w:ascii="Times New Roman" w:hAnsi="Times New Roman" w:hint="default"/>
          <w:sz w:val="24"/>
          <w:szCs w:val="24"/>
        </w:rPr>
        <w:t>om vzť</w:t>
      </w:r>
      <w:r w:rsidR="009A3C8E">
        <w:rPr>
          <w:rFonts w:ascii="Times New Roman" w:hAnsi="Times New Roman" w:hint="default"/>
          <w:sz w:val="24"/>
          <w:szCs w:val="24"/>
        </w:rPr>
        <w:t xml:space="preserve">ahu </w:t>
      </w:r>
      <w:r w:rsidR="00851B08">
        <w:rPr>
          <w:rFonts w:ascii="Times New Roman" w:hAnsi="Times New Roman"/>
          <w:sz w:val="24"/>
          <w:szCs w:val="24"/>
        </w:rPr>
        <w:t>v </w:t>
      </w:r>
      <w:r w:rsidR="00851B08">
        <w:rPr>
          <w:rFonts w:ascii="Times New Roman" w:hAnsi="Times New Roman" w:hint="default"/>
          <w:sz w:val="24"/>
          <w:szCs w:val="24"/>
        </w:rPr>
        <w:t>sú</w:t>
      </w:r>
      <w:r w:rsidR="00851B08">
        <w:rPr>
          <w:rFonts w:ascii="Times New Roman" w:hAnsi="Times New Roman" w:hint="default"/>
          <w:sz w:val="24"/>
          <w:szCs w:val="24"/>
        </w:rPr>
        <w:t>vislosti s </w:t>
      </w:r>
      <w:r w:rsidR="00851B08">
        <w:rPr>
          <w:rFonts w:ascii="Times New Roman" w:hAnsi="Times New Roman" w:hint="default"/>
          <w:sz w:val="24"/>
          <w:szCs w:val="24"/>
        </w:rPr>
        <w:t>oznamovaní</w:t>
      </w:r>
      <w:r w:rsidR="00851B08">
        <w:rPr>
          <w:rFonts w:ascii="Times New Roman" w:hAnsi="Times New Roman" w:hint="default"/>
          <w:sz w:val="24"/>
          <w:szCs w:val="24"/>
        </w:rPr>
        <w:t xml:space="preserve">m </w:t>
      </w:r>
      <w:r w:rsidR="0070587C">
        <w:rPr>
          <w:rFonts w:ascii="Times New Roman" w:hAnsi="Times New Roman" w:hint="default"/>
          <w:sz w:val="24"/>
          <w:szCs w:val="24"/>
        </w:rPr>
        <w:t>kriminality alebo inej protispoloč</w:t>
      </w:r>
      <w:r w:rsidR="0070587C">
        <w:rPr>
          <w:rFonts w:ascii="Times New Roman" w:hAnsi="Times New Roman" w:hint="default"/>
          <w:sz w:val="24"/>
          <w:szCs w:val="24"/>
        </w:rPr>
        <w:t>enskej č</w:t>
      </w:r>
      <w:r w:rsidR="0070587C">
        <w:rPr>
          <w:rFonts w:ascii="Times New Roman" w:hAnsi="Times New Roman" w:hint="default"/>
          <w:sz w:val="24"/>
          <w:szCs w:val="24"/>
        </w:rPr>
        <w:t>innosti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="0070587C">
        <w:rPr>
          <w:rFonts w:ascii="Times New Roman" w:hAnsi="Times New Roman" w:hint="default"/>
          <w:sz w:val="24"/>
          <w:szCs w:val="24"/>
        </w:rPr>
        <w:t>) (ď</w:t>
      </w:r>
      <w:r w:rsidR="0070587C">
        <w:rPr>
          <w:rFonts w:ascii="Times New Roman" w:hAnsi="Times New Roman" w:hint="default"/>
          <w:sz w:val="24"/>
          <w:szCs w:val="24"/>
        </w:rPr>
        <w:t>alej len „</w:t>
      </w:r>
      <w:r w:rsidR="00851B08">
        <w:rPr>
          <w:rFonts w:ascii="Times New Roman" w:hAnsi="Times New Roman" w:hint="default"/>
          <w:sz w:val="24"/>
          <w:szCs w:val="24"/>
        </w:rPr>
        <w:t>protispoloč</w:t>
      </w:r>
      <w:r w:rsidR="00851B08">
        <w:rPr>
          <w:rFonts w:ascii="Times New Roman" w:hAnsi="Times New Roman" w:hint="default"/>
          <w:sz w:val="24"/>
          <w:szCs w:val="24"/>
        </w:rPr>
        <w:t>ensk</w:t>
      </w:r>
      <w:r w:rsidR="0070587C">
        <w:rPr>
          <w:rFonts w:ascii="Times New Roman" w:hAnsi="Times New Roman" w:hint="default"/>
          <w:sz w:val="24"/>
          <w:szCs w:val="24"/>
        </w:rPr>
        <w:t>á</w:t>
      </w:r>
      <w:r w:rsidR="00851B08">
        <w:rPr>
          <w:rFonts w:ascii="Times New Roman" w:hAnsi="Times New Roman" w:hint="default"/>
          <w:sz w:val="24"/>
          <w:szCs w:val="24"/>
        </w:rPr>
        <w:t xml:space="preserve"> č</w:t>
      </w:r>
      <w:r w:rsidR="00851B08">
        <w:rPr>
          <w:rFonts w:ascii="Times New Roman" w:hAnsi="Times New Roman" w:hint="default"/>
          <w:sz w:val="24"/>
          <w:szCs w:val="24"/>
        </w:rPr>
        <w:t>innos</w:t>
      </w:r>
      <w:r w:rsidR="0070587C">
        <w:rPr>
          <w:rFonts w:ascii="Times New Roman" w:hAnsi="Times New Roman" w:hint="default"/>
          <w:sz w:val="24"/>
          <w:szCs w:val="24"/>
        </w:rPr>
        <w:t>ť“</w:t>
      </w:r>
      <w:r w:rsidR="0070587C">
        <w:rPr>
          <w:rFonts w:ascii="Times New Roman" w:hAnsi="Times New Roman" w:hint="default"/>
          <w:sz w:val="24"/>
          <w:szCs w:val="24"/>
        </w:rPr>
        <w:t>)</w:t>
      </w:r>
      <w:r w:rsidR="000E46EF">
        <w:rPr>
          <w:rFonts w:ascii="Times New Roman" w:hAnsi="Times New Roman"/>
          <w:sz w:val="24"/>
          <w:szCs w:val="24"/>
        </w:rPr>
        <w:t xml:space="preserve"> a</w:t>
      </w:r>
      <w:r w:rsidRPr="004370A8" w:rsidR="00034755">
        <w:rPr>
          <w:rFonts w:ascii="Times New Roman" w:hAnsi="Times New Roman"/>
          <w:sz w:val="24"/>
          <w:szCs w:val="24"/>
        </w:rPr>
        <w:t xml:space="preserve"> </w:t>
      </w:r>
      <w:r w:rsidR="00851B08">
        <w:rPr>
          <w:rFonts w:ascii="Times New Roman" w:hAnsi="Times New Roman" w:hint="default"/>
          <w:sz w:val="24"/>
          <w:szCs w:val="24"/>
        </w:rPr>
        <w:t>prá</w:t>
      </w:r>
      <w:r w:rsidR="00851B08">
        <w:rPr>
          <w:rFonts w:ascii="Times New Roman" w:hAnsi="Times New Roman" w:hint="default"/>
          <w:sz w:val="24"/>
          <w:szCs w:val="24"/>
        </w:rPr>
        <w:t>va a </w:t>
      </w:r>
      <w:r w:rsidR="00851B08">
        <w:rPr>
          <w:rFonts w:ascii="Times New Roman" w:hAnsi="Times New Roman" w:hint="default"/>
          <w:sz w:val="24"/>
          <w:szCs w:val="24"/>
        </w:rPr>
        <w:t>povinnosti fyzický</w:t>
      </w:r>
      <w:r w:rsidR="00851B08">
        <w:rPr>
          <w:rFonts w:ascii="Times New Roman" w:hAnsi="Times New Roman" w:hint="default"/>
          <w:sz w:val="24"/>
          <w:szCs w:val="24"/>
        </w:rPr>
        <w:t>ch osô</w:t>
      </w:r>
      <w:r w:rsidR="00851B08">
        <w:rPr>
          <w:rFonts w:ascii="Times New Roman" w:hAnsi="Times New Roman" w:hint="default"/>
          <w:sz w:val="24"/>
          <w:szCs w:val="24"/>
        </w:rPr>
        <w:t>b a </w:t>
      </w:r>
      <w:r w:rsidR="00851B08">
        <w:rPr>
          <w:rFonts w:ascii="Times New Roman" w:hAnsi="Times New Roman" w:hint="default"/>
          <w:sz w:val="24"/>
          <w:szCs w:val="24"/>
        </w:rPr>
        <w:t>prá</w:t>
      </w:r>
      <w:r w:rsidR="00851B08">
        <w:rPr>
          <w:rFonts w:ascii="Times New Roman" w:hAnsi="Times New Roman" w:hint="default"/>
          <w:sz w:val="24"/>
          <w:szCs w:val="24"/>
        </w:rPr>
        <w:t>vnický</w:t>
      </w:r>
      <w:r w:rsidR="00851B08">
        <w:rPr>
          <w:rFonts w:ascii="Times New Roman" w:hAnsi="Times New Roman" w:hint="default"/>
          <w:sz w:val="24"/>
          <w:szCs w:val="24"/>
        </w:rPr>
        <w:t>ch osô</w:t>
      </w:r>
      <w:r w:rsidR="00851B08">
        <w:rPr>
          <w:rFonts w:ascii="Times New Roman" w:hAnsi="Times New Roman" w:hint="default"/>
          <w:sz w:val="24"/>
          <w:szCs w:val="24"/>
        </w:rPr>
        <w:t>b pri oznamovaní</w:t>
      </w:r>
      <w:r w:rsidR="00851B08">
        <w:rPr>
          <w:rFonts w:ascii="Times New Roman" w:hAnsi="Times New Roman" w:hint="default"/>
          <w:sz w:val="24"/>
          <w:szCs w:val="24"/>
        </w:rPr>
        <w:t xml:space="preserve"> protispoloč</w:t>
      </w:r>
      <w:r w:rsidR="00851B08">
        <w:rPr>
          <w:rFonts w:ascii="Times New Roman" w:hAnsi="Times New Roman" w:hint="default"/>
          <w:sz w:val="24"/>
          <w:szCs w:val="24"/>
        </w:rPr>
        <w:t>enskej č</w:t>
      </w:r>
      <w:r w:rsidR="00851B08">
        <w:rPr>
          <w:rFonts w:ascii="Times New Roman" w:hAnsi="Times New Roman" w:hint="default"/>
          <w:sz w:val="24"/>
          <w:szCs w:val="24"/>
        </w:rPr>
        <w:t>innosti</w:t>
      </w:r>
      <w:r w:rsidRPr="004370A8" w:rsidR="00034755">
        <w:rPr>
          <w:rFonts w:ascii="Times New Roman" w:hAnsi="Times New Roman"/>
          <w:sz w:val="24"/>
          <w:szCs w:val="24"/>
        </w:rPr>
        <w:t xml:space="preserve">. </w:t>
      </w:r>
    </w:p>
    <w:p w:rsidR="00182238" w:rsidRPr="004370A8" w:rsidP="00FD418A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F5AE7" w:rsidP="00A22394">
      <w:pPr>
        <w:pStyle w:val="NoSpacing"/>
        <w:numPr>
          <w:numId w:val="7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22394">
        <w:rPr>
          <w:rFonts w:ascii="Times New Roman" w:hAnsi="Times New Roman" w:hint="default"/>
          <w:sz w:val="24"/>
          <w:szCs w:val="24"/>
        </w:rPr>
        <w:t>Za pracovnoprá</w:t>
      </w:r>
      <w:r w:rsidRPr="00A22394">
        <w:rPr>
          <w:rFonts w:ascii="Times New Roman" w:hAnsi="Times New Roman" w:hint="default"/>
          <w:sz w:val="24"/>
          <w:szCs w:val="24"/>
        </w:rPr>
        <w:t>vny vzť</w:t>
      </w:r>
      <w:r w:rsidRPr="00A22394">
        <w:rPr>
          <w:rFonts w:ascii="Times New Roman" w:hAnsi="Times New Roman" w:hint="default"/>
          <w:sz w:val="24"/>
          <w:szCs w:val="24"/>
        </w:rPr>
        <w:t xml:space="preserve">ah sa </w:t>
      </w:r>
      <w:r w:rsidRPr="00A22394" w:rsidR="00A068CB">
        <w:rPr>
          <w:rFonts w:ascii="Times New Roman" w:hAnsi="Times New Roman" w:hint="default"/>
          <w:sz w:val="24"/>
          <w:szCs w:val="24"/>
        </w:rPr>
        <w:t>na úč</w:t>
      </w:r>
      <w:r w:rsidRPr="00A22394" w:rsidR="00A068CB">
        <w:rPr>
          <w:rFonts w:ascii="Times New Roman" w:hAnsi="Times New Roman" w:hint="default"/>
          <w:sz w:val="24"/>
          <w:szCs w:val="24"/>
        </w:rPr>
        <w:t>ely tohto zá</w:t>
      </w:r>
      <w:r w:rsidRPr="00A22394" w:rsidR="00A068CB">
        <w:rPr>
          <w:rFonts w:ascii="Times New Roman" w:hAnsi="Times New Roman" w:hint="default"/>
          <w:sz w:val="24"/>
          <w:szCs w:val="24"/>
        </w:rPr>
        <w:t xml:space="preserve">kona </w:t>
      </w:r>
      <w:r w:rsidRPr="00AD1C39">
        <w:rPr>
          <w:rFonts w:ascii="Times New Roman" w:hAnsi="Times New Roman" w:hint="default"/>
          <w:sz w:val="24"/>
          <w:szCs w:val="24"/>
        </w:rPr>
        <w:t>považ</w:t>
      </w:r>
      <w:r w:rsidRPr="00AD1C39">
        <w:rPr>
          <w:rFonts w:ascii="Times New Roman" w:hAnsi="Times New Roman" w:hint="default"/>
          <w:sz w:val="24"/>
          <w:szCs w:val="24"/>
        </w:rPr>
        <w:t xml:space="preserve">uje aj </w:t>
      </w:r>
      <w:r w:rsidRPr="00464233">
        <w:rPr>
          <w:rFonts w:ascii="Times New Roman" w:hAnsi="Times New Roman" w:hint="default"/>
          <w:sz w:val="24"/>
          <w:szCs w:val="24"/>
        </w:rPr>
        <w:t>š</w:t>
      </w:r>
      <w:r w:rsidRPr="00464233">
        <w:rPr>
          <w:rFonts w:ascii="Times New Roman" w:hAnsi="Times New Roman" w:hint="default"/>
          <w:sz w:val="24"/>
          <w:szCs w:val="24"/>
        </w:rPr>
        <w:t>tá</w:t>
      </w:r>
      <w:r w:rsidRPr="00464233">
        <w:rPr>
          <w:rFonts w:ascii="Times New Roman" w:hAnsi="Times New Roman" w:hint="default"/>
          <w:sz w:val="24"/>
          <w:szCs w:val="24"/>
        </w:rPr>
        <w:t>tnozamestnanecký</w:t>
      </w:r>
      <w:r w:rsidRPr="00464233">
        <w:rPr>
          <w:rFonts w:ascii="Times New Roman" w:hAnsi="Times New Roman" w:hint="default"/>
          <w:sz w:val="24"/>
          <w:szCs w:val="24"/>
        </w:rPr>
        <w:t xml:space="preserve"> </w:t>
      </w:r>
      <w:r w:rsidR="00A2453B">
        <w:rPr>
          <w:rFonts w:ascii="Times New Roman" w:hAnsi="Times New Roman"/>
          <w:sz w:val="24"/>
          <w:szCs w:val="24"/>
        </w:rPr>
        <w:t xml:space="preserve">pomer </w:t>
      </w:r>
      <w:r w:rsidRPr="005F5BB2" w:rsidR="00A22394">
        <w:rPr>
          <w:rFonts w:ascii="Times New Roman" w:hAnsi="Times New Roman"/>
          <w:sz w:val="24"/>
          <w:szCs w:val="24"/>
        </w:rPr>
        <w:t>a</w:t>
      </w:r>
      <w:r w:rsidRPr="00CF04E7">
        <w:rPr>
          <w:rFonts w:ascii="Times New Roman" w:hAnsi="Times New Roman"/>
          <w:sz w:val="24"/>
          <w:szCs w:val="24"/>
        </w:rPr>
        <w:t xml:space="preserve"> </w:t>
      </w:r>
      <w:r w:rsidRPr="00152637">
        <w:rPr>
          <w:rFonts w:ascii="Times New Roman" w:hAnsi="Times New Roman" w:hint="default"/>
          <w:sz w:val="24"/>
          <w:szCs w:val="24"/>
        </w:rPr>
        <w:t>služ</w:t>
      </w:r>
      <w:r w:rsidRPr="00152637">
        <w:rPr>
          <w:rFonts w:ascii="Times New Roman" w:hAnsi="Times New Roman" w:hint="default"/>
          <w:sz w:val="24"/>
          <w:szCs w:val="24"/>
        </w:rPr>
        <w:t>obn</w:t>
      </w:r>
      <w:r w:rsidRPr="00BA784B" w:rsidR="00FF4120">
        <w:rPr>
          <w:rFonts w:ascii="Times New Roman" w:hAnsi="Times New Roman" w:hint="default"/>
          <w:sz w:val="24"/>
          <w:szCs w:val="24"/>
        </w:rPr>
        <w:t>ý</w:t>
      </w:r>
      <w:r w:rsidRPr="007A7F87">
        <w:rPr>
          <w:rFonts w:ascii="Times New Roman" w:hAnsi="Times New Roman"/>
          <w:sz w:val="24"/>
          <w:szCs w:val="24"/>
        </w:rPr>
        <w:t xml:space="preserve"> pomer</w:t>
      </w:r>
      <w:r w:rsidR="00A22394">
        <w:rPr>
          <w:rFonts w:ascii="Times New Roman" w:hAnsi="Times New Roman"/>
          <w:sz w:val="24"/>
          <w:szCs w:val="24"/>
        </w:rPr>
        <w:t>.</w:t>
      </w:r>
      <w:r w:rsidRPr="00A22394">
        <w:rPr>
          <w:rFonts w:ascii="Times New Roman" w:hAnsi="Times New Roman"/>
          <w:sz w:val="24"/>
          <w:szCs w:val="24"/>
        </w:rPr>
        <w:t xml:space="preserve"> </w:t>
      </w:r>
    </w:p>
    <w:p w:rsidR="0059218B" w:rsidRPr="00A22394" w:rsidP="00715414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1A3B2D" w:rsidP="002472BA">
      <w:pPr>
        <w:pStyle w:val="NoSpacing"/>
        <w:numPr>
          <w:numId w:val="7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Tý</w:t>
      </w:r>
      <w:r w:rsidRPr="004370A8">
        <w:rPr>
          <w:rFonts w:ascii="Times New Roman" w:hAnsi="Times New Roman" w:hint="default"/>
          <w:sz w:val="24"/>
          <w:szCs w:val="24"/>
        </w:rPr>
        <w:t>mto zá</w:t>
      </w:r>
      <w:r w:rsidRPr="004370A8">
        <w:rPr>
          <w:rFonts w:ascii="Times New Roman" w:hAnsi="Times New Roman" w:hint="default"/>
          <w:sz w:val="24"/>
          <w:szCs w:val="24"/>
        </w:rPr>
        <w:t>kono</w:t>
      </w:r>
      <w:r w:rsidRPr="004370A8">
        <w:rPr>
          <w:rFonts w:ascii="Times New Roman" w:hAnsi="Times New Roman" w:hint="default"/>
          <w:sz w:val="24"/>
          <w:szCs w:val="24"/>
        </w:rPr>
        <w:t>m nie sú</w:t>
      </w:r>
      <w:r w:rsidRPr="004370A8">
        <w:rPr>
          <w:rFonts w:ascii="Times New Roman" w:hAnsi="Times New Roman" w:hint="default"/>
          <w:sz w:val="24"/>
          <w:szCs w:val="24"/>
        </w:rPr>
        <w:t xml:space="preserve"> dotknuté</w:t>
      </w:r>
      <w:r w:rsidRPr="004370A8">
        <w:rPr>
          <w:rFonts w:ascii="Times New Roman" w:hAnsi="Times New Roman" w:hint="default"/>
          <w:sz w:val="24"/>
          <w:szCs w:val="24"/>
        </w:rPr>
        <w:t xml:space="preserve"> ustanovenia osobitné</w:t>
      </w:r>
      <w:r w:rsidRPr="004370A8">
        <w:rPr>
          <w:rFonts w:ascii="Times New Roman" w:hAnsi="Times New Roman" w:hint="default"/>
          <w:sz w:val="24"/>
          <w:szCs w:val="24"/>
        </w:rPr>
        <w:t xml:space="preserve">ho </w:t>
      </w:r>
      <w:r w:rsidR="0070587C">
        <w:rPr>
          <w:rFonts w:ascii="Times New Roman" w:hAnsi="Times New Roman" w:hint="default"/>
          <w:sz w:val="24"/>
          <w:szCs w:val="24"/>
        </w:rPr>
        <w:t>zá</w:t>
      </w:r>
      <w:r w:rsidR="0070587C">
        <w:rPr>
          <w:rFonts w:ascii="Times New Roman" w:hAnsi="Times New Roman" w:hint="default"/>
          <w:sz w:val="24"/>
          <w:szCs w:val="24"/>
        </w:rPr>
        <w:t>kona</w:t>
      </w:r>
      <w:r w:rsidRPr="004370A8">
        <w:rPr>
          <w:rFonts w:ascii="Times New Roman" w:hAnsi="Times New Roman"/>
          <w:sz w:val="24"/>
          <w:szCs w:val="24"/>
        </w:rPr>
        <w:t xml:space="preserve"> o </w:t>
      </w:r>
      <w:r w:rsidRPr="004370A8">
        <w:rPr>
          <w:rFonts w:ascii="Times New Roman" w:hAnsi="Times New Roman" w:hint="default"/>
          <w:sz w:val="24"/>
          <w:szCs w:val="24"/>
        </w:rPr>
        <w:t>ochrane utajovaný</w:t>
      </w:r>
      <w:r w:rsidRPr="004370A8">
        <w:rPr>
          <w:rFonts w:ascii="Times New Roman" w:hAnsi="Times New Roman" w:hint="default"/>
          <w:sz w:val="24"/>
          <w:szCs w:val="24"/>
        </w:rPr>
        <w:t>ch skutoč</w:t>
      </w:r>
      <w:r w:rsidRPr="004370A8">
        <w:rPr>
          <w:rFonts w:ascii="Times New Roman" w:hAnsi="Times New Roman" w:hint="default"/>
          <w:sz w:val="24"/>
          <w:szCs w:val="24"/>
        </w:rPr>
        <w:t>ností</w:t>
      </w:r>
      <w:r w:rsidRPr="004370A8" w:rsidR="002472BA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="00234C85">
        <w:rPr>
          <w:rFonts w:ascii="Times New Roman" w:hAnsi="Times New Roman"/>
          <w:sz w:val="24"/>
          <w:szCs w:val="24"/>
        </w:rPr>
        <w:t>)</w:t>
      </w:r>
      <w:r w:rsidRPr="004370A8" w:rsidR="002472BA">
        <w:rPr>
          <w:rFonts w:ascii="Times New Roman" w:hAnsi="Times New Roman"/>
          <w:sz w:val="24"/>
          <w:szCs w:val="24"/>
        </w:rPr>
        <w:t xml:space="preserve"> </w:t>
      </w:r>
      <w:r w:rsidR="002C577E">
        <w:rPr>
          <w:rFonts w:ascii="Times New Roman" w:hAnsi="Times New Roman" w:hint="default"/>
          <w:sz w:val="24"/>
          <w:szCs w:val="24"/>
        </w:rPr>
        <w:t>poš</w:t>
      </w:r>
      <w:r w:rsidR="002C577E">
        <w:rPr>
          <w:rFonts w:ascii="Times New Roman" w:hAnsi="Times New Roman" w:hint="default"/>
          <w:sz w:val="24"/>
          <w:szCs w:val="24"/>
        </w:rPr>
        <w:t>tové</w:t>
      </w:r>
      <w:r w:rsidR="002C577E">
        <w:rPr>
          <w:rFonts w:ascii="Times New Roman" w:hAnsi="Times New Roman" w:hint="default"/>
          <w:sz w:val="24"/>
          <w:szCs w:val="24"/>
        </w:rPr>
        <w:t xml:space="preserve">ho </w:t>
      </w:r>
      <w:r w:rsidRPr="004370A8" w:rsidR="002472BA">
        <w:rPr>
          <w:rFonts w:ascii="Times New Roman" w:hAnsi="Times New Roman"/>
          <w:sz w:val="24"/>
          <w:szCs w:val="24"/>
        </w:rPr>
        <w:t>tajomstva,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="00234C85">
        <w:rPr>
          <w:rFonts w:ascii="Times New Roman" w:hAnsi="Times New Roman"/>
          <w:sz w:val="24"/>
          <w:szCs w:val="24"/>
        </w:rPr>
        <w:t>)</w:t>
      </w:r>
      <w:r w:rsidRPr="004370A8" w:rsidR="002472BA">
        <w:rPr>
          <w:rFonts w:ascii="Times New Roman" w:hAnsi="Times New Roman" w:hint="default"/>
          <w:sz w:val="24"/>
          <w:szCs w:val="24"/>
        </w:rPr>
        <w:t xml:space="preserve"> obchodné</w:t>
      </w:r>
      <w:r w:rsidRPr="004370A8" w:rsidR="002472BA">
        <w:rPr>
          <w:rFonts w:ascii="Times New Roman" w:hAnsi="Times New Roman" w:hint="default"/>
          <w:sz w:val="24"/>
          <w:szCs w:val="24"/>
        </w:rPr>
        <w:t>ho tajomstva,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="00234C85">
        <w:rPr>
          <w:rFonts w:ascii="Times New Roman" w:hAnsi="Times New Roman"/>
          <w:sz w:val="24"/>
          <w:szCs w:val="24"/>
        </w:rPr>
        <w:t>)</w:t>
      </w:r>
      <w:r w:rsidRPr="004370A8" w:rsidR="002472BA">
        <w:rPr>
          <w:rFonts w:ascii="Times New Roman" w:hAnsi="Times New Roman" w:hint="default"/>
          <w:sz w:val="24"/>
          <w:szCs w:val="24"/>
        </w:rPr>
        <w:t xml:space="preserve"> bankové</w:t>
      </w:r>
      <w:r w:rsidRPr="004370A8" w:rsidR="002472BA">
        <w:rPr>
          <w:rFonts w:ascii="Times New Roman" w:hAnsi="Times New Roman" w:hint="default"/>
          <w:sz w:val="24"/>
          <w:szCs w:val="24"/>
        </w:rPr>
        <w:t>ho tajomstva,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="00234C85">
        <w:rPr>
          <w:rFonts w:ascii="Times New Roman" w:hAnsi="Times New Roman"/>
          <w:sz w:val="24"/>
          <w:szCs w:val="24"/>
        </w:rPr>
        <w:t>)</w:t>
      </w:r>
      <w:r w:rsidRPr="004370A8" w:rsidR="002472BA">
        <w:rPr>
          <w:rFonts w:ascii="Times New Roman" w:hAnsi="Times New Roman" w:hint="default"/>
          <w:sz w:val="24"/>
          <w:szCs w:val="24"/>
        </w:rPr>
        <w:t xml:space="preserve"> telekomunikač</w:t>
      </w:r>
      <w:r w:rsidRPr="004370A8" w:rsidR="002472BA">
        <w:rPr>
          <w:rFonts w:ascii="Times New Roman" w:hAnsi="Times New Roman" w:hint="default"/>
          <w:sz w:val="24"/>
          <w:szCs w:val="24"/>
        </w:rPr>
        <w:t>né</w:t>
      </w:r>
      <w:r w:rsidRPr="004370A8" w:rsidR="002472BA">
        <w:rPr>
          <w:rFonts w:ascii="Times New Roman" w:hAnsi="Times New Roman" w:hint="default"/>
          <w:sz w:val="24"/>
          <w:szCs w:val="24"/>
        </w:rPr>
        <w:t>ho tajomstva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="00234C85">
        <w:rPr>
          <w:rFonts w:ascii="Times New Roman" w:hAnsi="Times New Roman"/>
          <w:sz w:val="24"/>
          <w:szCs w:val="24"/>
        </w:rPr>
        <w:t>)</w:t>
      </w:r>
      <w:r w:rsidRPr="004370A8" w:rsidR="002472BA">
        <w:rPr>
          <w:rFonts w:ascii="Times New Roman" w:hAnsi="Times New Roman" w:hint="default"/>
          <w:sz w:val="24"/>
          <w:szCs w:val="24"/>
        </w:rPr>
        <w:t xml:space="preserve"> alebo daň</w:t>
      </w:r>
      <w:r w:rsidRPr="004370A8" w:rsidR="002472BA">
        <w:rPr>
          <w:rFonts w:ascii="Times New Roman" w:hAnsi="Times New Roman" w:hint="default"/>
          <w:sz w:val="24"/>
          <w:szCs w:val="24"/>
        </w:rPr>
        <w:t>ové</w:t>
      </w:r>
      <w:r w:rsidRPr="004370A8" w:rsidR="002472BA">
        <w:rPr>
          <w:rFonts w:ascii="Times New Roman" w:hAnsi="Times New Roman" w:hint="default"/>
          <w:sz w:val="24"/>
          <w:szCs w:val="24"/>
        </w:rPr>
        <w:t>ho tajomstva</w:t>
      </w:r>
      <w:r w:rsidR="004E6145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 w:rsidR="00234C85">
        <w:rPr>
          <w:rFonts w:ascii="Times New Roman" w:hAnsi="Times New Roman"/>
          <w:sz w:val="24"/>
          <w:szCs w:val="24"/>
        </w:rPr>
        <w:t>)</w:t>
      </w:r>
      <w:r w:rsidRPr="004370A8" w:rsidR="002472BA">
        <w:rPr>
          <w:rFonts w:ascii="Times New Roman" w:hAnsi="Times New Roman"/>
          <w:sz w:val="24"/>
          <w:szCs w:val="24"/>
        </w:rPr>
        <w:t xml:space="preserve"> </w:t>
      </w:r>
      <w:r w:rsidR="004E6145">
        <w:rPr>
          <w:rFonts w:ascii="Times New Roman" w:hAnsi="Times New Roman"/>
          <w:sz w:val="24"/>
          <w:szCs w:val="24"/>
        </w:rPr>
        <w:t>o </w:t>
      </w:r>
      <w:r w:rsidR="004E6145">
        <w:rPr>
          <w:rFonts w:ascii="Times New Roman" w:hAnsi="Times New Roman" w:hint="default"/>
          <w:sz w:val="24"/>
          <w:szCs w:val="24"/>
        </w:rPr>
        <w:t>poskytovaní</w:t>
      </w:r>
      <w:r w:rsidR="004E6145">
        <w:rPr>
          <w:rFonts w:ascii="Times New Roman" w:hAnsi="Times New Roman" w:hint="default"/>
          <w:sz w:val="24"/>
          <w:szCs w:val="24"/>
        </w:rPr>
        <w:t xml:space="preserve"> a sprí</w:t>
      </w:r>
      <w:r w:rsidR="004E6145">
        <w:rPr>
          <w:rFonts w:ascii="Times New Roman" w:hAnsi="Times New Roman" w:hint="default"/>
          <w:sz w:val="24"/>
          <w:szCs w:val="24"/>
        </w:rPr>
        <w:t>stupň</w:t>
      </w:r>
      <w:r w:rsidR="004E6145">
        <w:rPr>
          <w:rFonts w:ascii="Times New Roman" w:hAnsi="Times New Roman" w:hint="default"/>
          <w:sz w:val="24"/>
          <w:szCs w:val="24"/>
        </w:rPr>
        <w:t>ovaní</w:t>
      </w:r>
      <w:r w:rsidR="004E6145">
        <w:rPr>
          <w:rFonts w:ascii="Times New Roman" w:hAnsi="Times New Roman" w:hint="default"/>
          <w:sz w:val="24"/>
          <w:szCs w:val="24"/>
        </w:rPr>
        <w:t xml:space="preserve"> ú</w:t>
      </w:r>
      <w:r w:rsidR="004E6145">
        <w:rPr>
          <w:rFonts w:ascii="Times New Roman" w:hAnsi="Times New Roman" w:hint="default"/>
          <w:sz w:val="24"/>
          <w:szCs w:val="24"/>
        </w:rPr>
        <w:t>dajov zo zd</w:t>
      </w:r>
      <w:r w:rsidR="004E6145">
        <w:rPr>
          <w:rFonts w:ascii="Times New Roman" w:hAnsi="Times New Roman" w:hint="default"/>
          <w:sz w:val="24"/>
          <w:szCs w:val="24"/>
        </w:rPr>
        <w:t>ravotnej dokumentá</w:t>
      </w:r>
      <w:r w:rsidR="004E6145">
        <w:rPr>
          <w:rFonts w:ascii="Times New Roman" w:hAnsi="Times New Roman" w:hint="default"/>
          <w:sz w:val="24"/>
          <w:szCs w:val="24"/>
        </w:rPr>
        <w:t>cie</w:t>
      </w:r>
      <w:r w:rsidR="00CD411A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 w:rsidR="004E6145">
        <w:rPr>
          <w:rFonts w:ascii="Times New Roman" w:hAnsi="Times New Roman"/>
          <w:sz w:val="24"/>
          <w:szCs w:val="24"/>
        </w:rPr>
        <w:t xml:space="preserve">) </w:t>
      </w:r>
      <w:r w:rsidR="00CD411A">
        <w:rPr>
          <w:rFonts w:ascii="Times New Roman" w:hAnsi="Times New Roman"/>
          <w:sz w:val="24"/>
          <w:szCs w:val="24"/>
        </w:rPr>
        <w:t>o </w:t>
      </w:r>
      <w:r w:rsidR="00CD411A">
        <w:rPr>
          <w:rFonts w:ascii="Times New Roman" w:hAnsi="Times New Roman" w:hint="default"/>
          <w:sz w:val="24"/>
          <w:szCs w:val="24"/>
        </w:rPr>
        <w:t>povinnosti mlč</w:t>
      </w:r>
      <w:r w:rsidR="00CD411A">
        <w:rPr>
          <w:rFonts w:ascii="Times New Roman" w:hAnsi="Times New Roman" w:hint="default"/>
          <w:sz w:val="24"/>
          <w:szCs w:val="24"/>
        </w:rPr>
        <w:t>anlivosti prí</w:t>
      </w:r>
      <w:r w:rsidR="00CD411A">
        <w:rPr>
          <w:rFonts w:ascii="Times New Roman" w:hAnsi="Times New Roman" w:hint="default"/>
          <w:sz w:val="24"/>
          <w:szCs w:val="24"/>
        </w:rPr>
        <w:t>sluš</w:t>
      </w:r>
      <w:r w:rsidR="00CD411A">
        <w:rPr>
          <w:rFonts w:ascii="Times New Roman" w:hAnsi="Times New Roman" w:hint="default"/>
          <w:sz w:val="24"/>
          <w:szCs w:val="24"/>
        </w:rPr>
        <w:t>ní</w:t>
      </w:r>
      <w:r w:rsidR="00CD411A">
        <w:rPr>
          <w:rFonts w:ascii="Times New Roman" w:hAnsi="Times New Roman" w:hint="default"/>
          <w:sz w:val="24"/>
          <w:szCs w:val="24"/>
        </w:rPr>
        <w:t>kov spravodajský</w:t>
      </w:r>
      <w:r w:rsidR="00CD411A">
        <w:rPr>
          <w:rFonts w:ascii="Times New Roman" w:hAnsi="Times New Roman" w:hint="default"/>
          <w:sz w:val="24"/>
          <w:szCs w:val="24"/>
        </w:rPr>
        <w:t>ch služ</w:t>
      </w:r>
      <w:r w:rsidR="00CD411A">
        <w:rPr>
          <w:rFonts w:ascii="Times New Roman" w:hAnsi="Times New Roman" w:hint="default"/>
          <w:sz w:val="24"/>
          <w:szCs w:val="24"/>
        </w:rPr>
        <w:t>ieb</w:t>
      </w:r>
      <w:r w:rsidR="008D4DDF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 w:rsidR="00D616E8">
        <w:rPr>
          <w:rFonts w:ascii="Times New Roman" w:hAnsi="Times New Roman"/>
          <w:sz w:val="24"/>
          <w:szCs w:val="24"/>
        </w:rPr>
        <w:t>)</w:t>
      </w:r>
      <w:r w:rsidR="00CD411A">
        <w:rPr>
          <w:rFonts w:ascii="Times New Roman" w:hAnsi="Times New Roman"/>
          <w:sz w:val="24"/>
          <w:szCs w:val="24"/>
        </w:rPr>
        <w:t xml:space="preserve"> </w:t>
      </w:r>
      <w:r w:rsidR="007D41B2">
        <w:rPr>
          <w:rFonts w:ascii="Times New Roman" w:hAnsi="Times New Roman"/>
          <w:sz w:val="24"/>
          <w:szCs w:val="24"/>
        </w:rPr>
        <w:t>o</w:t>
      </w:r>
      <w:r w:rsidR="00460FC2">
        <w:rPr>
          <w:rFonts w:ascii="Times New Roman" w:hAnsi="Times New Roman"/>
          <w:sz w:val="24"/>
          <w:szCs w:val="24"/>
        </w:rPr>
        <w:t xml:space="preserve"> povinnosti</w:t>
      </w:r>
      <w:r w:rsidR="007D41B2">
        <w:rPr>
          <w:rFonts w:ascii="Times New Roman" w:hAnsi="Times New Roman"/>
          <w:sz w:val="24"/>
          <w:szCs w:val="24"/>
        </w:rPr>
        <w:t> </w:t>
      </w:r>
      <w:r w:rsidR="007D41B2">
        <w:rPr>
          <w:rFonts w:ascii="Times New Roman" w:hAnsi="Times New Roman" w:hint="default"/>
          <w:sz w:val="24"/>
          <w:szCs w:val="24"/>
        </w:rPr>
        <w:t>mlč</w:t>
      </w:r>
      <w:r w:rsidR="007D41B2">
        <w:rPr>
          <w:rFonts w:ascii="Times New Roman" w:hAnsi="Times New Roman" w:hint="default"/>
          <w:sz w:val="24"/>
          <w:szCs w:val="24"/>
        </w:rPr>
        <w:t>anlivosti pri poskytovaní</w:t>
      </w:r>
      <w:r w:rsidR="007D41B2">
        <w:rPr>
          <w:rFonts w:ascii="Times New Roman" w:hAnsi="Times New Roman" w:hint="default"/>
          <w:sz w:val="24"/>
          <w:szCs w:val="24"/>
        </w:rPr>
        <w:t xml:space="preserve"> prá</w:t>
      </w:r>
      <w:r w:rsidR="007D41B2">
        <w:rPr>
          <w:rFonts w:ascii="Times New Roman" w:hAnsi="Times New Roman" w:hint="default"/>
          <w:sz w:val="24"/>
          <w:szCs w:val="24"/>
        </w:rPr>
        <w:t>vnych služ</w:t>
      </w:r>
      <w:r w:rsidR="007D41B2">
        <w:rPr>
          <w:rFonts w:ascii="Times New Roman" w:hAnsi="Times New Roman" w:hint="default"/>
          <w:sz w:val="24"/>
          <w:szCs w:val="24"/>
        </w:rPr>
        <w:t>ieb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1"/>
      </w:r>
      <w:r w:rsidR="007D41B2">
        <w:rPr>
          <w:rFonts w:ascii="Times New Roman" w:hAnsi="Times New Roman"/>
          <w:sz w:val="24"/>
          <w:szCs w:val="24"/>
        </w:rPr>
        <w:t xml:space="preserve">) </w:t>
      </w:r>
      <w:r w:rsidRPr="004370A8" w:rsidR="00333855">
        <w:rPr>
          <w:rFonts w:ascii="Times New Roman" w:hAnsi="Times New Roman" w:hint="default"/>
          <w:sz w:val="24"/>
          <w:szCs w:val="24"/>
        </w:rPr>
        <w:t>ani povinnosť</w:t>
      </w:r>
      <w:r w:rsidRPr="004370A8" w:rsidR="00333855">
        <w:rPr>
          <w:rFonts w:ascii="Times New Roman" w:hAnsi="Times New Roman" w:hint="default"/>
          <w:sz w:val="24"/>
          <w:szCs w:val="24"/>
        </w:rPr>
        <w:t xml:space="preserve"> ozná</w:t>
      </w:r>
      <w:r w:rsidRPr="004370A8" w:rsidR="00333855">
        <w:rPr>
          <w:rFonts w:ascii="Times New Roman" w:hAnsi="Times New Roman" w:hint="default"/>
          <w:sz w:val="24"/>
          <w:szCs w:val="24"/>
        </w:rPr>
        <w:t>menia trestné</w:t>
      </w:r>
      <w:r w:rsidRPr="004370A8" w:rsidR="00333855">
        <w:rPr>
          <w:rFonts w:ascii="Times New Roman" w:hAnsi="Times New Roman" w:hint="default"/>
          <w:sz w:val="24"/>
          <w:szCs w:val="24"/>
        </w:rPr>
        <w:t>ho č</w:t>
      </w:r>
      <w:r w:rsidRPr="004370A8" w:rsidR="00333855">
        <w:rPr>
          <w:rFonts w:ascii="Times New Roman" w:hAnsi="Times New Roman" w:hint="default"/>
          <w:sz w:val="24"/>
          <w:szCs w:val="24"/>
        </w:rPr>
        <w:t>inu</w:t>
      </w:r>
      <w:r w:rsidR="003C69B4">
        <w:rPr>
          <w:rFonts w:ascii="Times New Roman" w:hAnsi="Times New Roman" w:hint="default"/>
          <w:sz w:val="24"/>
          <w:szCs w:val="24"/>
        </w:rPr>
        <w:t xml:space="preserve"> alebo prekazenia trestné</w:t>
      </w:r>
      <w:r w:rsidR="003C69B4">
        <w:rPr>
          <w:rFonts w:ascii="Times New Roman" w:hAnsi="Times New Roman" w:hint="default"/>
          <w:sz w:val="24"/>
          <w:szCs w:val="24"/>
        </w:rPr>
        <w:t>ho č</w:t>
      </w:r>
      <w:r w:rsidR="003C69B4">
        <w:rPr>
          <w:rFonts w:ascii="Times New Roman" w:hAnsi="Times New Roman" w:hint="default"/>
          <w:sz w:val="24"/>
          <w:szCs w:val="24"/>
        </w:rPr>
        <w:t>inu.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2"/>
      </w:r>
      <w:r w:rsidR="00234C85">
        <w:rPr>
          <w:rFonts w:ascii="Times New Roman" w:hAnsi="Times New Roman"/>
          <w:sz w:val="24"/>
          <w:szCs w:val="24"/>
        </w:rPr>
        <w:t>)</w:t>
      </w:r>
      <w:r w:rsidR="003C69B4">
        <w:rPr>
          <w:rFonts w:ascii="Times New Roman" w:hAnsi="Times New Roman"/>
          <w:sz w:val="24"/>
          <w:szCs w:val="24"/>
        </w:rPr>
        <w:t xml:space="preserve"> </w:t>
      </w:r>
    </w:p>
    <w:p w:rsidR="0059218B" w:rsidRPr="004370A8" w:rsidP="0059218B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7A7F87" w:rsidRPr="002925AB" w:rsidP="00715414">
      <w:pPr>
        <w:pStyle w:val="NoSpacing"/>
        <w:numPr>
          <w:numId w:val="7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925AB" w:rsidR="00804D12">
        <w:rPr>
          <w:rFonts w:ascii="Times New Roman" w:hAnsi="Times New Roman" w:hint="default"/>
          <w:sz w:val="24"/>
          <w:szCs w:val="24"/>
        </w:rPr>
        <w:t>Oznamovanie protispoloč</w:t>
      </w:r>
      <w:r w:rsidRPr="002925AB" w:rsidR="00804D12">
        <w:rPr>
          <w:rFonts w:ascii="Times New Roman" w:hAnsi="Times New Roman" w:hint="default"/>
          <w:sz w:val="24"/>
          <w:szCs w:val="24"/>
        </w:rPr>
        <w:t>enskej</w:t>
      </w:r>
      <w:r w:rsidRPr="002925AB" w:rsidR="00804D12">
        <w:rPr>
          <w:rFonts w:ascii="Times New Roman" w:hAnsi="Times New Roman" w:hint="default"/>
          <w:sz w:val="24"/>
          <w:szCs w:val="24"/>
        </w:rPr>
        <w:t xml:space="preserve"> č</w:t>
      </w:r>
      <w:r w:rsidRPr="002925AB" w:rsidR="00804D12">
        <w:rPr>
          <w:rFonts w:ascii="Times New Roman" w:hAnsi="Times New Roman" w:hint="default"/>
          <w:sz w:val="24"/>
          <w:szCs w:val="24"/>
        </w:rPr>
        <w:t>innosti</w:t>
      </w:r>
      <w:r w:rsidRPr="00E6189A" w:rsidR="00B93A0A">
        <w:rPr>
          <w:rFonts w:ascii="Times New Roman" w:hAnsi="Times New Roman"/>
          <w:sz w:val="24"/>
          <w:szCs w:val="24"/>
        </w:rPr>
        <w:t xml:space="preserve"> </w:t>
      </w:r>
      <w:r w:rsidRPr="007B44E0" w:rsidR="00B93A0A">
        <w:rPr>
          <w:rFonts w:ascii="Times New Roman" w:hAnsi="Times New Roman" w:hint="default"/>
          <w:sz w:val="24"/>
          <w:szCs w:val="24"/>
        </w:rPr>
        <w:t>sa nepovaž</w:t>
      </w:r>
      <w:r w:rsidRPr="007B44E0" w:rsidR="00B93A0A">
        <w:rPr>
          <w:rFonts w:ascii="Times New Roman" w:hAnsi="Times New Roman" w:hint="default"/>
          <w:sz w:val="24"/>
          <w:szCs w:val="24"/>
        </w:rPr>
        <w:t>uje za poruš</w:t>
      </w:r>
      <w:r w:rsidRPr="007B44E0" w:rsidR="00B93A0A">
        <w:rPr>
          <w:rFonts w:ascii="Times New Roman" w:hAnsi="Times New Roman" w:hint="default"/>
          <w:sz w:val="24"/>
          <w:szCs w:val="24"/>
        </w:rPr>
        <w:t xml:space="preserve">enie </w:t>
      </w:r>
      <w:r w:rsidRPr="001E51E3" w:rsidR="005012D6">
        <w:rPr>
          <w:rFonts w:ascii="Times New Roman" w:hAnsi="Times New Roman" w:hint="default"/>
          <w:sz w:val="24"/>
          <w:szCs w:val="24"/>
        </w:rPr>
        <w:t>zmluvnej povinnosti zachová</w:t>
      </w:r>
      <w:r w:rsidRPr="001E51E3" w:rsidR="005012D6">
        <w:rPr>
          <w:rFonts w:ascii="Times New Roman" w:hAnsi="Times New Roman" w:hint="default"/>
          <w:sz w:val="24"/>
          <w:szCs w:val="24"/>
        </w:rPr>
        <w:t>vať</w:t>
      </w:r>
      <w:r w:rsidRPr="001E51E3" w:rsidR="005012D6">
        <w:rPr>
          <w:rFonts w:ascii="Times New Roman" w:hAnsi="Times New Roman" w:hint="default"/>
          <w:sz w:val="24"/>
          <w:szCs w:val="24"/>
        </w:rPr>
        <w:t xml:space="preserve"> mlč</w:t>
      </w:r>
      <w:r w:rsidRPr="001E51E3" w:rsidR="005012D6">
        <w:rPr>
          <w:rFonts w:ascii="Times New Roman" w:hAnsi="Times New Roman" w:hint="default"/>
          <w:sz w:val="24"/>
          <w:szCs w:val="24"/>
        </w:rPr>
        <w:t>anlivosť</w:t>
      </w:r>
      <w:r w:rsidRPr="001E51E3" w:rsidR="005012D6">
        <w:rPr>
          <w:rFonts w:ascii="Times New Roman" w:hAnsi="Times New Roman" w:hint="default"/>
          <w:sz w:val="24"/>
          <w:szCs w:val="24"/>
        </w:rPr>
        <w:t xml:space="preserve"> ani </w:t>
      </w:r>
      <w:r w:rsidRPr="00591901">
        <w:rPr>
          <w:rFonts w:ascii="Times New Roman" w:hAnsi="Times New Roman" w:hint="default"/>
          <w:sz w:val="24"/>
          <w:szCs w:val="24"/>
        </w:rPr>
        <w:t>za poruš</w:t>
      </w:r>
      <w:r w:rsidRPr="00591901">
        <w:rPr>
          <w:rFonts w:ascii="Times New Roman" w:hAnsi="Times New Roman" w:hint="default"/>
          <w:sz w:val="24"/>
          <w:szCs w:val="24"/>
        </w:rPr>
        <w:t xml:space="preserve">enie </w:t>
      </w:r>
      <w:r w:rsidRPr="00FB0229" w:rsidR="00B93A0A">
        <w:rPr>
          <w:rFonts w:ascii="Times New Roman" w:hAnsi="Times New Roman"/>
          <w:sz w:val="24"/>
          <w:szCs w:val="24"/>
        </w:rPr>
        <w:t>povinnost</w:t>
      </w:r>
      <w:r w:rsidRPr="00915609" w:rsidR="00653977">
        <w:rPr>
          <w:rFonts w:ascii="Times New Roman" w:hAnsi="Times New Roman"/>
          <w:sz w:val="24"/>
          <w:szCs w:val="24"/>
        </w:rPr>
        <w:t>i</w:t>
      </w:r>
      <w:r w:rsidRPr="00C40CBE" w:rsidR="00B93A0A">
        <w:rPr>
          <w:rFonts w:ascii="Times New Roman" w:hAnsi="Times New Roman" w:hint="default"/>
          <w:sz w:val="24"/>
          <w:szCs w:val="24"/>
        </w:rPr>
        <w:t xml:space="preserve"> zachová</w:t>
      </w:r>
      <w:r w:rsidRPr="00C40CBE" w:rsidR="00B93A0A">
        <w:rPr>
          <w:rFonts w:ascii="Times New Roman" w:hAnsi="Times New Roman" w:hint="default"/>
          <w:sz w:val="24"/>
          <w:szCs w:val="24"/>
        </w:rPr>
        <w:t>vať</w:t>
      </w:r>
      <w:r w:rsidRPr="00C40CBE" w:rsidR="00B93A0A">
        <w:rPr>
          <w:rFonts w:ascii="Times New Roman" w:hAnsi="Times New Roman" w:hint="default"/>
          <w:sz w:val="24"/>
          <w:szCs w:val="24"/>
        </w:rPr>
        <w:t xml:space="preserve"> mlč</w:t>
      </w:r>
      <w:r w:rsidRPr="00C40CBE" w:rsidR="00B93A0A">
        <w:rPr>
          <w:rFonts w:ascii="Times New Roman" w:hAnsi="Times New Roman" w:hint="default"/>
          <w:sz w:val="24"/>
          <w:szCs w:val="24"/>
        </w:rPr>
        <w:t>a</w:t>
      </w:r>
      <w:r w:rsidRPr="006A2306" w:rsidR="000A4C11">
        <w:rPr>
          <w:rFonts w:ascii="Times New Roman" w:hAnsi="Times New Roman" w:hint="default"/>
          <w:sz w:val="24"/>
          <w:szCs w:val="24"/>
        </w:rPr>
        <w:t>nlivosť</w:t>
      </w:r>
      <w:r w:rsidRPr="006A2306" w:rsidR="00312A1A">
        <w:rPr>
          <w:rFonts w:ascii="Times New Roman" w:hAnsi="Times New Roman"/>
          <w:sz w:val="24"/>
          <w:szCs w:val="24"/>
        </w:rPr>
        <w:t xml:space="preserve"> </w:t>
      </w:r>
      <w:r w:rsidRPr="006A2306" w:rsidR="000A4C11">
        <w:rPr>
          <w:rFonts w:ascii="Times New Roman" w:hAnsi="Times New Roman" w:hint="default"/>
          <w:sz w:val="24"/>
          <w:szCs w:val="24"/>
        </w:rPr>
        <w:t>podľ</w:t>
      </w:r>
      <w:r w:rsidRPr="006A2306" w:rsidR="000A4C11">
        <w:rPr>
          <w:rFonts w:ascii="Times New Roman" w:hAnsi="Times New Roman" w:hint="default"/>
          <w:sz w:val="24"/>
          <w:szCs w:val="24"/>
        </w:rPr>
        <w:t>a osobitné</w:t>
      </w:r>
      <w:r w:rsidRPr="006A2306" w:rsidR="000A4C11">
        <w:rPr>
          <w:rFonts w:ascii="Times New Roman" w:hAnsi="Times New Roman" w:hint="default"/>
          <w:sz w:val="24"/>
          <w:szCs w:val="24"/>
        </w:rPr>
        <w:t>ho zá</w:t>
      </w:r>
      <w:r w:rsidRPr="006A2306" w:rsidR="000A4C11">
        <w:rPr>
          <w:rFonts w:ascii="Times New Roman" w:hAnsi="Times New Roman" w:hint="default"/>
          <w:sz w:val="24"/>
          <w:szCs w:val="24"/>
        </w:rPr>
        <w:t>kona</w:t>
      </w:r>
      <w:r w:rsidRPr="006A2306" w:rsidR="00312A1A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3"/>
      </w:r>
      <w:r w:rsidRPr="002925AB" w:rsidR="003C69B4">
        <w:rPr>
          <w:rFonts w:ascii="Times New Roman" w:hAnsi="Times New Roman"/>
          <w:sz w:val="24"/>
          <w:szCs w:val="24"/>
        </w:rPr>
        <w:t>)</w:t>
      </w:r>
      <w:r w:rsidRPr="002925AB" w:rsidR="00312A1A">
        <w:rPr>
          <w:rFonts w:ascii="Times New Roman" w:hAnsi="Times New Roman"/>
          <w:sz w:val="24"/>
          <w:szCs w:val="24"/>
        </w:rPr>
        <w:t xml:space="preserve"> ak ide o </w:t>
      </w:r>
      <w:r w:rsidRPr="002925AB" w:rsidR="00312A1A">
        <w:rPr>
          <w:rFonts w:ascii="Times New Roman" w:hAnsi="Times New Roman" w:hint="default"/>
          <w:sz w:val="24"/>
          <w:szCs w:val="24"/>
        </w:rPr>
        <w:t>povinnosť</w:t>
      </w:r>
      <w:r w:rsidRPr="002925AB" w:rsidR="00312A1A">
        <w:rPr>
          <w:rFonts w:ascii="Times New Roman" w:hAnsi="Times New Roman" w:hint="default"/>
          <w:sz w:val="24"/>
          <w:szCs w:val="24"/>
        </w:rPr>
        <w:t xml:space="preserve"> vyplý</w:t>
      </w:r>
      <w:r w:rsidRPr="002925AB" w:rsidR="00312A1A">
        <w:rPr>
          <w:rFonts w:ascii="Times New Roman" w:hAnsi="Times New Roman" w:hint="default"/>
          <w:sz w:val="24"/>
          <w:szCs w:val="24"/>
        </w:rPr>
        <w:t>vajú</w:t>
      </w:r>
      <w:r w:rsidRPr="002925AB" w:rsidR="00312A1A">
        <w:rPr>
          <w:rFonts w:ascii="Times New Roman" w:hAnsi="Times New Roman" w:hint="default"/>
          <w:sz w:val="24"/>
          <w:szCs w:val="24"/>
        </w:rPr>
        <w:t>cu z </w:t>
      </w:r>
      <w:r w:rsidRPr="002925AB" w:rsidR="00312A1A">
        <w:rPr>
          <w:rFonts w:ascii="Times New Roman" w:hAnsi="Times New Roman" w:hint="default"/>
          <w:sz w:val="24"/>
          <w:szCs w:val="24"/>
        </w:rPr>
        <w:t>vý</w:t>
      </w:r>
      <w:r w:rsidRPr="002925AB" w:rsidR="00312A1A">
        <w:rPr>
          <w:rFonts w:ascii="Times New Roman" w:hAnsi="Times New Roman" w:hint="default"/>
          <w:sz w:val="24"/>
          <w:szCs w:val="24"/>
        </w:rPr>
        <w:t>konu zamestnania, povolania, postavenia alebo funkcie</w:t>
      </w:r>
      <w:r w:rsidRPr="00E6189A" w:rsidR="00312A1A">
        <w:rPr>
          <w:rFonts w:ascii="Times New Roman" w:hAnsi="Times New Roman"/>
          <w:sz w:val="24"/>
          <w:szCs w:val="24"/>
        </w:rPr>
        <w:t xml:space="preserve"> a</w:t>
      </w:r>
      <w:r w:rsidRPr="007B44E0" w:rsidR="009A3C8E">
        <w:rPr>
          <w:rFonts w:ascii="Times New Roman" w:hAnsi="Times New Roman"/>
          <w:sz w:val="24"/>
          <w:szCs w:val="24"/>
        </w:rPr>
        <w:t xml:space="preserve"> </w:t>
      </w:r>
      <w:r w:rsidR="00460FC2">
        <w:rPr>
          <w:rFonts w:ascii="Times New Roman" w:hAnsi="Times New Roman"/>
          <w:sz w:val="24"/>
          <w:szCs w:val="24"/>
        </w:rPr>
        <w:t>nejde o</w:t>
      </w:r>
      <w:r w:rsidRPr="007B44E0" w:rsidR="009A3C8E">
        <w:rPr>
          <w:rFonts w:ascii="Times New Roman" w:hAnsi="Times New Roman" w:hint="default"/>
          <w:sz w:val="24"/>
          <w:szCs w:val="24"/>
        </w:rPr>
        <w:t xml:space="preserve"> povinnosť</w:t>
      </w:r>
      <w:r w:rsidRPr="007B44E0" w:rsidR="009A3C8E">
        <w:rPr>
          <w:rFonts w:ascii="Times New Roman" w:hAnsi="Times New Roman" w:hint="default"/>
          <w:sz w:val="24"/>
          <w:szCs w:val="24"/>
        </w:rPr>
        <w:t xml:space="preserve"> mlč</w:t>
      </w:r>
      <w:r w:rsidRPr="007B44E0" w:rsidR="009A3C8E">
        <w:rPr>
          <w:rFonts w:ascii="Times New Roman" w:hAnsi="Times New Roman" w:hint="default"/>
          <w:sz w:val="24"/>
          <w:szCs w:val="24"/>
        </w:rPr>
        <w:t xml:space="preserve">anlivosti </w:t>
      </w:r>
      <w:r w:rsidR="00460FC2">
        <w:rPr>
          <w:rFonts w:ascii="Times New Roman" w:hAnsi="Times New Roman" w:hint="default"/>
          <w:sz w:val="24"/>
          <w:szCs w:val="24"/>
        </w:rPr>
        <w:t>podľ</w:t>
      </w:r>
      <w:r w:rsidR="00460FC2">
        <w:rPr>
          <w:rFonts w:ascii="Times New Roman" w:hAnsi="Times New Roman" w:hint="default"/>
          <w:sz w:val="24"/>
          <w:szCs w:val="24"/>
        </w:rPr>
        <w:t>a</w:t>
      </w:r>
      <w:r w:rsidRPr="001E51E3" w:rsidR="009A3C8E">
        <w:rPr>
          <w:rFonts w:ascii="Times New Roman" w:hAnsi="Times New Roman"/>
          <w:sz w:val="24"/>
          <w:szCs w:val="24"/>
        </w:rPr>
        <w:t> </w:t>
      </w:r>
      <w:r w:rsidRPr="001E51E3" w:rsidR="009A3C8E">
        <w:rPr>
          <w:rFonts w:ascii="Times New Roman" w:hAnsi="Times New Roman"/>
          <w:sz w:val="24"/>
          <w:szCs w:val="24"/>
        </w:rPr>
        <w:t xml:space="preserve">odseku </w:t>
      </w:r>
      <w:r w:rsidRPr="001E51E3" w:rsidR="00591CD5">
        <w:rPr>
          <w:rFonts w:ascii="Times New Roman" w:hAnsi="Times New Roman"/>
          <w:sz w:val="24"/>
          <w:szCs w:val="24"/>
        </w:rPr>
        <w:t>3</w:t>
      </w:r>
      <w:r w:rsidR="00FB05FA">
        <w:rPr>
          <w:rFonts w:ascii="Times New Roman" w:hAnsi="Times New Roman"/>
          <w:sz w:val="24"/>
          <w:szCs w:val="24"/>
        </w:rPr>
        <w:t>.</w:t>
      </w:r>
    </w:p>
    <w:p w:rsidR="00F55642" w:rsidP="00F55642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1F79EE" w:rsidRPr="004370A8" w:rsidP="00F90994">
      <w:pPr>
        <w:pStyle w:val="NoSpacing"/>
        <w:numPr>
          <w:numId w:val="11"/>
        </w:numPr>
        <w:bidi w:val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16E10" w:rsidRPr="004370A8" w:rsidP="00516E10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4370A8">
        <w:rPr>
          <w:rFonts w:ascii="Times New Roman" w:hAnsi="Times New Roman" w:hint="default"/>
          <w:b/>
          <w:sz w:val="24"/>
          <w:szCs w:val="24"/>
        </w:rPr>
        <w:t>Vymedzenie zá</w:t>
      </w:r>
      <w:r w:rsidRPr="004370A8">
        <w:rPr>
          <w:rFonts w:ascii="Times New Roman" w:hAnsi="Times New Roman" w:hint="default"/>
          <w:b/>
          <w:sz w:val="24"/>
          <w:szCs w:val="24"/>
        </w:rPr>
        <w:t>kladný</w:t>
      </w:r>
      <w:r w:rsidRPr="004370A8">
        <w:rPr>
          <w:rFonts w:ascii="Times New Roman" w:hAnsi="Times New Roman" w:hint="default"/>
          <w:b/>
          <w:sz w:val="24"/>
          <w:szCs w:val="24"/>
        </w:rPr>
        <w:t>ch pojmov</w:t>
      </w:r>
    </w:p>
    <w:p w:rsidR="00516E10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16E10" w:rsidRPr="004370A8" w:rsidP="00820452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Na úč</w:t>
      </w:r>
      <w:r w:rsidRPr="004370A8">
        <w:rPr>
          <w:rFonts w:ascii="Times New Roman" w:hAnsi="Times New Roman" w:hint="default"/>
          <w:sz w:val="24"/>
          <w:szCs w:val="24"/>
        </w:rPr>
        <w:t>ely tohto zá</w:t>
      </w:r>
      <w:r w:rsidRPr="004370A8">
        <w:rPr>
          <w:rFonts w:ascii="Times New Roman" w:hAnsi="Times New Roman" w:hint="default"/>
          <w:sz w:val="24"/>
          <w:szCs w:val="24"/>
        </w:rPr>
        <w:t>kona sa rozumie</w:t>
      </w:r>
    </w:p>
    <w:p w:rsidR="00D74D45" w:rsidP="00472CA9">
      <w:pPr>
        <w:pStyle w:val="NoSpacing"/>
        <w:numPr>
          <w:numId w:val="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2394">
        <w:rPr>
          <w:rFonts w:ascii="Times New Roman" w:hAnsi="Times New Roman" w:hint="default"/>
          <w:sz w:val="24"/>
          <w:szCs w:val="24"/>
        </w:rPr>
        <w:t>oznamovateľ</w:t>
      </w:r>
      <w:r w:rsidRPr="00A22394">
        <w:rPr>
          <w:rFonts w:ascii="Times New Roman" w:hAnsi="Times New Roman" w:hint="default"/>
          <w:sz w:val="24"/>
          <w:szCs w:val="24"/>
        </w:rPr>
        <w:t>om fyzická</w:t>
      </w:r>
      <w:r w:rsidRPr="00A22394">
        <w:rPr>
          <w:rFonts w:ascii="Times New Roman" w:hAnsi="Times New Roman" w:hint="default"/>
          <w:sz w:val="24"/>
          <w:szCs w:val="24"/>
        </w:rPr>
        <w:t xml:space="preserve"> osoba, ktorá</w:t>
      </w:r>
      <w:r w:rsidRPr="00A22394">
        <w:rPr>
          <w:rFonts w:ascii="Times New Roman" w:hAnsi="Times New Roman" w:hint="default"/>
          <w:sz w:val="24"/>
          <w:szCs w:val="24"/>
        </w:rPr>
        <w:t xml:space="preserve"> v </w:t>
      </w:r>
      <w:r w:rsidRPr="00A22394">
        <w:rPr>
          <w:rFonts w:ascii="Times New Roman" w:hAnsi="Times New Roman" w:hint="default"/>
          <w:sz w:val="24"/>
          <w:szCs w:val="24"/>
        </w:rPr>
        <w:t>dobrej viere urobí</w:t>
      </w:r>
      <w:r w:rsidRPr="00A22394">
        <w:rPr>
          <w:rFonts w:ascii="Times New Roman" w:hAnsi="Times New Roman" w:hint="default"/>
          <w:sz w:val="24"/>
          <w:szCs w:val="24"/>
        </w:rPr>
        <w:t xml:space="preserve"> ozná</w:t>
      </w:r>
      <w:r w:rsidRPr="00A22394">
        <w:rPr>
          <w:rFonts w:ascii="Times New Roman" w:hAnsi="Times New Roman" w:hint="default"/>
          <w:sz w:val="24"/>
          <w:szCs w:val="24"/>
        </w:rPr>
        <w:t>menie orgá</w:t>
      </w:r>
      <w:r w:rsidRPr="00A22394">
        <w:rPr>
          <w:rFonts w:ascii="Times New Roman" w:hAnsi="Times New Roman" w:hint="default"/>
          <w:sz w:val="24"/>
          <w:szCs w:val="24"/>
        </w:rPr>
        <w:t>nu</w:t>
      </w:r>
      <w:r w:rsidRPr="00E404DE" w:rsidR="00E404DE">
        <w:rPr>
          <w:rFonts w:ascii="Times New Roman" w:hAnsi="Times New Roman"/>
          <w:sz w:val="24"/>
          <w:szCs w:val="24"/>
        </w:rPr>
        <w:t xml:space="preserve"> </w:t>
      </w:r>
      <w:r w:rsidRPr="00A22394" w:rsidR="00E404DE">
        <w:rPr>
          <w:rFonts w:ascii="Times New Roman" w:hAnsi="Times New Roman" w:hint="default"/>
          <w:sz w:val="24"/>
          <w:szCs w:val="24"/>
        </w:rPr>
        <w:t>prí</w:t>
      </w:r>
      <w:r w:rsidRPr="00A22394" w:rsidR="00E404DE">
        <w:rPr>
          <w:rFonts w:ascii="Times New Roman" w:hAnsi="Times New Roman" w:hint="default"/>
          <w:sz w:val="24"/>
          <w:szCs w:val="24"/>
        </w:rPr>
        <w:t>sluš</w:t>
      </w:r>
      <w:r w:rsidRPr="00A22394" w:rsidR="00E404DE">
        <w:rPr>
          <w:rFonts w:ascii="Times New Roman" w:hAnsi="Times New Roman" w:hint="default"/>
          <w:sz w:val="24"/>
          <w:szCs w:val="24"/>
        </w:rPr>
        <w:t>né</w:t>
      </w:r>
      <w:r w:rsidRPr="00A22394" w:rsidR="00E404DE">
        <w:rPr>
          <w:rFonts w:ascii="Times New Roman" w:hAnsi="Times New Roman" w:hint="default"/>
          <w:sz w:val="24"/>
          <w:szCs w:val="24"/>
        </w:rPr>
        <w:t>mu</w:t>
      </w:r>
      <w:r w:rsidR="00E404DE">
        <w:rPr>
          <w:rFonts w:ascii="Times New Roman" w:hAnsi="Times New Roman" w:hint="default"/>
          <w:sz w:val="24"/>
          <w:szCs w:val="24"/>
        </w:rPr>
        <w:t xml:space="preserve"> na prijatie také</w:t>
      </w:r>
      <w:r w:rsidR="00E404DE">
        <w:rPr>
          <w:rFonts w:ascii="Times New Roman" w:hAnsi="Times New Roman" w:hint="default"/>
          <w:sz w:val="24"/>
          <w:szCs w:val="24"/>
        </w:rPr>
        <w:t>hoto ozná</w:t>
      </w:r>
      <w:r w:rsidR="00E404DE">
        <w:rPr>
          <w:rFonts w:ascii="Times New Roman" w:hAnsi="Times New Roman" w:hint="default"/>
          <w:sz w:val="24"/>
          <w:szCs w:val="24"/>
        </w:rPr>
        <w:t>menia</w:t>
      </w:r>
      <w:r w:rsidRPr="00AD1C39">
        <w:rPr>
          <w:rFonts w:ascii="Times New Roman" w:hAnsi="Times New Roman"/>
          <w:sz w:val="24"/>
          <w:szCs w:val="24"/>
        </w:rPr>
        <w:t>;</w:t>
      </w:r>
      <w:r w:rsidRPr="00464233">
        <w:rPr>
          <w:rFonts w:ascii="Times New Roman" w:hAnsi="Times New Roman"/>
          <w:sz w:val="24"/>
          <w:szCs w:val="24"/>
        </w:rPr>
        <w:t xml:space="preserve"> </w:t>
      </w:r>
      <w:r w:rsidRPr="005F5BB2">
        <w:rPr>
          <w:rFonts w:ascii="Times New Roman" w:hAnsi="Times New Roman" w:hint="default"/>
          <w:sz w:val="24"/>
          <w:szCs w:val="24"/>
        </w:rPr>
        <w:t>za oznamovateľ</w:t>
      </w:r>
      <w:r w:rsidRPr="005F5BB2">
        <w:rPr>
          <w:rFonts w:ascii="Times New Roman" w:hAnsi="Times New Roman" w:hint="default"/>
          <w:sz w:val="24"/>
          <w:szCs w:val="24"/>
        </w:rPr>
        <w:t xml:space="preserve">a sa </w:t>
      </w:r>
      <w:r w:rsidR="006A2D6B">
        <w:rPr>
          <w:rFonts w:ascii="Times New Roman" w:hAnsi="Times New Roman" w:hint="default"/>
          <w:sz w:val="24"/>
          <w:szCs w:val="24"/>
        </w:rPr>
        <w:t>okrem §</w:t>
      </w:r>
      <w:r w:rsidR="006A2D6B">
        <w:rPr>
          <w:rFonts w:ascii="Times New Roman" w:hAnsi="Times New Roman" w:hint="default"/>
          <w:sz w:val="24"/>
          <w:szCs w:val="24"/>
        </w:rPr>
        <w:t xml:space="preserve"> 9 </w:t>
      </w:r>
      <w:r w:rsidRPr="005F5BB2">
        <w:rPr>
          <w:rFonts w:ascii="Times New Roman" w:hAnsi="Times New Roman" w:hint="default"/>
          <w:sz w:val="24"/>
          <w:szCs w:val="24"/>
        </w:rPr>
        <w:t>považ</w:t>
      </w:r>
      <w:r w:rsidRPr="005F5BB2">
        <w:rPr>
          <w:rFonts w:ascii="Times New Roman" w:hAnsi="Times New Roman" w:hint="default"/>
          <w:sz w:val="24"/>
          <w:szCs w:val="24"/>
        </w:rPr>
        <w:t>uje aj jemu blí</w:t>
      </w:r>
      <w:r w:rsidRPr="005F5BB2">
        <w:rPr>
          <w:rFonts w:ascii="Times New Roman" w:hAnsi="Times New Roman" w:hint="default"/>
          <w:sz w:val="24"/>
          <w:szCs w:val="24"/>
        </w:rPr>
        <w:t>zka osoba,</w:t>
      </w:r>
      <w:r w:rsidRPr="00A22394">
        <w:rPr>
          <w:rFonts w:ascii="Times New Roman" w:hAnsi="Times New Roman"/>
          <w:sz w:val="24"/>
          <w:szCs w:val="24"/>
        </w:rPr>
        <w:t xml:space="preserve"> ak je v </w:t>
      </w:r>
      <w:r w:rsidRPr="00A22394">
        <w:rPr>
          <w:rFonts w:ascii="Times New Roman" w:hAnsi="Times New Roman" w:hint="default"/>
          <w:sz w:val="24"/>
          <w:szCs w:val="24"/>
        </w:rPr>
        <w:t>pracovnoprá</w:t>
      </w:r>
      <w:r w:rsidRPr="00A22394">
        <w:rPr>
          <w:rFonts w:ascii="Times New Roman" w:hAnsi="Times New Roman" w:hint="default"/>
          <w:sz w:val="24"/>
          <w:szCs w:val="24"/>
        </w:rPr>
        <w:t>vnom vzť</w:t>
      </w:r>
      <w:r w:rsidRPr="00A22394">
        <w:rPr>
          <w:rFonts w:ascii="Times New Roman" w:hAnsi="Times New Roman" w:hint="default"/>
          <w:sz w:val="24"/>
          <w:szCs w:val="24"/>
        </w:rPr>
        <w:t xml:space="preserve">ahu </w:t>
      </w:r>
      <w:r w:rsidRPr="00464233">
        <w:rPr>
          <w:rFonts w:ascii="Times New Roman" w:hAnsi="Times New Roman"/>
          <w:sz w:val="24"/>
          <w:szCs w:val="24"/>
        </w:rPr>
        <w:t>k </w:t>
      </w:r>
      <w:r w:rsidRPr="00464233">
        <w:rPr>
          <w:rFonts w:ascii="Times New Roman" w:hAnsi="Times New Roman" w:hint="default"/>
          <w:sz w:val="24"/>
          <w:szCs w:val="24"/>
        </w:rPr>
        <w:t>tomu isté</w:t>
      </w:r>
      <w:r w:rsidRPr="00464233">
        <w:rPr>
          <w:rFonts w:ascii="Times New Roman" w:hAnsi="Times New Roman" w:hint="default"/>
          <w:sz w:val="24"/>
          <w:szCs w:val="24"/>
        </w:rPr>
        <w:t>mu zamestn</w:t>
      </w:r>
      <w:r w:rsidRPr="005F5BB2">
        <w:rPr>
          <w:rFonts w:ascii="Times New Roman" w:hAnsi="Times New Roman" w:hint="default"/>
          <w:sz w:val="24"/>
          <w:szCs w:val="24"/>
        </w:rPr>
        <w:t>á</w:t>
      </w:r>
      <w:r w:rsidRPr="005F5BB2">
        <w:rPr>
          <w:rFonts w:ascii="Times New Roman" w:hAnsi="Times New Roman" w:hint="default"/>
          <w:sz w:val="24"/>
          <w:szCs w:val="24"/>
        </w:rPr>
        <w:t>vateľ</w:t>
      </w:r>
      <w:r w:rsidRPr="005F5BB2">
        <w:rPr>
          <w:rFonts w:ascii="Times New Roman" w:hAnsi="Times New Roman" w:hint="default"/>
          <w:sz w:val="24"/>
          <w:szCs w:val="24"/>
        </w:rPr>
        <w:t>ovi,</w:t>
      </w:r>
    </w:p>
    <w:p w:rsidR="009A3C8E" w:rsidRPr="00CF04E7" w:rsidP="00472CA9">
      <w:pPr>
        <w:pStyle w:val="NoSpacing"/>
        <w:numPr>
          <w:numId w:val="1"/>
        </w:numPr>
        <w:bidi w:val="0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A22394">
        <w:rPr>
          <w:rFonts w:ascii="Times New Roman" w:hAnsi="Times New Roman" w:hint="default"/>
          <w:sz w:val="24"/>
          <w:szCs w:val="24"/>
        </w:rPr>
        <w:t>ozná</w:t>
      </w:r>
      <w:r w:rsidRPr="00A22394">
        <w:rPr>
          <w:rFonts w:ascii="Times New Roman" w:hAnsi="Times New Roman" w:hint="default"/>
          <w:sz w:val="24"/>
          <w:szCs w:val="24"/>
        </w:rPr>
        <w:t>mení</w:t>
      </w:r>
      <w:r w:rsidRPr="00A22394">
        <w:rPr>
          <w:rFonts w:ascii="Times New Roman" w:hAnsi="Times New Roman" w:hint="default"/>
          <w:sz w:val="24"/>
          <w:szCs w:val="24"/>
        </w:rPr>
        <w:t>m uvedenie skutoč</w:t>
      </w:r>
      <w:r w:rsidRPr="00A22394">
        <w:rPr>
          <w:rFonts w:ascii="Times New Roman" w:hAnsi="Times New Roman" w:hint="default"/>
          <w:sz w:val="24"/>
          <w:szCs w:val="24"/>
        </w:rPr>
        <w:t>ností,</w:t>
      </w:r>
      <w:r w:rsidRPr="00A22394" w:rsidR="003B376E">
        <w:rPr>
          <w:rFonts w:ascii="Times New Roman" w:hAnsi="Times New Roman"/>
          <w:sz w:val="24"/>
          <w:szCs w:val="24"/>
        </w:rPr>
        <w:t xml:space="preserve"> o ktor</w:t>
      </w:r>
      <w:r w:rsidRPr="00AD1C39" w:rsidR="003B376E">
        <w:rPr>
          <w:rFonts w:ascii="Times New Roman" w:hAnsi="Times New Roman" w:hint="default"/>
          <w:sz w:val="24"/>
          <w:szCs w:val="24"/>
        </w:rPr>
        <w:t>ý</w:t>
      </w:r>
      <w:r w:rsidRPr="00AD1C39" w:rsidR="003B376E">
        <w:rPr>
          <w:rFonts w:ascii="Times New Roman" w:hAnsi="Times New Roman" w:hint="default"/>
          <w:sz w:val="24"/>
          <w:szCs w:val="24"/>
        </w:rPr>
        <w:t>ch</w:t>
      </w:r>
      <w:r w:rsidRPr="00464233" w:rsidR="003B376E">
        <w:rPr>
          <w:rFonts w:ascii="Times New Roman" w:hAnsi="Times New Roman" w:hint="default"/>
          <w:sz w:val="24"/>
          <w:szCs w:val="24"/>
        </w:rPr>
        <w:t xml:space="preserve"> sa fyzická</w:t>
      </w:r>
      <w:r w:rsidRPr="00464233" w:rsidR="003B376E">
        <w:rPr>
          <w:rFonts w:ascii="Times New Roman" w:hAnsi="Times New Roman" w:hint="default"/>
          <w:sz w:val="24"/>
          <w:szCs w:val="24"/>
        </w:rPr>
        <w:t xml:space="preserve"> osoba dozvedela v </w:t>
      </w:r>
      <w:r w:rsidRPr="00464233" w:rsidR="003B376E">
        <w:rPr>
          <w:rFonts w:ascii="Times New Roman" w:hAnsi="Times New Roman" w:hint="default"/>
          <w:sz w:val="24"/>
          <w:szCs w:val="24"/>
        </w:rPr>
        <w:t>sú</w:t>
      </w:r>
      <w:r w:rsidRPr="00464233" w:rsidR="003B376E">
        <w:rPr>
          <w:rFonts w:ascii="Times New Roman" w:hAnsi="Times New Roman" w:hint="default"/>
          <w:sz w:val="24"/>
          <w:szCs w:val="24"/>
        </w:rPr>
        <w:t>vislosti s </w:t>
      </w:r>
      <w:r w:rsidRPr="00464233" w:rsidR="003B376E">
        <w:rPr>
          <w:rFonts w:ascii="Times New Roman" w:hAnsi="Times New Roman" w:hint="default"/>
          <w:sz w:val="24"/>
          <w:szCs w:val="24"/>
        </w:rPr>
        <w:t>vý</w:t>
      </w:r>
      <w:r w:rsidRPr="00464233" w:rsidR="003B376E">
        <w:rPr>
          <w:rFonts w:ascii="Times New Roman" w:hAnsi="Times New Roman" w:hint="default"/>
          <w:sz w:val="24"/>
          <w:szCs w:val="24"/>
        </w:rPr>
        <w:t>konom svojho zamestnania, povolania, postavenia alebo funkcie</w:t>
      </w:r>
      <w:r w:rsidRPr="005F5BB2" w:rsidR="003B376E">
        <w:rPr>
          <w:rFonts w:ascii="Times New Roman" w:hAnsi="Times New Roman"/>
          <w:sz w:val="24"/>
          <w:szCs w:val="24"/>
        </w:rPr>
        <w:t xml:space="preserve"> a</w:t>
      </w:r>
      <w:r w:rsidRPr="005F5BB2">
        <w:rPr>
          <w:rFonts w:ascii="Times New Roman" w:hAnsi="Times New Roman" w:hint="default"/>
          <w:sz w:val="24"/>
          <w:szCs w:val="24"/>
        </w:rPr>
        <w:t xml:space="preserve"> ktoré</w:t>
      </w:r>
      <w:r w:rsidRPr="005F5BB2">
        <w:rPr>
          <w:rFonts w:ascii="Times New Roman" w:hAnsi="Times New Roman" w:hint="default"/>
          <w:sz w:val="24"/>
          <w:szCs w:val="24"/>
        </w:rPr>
        <w:t xml:space="preserve"> môž</w:t>
      </w:r>
      <w:r w:rsidRPr="005F5BB2">
        <w:rPr>
          <w:rFonts w:ascii="Times New Roman" w:hAnsi="Times New Roman" w:hint="default"/>
          <w:sz w:val="24"/>
          <w:szCs w:val="24"/>
        </w:rPr>
        <w:t>u vý</w:t>
      </w:r>
      <w:r w:rsidRPr="005F5BB2">
        <w:rPr>
          <w:rFonts w:ascii="Times New Roman" w:hAnsi="Times New Roman" w:hint="default"/>
          <w:sz w:val="24"/>
          <w:szCs w:val="24"/>
        </w:rPr>
        <w:t>znam</w:t>
      </w:r>
      <w:r w:rsidRPr="005F5BB2">
        <w:rPr>
          <w:rFonts w:ascii="Times New Roman" w:hAnsi="Times New Roman" w:hint="default"/>
          <w:sz w:val="24"/>
          <w:szCs w:val="24"/>
        </w:rPr>
        <w:t>nou mierou prispieť</w:t>
      </w:r>
      <w:r w:rsidRPr="005F5BB2">
        <w:rPr>
          <w:rFonts w:ascii="Times New Roman" w:hAnsi="Times New Roman" w:hint="default"/>
          <w:sz w:val="24"/>
          <w:szCs w:val="24"/>
        </w:rPr>
        <w:t xml:space="preserve"> alebo prispeli k </w:t>
      </w:r>
      <w:r w:rsidRPr="005F5BB2">
        <w:rPr>
          <w:rFonts w:ascii="Times New Roman" w:hAnsi="Times New Roman" w:hint="default"/>
          <w:sz w:val="24"/>
          <w:szCs w:val="24"/>
        </w:rPr>
        <w:t>objasneniu zá</w:t>
      </w:r>
      <w:r w:rsidRPr="005F5BB2">
        <w:rPr>
          <w:rFonts w:ascii="Times New Roman" w:hAnsi="Times New Roman" w:hint="default"/>
          <w:sz w:val="24"/>
          <w:szCs w:val="24"/>
        </w:rPr>
        <w:t>važ</w:t>
      </w:r>
      <w:r w:rsidRPr="005F5BB2">
        <w:rPr>
          <w:rFonts w:ascii="Times New Roman" w:hAnsi="Times New Roman" w:hint="default"/>
          <w:sz w:val="24"/>
          <w:szCs w:val="24"/>
        </w:rPr>
        <w:t>nej protispoloč</w:t>
      </w:r>
      <w:r w:rsidRPr="005F5BB2">
        <w:rPr>
          <w:rFonts w:ascii="Times New Roman" w:hAnsi="Times New Roman" w:hint="default"/>
          <w:sz w:val="24"/>
          <w:szCs w:val="24"/>
        </w:rPr>
        <w:t>enskej č</w:t>
      </w:r>
      <w:r w:rsidRPr="005F5BB2">
        <w:rPr>
          <w:rFonts w:ascii="Times New Roman" w:hAnsi="Times New Roman" w:hint="default"/>
          <w:sz w:val="24"/>
          <w:szCs w:val="24"/>
        </w:rPr>
        <w:t>i</w:t>
      </w:r>
      <w:r w:rsidRPr="00CF04E7">
        <w:rPr>
          <w:rFonts w:ascii="Times New Roman" w:hAnsi="Times New Roman"/>
          <w:sz w:val="24"/>
          <w:szCs w:val="24"/>
        </w:rPr>
        <w:t>nnosti alebo k </w:t>
      </w:r>
      <w:r w:rsidRPr="00CF04E7">
        <w:rPr>
          <w:rFonts w:ascii="Times New Roman" w:hAnsi="Times New Roman" w:hint="default"/>
          <w:sz w:val="24"/>
          <w:szCs w:val="24"/>
        </w:rPr>
        <w:t>zisteniu alebo usvedč</w:t>
      </w:r>
      <w:r w:rsidRPr="00CF04E7">
        <w:rPr>
          <w:rFonts w:ascii="Times New Roman" w:hAnsi="Times New Roman" w:hint="default"/>
          <w:sz w:val="24"/>
          <w:szCs w:val="24"/>
        </w:rPr>
        <w:t>eniu jej pá</w:t>
      </w:r>
      <w:r w:rsidRPr="00CF04E7">
        <w:rPr>
          <w:rFonts w:ascii="Times New Roman" w:hAnsi="Times New Roman" w:hint="default"/>
          <w:sz w:val="24"/>
          <w:szCs w:val="24"/>
        </w:rPr>
        <w:t>chateľ</w:t>
      </w:r>
      <w:r w:rsidRPr="00CF04E7">
        <w:rPr>
          <w:rFonts w:ascii="Times New Roman" w:hAnsi="Times New Roman" w:hint="default"/>
          <w:sz w:val="24"/>
          <w:szCs w:val="24"/>
        </w:rPr>
        <w:t xml:space="preserve">a, </w:t>
      </w:r>
    </w:p>
    <w:p w:rsidR="00CE2C09" w:rsidRPr="003A7C41" w:rsidP="00472CA9">
      <w:pPr>
        <w:pStyle w:val="NoSpacing"/>
        <w:numPr>
          <w:numId w:val="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3C8E" w:rsidR="00034755">
        <w:rPr>
          <w:rFonts w:ascii="Times New Roman" w:hAnsi="Times New Roman" w:hint="default"/>
          <w:sz w:val="24"/>
          <w:szCs w:val="24"/>
        </w:rPr>
        <w:t>zá</w:t>
      </w:r>
      <w:r w:rsidRPr="009A3C8E" w:rsidR="00034755">
        <w:rPr>
          <w:rFonts w:ascii="Times New Roman" w:hAnsi="Times New Roman" w:hint="default"/>
          <w:sz w:val="24"/>
          <w:szCs w:val="24"/>
        </w:rPr>
        <w:t>važ</w:t>
      </w:r>
      <w:r w:rsidRPr="009A3C8E" w:rsidR="00034755">
        <w:rPr>
          <w:rFonts w:ascii="Times New Roman" w:hAnsi="Times New Roman" w:hint="default"/>
          <w:sz w:val="24"/>
          <w:szCs w:val="24"/>
        </w:rPr>
        <w:t>nou protispoloč</w:t>
      </w:r>
      <w:r w:rsidRPr="009A3C8E" w:rsidR="00034755">
        <w:rPr>
          <w:rFonts w:ascii="Times New Roman" w:hAnsi="Times New Roman" w:hint="default"/>
          <w:sz w:val="24"/>
          <w:szCs w:val="24"/>
        </w:rPr>
        <w:t>enskou č</w:t>
      </w:r>
      <w:r w:rsidRPr="009A3C8E" w:rsidR="00034755">
        <w:rPr>
          <w:rFonts w:ascii="Times New Roman" w:hAnsi="Times New Roman" w:hint="default"/>
          <w:sz w:val="24"/>
          <w:szCs w:val="24"/>
        </w:rPr>
        <w:t>innosť</w:t>
      </w:r>
      <w:r w:rsidRPr="009A3C8E" w:rsidR="00034755">
        <w:rPr>
          <w:rFonts w:ascii="Times New Roman" w:hAnsi="Times New Roman" w:hint="default"/>
          <w:sz w:val="24"/>
          <w:szCs w:val="24"/>
        </w:rPr>
        <w:t xml:space="preserve">ou </w:t>
      </w:r>
      <w:r w:rsidRPr="003A7C41" w:rsidR="0002073D">
        <w:rPr>
          <w:rFonts w:ascii="Times New Roman" w:hAnsi="Times New Roman" w:hint="default"/>
          <w:sz w:val="24"/>
          <w:szCs w:val="24"/>
        </w:rPr>
        <w:t>protiprá</w:t>
      </w:r>
      <w:r w:rsidRPr="003A7C41" w:rsidR="0002073D">
        <w:rPr>
          <w:rFonts w:ascii="Times New Roman" w:hAnsi="Times New Roman" w:hint="default"/>
          <w:sz w:val="24"/>
          <w:szCs w:val="24"/>
        </w:rPr>
        <w:t xml:space="preserve">vne </w:t>
      </w:r>
      <w:r w:rsidRPr="003A7C41" w:rsidR="00034755">
        <w:rPr>
          <w:rFonts w:ascii="Times New Roman" w:hAnsi="Times New Roman"/>
          <w:sz w:val="24"/>
          <w:szCs w:val="24"/>
        </w:rPr>
        <w:t>konanie</w:t>
      </w:r>
      <w:r w:rsidRPr="003A7C41" w:rsidR="0002073D">
        <w:rPr>
          <w:rFonts w:ascii="Times New Roman" w:hAnsi="Times New Roman"/>
          <w:sz w:val="24"/>
          <w:szCs w:val="24"/>
        </w:rPr>
        <w:t>,</w:t>
      </w:r>
      <w:r w:rsidRPr="003A7C41" w:rsidR="005B6268">
        <w:rPr>
          <w:rFonts w:ascii="Times New Roman" w:hAnsi="Times New Roman" w:hint="default"/>
          <w:sz w:val="24"/>
          <w:szCs w:val="24"/>
        </w:rPr>
        <w:t xml:space="preserve"> ktoré</w:t>
      </w:r>
      <w:r w:rsidRPr="003A7C41" w:rsidR="005B6268">
        <w:rPr>
          <w:rFonts w:ascii="Times New Roman" w:hAnsi="Times New Roman" w:hint="default"/>
          <w:sz w:val="24"/>
          <w:szCs w:val="24"/>
        </w:rPr>
        <w:t xml:space="preserve"> je</w:t>
      </w:r>
    </w:p>
    <w:p w:rsidR="00CE2C09" w:rsidRPr="004370A8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70A8" w:rsidR="00F9566D">
        <w:rPr>
          <w:rFonts w:ascii="Times New Roman" w:hAnsi="Times New Roman" w:hint="default"/>
          <w:sz w:val="24"/>
          <w:szCs w:val="24"/>
        </w:rPr>
        <w:t>niektorý</w:t>
      </w:r>
      <w:r w:rsidRPr="004370A8" w:rsidR="00F9566D">
        <w:rPr>
          <w:rFonts w:ascii="Times New Roman" w:hAnsi="Times New Roman" w:hint="default"/>
          <w:sz w:val="24"/>
          <w:szCs w:val="24"/>
        </w:rPr>
        <w:t>m z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trestn</w:t>
      </w:r>
      <w:r w:rsidRPr="004370A8" w:rsidR="0002073D">
        <w:rPr>
          <w:rFonts w:ascii="Times New Roman" w:hAnsi="Times New Roman" w:hint="default"/>
          <w:sz w:val="24"/>
          <w:szCs w:val="24"/>
        </w:rPr>
        <w:t>ý</w:t>
      </w:r>
      <w:r w:rsidRPr="004370A8" w:rsidR="0002073D">
        <w:rPr>
          <w:rFonts w:ascii="Times New Roman" w:hAnsi="Times New Roman" w:hint="default"/>
          <w:sz w:val="24"/>
          <w:szCs w:val="24"/>
        </w:rPr>
        <w:t>ch</w:t>
      </w:r>
      <w:r w:rsidRPr="004370A8" w:rsidR="00F9566D">
        <w:rPr>
          <w:rFonts w:ascii="Times New Roman" w:hAnsi="Times New Roman" w:hint="default"/>
          <w:sz w:val="24"/>
          <w:szCs w:val="24"/>
        </w:rPr>
        <w:t xml:space="preserve"> č</w:t>
      </w:r>
      <w:r w:rsidRPr="004370A8" w:rsidR="00F9566D">
        <w:rPr>
          <w:rFonts w:ascii="Times New Roman" w:hAnsi="Times New Roman" w:hint="default"/>
          <w:sz w:val="24"/>
          <w:szCs w:val="24"/>
        </w:rPr>
        <w:t>in</w:t>
      </w:r>
      <w:r w:rsidRPr="004370A8" w:rsidR="0002073D">
        <w:rPr>
          <w:rFonts w:ascii="Times New Roman" w:hAnsi="Times New Roman"/>
          <w:sz w:val="24"/>
          <w:szCs w:val="24"/>
        </w:rPr>
        <w:t>ov</w:t>
      </w:r>
      <w:r w:rsidRPr="004370A8" w:rsidR="00F9566D">
        <w:rPr>
          <w:rFonts w:ascii="Times New Roman" w:hAnsi="Times New Roman"/>
          <w:sz w:val="24"/>
          <w:szCs w:val="24"/>
        </w:rPr>
        <w:t xml:space="preserve"> </w:t>
      </w:r>
      <w:r w:rsidR="0040488B">
        <w:rPr>
          <w:rFonts w:ascii="Times New Roman" w:hAnsi="Times New Roman" w:hint="default"/>
          <w:sz w:val="24"/>
          <w:szCs w:val="24"/>
        </w:rPr>
        <w:t>poš</w:t>
      </w:r>
      <w:r w:rsidR="0040488B">
        <w:rPr>
          <w:rFonts w:ascii="Times New Roman" w:hAnsi="Times New Roman" w:hint="default"/>
          <w:sz w:val="24"/>
          <w:szCs w:val="24"/>
        </w:rPr>
        <w:t>kodzovania finanč</w:t>
      </w:r>
      <w:r w:rsidR="0040488B">
        <w:rPr>
          <w:rFonts w:ascii="Times New Roman" w:hAnsi="Times New Roman" w:hint="default"/>
          <w:sz w:val="24"/>
          <w:szCs w:val="24"/>
        </w:rPr>
        <w:t>ný</w:t>
      </w:r>
      <w:r w:rsidR="0040488B">
        <w:rPr>
          <w:rFonts w:ascii="Times New Roman" w:hAnsi="Times New Roman" w:hint="default"/>
          <w:sz w:val="24"/>
          <w:szCs w:val="24"/>
        </w:rPr>
        <w:t>ch zá</w:t>
      </w:r>
      <w:r w:rsidR="0040488B">
        <w:rPr>
          <w:rFonts w:ascii="Times New Roman" w:hAnsi="Times New Roman" w:hint="default"/>
          <w:sz w:val="24"/>
          <w:szCs w:val="24"/>
        </w:rPr>
        <w:t>ujmov Euró</w:t>
      </w:r>
      <w:r w:rsidR="0040488B">
        <w:rPr>
          <w:rFonts w:ascii="Times New Roman" w:hAnsi="Times New Roman" w:hint="default"/>
          <w:sz w:val="24"/>
          <w:szCs w:val="24"/>
        </w:rPr>
        <w:t>pskych spoloč</w:t>
      </w:r>
      <w:r w:rsidR="0040488B">
        <w:rPr>
          <w:rFonts w:ascii="Times New Roman" w:hAnsi="Times New Roman" w:hint="default"/>
          <w:sz w:val="24"/>
          <w:szCs w:val="24"/>
        </w:rPr>
        <w:t>enstiev podľ</w:t>
      </w:r>
      <w:r w:rsidR="0040488B">
        <w:rPr>
          <w:rFonts w:ascii="Times New Roman" w:hAnsi="Times New Roman" w:hint="default"/>
          <w:sz w:val="24"/>
          <w:szCs w:val="24"/>
        </w:rPr>
        <w:t>a §</w:t>
      </w:r>
      <w:r w:rsidR="0040488B">
        <w:rPr>
          <w:rFonts w:ascii="Times New Roman" w:hAnsi="Times New Roman" w:hint="default"/>
          <w:sz w:val="24"/>
          <w:szCs w:val="24"/>
        </w:rPr>
        <w:t xml:space="preserve"> 261 až</w:t>
      </w:r>
      <w:r w:rsidR="0040488B">
        <w:rPr>
          <w:rFonts w:ascii="Times New Roman" w:hAnsi="Times New Roman" w:hint="default"/>
          <w:sz w:val="24"/>
          <w:szCs w:val="24"/>
        </w:rPr>
        <w:t xml:space="preserve"> 263 Trestné</w:t>
      </w:r>
      <w:r w:rsidR="0040488B">
        <w:rPr>
          <w:rFonts w:ascii="Times New Roman" w:hAnsi="Times New Roman" w:hint="default"/>
          <w:sz w:val="24"/>
          <w:szCs w:val="24"/>
        </w:rPr>
        <w:t>ho zá</w:t>
      </w:r>
      <w:r w:rsidR="0040488B">
        <w:rPr>
          <w:rFonts w:ascii="Times New Roman" w:hAnsi="Times New Roman" w:hint="default"/>
          <w:sz w:val="24"/>
          <w:szCs w:val="24"/>
        </w:rPr>
        <w:t>kona, trestný</w:t>
      </w:r>
      <w:r w:rsidR="0040488B">
        <w:rPr>
          <w:rFonts w:ascii="Times New Roman" w:hAnsi="Times New Roman" w:hint="default"/>
          <w:sz w:val="24"/>
          <w:szCs w:val="24"/>
        </w:rPr>
        <w:t>m č</w:t>
      </w:r>
      <w:r w:rsidR="0040488B">
        <w:rPr>
          <w:rFonts w:ascii="Times New Roman" w:hAnsi="Times New Roman" w:hint="default"/>
          <w:sz w:val="24"/>
          <w:szCs w:val="24"/>
        </w:rPr>
        <w:t>inom machiná</w:t>
      </w:r>
      <w:r w:rsidR="0040488B">
        <w:rPr>
          <w:rFonts w:ascii="Times New Roman" w:hAnsi="Times New Roman" w:hint="default"/>
          <w:sz w:val="24"/>
          <w:szCs w:val="24"/>
        </w:rPr>
        <w:t>cie pri verejnom obstará</w:t>
      </w:r>
      <w:r w:rsidR="0040488B">
        <w:rPr>
          <w:rFonts w:ascii="Times New Roman" w:hAnsi="Times New Roman" w:hint="default"/>
          <w:sz w:val="24"/>
          <w:szCs w:val="24"/>
        </w:rPr>
        <w:t>vaní</w:t>
      </w:r>
      <w:r w:rsidR="0040488B">
        <w:rPr>
          <w:rFonts w:ascii="Times New Roman" w:hAnsi="Times New Roman" w:hint="default"/>
          <w:sz w:val="24"/>
          <w:szCs w:val="24"/>
        </w:rPr>
        <w:t xml:space="preserve"> a </w:t>
      </w:r>
      <w:r w:rsidR="0040488B">
        <w:rPr>
          <w:rFonts w:ascii="Times New Roman" w:hAnsi="Times New Roman" w:hint="default"/>
          <w:sz w:val="24"/>
          <w:szCs w:val="24"/>
        </w:rPr>
        <w:t>verejnej draž</w:t>
      </w:r>
      <w:r w:rsidR="0040488B">
        <w:rPr>
          <w:rFonts w:ascii="Times New Roman" w:hAnsi="Times New Roman" w:hint="default"/>
          <w:sz w:val="24"/>
          <w:szCs w:val="24"/>
        </w:rPr>
        <w:t>be podľ</w:t>
      </w:r>
      <w:r w:rsidR="0040488B">
        <w:rPr>
          <w:rFonts w:ascii="Times New Roman" w:hAnsi="Times New Roman" w:hint="default"/>
          <w:sz w:val="24"/>
          <w:szCs w:val="24"/>
        </w:rPr>
        <w:t>a §</w:t>
      </w:r>
      <w:r w:rsidR="0040488B">
        <w:rPr>
          <w:rFonts w:ascii="Times New Roman" w:hAnsi="Times New Roman" w:hint="default"/>
          <w:sz w:val="24"/>
          <w:szCs w:val="24"/>
        </w:rPr>
        <w:t xml:space="preserve"> 266 Trestné</w:t>
      </w:r>
      <w:r w:rsidR="0040488B">
        <w:rPr>
          <w:rFonts w:ascii="Times New Roman" w:hAnsi="Times New Roman" w:hint="default"/>
          <w:sz w:val="24"/>
          <w:szCs w:val="24"/>
        </w:rPr>
        <w:t>ho zá</w:t>
      </w:r>
      <w:r w:rsidR="0040488B">
        <w:rPr>
          <w:rFonts w:ascii="Times New Roman" w:hAnsi="Times New Roman" w:hint="default"/>
          <w:sz w:val="24"/>
          <w:szCs w:val="24"/>
        </w:rPr>
        <w:t>kona</w:t>
      </w:r>
      <w:r w:rsidRPr="004370A8" w:rsidR="0040488B">
        <w:rPr>
          <w:rFonts w:ascii="Times New Roman" w:hAnsi="Times New Roman"/>
          <w:sz w:val="24"/>
          <w:szCs w:val="24"/>
        </w:rPr>
        <w:t>,</w:t>
      </w:r>
      <w:r w:rsidR="0040488B">
        <w:rPr>
          <w:rFonts w:ascii="Times New Roman" w:hAnsi="Times New Roman" w:hint="default"/>
          <w:sz w:val="24"/>
          <w:szCs w:val="24"/>
        </w:rPr>
        <w:t xml:space="preserve"> niektorý</w:t>
      </w:r>
      <w:r w:rsidR="0040488B">
        <w:rPr>
          <w:rFonts w:ascii="Times New Roman" w:hAnsi="Times New Roman" w:hint="default"/>
          <w:sz w:val="24"/>
          <w:szCs w:val="24"/>
        </w:rPr>
        <w:t>m z </w:t>
      </w:r>
      <w:r w:rsidR="0040488B">
        <w:rPr>
          <w:rFonts w:ascii="Times New Roman" w:hAnsi="Times New Roman" w:hint="default"/>
          <w:sz w:val="24"/>
          <w:szCs w:val="24"/>
        </w:rPr>
        <w:t>trestný</w:t>
      </w:r>
      <w:r w:rsidR="0040488B">
        <w:rPr>
          <w:rFonts w:ascii="Times New Roman" w:hAnsi="Times New Roman" w:hint="default"/>
          <w:sz w:val="24"/>
          <w:szCs w:val="24"/>
        </w:rPr>
        <w:t>ch č</w:t>
      </w:r>
      <w:r w:rsidR="0040488B">
        <w:rPr>
          <w:rFonts w:ascii="Times New Roman" w:hAnsi="Times New Roman" w:hint="default"/>
          <w:sz w:val="24"/>
          <w:szCs w:val="24"/>
        </w:rPr>
        <w:t xml:space="preserve">inov </w:t>
      </w:r>
      <w:r w:rsidRPr="004370A8" w:rsidR="003555E3">
        <w:rPr>
          <w:rFonts w:ascii="Times New Roman" w:hAnsi="Times New Roman" w:hint="default"/>
          <w:sz w:val="24"/>
          <w:szCs w:val="24"/>
        </w:rPr>
        <w:t>verejný</w:t>
      </w:r>
      <w:r w:rsidRPr="004370A8" w:rsidR="003555E3">
        <w:rPr>
          <w:rFonts w:ascii="Times New Roman" w:hAnsi="Times New Roman" w:hint="default"/>
          <w:sz w:val="24"/>
          <w:szCs w:val="24"/>
        </w:rPr>
        <w:t>ch č</w:t>
      </w:r>
      <w:r w:rsidRPr="004370A8" w:rsidR="003555E3">
        <w:rPr>
          <w:rFonts w:ascii="Times New Roman" w:hAnsi="Times New Roman" w:hint="default"/>
          <w:sz w:val="24"/>
          <w:szCs w:val="24"/>
        </w:rPr>
        <w:t>initeľ</w:t>
      </w:r>
      <w:r w:rsidRPr="004370A8" w:rsidR="003555E3">
        <w:rPr>
          <w:rFonts w:ascii="Times New Roman" w:hAnsi="Times New Roman" w:hint="default"/>
          <w:sz w:val="24"/>
          <w:szCs w:val="24"/>
        </w:rPr>
        <w:t>ov podľ</w:t>
      </w:r>
      <w:r w:rsidRPr="004370A8" w:rsidR="003555E3">
        <w:rPr>
          <w:rFonts w:ascii="Times New Roman" w:hAnsi="Times New Roman" w:hint="default"/>
          <w:sz w:val="24"/>
          <w:szCs w:val="24"/>
        </w:rPr>
        <w:t>a ô</w:t>
      </w:r>
      <w:r w:rsidRPr="004370A8" w:rsidR="003555E3">
        <w:rPr>
          <w:rFonts w:ascii="Times New Roman" w:hAnsi="Times New Roman" w:hint="default"/>
          <w:sz w:val="24"/>
          <w:szCs w:val="24"/>
        </w:rPr>
        <w:t>smej hlavy druhé</w:t>
      </w:r>
      <w:r w:rsidRPr="004370A8" w:rsidR="003555E3">
        <w:rPr>
          <w:rFonts w:ascii="Times New Roman" w:hAnsi="Times New Roman" w:hint="default"/>
          <w:sz w:val="24"/>
          <w:szCs w:val="24"/>
        </w:rPr>
        <w:t>ho dielu</w:t>
      </w:r>
      <w:r w:rsidR="0085362F">
        <w:rPr>
          <w:rFonts w:ascii="Times New Roman" w:hAnsi="Times New Roman"/>
          <w:sz w:val="24"/>
          <w:szCs w:val="24"/>
        </w:rPr>
        <w:t xml:space="preserve"> osobitnej</w:t>
      </w:r>
      <w:r w:rsidR="0085362F">
        <w:rPr>
          <w:rFonts w:ascii="Times New Roman" w:hAnsi="Times New Roman" w:hint="default"/>
          <w:sz w:val="24"/>
          <w:szCs w:val="24"/>
        </w:rPr>
        <w:t xml:space="preserve"> č</w:t>
      </w:r>
      <w:r w:rsidR="0085362F">
        <w:rPr>
          <w:rFonts w:ascii="Times New Roman" w:hAnsi="Times New Roman" w:hint="default"/>
          <w:sz w:val="24"/>
          <w:szCs w:val="24"/>
        </w:rPr>
        <w:t>asti Trestné</w:t>
      </w:r>
      <w:r w:rsidR="0085362F">
        <w:rPr>
          <w:rFonts w:ascii="Times New Roman" w:hAnsi="Times New Roman" w:hint="default"/>
          <w:sz w:val="24"/>
          <w:szCs w:val="24"/>
        </w:rPr>
        <w:t>ho zá</w:t>
      </w:r>
      <w:r w:rsidR="0085362F">
        <w:rPr>
          <w:rFonts w:ascii="Times New Roman" w:hAnsi="Times New Roman" w:hint="default"/>
          <w:sz w:val="24"/>
          <w:szCs w:val="24"/>
        </w:rPr>
        <w:t>kona</w:t>
      </w:r>
      <w:r w:rsidR="0040488B">
        <w:rPr>
          <w:rFonts w:ascii="Times New Roman" w:hAnsi="Times New Roman"/>
          <w:sz w:val="24"/>
          <w:szCs w:val="24"/>
        </w:rPr>
        <w:t xml:space="preserve"> alebo</w:t>
      </w:r>
      <w:r w:rsidRPr="004370A8" w:rsidR="003555E3">
        <w:rPr>
          <w:rFonts w:ascii="Times New Roman" w:hAnsi="Times New Roman" w:hint="default"/>
          <w:sz w:val="24"/>
          <w:szCs w:val="24"/>
        </w:rPr>
        <w:t xml:space="preserve"> niektorý</w:t>
      </w:r>
      <w:r w:rsidRPr="004370A8" w:rsidR="003555E3">
        <w:rPr>
          <w:rFonts w:ascii="Times New Roman" w:hAnsi="Times New Roman" w:hint="default"/>
          <w:sz w:val="24"/>
          <w:szCs w:val="24"/>
        </w:rPr>
        <w:t>m z </w:t>
      </w:r>
      <w:r w:rsidRPr="004370A8" w:rsidR="003555E3">
        <w:rPr>
          <w:rFonts w:ascii="Times New Roman" w:hAnsi="Times New Roman" w:hint="default"/>
          <w:sz w:val="24"/>
          <w:szCs w:val="24"/>
        </w:rPr>
        <w:t>trestný</w:t>
      </w:r>
      <w:r w:rsidRPr="004370A8" w:rsidR="003555E3">
        <w:rPr>
          <w:rFonts w:ascii="Times New Roman" w:hAnsi="Times New Roman" w:hint="default"/>
          <w:sz w:val="24"/>
          <w:szCs w:val="24"/>
        </w:rPr>
        <w:t>ch č</w:t>
      </w:r>
      <w:r w:rsidRPr="004370A8" w:rsidR="003555E3">
        <w:rPr>
          <w:rFonts w:ascii="Times New Roman" w:hAnsi="Times New Roman" w:hint="default"/>
          <w:sz w:val="24"/>
          <w:szCs w:val="24"/>
        </w:rPr>
        <w:t xml:space="preserve">inov </w:t>
      </w:r>
      <w:r w:rsidRPr="004370A8" w:rsidR="00F9566D">
        <w:rPr>
          <w:rFonts w:ascii="Times New Roman" w:hAnsi="Times New Roman" w:hint="default"/>
          <w:sz w:val="24"/>
          <w:szCs w:val="24"/>
        </w:rPr>
        <w:t>korupcie podľ</w:t>
      </w:r>
      <w:r w:rsidRPr="004370A8" w:rsidR="00F9566D">
        <w:rPr>
          <w:rFonts w:ascii="Times New Roman" w:hAnsi="Times New Roman" w:hint="default"/>
          <w:sz w:val="24"/>
          <w:szCs w:val="24"/>
        </w:rPr>
        <w:t>a ô</w:t>
      </w:r>
      <w:r w:rsidRPr="004370A8" w:rsidR="00F9566D">
        <w:rPr>
          <w:rFonts w:ascii="Times New Roman" w:hAnsi="Times New Roman" w:hint="default"/>
          <w:sz w:val="24"/>
          <w:szCs w:val="24"/>
        </w:rPr>
        <w:t>smej hlavy tretieho dielu osobitnej č</w:t>
      </w:r>
      <w:r w:rsidRPr="004370A8" w:rsidR="00F9566D">
        <w:rPr>
          <w:rFonts w:ascii="Times New Roman" w:hAnsi="Times New Roman" w:hint="default"/>
          <w:sz w:val="24"/>
          <w:szCs w:val="24"/>
        </w:rPr>
        <w:t>asti Trestné</w:t>
      </w:r>
      <w:r w:rsidRPr="004370A8" w:rsidR="00F9566D">
        <w:rPr>
          <w:rFonts w:ascii="Times New Roman" w:hAnsi="Times New Roman" w:hint="default"/>
          <w:sz w:val="24"/>
          <w:szCs w:val="24"/>
        </w:rPr>
        <w:t>ho zá</w:t>
      </w:r>
      <w:r w:rsidRPr="004370A8" w:rsidR="00F9566D">
        <w:rPr>
          <w:rFonts w:ascii="Times New Roman" w:hAnsi="Times New Roman" w:hint="default"/>
          <w:sz w:val="24"/>
          <w:szCs w:val="24"/>
        </w:rPr>
        <w:t>kona</w:t>
      </w:r>
      <w:r w:rsidR="001E51E3">
        <w:rPr>
          <w:rFonts w:ascii="Times New Roman" w:hAnsi="Times New Roman"/>
          <w:sz w:val="24"/>
          <w:szCs w:val="24"/>
        </w:rPr>
        <w:t>,</w:t>
      </w:r>
      <w:r w:rsidR="00242901">
        <w:rPr>
          <w:rFonts w:ascii="Times New Roman" w:hAnsi="Times New Roman"/>
          <w:sz w:val="24"/>
          <w:szCs w:val="24"/>
        </w:rPr>
        <w:t xml:space="preserve"> </w:t>
      </w:r>
    </w:p>
    <w:p w:rsidR="00DA357E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trestný</w:t>
      </w:r>
      <w:r>
        <w:rPr>
          <w:rFonts w:ascii="Times New Roman" w:hAnsi="Times New Roman" w:hint="default"/>
          <w:sz w:val="24"/>
          <w:szCs w:val="24"/>
        </w:rPr>
        <w:t>m č</w:t>
      </w:r>
      <w:r>
        <w:rPr>
          <w:rFonts w:ascii="Times New Roman" w:hAnsi="Times New Roman" w:hint="default"/>
          <w:sz w:val="24"/>
          <w:szCs w:val="24"/>
        </w:rPr>
        <w:t>inom, za ktorý</w:t>
      </w:r>
      <w:r>
        <w:rPr>
          <w:rFonts w:ascii="Times New Roman" w:hAnsi="Times New Roman" w:hint="default"/>
          <w:sz w:val="24"/>
          <w:szCs w:val="24"/>
        </w:rPr>
        <w:t xml:space="preserve"> Trestný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 ustanovuje trest odň</w:t>
      </w:r>
      <w:r>
        <w:rPr>
          <w:rFonts w:ascii="Times New Roman" w:hAnsi="Times New Roman" w:hint="default"/>
          <w:sz w:val="24"/>
          <w:szCs w:val="24"/>
        </w:rPr>
        <w:t xml:space="preserve">atia slobody s hornou hranicou trestnej </w:t>
      </w:r>
      <w:r w:rsidRPr="007B44E0">
        <w:rPr>
          <w:rFonts w:ascii="Times New Roman" w:hAnsi="Times New Roman" w:hint="default"/>
          <w:sz w:val="24"/>
          <w:szCs w:val="24"/>
        </w:rPr>
        <w:t>sadzby prevyš</w:t>
      </w:r>
      <w:r w:rsidRPr="007B44E0">
        <w:rPr>
          <w:rFonts w:ascii="Times New Roman" w:hAnsi="Times New Roman" w:hint="default"/>
          <w:sz w:val="24"/>
          <w:szCs w:val="24"/>
        </w:rPr>
        <w:t>ujú</w:t>
      </w:r>
      <w:r w:rsidRPr="007B44E0">
        <w:rPr>
          <w:rFonts w:ascii="Times New Roman" w:hAnsi="Times New Roman" w:hint="default"/>
          <w:sz w:val="24"/>
          <w:szCs w:val="24"/>
        </w:rPr>
        <w:t>cou</w:t>
      </w:r>
      <w:r w:rsidRPr="004A590B">
        <w:rPr>
          <w:rFonts w:ascii="Times New Roman" w:hAnsi="Times New Roman"/>
          <w:sz w:val="24"/>
          <w:szCs w:val="24"/>
        </w:rPr>
        <w:t xml:space="preserve"> tr</w:t>
      </w:r>
      <w:r w:rsidRPr="004A590B">
        <w:rPr>
          <w:rFonts w:ascii="Times New Roman" w:hAnsi="Times New Roman"/>
          <w:sz w:val="24"/>
          <w:szCs w:val="24"/>
        </w:rPr>
        <w:t>i roky</w:t>
      </w:r>
      <w:r>
        <w:rPr>
          <w:rFonts w:ascii="Times New Roman" w:hAnsi="Times New Roman"/>
          <w:sz w:val="24"/>
          <w:szCs w:val="24"/>
        </w:rPr>
        <w:t>, alebo</w:t>
      </w:r>
    </w:p>
    <w:p w:rsidR="00422AF4" w:rsidRPr="004370A8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="005B6268">
        <w:rPr>
          <w:rFonts w:ascii="Times New Roman" w:hAnsi="Times New Roman" w:hint="default"/>
          <w:sz w:val="24"/>
          <w:szCs w:val="24"/>
        </w:rPr>
        <w:t>sprá</w:t>
      </w:r>
      <w:r w:rsidR="005B6268">
        <w:rPr>
          <w:rFonts w:ascii="Times New Roman" w:hAnsi="Times New Roman" w:hint="default"/>
          <w:sz w:val="24"/>
          <w:szCs w:val="24"/>
        </w:rPr>
        <w:t xml:space="preserve">vnym deliktom, </w:t>
      </w:r>
      <w:r w:rsidR="00DA357E">
        <w:rPr>
          <w:rFonts w:ascii="Times New Roman" w:hAnsi="Times New Roman"/>
          <w:sz w:val="24"/>
          <w:szCs w:val="24"/>
        </w:rPr>
        <w:t>za ktor</w:t>
      </w:r>
      <w:r w:rsidR="005B6268">
        <w:rPr>
          <w:rFonts w:ascii="Times New Roman" w:hAnsi="Times New Roman" w:hint="default"/>
          <w:sz w:val="24"/>
          <w:szCs w:val="24"/>
        </w:rPr>
        <w:t>ý</w:t>
      </w:r>
      <w:r w:rsidR="00DA357E">
        <w:rPr>
          <w:rFonts w:ascii="Times New Roman" w:hAnsi="Times New Roman" w:hint="default"/>
          <w:sz w:val="24"/>
          <w:szCs w:val="24"/>
        </w:rPr>
        <w:t xml:space="preserve"> mož</w:t>
      </w:r>
      <w:r w:rsidR="00DA357E">
        <w:rPr>
          <w:rFonts w:ascii="Times New Roman" w:hAnsi="Times New Roman" w:hint="default"/>
          <w:sz w:val="24"/>
          <w:szCs w:val="24"/>
        </w:rPr>
        <w:t>no ulož</w:t>
      </w:r>
      <w:r w:rsidR="00DA357E">
        <w:rPr>
          <w:rFonts w:ascii="Times New Roman" w:hAnsi="Times New Roman" w:hint="default"/>
          <w:sz w:val="24"/>
          <w:szCs w:val="24"/>
        </w:rPr>
        <w:t>iť</w:t>
      </w:r>
      <w:r w:rsidR="00DA357E">
        <w:rPr>
          <w:rFonts w:ascii="Times New Roman" w:hAnsi="Times New Roman" w:hint="default"/>
          <w:sz w:val="24"/>
          <w:szCs w:val="24"/>
        </w:rPr>
        <w:t xml:space="preserve"> pokutu </w:t>
      </w:r>
      <w:r w:rsidR="004A590B">
        <w:rPr>
          <w:rFonts w:ascii="Times New Roman" w:hAnsi="Times New Roman"/>
          <w:sz w:val="24"/>
          <w:szCs w:val="24"/>
        </w:rPr>
        <w:t xml:space="preserve">s hornou hranicou </w:t>
      </w:r>
      <w:r w:rsidR="00DA357E">
        <w:rPr>
          <w:rFonts w:ascii="Times New Roman" w:hAnsi="Times New Roman" w:hint="default"/>
          <w:sz w:val="24"/>
          <w:szCs w:val="24"/>
        </w:rPr>
        <w:t>vo výš</w:t>
      </w:r>
      <w:r w:rsidR="00DA357E">
        <w:rPr>
          <w:rFonts w:ascii="Times New Roman" w:hAnsi="Times New Roman" w:hint="default"/>
          <w:sz w:val="24"/>
          <w:szCs w:val="24"/>
        </w:rPr>
        <w:t>ke najmenej 50 000 eur,</w:t>
      </w:r>
    </w:p>
    <w:p w:rsidR="003B376E" w:rsidP="00472CA9">
      <w:pPr>
        <w:pStyle w:val="NoSpacing"/>
        <w:numPr>
          <w:numId w:val="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E122B9">
        <w:rPr>
          <w:rFonts w:ascii="Times New Roman" w:hAnsi="Times New Roman"/>
          <w:sz w:val="24"/>
          <w:szCs w:val="24"/>
        </w:rPr>
        <w:t xml:space="preserve">podnetom </w:t>
      </w:r>
    </w:p>
    <w:p w:rsidR="003B376E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A7C41" w:rsidR="00E122B9">
        <w:rPr>
          <w:rFonts w:ascii="Times New Roman" w:hAnsi="Times New Roman" w:hint="default"/>
          <w:sz w:val="24"/>
          <w:szCs w:val="24"/>
        </w:rPr>
        <w:t>ozná</w:t>
      </w:r>
      <w:r w:rsidRPr="003A7C41" w:rsidR="00E122B9">
        <w:rPr>
          <w:rFonts w:ascii="Times New Roman" w:hAnsi="Times New Roman" w:hint="default"/>
          <w:sz w:val="24"/>
          <w:szCs w:val="24"/>
        </w:rPr>
        <w:t>menie vrá</w:t>
      </w:r>
      <w:r w:rsidRPr="003A7C41" w:rsidR="00E122B9">
        <w:rPr>
          <w:rFonts w:ascii="Times New Roman" w:hAnsi="Times New Roman" w:hint="default"/>
          <w:sz w:val="24"/>
          <w:szCs w:val="24"/>
        </w:rPr>
        <w:t>tane anonymné</w:t>
      </w:r>
      <w:r w:rsidRPr="003A7C41" w:rsidR="00E122B9">
        <w:rPr>
          <w:rFonts w:ascii="Times New Roman" w:hAnsi="Times New Roman" w:hint="default"/>
          <w:sz w:val="24"/>
          <w:szCs w:val="24"/>
        </w:rPr>
        <w:t>ho ozná</w:t>
      </w:r>
      <w:r w:rsidRPr="003A7C41" w:rsidR="00E122B9">
        <w:rPr>
          <w:rFonts w:ascii="Times New Roman" w:hAnsi="Times New Roman" w:hint="default"/>
          <w:sz w:val="24"/>
          <w:szCs w:val="24"/>
        </w:rPr>
        <w:t>menia</w:t>
      </w:r>
      <w:r>
        <w:rPr>
          <w:rFonts w:ascii="Times New Roman" w:hAnsi="Times New Roman"/>
          <w:sz w:val="24"/>
          <w:szCs w:val="24"/>
        </w:rPr>
        <w:t>,</w:t>
      </w:r>
    </w:p>
    <w:p w:rsidR="00B5728E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A7C41" w:rsidR="00E122B9">
        <w:rPr>
          <w:rFonts w:ascii="Times New Roman" w:hAnsi="Times New Roman" w:hint="default"/>
          <w:sz w:val="24"/>
          <w:szCs w:val="24"/>
        </w:rPr>
        <w:t>neanonymné</w:t>
      </w:r>
      <w:r w:rsidRPr="003A7C41" w:rsidR="00E122B9">
        <w:rPr>
          <w:rFonts w:ascii="Times New Roman" w:hAnsi="Times New Roman" w:hint="default"/>
          <w:sz w:val="24"/>
          <w:szCs w:val="24"/>
        </w:rPr>
        <w:t xml:space="preserve"> podanie fyzickej osoby o</w:t>
      </w:r>
      <w:r w:rsidR="003B376E">
        <w:rPr>
          <w:rFonts w:ascii="Times New Roman" w:hAnsi="Times New Roman"/>
          <w:sz w:val="24"/>
          <w:szCs w:val="24"/>
        </w:rPr>
        <w:t> </w:t>
      </w:r>
      <w:r w:rsidR="003B376E">
        <w:rPr>
          <w:rFonts w:ascii="Times New Roman" w:hAnsi="Times New Roman"/>
          <w:sz w:val="24"/>
          <w:szCs w:val="24"/>
        </w:rPr>
        <w:t xml:space="preserve">inej </w:t>
      </w:r>
      <w:r w:rsidR="0090730F">
        <w:rPr>
          <w:rFonts w:ascii="Times New Roman" w:hAnsi="Times New Roman" w:hint="default"/>
          <w:sz w:val="24"/>
          <w:szCs w:val="24"/>
        </w:rPr>
        <w:t>protispoloč</w:t>
      </w:r>
      <w:r w:rsidR="0090730F">
        <w:rPr>
          <w:rFonts w:ascii="Times New Roman" w:hAnsi="Times New Roman" w:hint="default"/>
          <w:sz w:val="24"/>
          <w:szCs w:val="24"/>
        </w:rPr>
        <w:t>enskej č</w:t>
      </w:r>
      <w:r w:rsidR="0090730F">
        <w:rPr>
          <w:rFonts w:ascii="Times New Roman" w:hAnsi="Times New Roman" w:hint="default"/>
          <w:sz w:val="24"/>
          <w:szCs w:val="24"/>
        </w:rPr>
        <w:t xml:space="preserve">innosti </w:t>
      </w:r>
      <w:r w:rsidR="003B376E">
        <w:rPr>
          <w:rFonts w:ascii="Times New Roman" w:hAnsi="Times New Roman" w:hint="default"/>
          <w:sz w:val="24"/>
          <w:szCs w:val="24"/>
        </w:rPr>
        <w:t>ako zá</w:t>
      </w:r>
      <w:r w:rsidR="003B376E">
        <w:rPr>
          <w:rFonts w:ascii="Times New Roman" w:hAnsi="Times New Roman" w:hint="default"/>
          <w:sz w:val="24"/>
          <w:szCs w:val="24"/>
        </w:rPr>
        <w:t>važ</w:t>
      </w:r>
      <w:r w:rsidR="003B376E">
        <w:rPr>
          <w:rFonts w:ascii="Times New Roman" w:hAnsi="Times New Roman" w:hint="default"/>
          <w:sz w:val="24"/>
          <w:szCs w:val="24"/>
        </w:rPr>
        <w:t xml:space="preserve">nej </w:t>
      </w:r>
      <w:r w:rsidRPr="003A7C41" w:rsidR="00E122B9">
        <w:rPr>
          <w:rFonts w:ascii="Times New Roman" w:hAnsi="Times New Roman" w:hint="default"/>
          <w:sz w:val="24"/>
          <w:szCs w:val="24"/>
        </w:rPr>
        <w:t>protispoloč</w:t>
      </w:r>
      <w:r w:rsidRPr="003A7C41" w:rsidR="00E122B9">
        <w:rPr>
          <w:rFonts w:ascii="Times New Roman" w:hAnsi="Times New Roman" w:hint="default"/>
          <w:sz w:val="24"/>
          <w:szCs w:val="24"/>
        </w:rPr>
        <w:t>ensk</w:t>
      </w:r>
      <w:r w:rsidRPr="003A7C41" w:rsidR="00E122B9">
        <w:rPr>
          <w:rFonts w:ascii="Times New Roman" w:hAnsi="Times New Roman" w:hint="default"/>
          <w:sz w:val="24"/>
          <w:szCs w:val="24"/>
        </w:rPr>
        <w:t>ej č</w:t>
      </w:r>
      <w:r w:rsidRPr="003A7C41" w:rsidR="00E122B9">
        <w:rPr>
          <w:rFonts w:ascii="Times New Roman" w:hAnsi="Times New Roman" w:hint="default"/>
          <w:sz w:val="24"/>
          <w:szCs w:val="24"/>
        </w:rPr>
        <w:t>innosti, o </w:t>
      </w:r>
      <w:r w:rsidRPr="003A7C41" w:rsidR="00E122B9">
        <w:rPr>
          <w:rFonts w:ascii="Times New Roman" w:hAnsi="Times New Roman" w:hint="default"/>
          <w:sz w:val="24"/>
          <w:szCs w:val="24"/>
        </w:rPr>
        <w:t>ktorej sa dozvedela v sú</w:t>
      </w:r>
      <w:r w:rsidRPr="003A7C41" w:rsidR="00E122B9">
        <w:rPr>
          <w:rFonts w:ascii="Times New Roman" w:hAnsi="Times New Roman" w:hint="default"/>
          <w:sz w:val="24"/>
          <w:szCs w:val="24"/>
        </w:rPr>
        <w:t>vislosti s </w:t>
      </w:r>
      <w:r w:rsidRPr="003A7C41" w:rsidR="00E122B9">
        <w:rPr>
          <w:rFonts w:ascii="Times New Roman" w:hAnsi="Times New Roman" w:hint="default"/>
          <w:sz w:val="24"/>
          <w:szCs w:val="24"/>
        </w:rPr>
        <w:t>vý</w:t>
      </w:r>
      <w:r w:rsidRPr="003A7C41" w:rsidR="00E122B9">
        <w:rPr>
          <w:rFonts w:ascii="Times New Roman" w:hAnsi="Times New Roman" w:hint="default"/>
          <w:sz w:val="24"/>
          <w:szCs w:val="24"/>
        </w:rPr>
        <w:t>konom svojho zamestnania, povolania, postavenia alebo funkcie</w:t>
      </w:r>
      <w:r w:rsidR="00A2453B">
        <w:rPr>
          <w:rFonts w:ascii="Times New Roman" w:hAnsi="Times New Roman"/>
          <w:sz w:val="24"/>
          <w:szCs w:val="24"/>
        </w:rPr>
        <w:t>,</w:t>
      </w:r>
    </w:p>
    <w:p w:rsidR="00B5728E" w:rsidRPr="004370A8" w:rsidP="00472CA9">
      <w:pPr>
        <w:pStyle w:val="NoSpacing"/>
        <w:numPr>
          <w:numId w:val="1"/>
        </w:numPr>
        <w:bidi w:val="0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anonymný</w:t>
      </w:r>
      <w:r w:rsidRPr="004370A8">
        <w:rPr>
          <w:rFonts w:ascii="Times New Roman" w:hAnsi="Times New Roman" w:hint="default"/>
          <w:sz w:val="24"/>
          <w:szCs w:val="24"/>
        </w:rPr>
        <w:t>m ozná</w:t>
      </w:r>
      <w:r w:rsidRPr="004370A8">
        <w:rPr>
          <w:rFonts w:ascii="Times New Roman" w:hAnsi="Times New Roman" w:hint="default"/>
          <w:sz w:val="24"/>
          <w:szCs w:val="24"/>
        </w:rPr>
        <w:t>mení</w:t>
      </w:r>
      <w:r w:rsidRPr="004370A8">
        <w:rPr>
          <w:rFonts w:ascii="Times New Roman" w:hAnsi="Times New Roman" w:hint="default"/>
          <w:sz w:val="24"/>
          <w:szCs w:val="24"/>
        </w:rPr>
        <w:t>m ozná</w:t>
      </w:r>
      <w:r w:rsidRPr="004370A8">
        <w:rPr>
          <w:rFonts w:ascii="Times New Roman" w:hAnsi="Times New Roman" w:hint="default"/>
          <w:sz w:val="24"/>
          <w:szCs w:val="24"/>
        </w:rPr>
        <w:t>menie, v </w:t>
      </w:r>
      <w:r w:rsidRPr="004370A8">
        <w:rPr>
          <w:rFonts w:ascii="Times New Roman" w:hAnsi="Times New Roman" w:hint="default"/>
          <w:sz w:val="24"/>
          <w:szCs w:val="24"/>
        </w:rPr>
        <w:t>ktorom oznamovateľ</w:t>
      </w:r>
      <w:r w:rsidRPr="004370A8">
        <w:rPr>
          <w:rFonts w:ascii="Times New Roman" w:hAnsi="Times New Roman" w:hint="default"/>
          <w:sz w:val="24"/>
          <w:szCs w:val="24"/>
        </w:rPr>
        <w:t xml:space="preserve"> neuvá</w:t>
      </w:r>
      <w:r w:rsidRPr="004370A8">
        <w:rPr>
          <w:rFonts w:ascii="Times New Roman" w:hAnsi="Times New Roman" w:hint="default"/>
          <w:sz w:val="24"/>
          <w:szCs w:val="24"/>
        </w:rPr>
        <w:t>dza svoje meno, priezvisko a adresu pobytu,</w:t>
      </w:r>
    </w:p>
    <w:p w:rsidR="0089231B" w:rsidRPr="004519E3" w:rsidP="00472CA9">
      <w:pPr>
        <w:pStyle w:val="NoSpacing"/>
        <w:numPr>
          <w:numId w:val="1"/>
        </w:numPr>
        <w:bidi w:val="0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B5728E">
        <w:rPr>
          <w:rFonts w:ascii="Times New Roman" w:hAnsi="Times New Roman" w:hint="default"/>
          <w:sz w:val="24"/>
          <w:szCs w:val="24"/>
        </w:rPr>
        <w:t>zamestná</w:t>
      </w:r>
      <w:r w:rsidRPr="00B5728E">
        <w:rPr>
          <w:rFonts w:ascii="Times New Roman" w:hAnsi="Times New Roman" w:hint="default"/>
          <w:sz w:val="24"/>
          <w:szCs w:val="24"/>
        </w:rPr>
        <w:t>vateľ</w:t>
      </w:r>
      <w:r w:rsidRPr="00B5728E">
        <w:rPr>
          <w:rFonts w:ascii="Times New Roman" w:hAnsi="Times New Roman" w:hint="default"/>
          <w:sz w:val="24"/>
          <w:szCs w:val="24"/>
        </w:rPr>
        <w:t>om prá</w:t>
      </w:r>
      <w:r w:rsidRPr="00B5728E">
        <w:rPr>
          <w:rFonts w:ascii="Times New Roman" w:hAnsi="Times New Roman" w:hint="default"/>
          <w:sz w:val="24"/>
          <w:szCs w:val="24"/>
        </w:rPr>
        <w:t>vnická</w:t>
      </w:r>
      <w:r w:rsidRPr="00B5728E">
        <w:rPr>
          <w:rFonts w:ascii="Times New Roman" w:hAnsi="Times New Roman" w:hint="default"/>
          <w:sz w:val="24"/>
          <w:szCs w:val="24"/>
        </w:rPr>
        <w:t xml:space="preserve"> osoba alebo fy</w:t>
      </w:r>
      <w:r w:rsidRPr="00B5728E">
        <w:rPr>
          <w:rFonts w:ascii="Times New Roman" w:hAnsi="Times New Roman" w:hint="default"/>
          <w:sz w:val="24"/>
          <w:szCs w:val="24"/>
        </w:rPr>
        <w:t>zická</w:t>
      </w:r>
      <w:r w:rsidRPr="00B5728E">
        <w:rPr>
          <w:rFonts w:ascii="Times New Roman" w:hAnsi="Times New Roman" w:hint="default"/>
          <w:sz w:val="24"/>
          <w:szCs w:val="24"/>
        </w:rPr>
        <w:t xml:space="preserve"> osoba, </w:t>
      </w:r>
      <w:r w:rsidR="00CF04E7">
        <w:rPr>
          <w:rFonts w:ascii="Times New Roman" w:hAnsi="Times New Roman" w:hint="default"/>
          <w:sz w:val="24"/>
          <w:szCs w:val="24"/>
        </w:rPr>
        <w:t>ktorá</w:t>
      </w:r>
      <w:r w:rsidR="00CF04E7">
        <w:rPr>
          <w:rFonts w:ascii="Times New Roman" w:hAnsi="Times New Roman" w:hint="default"/>
          <w:sz w:val="24"/>
          <w:szCs w:val="24"/>
        </w:rPr>
        <w:t xml:space="preserve"> zamestná</w:t>
      </w:r>
      <w:r w:rsidR="00CF04E7">
        <w:rPr>
          <w:rFonts w:ascii="Times New Roman" w:hAnsi="Times New Roman" w:hint="default"/>
          <w:sz w:val="24"/>
          <w:szCs w:val="24"/>
        </w:rPr>
        <w:t>va aspoň</w:t>
      </w:r>
      <w:r w:rsidR="00CF04E7">
        <w:rPr>
          <w:rFonts w:ascii="Times New Roman" w:hAnsi="Times New Roman" w:hint="default"/>
          <w:sz w:val="24"/>
          <w:szCs w:val="24"/>
        </w:rPr>
        <w:t xml:space="preserve"> jednu fyzickú</w:t>
      </w:r>
      <w:r w:rsidR="00CF04E7">
        <w:rPr>
          <w:rFonts w:ascii="Times New Roman" w:hAnsi="Times New Roman" w:hint="default"/>
          <w:sz w:val="24"/>
          <w:szCs w:val="24"/>
        </w:rPr>
        <w:t xml:space="preserve"> osobu</w:t>
      </w:r>
      <w:r w:rsidRPr="004519E3">
        <w:rPr>
          <w:rFonts w:ascii="Times New Roman" w:hAnsi="Times New Roman"/>
          <w:sz w:val="24"/>
          <w:szCs w:val="24"/>
        </w:rPr>
        <w:t xml:space="preserve"> v</w:t>
      </w:r>
      <w:r w:rsidRPr="004519E3" w:rsidR="001A3B2D">
        <w:rPr>
          <w:rFonts w:ascii="Times New Roman" w:hAnsi="Times New Roman"/>
          <w:sz w:val="24"/>
          <w:szCs w:val="24"/>
        </w:rPr>
        <w:t> </w:t>
      </w:r>
      <w:r w:rsidRPr="004519E3">
        <w:rPr>
          <w:rFonts w:ascii="Times New Roman" w:hAnsi="Times New Roman" w:hint="default"/>
          <w:sz w:val="24"/>
          <w:szCs w:val="24"/>
        </w:rPr>
        <w:t>pracovnoprá</w:t>
      </w:r>
      <w:r w:rsidRPr="004519E3">
        <w:rPr>
          <w:rFonts w:ascii="Times New Roman" w:hAnsi="Times New Roman" w:hint="default"/>
          <w:sz w:val="24"/>
          <w:szCs w:val="24"/>
        </w:rPr>
        <w:t>vnom vzť</w:t>
      </w:r>
      <w:r w:rsidRPr="004519E3">
        <w:rPr>
          <w:rFonts w:ascii="Times New Roman" w:hAnsi="Times New Roman" w:hint="default"/>
          <w:sz w:val="24"/>
          <w:szCs w:val="24"/>
        </w:rPr>
        <w:t>ahu,</w:t>
      </w:r>
    </w:p>
    <w:p w:rsidR="00AF7D5B" w:rsidRPr="004370A8" w:rsidP="00472CA9">
      <w:pPr>
        <w:pStyle w:val="NoSpacing"/>
        <w:numPr>
          <w:numId w:val="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orgá</w:t>
      </w:r>
      <w:r w:rsidRPr="004370A8">
        <w:rPr>
          <w:rFonts w:ascii="Times New Roman" w:hAnsi="Times New Roman" w:hint="default"/>
          <w:sz w:val="24"/>
          <w:szCs w:val="24"/>
        </w:rPr>
        <w:t>nom ve</w:t>
      </w:r>
      <w:r w:rsidRPr="004370A8" w:rsidR="002472BA">
        <w:rPr>
          <w:rFonts w:ascii="Times New Roman" w:hAnsi="Times New Roman"/>
          <w:sz w:val="24"/>
          <w:szCs w:val="24"/>
        </w:rPr>
        <w:t>rejnej moci</w:t>
      </w:r>
    </w:p>
    <w:p w:rsidR="004519E3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70A8" w:rsidR="00AF7D5B">
        <w:rPr>
          <w:rFonts w:ascii="Times New Roman" w:hAnsi="Times New Roman" w:hint="default"/>
          <w:sz w:val="24"/>
          <w:szCs w:val="24"/>
        </w:rPr>
        <w:t>š</w:t>
      </w:r>
      <w:r w:rsidRPr="004370A8" w:rsidR="00AF7D5B">
        <w:rPr>
          <w:rFonts w:ascii="Times New Roman" w:hAnsi="Times New Roman" w:hint="default"/>
          <w:sz w:val="24"/>
          <w:szCs w:val="24"/>
        </w:rPr>
        <w:t>tá</w:t>
      </w:r>
      <w:r w:rsidRPr="004370A8" w:rsidR="00AF7D5B">
        <w:rPr>
          <w:rFonts w:ascii="Times New Roman" w:hAnsi="Times New Roman" w:hint="default"/>
          <w:sz w:val="24"/>
          <w:szCs w:val="24"/>
        </w:rPr>
        <w:t>tny orgá</w:t>
      </w:r>
      <w:r w:rsidRPr="004370A8" w:rsidR="00AF7D5B">
        <w:rPr>
          <w:rFonts w:ascii="Times New Roman" w:hAnsi="Times New Roman" w:hint="default"/>
          <w:sz w:val="24"/>
          <w:szCs w:val="24"/>
        </w:rPr>
        <w:t>n, obec, vyšší</w:t>
      </w:r>
      <w:r w:rsidRPr="004370A8" w:rsidR="00AF7D5B">
        <w:rPr>
          <w:rFonts w:ascii="Times New Roman" w:hAnsi="Times New Roman" w:hint="default"/>
          <w:sz w:val="24"/>
          <w:szCs w:val="24"/>
        </w:rPr>
        <w:t xml:space="preserve"> ú</w:t>
      </w:r>
      <w:r w:rsidRPr="004370A8" w:rsidR="00AF7D5B">
        <w:rPr>
          <w:rFonts w:ascii="Times New Roman" w:hAnsi="Times New Roman" w:hint="default"/>
          <w:sz w:val="24"/>
          <w:szCs w:val="24"/>
        </w:rPr>
        <w:t>zemný</w:t>
      </w:r>
      <w:r w:rsidRPr="004370A8" w:rsidR="00AF7D5B">
        <w:rPr>
          <w:rFonts w:ascii="Times New Roman" w:hAnsi="Times New Roman" w:hint="default"/>
          <w:sz w:val="24"/>
          <w:szCs w:val="24"/>
        </w:rPr>
        <w:t xml:space="preserve"> celok, </w:t>
      </w:r>
    </w:p>
    <w:p w:rsidR="00AF7D5B" w:rsidRPr="004370A8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prá</w:t>
      </w:r>
      <w:r w:rsidRPr="004370A8">
        <w:rPr>
          <w:rFonts w:ascii="Times New Roman" w:hAnsi="Times New Roman" w:hint="default"/>
          <w:sz w:val="24"/>
          <w:szCs w:val="24"/>
        </w:rPr>
        <w:t>vnická</w:t>
      </w:r>
      <w:r w:rsidRPr="004370A8">
        <w:rPr>
          <w:rFonts w:ascii="Times New Roman" w:hAnsi="Times New Roman" w:hint="default"/>
          <w:sz w:val="24"/>
          <w:szCs w:val="24"/>
        </w:rPr>
        <w:t xml:space="preserve"> osoba zriadená</w:t>
      </w:r>
      <w:r w:rsidRPr="004370A8">
        <w:rPr>
          <w:rFonts w:ascii="Times New Roman" w:hAnsi="Times New Roman" w:hint="default"/>
          <w:sz w:val="24"/>
          <w:szCs w:val="24"/>
        </w:rPr>
        <w:t xml:space="preserve"> zá</w:t>
      </w:r>
      <w:r w:rsidRPr="004370A8">
        <w:rPr>
          <w:rFonts w:ascii="Times New Roman" w:hAnsi="Times New Roman" w:hint="default"/>
          <w:sz w:val="24"/>
          <w:szCs w:val="24"/>
        </w:rPr>
        <w:t>konom a prá</w:t>
      </w:r>
      <w:r w:rsidRPr="004370A8">
        <w:rPr>
          <w:rFonts w:ascii="Times New Roman" w:hAnsi="Times New Roman" w:hint="default"/>
          <w:sz w:val="24"/>
          <w:szCs w:val="24"/>
        </w:rPr>
        <w:t>vnická</w:t>
      </w:r>
      <w:r w:rsidRPr="004370A8">
        <w:rPr>
          <w:rFonts w:ascii="Times New Roman" w:hAnsi="Times New Roman" w:hint="default"/>
          <w:sz w:val="24"/>
          <w:szCs w:val="24"/>
        </w:rPr>
        <w:t xml:space="preserve"> osoba zriadená</w:t>
      </w:r>
      <w:r w:rsidRPr="004370A8">
        <w:rPr>
          <w:rFonts w:ascii="Times New Roman" w:hAnsi="Times New Roman" w:hint="default"/>
          <w:sz w:val="24"/>
          <w:szCs w:val="24"/>
        </w:rPr>
        <w:t xml:space="preserve"> š</w:t>
      </w:r>
      <w:r w:rsidRPr="004370A8">
        <w:rPr>
          <w:rFonts w:ascii="Times New Roman" w:hAnsi="Times New Roman" w:hint="default"/>
          <w:sz w:val="24"/>
          <w:szCs w:val="24"/>
        </w:rPr>
        <w:t>tá</w:t>
      </w:r>
      <w:r w:rsidRPr="004370A8">
        <w:rPr>
          <w:rFonts w:ascii="Times New Roman" w:hAnsi="Times New Roman" w:hint="default"/>
          <w:sz w:val="24"/>
          <w:szCs w:val="24"/>
        </w:rPr>
        <w:t>tnym orgá</w:t>
      </w:r>
      <w:r w:rsidRPr="004370A8">
        <w:rPr>
          <w:rFonts w:ascii="Times New Roman" w:hAnsi="Times New Roman" w:hint="default"/>
          <w:sz w:val="24"/>
          <w:szCs w:val="24"/>
        </w:rPr>
        <w:t xml:space="preserve">nom, </w:t>
      </w:r>
      <w:r w:rsidR="00AC1266">
        <w:rPr>
          <w:rFonts w:ascii="Times New Roman" w:hAnsi="Times New Roman"/>
          <w:sz w:val="24"/>
          <w:szCs w:val="24"/>
        </w:rPr>
        <w:t xml:space="preserve">obcou alebo </w:t>
      </w:r>
      <w:r w:rsidRPr="004370A8">
        <w:rPr>
          <w:rFonts w:ascii="Times New Roman" w:hAnsi="Times New Roman" w:hint="default"/>
          <w:sz w:val="24"/>
          <w:szCs w:val="24"/>
        </w:rPr>
        <w:t>vyšší</w:t>
      </w:r>
      <w:r w:rsidRPr="004370A8">
        <w:rPr>
          <w:rFonts w:ascii="Times New Roman" w:hAnsi="Times New Roman" w:hint="default"/>
          <w:sz w:val="24"/>
          <w:szCs w:val="24"/>
        </w:rPr>
        <w:t>m ú</w:t>
      </w:r>
      <w:r w:rsidRPr="004370A8">
        <w:rPr>
          <w:rFonts w:ascii="Times New Roman" w:hAnsi="Times New Roman" w:hint="default"/>
          <w:sz w:val="24"/>
          <w:szCs w:val="24"/>
        </w:rPr>
        <w:t>zemný</w:t>
      </w:r>
      <w:r w:rsidRPr="004370A8">
        <w:rPr>
          <w:rFonts w:ascii="Times New Roman" w:hAnsi="Times New Roman" w:hint="default"/>
          <w:sz w:val="24"/>
          <w:szCs w:val="24"/>
        </w:rPr>
        <w:t xml:space="preserve">m celkom </w:t>
      </w:r>
      <w:r w:rsidRPr="004370A8">
        <w:rPr>
          <w:rFonts w:ascii="Times New Roman" w:hAnsi="Times New Roman" w:hint="default"/>
          <w:sz w:val="24"/>
          <w:szCs w:val="24"/>
        </w:rPr>
        <w:t>podľ</w:t>
      </w:r>
      <w:r w:rsidRPr="004370A8">
        <w:rPr>
          <w:rFonts w:ascii="Times New Roman" w:hAnsi="Times New Roman" w:hint="default"/>
          <w:sz w:val="24"/>
          <w:szCs w:val="24"/>
        </w:rPr>
        <w:t>a osobitné</w:t>
      </w:r>
      <w:r w:rsidRPr="004370A8">
        <w:rPr>
          <w:rFonts w:ascii="Times New Roman" w:hAnsi="Times New Roman" w:hint="default"/>
          <w:sz w:val="24"/>
          <w:szCs w:val="24"/>
        </w:rPr>
        <w:t>ho zá</w:t>
      </w:r>
      <w:r w:rsidRPr="004370A8">
        <w:rPr>
          <w:rFonts w:ascii="Times New Roman" w:hAnsi="Times New Roman" w:hint="default"/>
          <w:sz w:val="24"/>
          <w:szCs w:val="24"/>
        </w:rPr>
        <w:t>kona,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4"/>
      </w:r>
      <w:r w:rsidR="00653977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/>
          <w:sz w:val="24"/>
          <w:szCs w:val="24"/>
        </w:rPr>
        <w:t xml:space="preserve"> </w:t>
      </w:r>
    </w:p>
    <w:p w:rsidR="00AF7D5B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prá</w:t>
      </w:r>
      <w:r w:rsidRPr="004370A8">
        <w:rPr>
          <w:rFonts w:ascii="Times New Roman" w:hAnsi="Times New Roman" w:hint="default"/>
          <w:sz w:val="24"/>
          <w:szCs w:val="24"/>
        </w:rPr>
        <w:t>vnická</w:t>
      </w:r>
      <w:r w:rsidRPr="004370A8">
        <w:rPr>
          <w:rFonts w:ascii="Times New Roman" w:hAnsi="Times New Roman" w:hint="default"/>
          <w:sz w:val="24"/>
          <w:szCs w:val="24"/>
        </w:rPr>
        <w:t xml:space="preserve"> osoba</w:t>
      </w:r>
      <w:r w:rsidRPr="004370A8" w:rsidR="00F8206F">
        <w:rPr>
          <w:rFonts w:ascii="Times New Roman" w:hAnsi="Times New Roman" w:hint="default"/>
          <w:sz w:val="24"/>
          <w:szCs w:val="24"/>
        </w:rPr>
        <w:t xml:space="preserve"> založ</w:t>
      </w:r>
      <w:r w:rsidRPr="004370A8" w:rsidR="00F8206F">
        <w:rPr>
          <w:rFonts w:ascii="Times New Roman" w:hAnsi="Times New Roman" w:hint="default"/>
          <w:sz w:val="24"/>
          <w:szCs w:val="24"/>
        </w:rPr>
        <w:t>ená</w:t>
      </w:r>
      <w:r w:rsidRPr="004370A8">
        <w:rPr>
          <w:rFonts w:ascii="Times New Roman" w:hAnsi="Times New Roman"/>
          <w:sz w:val="24"/>
          <w:szCs w:val="24"/>
        </w:rPr>
        <w:t xml:space="preserve"> osob</w:t>
      </w:r>
      <w:r w:rsidRPr="004370A8" w:rsidR="00F8206F">
        <w:rPr>
          <w:rFonts w:ascii="Times New Roman" w:hAnsi="Times New Roman"/>
          <w:sz w:val="24"/>
          <w:szCs w:val="24"/>
        </w:rPr>
        <w:t>ou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Pr="004370A8" w:rsidR="00F8206F">
        <w:rPr>
          <w:rFonts w:ascii="Times New Roman" w:hAnsi="Times New Roman"/>
          <w:sz w:val="24"/>
          <w:szCs w:val="24"/>
        </w:rPr>
        <w:t>v prvom bode alebo druhom bode,</w:t>
      </w:r>
    </w:p>
    <w:p w:rsidR="00FD49A6" w:rsidRPr="004370A8" w:rsidP="00472CA9">
      <w:pPr>
        <w:pStyle w:val="NoSpacing"/>
        <w:numPr>
          <w:ilvl w:val="1"/>
          <w:numId w:val="1"/>
        </w:numPr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prá</w:t>
      </w:r>
      <w:r w:rsidRPr="004370A8">
        <w:rPr>
          <w:rFonts w:ascii="Times New Roman" w:hAnsi="Times New Roman" w:hint="default"/>
          <w:sz w:val="24"/>
          <w:szCs w:val="24"/>
        </w:rPr>
        <w:t>vnická</w:t>
      </w:r>
      <w:r w:rsidRPr="004370A8">
        <w:rPr>
          <w:rFonts w:ascii="Times New Roman" w:hAnsi="Times New Roman" w:hint="default"/>
          <w:sz w:val="24"/>
          <w:szCs w:val="24"/>
        </w:rPr>
        <w:t xml:space="preserve"> osoba a fyzická</w:t>
      </w:r>
      <w:r w:rsidRPr="004370A8">
        <w:rPr>
          <w:rFonts w:ascii="Times New Roman" w:hAnsi="Times New Roman" w:hint="default"/>
          <w:sz w:val="24"/>
          <w:szCs w:val="24"/>
        </w:rPr>
        <w:t xml:space="preserve"> osoba, ktorej zá</w:t>
      </w:r>
      <w:r w:rsidRPr="004370A8">
        <w:rPr>
          <w:rFonts w:ascii="Times New Roman" w:hAnsi="Times New Roman" w:hint="default"/>
          <w:sz w:val="24"/>
          <w:szCs w:val="24"/>
        </w:rPr>
        <w:t>kon zveruje prá</w:t>
      </w:r>
      <w:r w:rsidRPr="004370A8">
        <w:rPr>
          <w:rFonts w:ascii="Times New Roman" w:hAnsi="Times New Roman" w:hint="default"/>
          <w:sz w:val="24"/>
          <w:szCs w:val="24"/>
        </w:rPr>
        <w:t>vomoc rozhodovať</w:t>
      </w:r>
      <w:r w:rsidRPr="004370A8">
        <w:rPr>
          <w:rFonts w:ascii="Times New Roman" w:hAnsi="Times New Roman" w:hint="default"/>
          <w:sz w:val="24"/>
          <w:szCs w:val="24"/>
        </w:rPr>
        <w:t xml:space="preserve"> o prá</w:t>
      </w:r>
      <w:r w:rsidRPr="004370A8">
        <w:rPr>
          <w:rFonts w:ascii="Times New Roman" w:hAnsi="Times New Roman" w:hint="default"/>
          <w:sz w:val="24"/>
          <w:szCs w:val="24"/>
        </w:rPr>
        <w:t>vach a povinnostiach fyzický</w:t>
      </w:r>
      <w:r w:rsidRPr="004370A8">
        <w:rPr>
          <w:rFonts w:ascii="Times New Roman" w:hAnsi="Times New Roman" w:hint="default"/>
          <w:sz w:val="24"/>
          <w:szCs w:val="24"/>
        </w:rPr>
        <w:t>ch osô</w:t>
      </w:r>
      <w:r w:rsidRPr="004370A8">
        <w:rPr>
          <w:rFonts w:ascii="Times New Roman" w:hAnsi="Times New Roman" w:hint="default"/>
          <w:sz w:val="24"/>
          <w:szCs w:val="24"/>
        </w:rPr>
        <w:t>b alebo prá</w:t>
      </w:r>
      <w:r w:rsidRPr="004370A8">
        <w:rPr>
          <w:rFonts w:ascii="Times New Roman" w:hAnsi="Times New Roman" w:hint="default"/>
          <w:sz w:val="24"/>
          <w:szCs w:val="24"/>
        </w:rPr>
        <w:t>vnický</w:t>
      </w:r>
      <w:r w:rsidRPr="004370A8">
        <w:rPr>
          <w:rFonts w:ascii="Times New Roman" w:hAnsi="Times New Roman" w:hint="default"/>
          <w:sz w:val="24"/>
          <w:szCs w:val="24"/>
        </w:rPr>
        <w:t>ch osô</w:t>
      </w:r>
      <w:r w:rsidRPr="004370A8">
        <w:rPr>
          <w:rFonts w:ascii="Times New Roman" w:hAnsi="Times New Roman" w:hint="default"/>
          <w:sz w:val="24"/>
          <w:szCs w:val="24"/>
        </w:rPr>
        <w:t>b v oblasti verejnej sprá</w:t>
      </w:r>
      <w:r w:rsidRPr="004370A8">
        <w:rPr>
          <w:rFonts w:ascii="Times New Roman" w:hAnsi="Times New Roman" w:hint="default"/>
          <w:sz w:val="24"/>
          <w:szCs w:val="24"/>
        </w:rPr>
        <w:t>vy</w:t>
      </w:r>
      <w:r w:rsidR="00F96EA6">
        <w:rPr>
          <w:rFonts w:ascii="Times New Roman" w:hAnsi="Times New Roman"/>
          <w:sz w:val="24"/>
          <w:szCs w:val="24"/>
        </w:rPr>
        <w:t>.</w:t>
      </w:r>
      <w:r w:rsidRPr="004370A8">
        <w:rPr>
          <w:rFonts w:ascii="Times New Roman" w:hAnsi="Times New Roman"/>
          <w:sz w:val="24"/>
          <w:szCs w:val="24"/>
        </w:rPr>
        <w:t xml:space="preserve"> </w:t>
      </w:r>
    </w:p>
    <w:p w:rsidR="004C07EF" w:rsidRPr="00AE3278" w:rsidP="005A5781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5A5781" w:rsidRPr="004370A8" w:rsidP="00820452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="00A068CB">
        <w:rPr>
          <w:rFonts w:ascii="Times New Roman" w:hAnsi="Times New Roman" w:hint="default"/>
          <w:sz w:val="24"/>
          <w:szCs w:val="24"/>
        </w:rPr>
        <w:t>Konaní</w:t>
      </w:r>
      <w:r w:rsidR="00A068CB">
        <w:rPr>
          <w:rFonts w:ascii="Times New Roman" w:hAnsi="Times New Roman" w:hint="default"/>
          <w:sz w:val="24"/>
          <w:szCs w:val="24"/>
        </w:rPr>
        <w:t>m v d</w:t>
      </w:r>
      <w:r w:rsidRPr="004370A8" w:rsidR="004C07EF">
        <w:rPr>
          <w:rFonts w:ascii="Times New Roman" w:hAnsi="Times New Roman"/>
          <w:sz w:val="24"/>
          <w:szCs w:val="24"/>
        </w:rPr>
        <w:t>obr</w:t>
      </w:r>
      <w:r w:rsidR="00A068CB">
        <w:rPr>
          <w:rFonts w:ascii="Times New Roman" w:hAnsi="Times New Roman"/>
          <w:sz w:val="24"/>
          <w:szCs w:val="24"/>
        </w:rPr>
        <w:t>ej</w:t>
      </w:r>
      <w:r w:rsidRPr="004370A8" w:rsidR="004C07EF">
        <w:rPr>
          <w:rFonts w:ascii="Times New Roman" w:hAnsi="Times New Roman"/>
          <w:sz w:val="24"/>
          <w:szCs w:val="24"/>
        </w:rPr>
        <w:t xml:space="preserve"> vier</w:t>
      </w:r>
      <w:r w:rsidR="00A068CB">
        <w:rPr>
          <w:rFonts w:ascii="Times New Roman" w:hAnsi="Times New Roman" w:hint="default"/>
          <w:sz w:val="24"/>
          <w:szCs w:val="24"/>
        </w:rPr>
        <w:t>e sa na úč</w:t>
      </w:r>
      <w:r w:rsidR="00A068CB">
        <w:rPr>
          <w:rFonts w:ascii="Times New Roman" w:hAnsi="Times New Roman" w:hint="default"/>
          <w:sz w:val="24"/>
          <w:szCs w:val="24"/>
        </w:rPr>
        <w:t>ely tohto zá</w:t>
      </w:r>
      <w:r w:rsidR="00A068CB">
        <w:rPr>
          <w:rFonts w:ascii="Times New Roman" w:hAnsi="Times New Roman" w:hint="default"/>
          <w:sz w:val="24"/>
          <w:szCs w:val="24"/>
        </w:rPr>
        <w:t>kona rozumie konanie osoby, ktorá</w:t>
      </w:r>
      <w:r w:rsidR="00A068CB">
        <w:rPr>
          <w:rFonts w:ascii="Times New Roman" w:hAnsi="Times New Roman" w:hint="default"/>
          <w:sz w:val="24"/>
          <w:szCs w:val="24"/>
        </w:rPr>
        <w:t xml:space="preserve"> vzhľ</w:t>
      </w:r>
      <w:r w:rsidR="00A068CB">
        <w:rPr>
          <w:rFonts w:ascii="Times New Roman" w:hAnsi="Times New Roman" w:hint="default"/>
          <w:sz w:val="24"/>
          <w:szCs w:val="24"/>
        </w:rPr>
        <w:t>adom na okolnosti, ktoré</w:t>
      </w:r>
      <w:r w:rsidR="00A068CB">
        <w:rPr>
          <w:rFonts w:ascii="Times New Roman" w:hAnsi="Times New Roman" w:hint="default"/>
          <w:sz w:val="24"/>
          <w:szCs w:val="24"/>
        </w:rPr>
        <w:t xml:space="preserve"> sú</w:t>
      </w:r>
      <w:r w:rsidR="00A068CB">
        <w:rPr>
          <w:rFonts w:ascii="Times New Roman" w:hAnsi="Times New Roman" w:hint="default"/>
          <w:sz w:val="24"/>
          <w:szCs w:val="24"/>
        </w:rPr>
        <w:t xml:space="preserve"> jej zná</w:t>
      </w:r>
      <w:r w:rsidR="00A068CB">
        <w:rPr>
          <w:rFonts w:ascii="Times New Roman" w:hAnsi="Times New Roman" w:hint="default"/>
          <w:sz w:val="24"/>
          <w:szCs w:val="24"/>
        </w:rPr>
        <w:t>me a </w:t>
      </w:r>
      <w:r w:rsidR="00A068CB">
        <w:rPr>
          <w:rFonts w:ascii="Times New Roman" w:hAnsi="Times New Roman" w:hint="default"/>
          <w:sz w:val="24"/>
          <w:szCs w:val="24"/>
        </w:rPr>
        <w:t>vedomosti, ktoré</w:t>
      </w:r>
      <w:r w:rsidR="00A068CB">
        <w:rPr>
          <w:rFonts w:ascii="Times New Roman" w:hAnsi="Times New Roman" w:hint="default"/>
          <w:sz w:val="24"/>
          <w:szCs w:val="24"/>
        </w:rPr>
        <w:t xml:space="preserve"> v </w:t>
      </w:r>
      <w:r w:rsidR="00A068CB">
        <w:rPr>
          <w:rFonts w:ascii="Times New Roman" w:hAnsi="Times New Roman" w:hint="default"/>
          <w:sz w:val="24"/>
          <w:szCs w:val="24"/>
        </w:rPr>
        <w:t>tom č</w:t>
      </w:r>
      <w:r w:rsidR="00A068CB">
        <w:rPr>
          <w:rFonts w:ascii="Times New Roman" w:hAnsi="Times New Roman" w:hint="default"/>
          <w:sz w:val="24"/>
          <w:szCs w:val="24"/>
        </w:rPr>
        <w:t>ase má</w:t>
      </w:r>
      <w:r w:rsidR="00820A8B">
        <w:rPr>
          <w:rFonts w:ascii="Times New Roman" w:hAnsi="Times New Roman" w:hint="default"/>
          <w:sz w:val="24"/>
          <w:szCs w:val="24"/>
        </w:rPr>
        <w:t>, je presvedč</w:t>
      </w:r>
      <w:r w:rsidR="00820A8B">
        <w:rPr>
          <w:rFonts w:ascii="Times New Roman" w:hAnsi="Times New Roman" w:hint="default"/>
          <w:sz w:val="24"/>
          <w:szCs w:val="24"/>
        </w:rPr>
        <w:t>ená</w:t>
      </w:r>
      <w:r w:rsidR="00820A8B">
        <w:rPr>
          <w:rFonts w:ascii="Times New Roman" w:hAnsi="Times New Roman" w:hint="default"/>
          <w:sz w:val="24"/>
          <w:szCs w:val="24"/>
        </w:rPr>
        <w:t xml:space="preserve"> o </w:t>
      </w:r>
      <w:r w:rsidR="00820A8B">
        <w:rPr>
          <w:rFonts w:ascii="Times New Roman" w:hAnsi="Times New Roman" w:hint="default"/>
          <w:sz w:val="24"/>
          <w:szCs w:val="24"/>
        </w:rPr>
        <w:t>pravdivosti uvá</w:t>
      </w:r>
      <w:r w:rsidR="00820A8B">
        <w:rPr>
          <w:rFonts w:ascii="Times New Roman" w:hAnsi="Times New Roman" w:hint="default"/>
          <w:sz w:val="24"/>
          <w:szCs w:val="24"/>
        </w:rPr>
        <w:t>dzaný</w:t>
      </w:r>
      <w:r w:rsidR="00820A8B">
        <w:rPr>
          <w:rFonts w:ascii="Times New Roman" w:hAnsi="Times New Roman" w:hint="default"/>
          <w:sz w:val="24"/>
          <w:szCs w:val="24"/>
        </w:rPr>
        <w:t>ch skutoč</w:t>
      </w:r>
      <w:r w:rsidR="00820A8B">
        <w:rPr>
          <w:rFonts w:ascii="Times New Roman" w:hAnsi="Times New Roman" w:hint="default"/>
          <w:sz w:val="24"/>
          <w:szCs w:val="24"/>
        </w:rPr>
        <w:t>ností</w:t>
      </w:r>
      <w:r w:rsidR="00820A8B">
        <w:rPr>
          <w:rFonts w:ascii="Times New Roman" w:hAnsi="Times New Roman" w:hint="default"/>
          <w:sz w:val="24"/>
          <w:szCs w:val="24"/>
        </w:rPr>
        <w:t>;</w:t>
      </w:r>
      <w:r w:rsidRPr="004370A8" w:rsidR="004C07EF">
        <w:rPr>
          <w:rFonts w:ascii="Times New Roman" w:hAnsi="Times New Roman"/>
          <w:sz w:val="24"/>
          <w:szCs w:val="24"/>
        </w:rPr>
        <w:t xml:space="preserve"> </w:t>
      </w:r>
      <w:r w:rsidRPr="004370A8" w:rsidR="001C7E6B">
        <w:rPr>
          <w:rFonts w:ascii="Times New Roman" w:hAnsi="Times New Roman"/>
          <w:sz w:val="24"/>
          <w:szCs w:val="24"/>
        </w:rPr>
        <w:t xml:space="preserve">v pochybnostiach sa konanie </w:t>
      </w:r>
      <w:r w:rsidR="00820A8B">
        <w:rPr>
          <w:rFonts w:ascii="Times New Roman" w:hAnsi="Times New Roman" w:hint="default"/>
          <w:sz w:val="24"/>
          <w:szCs w:val="24"/>
        </w:rPr>
        <w:t>považ</w:t>
      </w:r>
      <w:r w:rsidR="00820A8B">
        <w:rPr>
          <w:rFonts w:ascii="Times New Roman" w:hAnsi="Times New Roman" w:hint="default"/>
          <w:sz w:val="24"/>
          <w:szCs w:val="24"/>
        </w:rPr>
        <w:t>uje za konanie</w:t>
      </w:r>
      <w:r w:rsidR="00820A8B">
        <w:rPr>
          <w:rFonts w:ascii="Times New Roman" w:hAnsi="Times New Roman" w:hint="default"/>
          <w:sz w:val="24"/>
          <w:szCs w:val="24"/>
        </w:rPr>
        <w:t xml:space="preserve"> </w:t>
      </w:r>
      <w:r w:rsidRPr="004370A8" w:rsidR="001C7E6B">
        <w:rPr>
          <w:rFonts w:ascii="Times New Roman" w:hAnsi="Times New Roman"/>
          <w:sz w:val="24"/>
          <w:szCs w:val="24"/>
        </w:rPr>
        <w:t>v</w:t>
      </w:r>
      <w:r w:rsidR="00FA0C37">
        <w:rPr>
          <w:rFonts w:ascii="Times New Roman" w:hAnsi="Times New Roman"/>
          <w:sz w:val="24"/>
          <w:szCs w:val="24"/>
        </w:rPr>
        <w:t> </w:t>
      </w:r>
      <w:r w:rsidRPr="004370A8" w:rsidR="001C7E6B">
        <w:rPr>
          <w:rFonts w:ascii="Times New Roman" w:hAnsi="Times New Roman"/>
          <w:sz w:val="24"/>
          <w:szCs w:val="24"/>
        </w:rPr>
        <w:t>dobrej</w:t>
      </w:r>
      <w:r w:rsidR="00FA0C37">
        <w:rPr>
          <w:rFonts w:ascii="Times New Roman" w:hAnsi="Times New Roman"/>
          <w:sz w:val="24"/>
          <w:szCs w:val="24"/>
        </w:rPr>
        <w:t xml:space="preserve"> viere</w:t>
      </w:r>
      <w:r w:rsidRPr="004370A8" w:rsidR="001C7E6B">
        <w:rPr>
          <w:rFonts w:ascii="Times New Roman" w:hAnsi="Times New Roman" w:hint="default"/>
          <w:sz w:val="24"/>
          <w:szCs w:val="24"/>
        </w:rPr>
        <w:t>, ký</w:t>
      </w:r>
      <w:r w:rsidRPr="004370A8" w:rsidR="001C7E6B">
        <w:rPr>
          <w:rFonts w:ascii="Times New Roman" w:hAnsi="Times New Roman" w:hint="default"/>
          <w:sz w:val="24"/>
          <w:szCs w:val="24"/>
        </w:rPr>
        <w:t xml:space="preserve">m </w:t>
      </w:r>
      <w:r w:rsidRPr="004370A8" w:rsidR="00AA2591">
        <w:rPr>
          <w:rFonts w:ascii="Times New Roman" w:hAnsi="Times New Roman"/>
          <w:sz w:val="24"/>
          <w:szCs w:val="24"/>
        </w:rPr>
        <w:t>sa ne</w:t>
      </w:r>
      <w:r w:rsidRPr="004370A8" w:rsidR="001C7E6B">
        <w:rPr>
          <w:rFonts w:ascii="Times New Roman" w:hAnsi="Times New Roman" w:hint="default"/>
          <w:sz w:val="24"/>
          <w:szCs w:val="24"/>
        </w:rPr>
        <w:t>preuká</w:t>
      </w:r>
      <w:r w:rsidRPr="004370A8" w:rsidR="00AA2591">
        <w:rPr>
          <w:rFonts w:ascii="Times New Roman" w:hAnsi="Times New Roman" w:hint="default"/>
          <w:sz w:val="24"/>
          <w:szCs w:val="24"/>
        </w:rPr>
        <w:t>ž</w:t>
      </w:r>
      <w:r w:rsidRPr="004370A8" w:rsidR="00AA2591">
        <w:rPr>
          <w:rFonts w:ascii="Times New Roman" w:hAnsi="Times New Roman" w:hint="default"/>
          <w:sz w:val="24"/>
          <w:szCs w:val="24"/>
        </w:rPr>
        <w:t>e</w:t>
      </w:r>
      <w:r w:rsidRPr="004370A8" w:rsidR="001C7E6B">
        <w:rPr>
          <w:rFonts w:ascii="Times New Roman" w:hAnsi="Times New Roman"/>
          <w:sz w:val="24"/>
          <w:szCs w:val="24"/>
        </w:rPr>
        <w:t xml:space="preserve"> opak.</w:t>
      </w:r>
    </w:p>
    <w:p w:rsidR="0091578B" w:rsidRPr="0091578B" w:rsidP="0091578B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F63DA" w:rsidRPr="004370A8" w:rsidP="00B171B6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4370A8">
        <w:rPr>
          <w:rFonts w:ascii="Times New Roman" w:hAnsi="Times New Roman"/>
          <w:b/>
          <w:sz w:val="24"/>
          <w:szCs w:val="24"/>
        </w:rPr>
        <w:t>Poskytovanie ochrany v</w:t>
      </w:r>
      <w:r w:rsidRPr="004370A8" w:rsidR="001A3B2D">
        <w:rPr>
          <w:rFonts w:ascii="Times New Roman" w:hAnsi="Times New Roman"/>
          <w:b/>
          <w:sz w:val="24"/>
          <w:szCs w:val="24"/>
        </w:rPr>
        <w:t> </w:t>
      </w:r>
      <w:r w:rsidRPr="004370A8">
        <w:rPr>
          <w:rFonts w:ascii="Times New Roman" w:hAnsi="Times New Roman" w:hint="default"/>
          <w:b/>
          <w:sz w:val="24"/>
          <w:szCs w:val="24"/>
        </w:rPr>
        <w:t>rá</w:t>
      </w:r>
      <w:r w:rsidRPr="004370A8">
        <w:rPr>
          <w:rFonts w:ascii="Times New Roman" w:hAnsi="Times New Roman" w:hint="default"/>
          <w:b/>
          <w:sz w:val="24"/>
          <w:szCs w:val="24"/>
        </w:rPr>
        <w:t>mci trestné</w:t>
      </w:r>
      <w:r w:rsidRPr="004370A8">
        <w:rPr>
          <w:rFonts w:ascii="Times New Roman" w:hAnsi="Times New Roman" w:hint="default"/>
          <w:b/>
          <w:sz w:val="24"/>
          <w:szCs w:val="24"/>
        </w:rPr>
        <w:t>ho konania</w:t>
      </w:r>
    </w:p>
    <w:p w:rsidR="00F9566D" w:rsidRPr="004370A8" w:rsidP="00516E1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91AC6" w:rsidRPr="004370A8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174392" w:rsidRPr="004370A8" w:rsidP="00516E1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F63DA" w:rsidRPr="004370A8" w:rsidP="00F90994">
      <w:pPr>
        <w:pStyle w:val="NoSpacing"/>
        <w:numPr>
          <w:numId w:val="6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ED1CCC">
        <w:rPr>
          <w:rFonts w:ascii="Times New Roman" w:hAnsi="Times New Roman" w:hint="default"/>
          <w:sz w:val="24"/>
          <w:szCs w:val="24"/>
        </w:rPr>
        <w:t>Ž</w:t>
      </w:r>
      <w:r w:rsidRPr="004370A8" w:rsidR="00182238">
        <w:rPr>
          <w:rFonts w:ascii="Times New Roman" w:hAnsi="Times New Roman" w:hint="default"/>
          <w:sz w:val="24"/>
          <w:szCs w:val="24"/>
        </w:rPr>
        <w:t>iadosť</w:t>
      </w:r>
      <w:r w:rsidRPr="004370A8" w:rsidR="00916B36">
        <w:rPr>
          <w:rFonts w:ascii="Times New Roman" w:hAnsi="Times New Roman"/>
          <w:sz w:val="24"/>
          <w:szCs w:val="24"/>
        </w:rPr>
        <w:t xml:space="preserve">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916B36">
        <w:rPr>
          <w:rFonts w:ascii="Times New Roman" w:hAnsi="Times New Roman"/>
          <w:sz w:val="24"/>
          <w:szCs w:val="24"/>
        </w:rPr>
        <w:t xml:space="preserve">poskytnutie </w:t>
      </w:r>
      <w:r w:rsidRPr="004370A8" w:rsidR="00182238">
        <w:rPr>
          <w:rFonts w:ascii="Times New Roman" w:hAnsi="Times New Roman"/>
          <w:sz w:val="24"/>
          <w:szCs w:val="24"/>
        </w:rPr>
        <w:t>ochrany</w:t>
      </w:r>
      <w:r w:rsidRPr="004370A8" w:rsidR="00ED1CCC">
        <w:rPr>
          <w:rFonts w:ascii="Times New Roman" w:hAnsi="Times New Roman"/>
          <w:sz w:val="24"/>
          <w:szCs w:val="24"/>
        </w:rPr>
        <w:t xml:space="preserve"> </w:t>
      </w:r>
      <w:r w:rsidRPr="004370A8" w:rsidR="00C839F8">
        <w:rPr>
          <w:rFonts w:ascii="Times New Roman" w:hAnsi="Times New Roman" w:hint="default"/>
          <w:sz w:val="24"/>
          <w:szCs w:val="24"/>
        </w:rPr>
        <w:t>pri ozná</w:t>
      </w:r>
      <w:r w:rsidRPr="004370A8" w:rsidR="00C839F8">
        <w:rPr>
          <w:rFonts w:ascii="Times New Roman" w:hAnsi="Times New Roman" w:hint="default"/>
          <w:sz w:val="24"/>
          <w:szCs w:val="24"/>
        </w:rPr>
        <w:t>mení</w:t>
      </w:r>
      <w:r w:rsidRPr="004370A8" w:rsidR="00C839F8">
        <w:rPr>
          <w:rFonts w:ascii="Times New Roman" w:hAnsi="Times New Roman" w:hint="default"/>
          <w:sz w:val="24"/>
          <w:szCs w:val="24"/>
        </w:rPr>
        <w:t xml:space="preserve"> </w:t>
      </w:r>
      <w:r w:rsidRPr="004370A8" w:rsidR="00D04065">
        <w:rPr>
          <w:rFonts w:ascii="Times New Roman" w:hAnsi="Times New Roman" w:hint="default"/>
          <w:sz w:val="24"/>
          <w:szCs w:val="24"/>
        </w:rPr>
        <w:t>zá</w:t>
      </w:r>
      <w:r w:rsidRPr="004370A8" w:rsidR="00D04065">
        <w:rPr>
          <w:rFonts w:ascii="Times New Roman" w:hAnsi="Times New Roman" w:hint="default"/>
          <w:sz w:val="24"/>
          <w:szCs w:val="24"/>
        </w:rPr>
        <w:t>važ</w:t>
      </w:r>
      <w:r w:rsidRPr="004370A8" w:rsidR="00D04065">
        <w:rPr>
          <w:rFonts w:ascii="Times New Roman" w:hAnsi="Times New Roman" w:hint="default"/>
          <w:sz w:val="24"/>
          <w:szCs w:val="24"/>
        </w:rPr>
        <w:t>nej protispoloč</w:t>
      </w:r>
      <w:r w:rsidRPr="004370A8" w:rsidR="00D04065">
        <w:rPr>
          <w:rFonts w:ascii="Times New Roman" w:hAnsi="Times New Roman" w:hint="default"/>
          <w:sz w:val="24"/>
          <w:szCs w:val="24"/>
        </w:rPr>
        <w:t>enskej č</w:t>
      </w:r>
      <w:r w:rsidRPr="004370A8" w:rsidR="00D04065">
        <w:rPr>
          <w:rFonts w:ascii="Times New Roman" w:hAnsi="Times New Roman" w:hint="default"/>
          <w:sz w:val="24"/>
          <w:szCs w:val="24"/>
        </w:rPr>
        <w:t>innosti, ktorá</w:t>
      </w:r>
      <w:r w:rsidRPr="004370A8" w:rsidR="00D04065">
        <w:rPr>
          <w:rFonts w:ascii="Times New Roman" w:hAnsi="Times New Roman" w:hint="default"/>
          <w:sz w:val="24"/>
          <w:szCs w:val="24"/>
        </w:rPr>
        <w:t xml:space="preserve"> je trestný</w:t>
      </w:r>
      <w:r w:rsidRPr="004370A8" w:rsidR="00D04065">
        <w:rPr>
          <w:rFonts w:ascii="Times New Roman" w:hAnsi="Times New Roman" w:hint="default"/>
          <w:sz w:val="24"/>
          <w:szCs w:val="24"/>
        </w:rPr>
        <w:t>m č</w:t>
      </w:r>
      <w:r w:rsidRPr="004370A8" w:rsidR="00D04065">
        <w:rPr>
          <w:rFonts w:ascii="Times New Roman" w:hAnsi="Times New Roman" w:hint="default"/>
          <w:sz w:val="24"/>
          <w:szCs w:val="24"/>
        </w:rPr>
        <w:t>inom (ď</w:t>
      </w:r>
      <w:r w:rsidRPr="004370A8" w:rsidR="00D04065">
        <w:rPr>
          <w:rFonts w:ascii="Times New Roman" w:hAnsi="Times New Roman" w:hint="default"/>
          <w:sz w:val="24"/>
          <w:szCs w:val="24"/>
        </w:rPr>
        <w:t xml:space="preserve">alej len </w:t>
      </w:r>
      <w:r w:rsidR="009610C9">
        <w:rPr>
          <w:rFonts w:ascii="Times New Roman" w:hAnsi="Times New Roman" w:hint="default"/>
          <w:sz w:val="24"/>
          <w:szCs w:val="24"/>
        </w:rPr>
        <w:t>„</w:t>
      </w:r>
      <w:r w:rsidRPr="004370A8" w:rsidR="00D04065">
        <w:rPr>
          <w:rFonts w:ascii="Times New Roman" w:hAnsi="Times New Roman" w:hint="default"/>
          <w:sz w:val="24"/>
          <w:szCs w:val="24"/>
        </w:rPr>
        <w:t>trestný</w:t>
      </w:r>
      <w:r w:rsidRPr="004370A8" w:rsidR="00D04065">
        <w:rPr>
          <w:rFonts w:ascii="Times New Roman" w:hAnsi="Times New Roman" w:hint="default"/>
          <w:sz w:val="24"/>
          <w:szCs w:val="24"/>
        </w:rPr>
        <w:t xml:space="preserve"> č</w:t>
      </w:r>
      <w:r w:rsidRPr="004370A8" w:rsidR="00D04065">
        <w:rPr>
          <w:rFonts w:ascii="Times New Roman" w:hAnsi="Times New Roman" w:hint="default"/>
          <w:sz w:val="24"/>
          <w:szCs w:val="24"/>
        </w:rPr>
        <w:t>in“</w:t>
      </w:r>
      <w:r w:rsidRPr="004370A8" w:rsidR="00D04065">
        <w:rPr>
          <w:rFonts w:ascii="Times New Roman" w:hAnsi="Times New Roman" w:hint="default"/>
          <w:sz w:val="24"/>
          <w:szCs w:val="24"/>
        </w:rPr>
        <w:t>)</w:t>
      </w:r>
      <w:r w:rsidR="00BC6E31">
        <w:rPr>
          <w:rFonts w:ascii="Times New Roman" w:hAnsi="Times New Roman"/>
          <w:sz w:val="24"/>
          <w:szCs w:val="24"/>
        </w:rPr>
        <w:t>,</w:t>
      </w:r>
      <w:r w:rsidRPr="004370A8" w:rsidR="00D04065">
        <w:rPr>
          <w:rFonts w:ascii="Times New Roman" w:hAnsi="Times New Roman"/>
          <w:sz w:val="24"/>
          <w:szCs w:val="24"/>
        </w:rPr>
        <w:t xml:space="preserve"> </w:t>
      </w:r>
      <w:r w:rsidRPr="004370A8" w:rsidR="003E570E">
        <w:rPr>
          <w:rFonts w:ascii="Times New Roman" w:hAnsi="Times New Roman" w:hint="default"/>
          <w:sz w:val="24"/>
          <w:szCs w:val="24"/>
        </w:rPr>
        <w:t>mož</w:t>
      </w:r>
      <w:r w:rsidRPr="004370A8" w:rsidR="003E570E">
        <w:rPr>
          <w:rFonts w:ascii="Times New Roman" w:hAnsi="Times New Roman" w:hint="default"/>
          <w:sz w:val="24"/>
          <w:szCs w:val="24"/>
        </w:rPr>
        <w:t>no podať</w:t>
      </w:r>
      <w:r w:rsidRPr="004370A8" w:rsidR="003E570E">
        <w:rPr>
          <w:rFonts w:ascii="Times New Roman" w:hAnsi="Times New Roman" w:hint="default"/>
          <w:sz w:val="24"/>
          <w:szCs w:val="24"/>
        </w:rPr>
        <w:t xml:space="preserve"> zá</w:t>
      </w:r>
      <w:r w:rsidRPr="004370A8" w:rsidR="003E570E">
        <w:rPr>
          <w:rFonts w:ascii="Times New Roman" w:hAnsi="Times New Roman" w:hint="default"/>
          <w:sz w:val="24"/>
          <w:szCs w:val="24"/>
        </w:rPr>
        <w:t>roveň</w:t>
      </w:r>
      <w:r w:rsidRPr="004370A8" w:rsidR="003E570E">
        <w:rPr>
          <w:rFonts w:ascii="Times New Roman" w:hAnsi="Times New Roman" w:hint="default"/>
          <w:sz w:val="24"/>
          <w:szCs w:val="24"/>
        </w:rPr>
        <w:t xml:space="preserve"> s </w:t>
      </w:r>
      <w:r w:rsidRPr="004370A8" w:rsidR="003E570E">
        <w:rPr>
          <w:rFonts w:ascii="Times New Roman" w:hAnsi="Times New Roman" w:hint="default"/>
          <w:sz w:val="24"/>
          <w:szCs w:val="24"/>
        </w:rPr>
        <w:t>ozná</w:t>
      </w:r>
      <w:r w:rsidRPr="004370A8" w:rsidR="003E570E">
        <w:rPr>
          <w:rFonts w:ascii="Times New Roman" w:hAnsi="Times New Roman" w:hint="default"/>
          <w:sz w:val="24"/>
          <w:szCs w:val="24"/>
        </w:rPr>
        <w:t>mení</w:t>
      </w:r>
      <w:r w:rsidRPr="004370A8" w:rsidR="003E570E">
        <w:rPr>
          <w:rFonts w:ascii="Times New Roman" w:hAnsi="Times New Roman" w:hint="default"/>
          <w:sz w:val="24"/>
          <w:szCs w:val="24"/>
        </w:rPr>
        <w:t>m a</w:t>
      </w:r>
      <w:r w:rsidRPr="004370A8" w:rsidR="003E570E">
        <w:rPr>
          <w:rFonts w:ascii="Times New Roman" w:hAnsi="Times New Roman" w:hint="default"/>
          <w:sz w:val="24"/>
          <w:szCs w:val="24"/>
        </w:rPr>
        <w:t>lebo poč</w:t>
      </w:r>
      <w:r w:rsidRPr="004370A8" w:rsidR="003E570E">
        <w:rPr>
          <w:rFonts w:ascii="Times New Roman" w:hAnsi="Times New Roman" w:hint="default"/>
          <w:sz w:val="24"/>
          <w:szCs w:val="24"/>
        </w:rPr>
        <w:t>as</w:t>
      </w:r>
      <w:r w:rsidRPr="004370A8" w:rsidR="003E570E">
        <w:rPr>
          <w:rFonts w:ascii="Times New Roman" w:hAnsi="Times New Roman"/>
          <w:sz w:val="24"/>
          <w:szCs w:val="24"/>
        </w:rPr>
        <w:t xml:space="preserve"> </w:t>
      </w:r>
      <w:r w:rsidRPr="004370A8" w:rsidR="00182238">
        <w:rPr>
          <w:rFonts w:ascii="Times New Roman" w:hAnsi="Times New Roman" w:hint="default"/>
          <w:sz w:val="24"/>
          <w:szCs w:val="24"/>
        </w:rPr>
        <w:t>trestné</w:t>
      </w:r>
      <w:r w:rsidRPr="004370A8" w:rsidR="00182238">
        <w:rPr>
          <w:rFonts w:ascii="Times New Roman" w:hAnsi="Times New Roman" w:hint="default"/>
          <w:sz w:val="24"/>
          <w:szCs w:val="24"/>
        </w:rPr>
        <w:t xml:space="preserve">ho konania. </w:t>
      </w:r>
      <w:r w:rsidRPr="004370A8">
        <w:rPr>
          <w:rFonts w:ascii="Times New Roman" w:hAnsi="Times New Roman" w:hint="default"/>
          <w:sz w:val="24"/>
          <w:szCs w:val="24"/>
        </w:rPr>
        <w:t>Ž</w:t>
      </w:r>
      <w:r w:rsidRPr="004370A8">
        <w:rPr>
          <w:rFonts w:ascii="Times New Roman" w:hAnsi="Times New Roman" w:hint="default"/>
          <w:sz w:val="24"/>
          <w:szCs w:val="24"/>
        </w:rPr>
        <w:t>iadosť</w:t>
      </w:r>
      <w:r w:rsidRPr="004370A8">
        <w:rPr>
          <w:rFonts w:ascii="Times New Roman" w:hAnsi="Times New Roman" w:hint="default"/>
          <w:sz w:val="24"/>
          <w:szCs w:val="24"/>
        </w:rPr>
        <w:t xml:space="preserve">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poskytnutie ochrany sa podá</w:t>
      </w:r>
      <w:r w:rsidRPr="004370A8">
        <w:rPr>
          <w:rFonts w:ascii="Times New Roman" w:hAnsi="Times New Roman" w:hint="default"/>
          <w:sz w:val="24"/>
          <w:szCs w:val="24"/>
        </w:rPr>
        <w:t>va pí</w:t>
      </w:r>
      <w:r w:rsidRPr="004370A8">
        <w:rPr>
          <w:rFonts w:ascii="Times New Roman" w:hAnsi="Times New Roman" w:hint="default"/>
          <w:sz w:val="24"/>
          <w:szCs w:val="24"/>
        </w:rPr>
        <w:t>somne alebo ú</w:t>
      </w:r>
      <w:r w:rsidRPr="004370A8">
        <w:rPr>
          <w:rFonts w:ascii="Times New Roman" w:hAnsi="Times New Roman" w:hint="default"/>
          <w:sz w:val="24"/>
          <w:szCs w:val="24"/>
        </w:rPr>
        <w:t>stne do zá</w:t>
      </w:r>
      <w:r w:rsidRPr="004370A8">
        <w:rPr>
          <w:rFonts w:ascii="Times New Roman" w:hAnsi="Times New Roman" w:hint="default"/>
          <w:sz w:val="24"/>
          <w:szCs w:val="24"/>
        </w:rPr>
        <w:t xml:space="preserve">pisnice. </w:t>
      </w:r>
      <w:r w:rsidR="00CA3961">
        <w:rPr>
          <w:rFonts w:ascii="Times New Roman" w:hAnsi="Times New Roman" w:hint="default"/>
          <w:sz w:val="24"/>
          <w:szCs w:val="24"/>
        </w:rPr>
        <w:t>Ž</w:t>
      </w:r>
      <w:r w:rsidRPr="004370A8">
        <w:rPr>
          <w:rFonts w:ascii="Times New Roman" w:hAnsi="Times New Roman" w:hint="default"/>
          <w:sz w:val="24"/>
          <w:szCs w:val="24"/>
        </w:rPr>
        <w:t>iadosť</w:t>
      </w:r>
      <w:r w:rsidRPr="004370A8">
        <w:rPr>
          <w:rFonts w:ascii="Times New Roman" w:hAnsi="Times New Roman" w:hint="default"/>
          <w:sz w:val="24"/>
          <w:szCs w:val="24"/>
        </w:rPr>
        <w:t xml:space="preserve">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 xml:space="preserve">poskytnutie ochrany </w:t>
      </w:r>
      <w:r w:rsidR="00291E8C">
        <w:rPr>
          <w:rFonts w:ascii="Times New Roman" w:hAnsi="Times New Roman"/>
          <w:sz w:val="24"/>
          <w:szCs w:val="24"/>
        </w:rPr>
        <w:t xml:space="preserve">sa </w:t>
      </w:r>
      <w:r w:rsidRPr="004370A8">
        <w:rPr>
          <w:rFonts w:ascii="Times New Roman" w:hAnsi="Times New Roman" w:hint="default"/>
          <w:sz w:val="24"/>
          <w:szCs w:val="24"/>
        </w:rPr>
        <w:t>podá</w:t>
      </w:r>
      <w:r w:rsidRPr="004370A8" w:rsidR="00C839F8">
        <w:rPr>
          <w:rFonts w:ascii="Times New Roman" w:hAnsi="Times New Roman" w:hint="default"/>
          <w:sz w:val="24"/>
          <w:szCs w:val="24"/>
        </w:rPr>
        <w:t>va prokurá</w:t>
      </w:r>
      <w:r w:rsidRPr="004370A8" w:rsidR="00C839F8">
        <w:rPr>
          <w:rFonts w:ascii="Times New Roman" w:hAnsi="Times New Roman" w:hint="default"/>
          <w:sz w:val="24"/>
          <w:szCs w:val="24"/>
        </w:rPr>
        <w:t xml:space="preserve">torovi </w:t>
      </w:r>
      <w:r w:rsidR="00291E8C">
        <w:rPr>
          <w:rFonts w:ascii="Times New Roman" w:hAnsi="Times New Roman"/>
          <w:sz w:val="24"/>
          <w:szCs w:val="24"/>
        </w:rPr>
        <w:t xml:space="preserve">okrem </w:t>
      </w:r>
      <w:r w:rsidRPr="004370A8" w:rsidR="00C839F8">
        <w:rPr>
          <w:rFonts w:ascii="Times New Roman" w:hAnsi="Times New Roman"/>
          <w:sz w:val="24"/>
          <w:szCs w:val="24"/>
        </w:rPr>
        <w:t>konan</w:t>
      </w:r>
      <w:r w:rsidR="00291E8C">
        <w:rPr>
          <w:rFonts w:ascii="Times New Roman" w:hAnsi="Times New Roman"/>
          <w:sz w:val="24"/>
          <w:szCs w:val="24"/>
        </w:rPr>
        <w:t>ia</w:t>
      </w:r>
      <w:r w:rsidRPr="004370A8" w:rsidR="00C839F8">
        <w:rPr>
          <w:rFonts w:ascii="Times New Roman" w:hAnsi="Times New Roman" w:hint="default"/>
          <w:sz w:val="24"/>
          <w:szCs w:val="24"/>
        </w:rPr>
        <w:t xml:space="preserve"> pred sú</w:t>
      </w:r>
      <w:r w:rsidRPr="004370A8" w:rsidR="00C839F8">
        <w:rPr>
          <w:rFonts w:ascii="Times New Roman" w:hAnsi="Times New Roman" w:hint="default"/>
          <w:sz w:val="24"/>
          <w:szCs w:val="24"/>
        </w:rPr>
        <w:t>dom</w:t>
      </w:r>
      <w:r w:rsidR="00291E8C">
        <w:rPr>
          <w:rFonts w:ascii="Times New Roman" w:hAnsi="Times New Roman"/>
          <w:sz w:val="24"/>
          <w:szCs w:val="24"/>
        </w:rPr>
        <w:t>, kedy</w:t>
      </w:r>
      <w:r w:rsidRPr="004370A8" w:rsidR="00C839F8">
        <w:rPr>
          <w:rFonts w:ascii="Times New Roman" w:hAnsi="Times New Roman" w:hint="default"/>
          <w:sz w:val="24"/>
          <w:szCs w:val="24"/>
        </w:rPr>
        <w:t xml:space="preserve"> sa ž</w:t>
      </w:r>
      <w:r w:rsidRPr="004370A8" w:rsidR="00C839F8">
        <w:rPr>
          <w:rFonts w:ascii="Times New Roman" w:hAnsi="Times New Roman" w:hint="default"/>
          <w:sz w:val="24"/>
          <w:szCs w:val="24"/>
        </w:rPr>
        <w:t>iadosť</w:t>
      </w:r>
      <w:r w:rsidRPr="004370A8" w:rsidR="00C839F8">
        <w:rPr>
          <w:rFonts w:ascii="Times New Roman" w:hAnsi="Times New Roman" w:hint="default"/>
          <w:sz w:val="24"/>
          <w:szCs w:val="24"/>
        </w:rPr>
        <w:t xml:space="preserve"> podá</w:t>
      </w:r>
      <w:r w:rsidRPr="004370A8" w:rsidR="00C839F8">
        <w:rPr>
          <w:rFonts w:ascii="Times New Roman" w:hAnsi="Times New Roman" w:hint="default"/>
          <w:sz w:val="24"/>
          <w:szCs w:val="24"/>
        </w:rPr>
        <w:t>va sú</w:t>
      </w:r>
      <w:r w:rsidRPr="004370A8" w:rsidR="00C839F8">
        <w:rPr>
          <w:rFonts w:ascii="Times New Roman" w:hAnsi="Times New Roman" w:hint="default"/>
          <w:sz w:val="24"/>
          <w:szCs w:val="24"/>
        </w:rPr>
        <w:t>du, ktorý</w:t>
      </w:r>
      <w:r w:rsidRPr="004370A8" w:rsidR="00C839F8">
        <w:rPr>
          <w:rFonts w:ascii="Times New Roman" w:hAnsi="Times New Roman" w:hint="default"/>
          <w:sz w:val="24"/>
          <w:szCs w:val="24"/>
        </w:rPr>
        <w:t xml:space="preserve"> koná</w:t>
      </w:r>
      <w:r w:rsidRPr="004370A8" w:rsidR="00C839F8">
        <w:rPr>
          <w:rFonts w:ascii="Times New Roman" w:hAnsi="Times New Roman" w:hint="default"/>
          <w:sz w:val="24"/>
          <w:szCs w:val="24"/>
        </w:rPr>
        <w:t xml:space="preserve"> vo veci.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Pr="004370A8" w:rsidR="00C839F8">
        <w:rPr>
          <w:rFonts w:ascii="Times New Roman" w:hAnsi="Times New Roman" w:hint="default"/>
          <w:sz w:val="24"/>
          <w:szCs w:val="24"/>
        </w:rPr>
        <w:t>Ak sa ž</w:t>
      </w:r>
      <w:r w:rsidRPr="004370A8" w:rsidR="00C839F8">
        <w:rPr>
          <w:rFonts w:ascii="Times New Roman" w:hAnsi="Times New Roman" w:hint="default"/>
          <w:sz w:val="24"/>
          <w:szCs w:val="24"/>
        </w:rPr>
        <w:t>iadosť</w:t>
      </w:r>
      <w:r w:rsidRPr="004370A8" w:rsidR="00C839F8">
        <w:rPr>
          <w:rFonts w:ascii="Times New Roman" w:hAnsi="Times New Roman" w:hint="default"/>
          <w:sz w:val="24"/>
          <w:szCs w:val="24"/>
        </w:rPr>
        <w:t xml:space="preserve"> o poskytn</w:t>
      </w:r>
      <w:r w:rsidRPr="004370A8" w:rsidR="00C839F8">
        <w:rPr>
          <w:rFonts w:ascii="Times New Roman" w:hAnsi="Times New Roman" w:hint="default"/>
          <w:sz w:val="24"/>
          <w:szCs w:val="24"/>
        </w:rPr>
        <w:t>utie ochrany podá</w:t>
      </w:r>
      <w:r w:rsidRPr="004370A8" w:rsidR="00C839F8">
        <w:rPr>
          <w:rFonts w:ascii="Times New Roman" w:hAnsi="Times New Roman" w:hint="default"/>
          <w:sz w:val="24"/>
          <w:szCs w:val="24"/>
        </w:rPr>
        <w:t xml:space="preserve"> iné</w:t>
      </w:r>
      <w:r w:rsidRPr="004370A8" w:rsidR="00C839F8">
        <w:rPr>
          <w:rFonts w:ascii="Times New Roman" w:hAnsi="Times New Roman" w:hint="default"/>
          <w:sz w:val="24"/>
          <w:szCs w:val="24"/>
        </w:rPr>
        <w:t>mu orgá</w:t>
      </w:r>
      <w:r w:rsidRPr="004370A8" w:rsidR="00C839F8">
        <w:rPr>
          <w:rFonts w:ascii="Times New Roman" w:hAnsi="Times New Roman" w:hint="default"/>
          <w:sz w:val="24"/>
          <w:szCs w:val="24"/>
        </w:rPr>
        <w:t xml:space="preserve">nu </w:t>
      </w:r>
      <w:r w:rsidR="00291E8C">
        <w:rPr>
          <w:rFonts w:ascii="Times New Roman" w:hAnsi="Times New Roman"/>
          <w:sz w:val="24"/>
          <w:szCs w:val="24"/>
        </w:rPr>
        <w:t>verejnej moci</w:t>
      </w:r>
      <w:r w:rsidRPr="004370A8" w:rsidR="00C839F8">
        <w:rPr>
          <w:rFonts w:ascii="Times New Roman" w:hAnsi="Times New Roman" w:hint="default"/>
          <w:sz w:val="24"/>
          <w:szCs w:val="24"/>
        </w:rPr>
        <w:t>, ten ju bezodkladne postú</w:t>
      </w:r>
      <w:r w:rsidRPr="004370A8" w:rsidR="00C839F8">
        <w:rPr>
          <w:rFonts w:ascii="Times New Roman" w:hAnsi="Times New Roman" w:hint="default"/>
          <w:sz w:val="24"/>
          <w:szCs w:val="24"/>
        </w:rPr>
        <w:t>pi orgá</w:t>
      </w:r>
      <w:r w:rsidRPr="004370A8" w:rsidR="00C839F8">
        <w:rPr>
          <w:rFonts w:ascii="Times New Roman" w:hAnsi="Times New Roman" w:hint="default"/>
          <w:sz w:val="24"/>
          <w:szCs w:val="24"/>
        </w:rPr>
        <w:t>nu prí</w:t>
      </w:r>
      <w:r w:rsidRPr="004370A8" w:rsidR="00C839F8">
        <w:rPr>
          <w:rFonts w:ascii="Times New Roman" w:hAnsi="Times New Roman" w:hint="default"/>
          <w:sz w:val="24"/>
          <w:szCs w:val="24"/>
        </w:rPr>
        <w:t>sluš</w:t>
      </w:r>
      <w:r w:rsidRPr="004370A8" w:rsidR="00C839F8">
        <w:rPr>
          <w:rFonts w:ascii="Times New Roman" w:hAnsi="Times New Roman" w:hint="default"/>
          <w:sz w:val="24"/>
          <w:szCs w:val="24"/>
        </w:rPr>
        <w:t>né</w:t>
      </w:r>
      <w:r w:rsidRPr="004370A8" w:rsidR="00C839F8">
        <w:rPr>
          <w:rFonts w:ascii="Times New Roman" w:hAnsi="Times New Roman" w:hint="default"/>
          <w:sz w:val="24"/>
          <w:szCs w:val="24"/>
        </w:rPr>
        <w:t>mu podľ</w:t>
      </w:r>
      <w:r w:rsidRPr="004370A8" w:rsidR="00C839F8">
        <w:rPr>
          <w:rFonts w:ascii="Times New Roman" w:hAnsi="Times New Roman" w:hint="default"/>
          <w:sz w:val="24"/>
          <w:szCs w:val="24"/>
        </w:rPr>
        <w:t>a predchá</w:t>
      </w:r>
      <w:r w:rsidRPr="004370A8" w:rsidR="00C839F8">
        <w:rPr>
          <w:rFonts w:ascii="Times New Roman" w:hAnsi="Times New Roman" w:hint="default"/>
          <w:sz w:val="24"/>
          <w:szCs w:val="24"/>
        </w:rPr>
        <w:t>dzajú</w:t>
      </w:r>
      <w:r w:rsidRPr="004370A8" w:rsidR="00C839F8">
        <w:rPr>
          <w:rFonts w:ascii="Times New Roman" w:hAnsi="Times New Roman" w:hint="default"/>
          <w:sz w:val="24"/>
          <w:szCs w:val="24"/>
        </w:rPr>
        <w:t>cej vety.</w:t>
      </w:r>
    </w:p>
    <w:p w:rsidR="00C839F8" w:rsidRPr="004370A8" w:rsidP="00C839F8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F63DA" w:rsidRPr="004370A8" w:rsidP="00F90994">
      <w:pPr>
        <w:pStyle w:val="NoSpacing"/>
        <w:numPr>
          <w:numId w:val="6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Ž</w:t>
      </w:r>
      <w:r w:rsidRPr="004370A8">
        <w:rPr>
          <w:rFonts w:ascii="Times New Roman" w:hAnsi="Times New Roman" w:hint="default"/>
          <w:sz w:val="24"/>
          <w:szCs w:val="24"/>
        </w:rPr>
        <w:t>iadosť</w:t>
      </w:r>
      <w:r w:rsidRPr="004370A8">
        <w:rPr>
          <w:rFonts w:ascii="Times New Roman" w:hAnsi="Times New Roman" w:hint="default"/>
          <w:sz w:val="24"/>
          <w:szCs w:val="24"/>
        </w:rPr>
        <w:t xml:space="preserve">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 xml:space="preserve">poskytnutie ochrany </w:t>
      </w:r>
      <w:r w:rsidRPr="004370A8" w:rsidR="0070484D">
        <w:rPr>
          <w:rFonts w:ascii="Times New Roman" w:hAnsi="Times New Roman" w:hint="default"/>
          <w:sz w:val="24"/>
          <w:szCs w:val="24"/>
        </w:rPr>
        <w:t>podľ</w:t>
      </w:r>
      <w:r w:rsidRPr="004370A8" w:rsidR="0070484D">
        <w:rPr>
          <w:rFonts w:ascii="Times New Roman" w:hAnsi="Times New Roman" w:hint="default"/>
          <w:sz w:val="24"/>
          <w:szCs w:val="24"/>
        </w:rPr>
        <w:t xml:space="preserve">a odseku 1 </w:t>
      </w:r>
      <w:r w:rsidRPr="004370A8">
        <w:rPr>
          <w:rFonts w:ascii="Times New Roman" w:hAnsi="Times New Roman"/>
          <w:sz w:val="24"/>
          <w:szCs w:val="24"/>
        </w:rPr>
        <w:t>obsahuje meno a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priezvisko, dá</w:t>
      </w:r>
      <w:r w:rsidRPr="004370A8">
        <w:rPr>
          <w:rFonts w:ascii="Times New Roman" w:hAnsi="Times New Roman" w:hint="default"/>
          <w:sz w:val="24"/>
          <w:szCs w:val="24"/>
        </w:rPr>
        <w:t>tum narodenia a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 xml:space="preserve">adresu pobytu </w:t>
      </w:r>
      <w:r w:rsidR="00FA03CB">
        <w:rPr>
          <w:rFonts w:ascii="Times New Roman" w:hAnsi="Times New Roman" w:hint="default"/>
          <w:sz w:val="24"/>
          <w:szCs w:val="24"/>
        </w:rPr>
        <w:t>osoby, ktorá</w:t>
      </w:r>
      <w:r w:rsidR="00FA03CB">
        <w:rPr>
          <w:rFonts w:ascii="Times New Roman" w:hAnsi="Times New Roman" w:hint="default"/>
          <w:sz w:val="24"/>
          <w:szCs w:val="24"/>
        </w:rPr>
        <w:t xml:space="preserve"> podá</w:t>
      </w:r>
      <w:r w:rsidR="00FA03CB">
        <w:rPr>
          <w:rFonts w:ascii="Times New Roman" w:hAnsi="Times New Roman" w:hint="default"/>
          <w:sz w:val="24"/>
          <w:szCs w:val="24"/>
        </w:rPr>
        <w:t>va ž</w:t>
      </w:r>
      <w:r w:rsidR="00FA03CB">
        <w:rPr>
          <w:rFonts w:ascii="Times New Roman" w:hAnsi="Times New Roman" w:hint="default"/>
          <w:sz w:val="24"/>
          <w:szCs w:val="24"/>
        </w:rPr>
        <w:t>iadosť</w:t>
      </w:r>
      <w:r w:rsidR="007303CA">
        <w:rPr>
          <w:rFonts w:ascii="Times New Roman" w:hAnsi="Times New Roman"/>
          <w:sz w:val="24"/>
          <w:szCs w:val="24"/>
        </w:rPr>
        <w:t>,</w:t>
      </w:r>
      <w:r w:rsidRPr="004370A8" w:rsidR="00FA03CB">
        <w:rPr>
          <w:rFonts w:ascii="Times New Roman" w:hAnsi="Times New Roman"/>
          <w:sz w:val="24"/>
          <w:szCs w:val="24"/>
        </w:rPr>
        <w:t xml:space="preserve"> </w:t>
      </w:r>
      <w:r w:rsidR="007C3DE9">
        <w:rPr>
          <w:rFonts w:ascii="Times New Roman" w:hAnsi="Times New Roman"/>
          <w:sz w:val="24"/>
          <w:szCs w:val="24"/>
        </w:rPr>
        <w:t>m</w:t>
      </w:r>
      <w:r w:rsidR="007C3DE9">
        <w:rPr>
          <w:rFonts w:ascii="Times New Roman" w:hAnsi="Times New Roman" w:hint="default"/>
          <w:sz w:val="24"/>
          <w:szCs w:val="24"/>
        </w:rPr>
        <w:t>iesto vý</w:t>
      </w:r>
      <w:r w:rsidR="007C3DE9">
        <w:rPr>
          <w:rFonts w:ascii="Times New Roman" w:hAnsi="Times New Roman" w:hint="default"/>
          <w:sz w:val="24"/>
          <w:szCs w:val="24"/>
        </w:rPr>
        <w:t>konu jej prá</w:t>
      </w:r>
      <w:r w:rsidR="007C3DE9">
        <w:rPr>
          <w:rFonts w:ascii="Times New Roman" w:hAnsi="Times New Roman" w:hint="default"/>
          <w:sz w:val="24"/>
          <w:szCs w:val="24"/>
        </w:rPr>
        <w:t xml:space="preserve">ce </w:t>
      </w:r>
      <w:r w:rsidRPr="004370A8">
        <w:rPr>
          <w:rFonts w:ascii="Times New Roman" w:hAnsi="Times New Roman"/>
          <w:sz w:val="24"/>
          <w:szCs w:val="24"/>
        </w:rPr>
        <w:t>a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označ</w:t>
      </w:r>
      <w:r w:rsidRPr="004370A8">
        <w:rPr>
          <w:rFonts w:ascii="Times New Roman" w:hAnsi="Times New Roman" w:hint="default"/>
          <w:sz w:val="24"/>
          <w:szCs w:val="24"/>
        </w:rPr>
        <w:t xml:space="preserve">enie </w:t>
      </w:r>
      <w:r w:rsidR="007303CA">
        <w:rPr>
          <w:rFonts w:ascii="Times New Roman" w:hAnsi="Times New Roman"/>
          <w:sz w:val="24"/>
          <w:szCs w:val="24"/>
        </w:rPr>
        <w:t xml:space="preserve">jej </w:t>
      </w:r>
      <w:r w:rsidRPr="004370A8">
        <w:rPr>
          <w:rFonts w:ascii="Times New Roman" w:hAnsi="Times New Roman" w:hint="default"/>
          <w:sz w:val="24"/>
          <w:szCs w:val="24"/>
        </w:rPr>
        <w:t>zamestná</w:t>
      </w:r>
      <w:r w:rsidRPr="004370A8">
        <w:rPr>
          <w:rFonts w:ascii="Times New Roman" w:hAnsi="Times New Roman" w:hint="default"/>
          <w:sz w:val="24"/>
          <w:szCs w:val="24"/>
        </w:rPr>
        <w:t>vateľ</w:t>
      </w:r>
      <w:r w:rsidRPr="004370A8">
        <w:rPr>
          <w:rFonts w:ascii="Times New Roman" w:hAnsi="Times New Roman" w:hint="default"/>
          <w:sz w:val="24"/>
          <w:szCs w:val="24"/>
        </w:rPr>
        <w:t>a.</w:t>
      </w:r>
    </w:p>
    <w:p w:rsidR="005F63DA" w:rsidRPr="004370A8" w:rsidP="005F63D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ab/>
      </w:r>
    </w:p>
    <w:p w:rsidR="005F63DA" w:rsidRPr="004370A8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E0FD8" w:rsidRPr="004370A8" w:rsidP="00FD418A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B187A" w:rsidP="00DB187A">
      <w:pPr>
        <w:pStyle w:val="NoSpacing"/>
        <w:numPr>
          <w:numId w:val="5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B187A">
        <w:rPr>
          <w:rFonts w:ascii="Times New Roman" w:hAnsi="Times New Roman" w:hint="default"/>
          <w:sz w:val="24"/>
          <w:szCs w:val="24"/>
        </w:rPr>
        <w:t>Ak prokurá</w:t>
      </w:r>
      <w:r w:rsidRPr="00DB187A">
        <w:rPr>
          <w:rFonts w:ascii="Times New Roman" w:hAnsi="Times New Roman" w:hint="default"/>
          <w:sz w:val="24"/>
          <w:szCs w:val="24"/>
        </w:rPr>
        <w:t>tor alebo sú</w:t>
      </w:r>
      <w:r w:rsidRPr="00DB187A">
        <w:rPr>
          <w:rFonts w:ascii="Times New Roman" w:hAnsi="Times New Roman" w:hint="default"/>
          <w:sz w:val="24"/>
          <w:szCs w:val="24"/>
        </w:rPr>
        <w:t>d zistí</w:t>
      </w:r>
      <w:r w:rsidRPr="00DB187A">
        <w:rPr>
          <w:rFonts w:ascii="Times New Roman" w:hAnsi="Times New Roman" w:hint="default"/>
          <w:sz w:val="24"/>
          <w:szCs w:val="24"/>
        </w:rPr>
        <w:t>, ž</w:t>
      </w:r>
      <w:r w:rsidRPr="00DB187A">
        <w:rPr>
          <w:rFonts w:ascii="Times New Roman" w:hAnsi="Times New Roman" w:hint="default"/>
          <w:sz w:val="24"/>
          <w:szCs w:val="24"/>
        </w:rPr>
        <w:t>e osoba, ktorá</w:t>
      </w:r>
      <w:r w:rsidRPr="00DB187A">
        <w:rPr>
          <w:rFonts w:ascii="Times New Roman" w:hAnsi="Times New Roman" w:hint="default"/>
          <w:sz w:val="24"/>
          <w:szCs w:val="24"/>
        </w:rPr>
        <w:t xml:space="preserve"> podala ž</w:t>
      </w:r>
      <w:r w:rsidRPr="00DB187A">
        <w:rPr>
          <w:rFonts w:ascii="Times New Roman" w:hAnsi="Times New Roman" w:hint="default"/>
          <w:sz w:val="24"/>
          <w:szCs w:val="24"/>
        </w:rPr>
        <w:t>iadosť</w:t>
      </w:r>
      <w:r w:rsidRPr="00DB187A">
        <w:rPr>
          <w:rFonts w:ascii="Times New Roman" w:hAnsi="Times New Roman" w:hint="default"/>
          <w:sz w:val="24"/>
          <w:szCs w:val="24"/>
        </w:rPr>
        <w:t xml:space="preserve"> o poskytnutie ochrany podľ</w:t>
      </w:r>
      <w:r w:rsidRPr="00DB187A">
        <w:rPr>
          <w:rFonts w:ascii="Times New Roman" w:hAnsi="Times New Roman" w:hint="default"/>
          <w:sz w:val="24"/>
          <w:szCs w:val="24"/>
        </w:rPr>
        <w:t>a §</w:t>
      </w:r>
      <w:r w:rsidRPr="00DB187A">
        <w:rPr>
          <w:rFonts w:ascii="Times New Roman" w:hAnsi="Times New Roman" w:hint="default"/>
          <w:sz w:val="24"/>
          <w:szCs w:val="24"/>
        </w:rPr>
        <w:t xml:space="preserve"> 3 ods. 1, je oznamovateľ</w:t>
      </w:r>
      <w:r w:rsidRPr="00DB187A">
        <w:rPr>
          <w:rFonts w:ascii="Times New Roman" w:hAnsi="Times New Roman" w:hint="default"/>
          <w:sz w:val="24"/>
          <w:szCs w:val="24"/>
        </w:rPr>
        <w:t xml:space="preserve">om, </w:t>
      </w:r>
      <w:r w:rsidR="00013C6C">
        <w:rPr>
          <w:rFonts w:ascii="Times New Roman" w:hAnsi="Times New Roman"/>
          <w:sz w:val="24"/>
          <w:szCs w:val="24"/>
        </w:rPr>
        <w:t xml:space="preserve">bezodkladne </w:t>
      </w:r>
      <w:r w:rsidRPr="00DB187A">
        <w:rPr>
          <w:rFonts w:ascii="Times New Roman" w:hAnsi="Times New Roman" w:hint="default"/>
          <w:sz w:val="24"/>
          <w:szCs w:val="24"/>
        </w:rPr>
        <w:t>pí</w:t>
      </w:r>
      <w:r w:rsidRPr="00DB187A">
        <w:rPr>
          <w:rFonts w:ascii="Times New Roman" w:hAnsi="Times New Roman" w:hint="default"/>
          <w:sz w:val="24"/>
          <w:szCs w:val="24"/>
        </w:rPr>
        <w:t>somne ozná</w:t>
      </w:r>
      <w:r w:rsidRPr="00DB187A">
        <w:rPr>
          <w:rFonts w:ascii="Times New Roman" w:hAnsi="Times New Roman" w:hint="default"/>
          <w:sz w:val="24"/>
          <w:szCs w:val="24"/>
        </w:rPr>
        <w:t xml:space="preserve">mi </w:t>
      </w:r>
      <w:r w:rsidR="00F96EA6">
        <w:rPr>
          <w:rFonts w:ascii="Times New Roman" w:hAnsi="Times New Roman" w:hint="default"/>
          <w:sz w:val="24"/>
          <w:szCs w:val="24"/>
        </w:rPr>
        <w:t>inš</w:t>
      </w:r>
      <w:r w:rsidR="00F96EA6">
        <w:rPr>
          <w:rFonts w:ascii="Times New Roman" w:hAnsi="Times New Roman" w:hint="default"/>
          <w:sz w:val="24"/>
          <w:szCs w:val="24"/>
        </w:rPr>
        <w:t>pektorá</w:t>
      </w:r>
      <w:r w:rsidR="00F96EA6">
        <w:rPr>
          <w:rFonts w:ascii="Times New Roman" w:hAnsi="Times New Roman" w:hint="default"/>
          <w:sz w:val="24"/>
          <w:szCs w:val="24"/>
        </w:rPr>
        <w:t>tu prá</w:t>
      </w:r>
      <w:r w:rsidR="00F96EA6">
        <w:rPr>
          <w:rFonts w:ascii="Times New Roman" w:hAnsi="Times New Roman" w:hint="default"/>
          <w:sz w:val="24"/>
          <w:szCs w:val="24"/>
        </w:rPr>
        <w:t>ce</w:t>
      </w:r>
      <w:r w:rsidRPr="00DB187A">
        <w:rPr>
          <w:rFonts w:ascii="Times New Roman" w:hAnsi="Times New Roman"/>
          <w:sz w:val="24"/>
          <w:szCs w:val="24"/>
        </w:rPr>
        <w:t>, zamest</w:t>
      </w:r>
      <w:r w:rsidRPr="00692801">
        <w:rPr>
          <w:rFonts w:ascii="Times New Roman" w:hAnsi="Times New Roman" w:hint="default"/>
          <w:sz w:val="24"/>
          <w:szCs w:val="24"/>
        </w:rPr>
        <w:t>ná</w:t>
      </w:r>
      <w:r w:rsidRPr="00692801">
        <w:rPr>
          <w:rFonts w:ascii="Times New Roman" w:hAnsi="Times New Roman" w:hint="default"/>
          <w:sz w:val="24"/>
          <w:szCs w:val="24"/>
        </w:rPr>
        <w:t>vateľ</w:t>
      </w:r>
      <w:r w:rsidRPr="00692801">
        <w:rPr>
          <w:rFonts w:ascii="Times New Roman" w:hAnsi="Times New Roman" w:hint="default"/>
          <w:sz w:val="24"/>
          <w:szCs w:val="24"/>
        </w:rPr>
        <w:t>ovi a oznamovateľ</w:t>
      </w:r>
      <w:r w:rsidRPr="00692801">
        <w:rPr>
          <w:rFonts w:ascii="Times New Roman" w:hAnsi="Times New Roman" w:hint="default"/>
          <w:sz w:val="24"/>
          <w:szCs w:val="24"/>
        </w:rPr>
        <w:t>ovi, ž</w:t>
      </w:r>
      <w:r w:rsidRPr="00692801">
        <w:rPr>
          <w:rFonts w:ascii="Times New Roman" w:hAnsi="Times New Roman" w:hint="default"/>
          <w:sz w:val="24"/>
          <w:szCs w:val="24"/>
        </w:rPr>
        <w:t>e sa oznamovateľ</w:t>
      </w:r>
      <w:r w:rsidRPr="00692801">
        <w:rPr>
          <w:rFonts w:ascii="Times New Roman" w:hAnsi="Times New Roman" w:hint="default"/>
          <w:sz w:val="24"/>
          <w:szCs w:val="24"/>
        </w:rPr>
        <w:t>ovi poskytuje ochrana podľ</w:t>
      </w:r>
      <w:r w:rsidRPr="00692801">
        <w:rPr>
          <w:rFonts w:ascii="Times New Roman" w:hAnsi="Times New Roman" w:hint="default"/>
          <w:sz w:val="24"/>
          <w:szCs w:val="24"/>
        </w:rPr>
        <w:t>a §</w:t>
      </w:r>
      <w:r w:rsidRPr="00692801">
        <w:rPr>
          <w:rFonts w:ascii="Times New Roman" w:hAnsi="Times New Roman" w:hint="default"/>
          <w:sz w:val="24"/>
          <w:szCs w:val="24"/>
        </w:rPr>
        <w:t xml:space="preserve"> 7</w:t>
      </w:r>
      <w:r w:rsidR="000013BF">
        <w:rPr>
          <w:rFonts w:ascii="Times New Roman" w:hAnsi="Times New Roman" w:hint="default"/>
          <w:sz w:val="24"/>
          <w:szCs w:val="24"/>
        </w:rPr>
        <w:t>; to neplatí</w:t>
      </w:r>
      <w:r w:rsidR="000013BF">
        <w:rPr>
          <w:rFonts w:ascii="Times New Roman" w:hAnsi="Times New Roman" w:hint="default"/>
          <w:sz w:val="24"/>
          <w:szCs w:val="24"/>
        </w:rPr>
        <w:t>, ak osoba pož</w:t>
      </w:r>
      <w:r w:rsidR="000013BF">
        <w:rPr>
          <w:rFonts w:ascii="Times New Roman" w:hAnsi="Times New Roman" w:hint="default"/>
          <w:sz w:val="24"/>
          <w:szCs w:val="24"/>
        </w:rPr>
        <w:t>iadala o </w:t>
      </w:r>
      <w:r w:rsidR="000013BF">
        <w:rPr>
          <w:rFonts w:ascii="Times New Roman" w:hAnsi="Times New Roman" w:hint="default"/>
          <w:sz w:val="24"/>
          <w:szCs w:val="24"/>
        </w:rPr>
        <w:t>ochranu podľ</w:t>
      </w:r>
      <w:r w:rsidR="000013BF">
        <w:rPr>
          <w:rFonts w:ascii="Times New Roman" w:hAnsi="Times New Roman" w:hint="default"/>
          <w:sz w:val="24"/>
          <w:szCs w:val="24"/>
        </w:rPr>
        <w:t>a odseku 2</w:t>
      </w:r>
      <w:r w:rsidRPr="00692801">
        <w:rPr>
          <w:rFonts w:ascii="Times New Roman" w:hAnsi="Times New Roman" w:hint="default"/>
          <w:sz w:val="24"/>
          <w:szCs w:val="24"/>
        </w:rPr>
        <w:t>. Doruč</w:t>
      </w:r>
      <w:r w:rsidRPr="00692801">
        <w:rPr>
          <w:rFonts w:ascii="Times New Roman" w:hAnsi="Times New Roman" w:hint="default"/>
          <w:sz w:val="24"/>
          <w:szCs w:val="24"/>
        </w:rPr>
        <w:t>ení</w:t>
      </w:r>
      <w:r w:rsidRPr="00692801">
        <w:rPr>
          <w:rFonts w:ascii="Times New Roman" w:hAnsi="Times New Roman" w:hint="default"/>
          <w:sz w:val="24"/>
          <w:szCs w:val="24"/>
        </w:rPr>
        <w:t>m pí</w:t>
      </w:r>
      <w:r w:rsidRPr="00692801">
        <w:rPr>
          <w:rFonts w:ascii="Times New Roman" w:hAnsi="Times New Roman" w:hint="default"/>
          <w:sz w:val="24"/>
          <w:szCs w:val="24"/>
        </w:rPr>
        <w:t>somné</w:t>
      </w:r>
      <w:r w:rsidRPr="00692801">
        <w:rPr>
          <w:rFonts w:ascii="Times New Roman" w:hAnsi="Times New Roman" w:hint="default"/>
          <w:sz w:val="24"/>
          <w:szCs w:val="24"/>
        </w:rPr>
        <w:t>ho ozná</w:t>
      </w:r>
      <w:r w:rsidRPr="00692801">
        <w:rPr>
          <w:rFonts w:ascii="Times New Roman" w:hAnsi="Times New Roman" w:hint="default"/>
          <w:sz w:val="24"/>
          <w:szCs w:val="24"/>
        </w:rPr>
        <w:t>menia prokurá</w:t>
      </w:r>
      <w:r w:rsidRPr="00692801">
        <w:rPr>
          <w:rFonts w:ascii="Times New Roman" w:hAnsi="Times New Roman" w:hint="default"/>
          <w:sz w:val="24"/>
          <w:szCs w:val="24"/>
        </w:rPr>
        <w:t>tora alebo sú</w:t>
      </w:r>
      <w:r w:rsidRPr="00692801">
        <w:rPr>
          <w:rFonts w:ascii="Times New Roman" w:hAnsi="Times New Roman" w:hint="default"/>
          <w:sz w:val="24"/>
          <w:szCs w:val="24"/>
        </w:rPr>
        <w:t>du zamestná</w:t>
      </w:r>
      <w:r w:rsidRPr="00692801">
        <w:rPr>
          <w:rFonts w:ascii="Times New Roman" w:hAnsi="Times New Roman" w:hint="default"/>
          <w:sz w:val="24"/>
          <w:szCs w:val="24"/>
        </w:rPr>
        <w:t>vateľ</w:t>
      </w:r>
      <w:r w:rsidRPr="00692801">
        <w:rPr>
          <w:rFonts w:ascii="Times New Roman" w:hAnsi="Times New Roman" w:hint="default"/>
          <w:sz w:val="24"/>
          <w:szCs w:val="24"/>
        </w:rPr>
        <w:t>ovi podľ</w:t>
      </w:r>
      <w:r w:rsidRPr="00692801">
        <w:rPr>
          <w:rFonts w:ascii="Times New Roman" w:hAnsi="Times New Roman" w:hint="default"/>
          <w:sz w:val="24"/>
          <w:szCs w:val="24"/>
        </w:rPr>
        <w:t xml:space="preserve">a </w:t>
      </w:r>
      <w:r w:rsidR="00A2453B">
        <w:rPr>
          <w:rFonts w:ascii="Times New Roman" w:hAnsi="Times New Roman"/>
          <w:sz w:val="24"/>
          <w:szCs w:val="24"/>
        </w:rPr>
        <w:t>prvej vety</w:t>
      </w:r>
      <w:r w:rsidRPr="00705BBB">
        <w:rPr>
          <w:rFonts w:ascii="Times New Roman" w:hAnsi="Times New Roman" w:hint="default"/>
          <w:sz w:val="24"/>
          <w:szCs w:val="24"/>
        </w:rPr>
        <w:t xml:space="preserve"> sa oznamovateľ</w:t>
      </w:r>
      <w:r w:rsidRPr="00705BBB">
        <w:rPr>
          <w:rFonts w:ascii="Times New Roman" w:hAnsi="Times New Roman" w:hint="default"/>
          <w:sz w:val="24"/>
          <w:szCs w:val="24"/>
        </w:rPr>
        <w:t xml:space="preserve"> stá</w:t>
      </w:r>
      <w:r w:rsidRPr="00705BBB">
        <w:rPr>
          <w:rFonts w:ascii="Times New Roman" w:hAnsi="Times New Roman" w:hint="default"/>
          <w:sz w:val="24"/>
          <w:szCs w:val="24"/>
        </w:rPr>
        <w:t>va chrá</w:t>
      </w:r>
      <w:r w:rsidRPr="00705BBB">
        <w:rPr>
          <w:rFonts w:ascii="Times New Roman" w:hAnsi="Times New Roman" w:hint="default"/>
          <w:sz w:val="24"/>
          <w:szCs w:val="24"/>
        </w:rPr>
        <w:t>nený</w:t>
      </w:r>
      <w:r w:rsidRPr="00705BBB">
        <w:rPr>
          <w:rFonts w:ascii="Times New Roman" w:hAnsi="Times New Roman" w:hint="default"/>
          <w:sz w:val="24"/>
          <w:szCs w:val="24"/>
        </w:rPr>
        <w:t>m oznamovateľ</w:t>
      </w:r>
      <w:r w:rsidRPr="00705BBB">
        <w:rPr>
          <w:rFonts w:ascii="Times New Roman" w:hAnsi="Times New Roman" w:hint="default"/>
          <w:sz w:val="24"/>
          <w:szCs w:val="24"/>
        </w:rPr>
        <w:t>om.</w:t>
      </w:r>
    </w:p>
    <w:p w:rsidR="00DB187A" w:rsidRPr="00DB187A" w:rsidP="006A230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DB187A" w:rsidP="00DB187A">
      <w:pPr>
        <w:pStyle w:val="NoSpacing"/>
        <w:numPr>
          <w:numId w:val="5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B187A">
        <w:rPr>
          <w:rFonts w:ascii="Times New Roman" w:hAnsi="Times New Roman"/>
          <w:sz w:val="24"/>
          <w:szCs w:val="24"/>
        </w:rPr>
        <w:t>Osoba, kto</w:t>
      </w:r>
      <w:r w:rsidRPr="00DB187A">
        <w:rPr>
          <w:rFonts w:ascii="Times New Roman" w:hAnsi="Times New Roman" w:hint="default"/>
          <w:sz w:val="24"/>
          <w:szCs w:val="24"/>
        </w:rPr>
        <w:t>rá</w:t>
      </w:r>
      <w:r w:rsidRPr="00DB187A">
        <w:rPr>
          <w:rFonts w:ascii="Times New Roman" w:hAnsi="Times New Roman" w:hint="default"/>
          <w:sz w:val="24"/>
          <w:szCs w:val="24"/>
        </w:rPr>
        <w:t xml:space="preserve"> podala ž</w:t>
      </w:r>
      <w:r w:rsidRPr="00DB187A">
        <w:rPr>
          <w:rFonts w:ascii="Times New Roman" w:hAnsi="Times New Roman" w:hint="default"/>
          <w:sz w:val="24"/>
          <w:szCs w:val="24"/>
        </w:rPr>
        <w:t>iadosť</w:t>
      </w:r>
      <w:r w:rsidRPr="00DB187A">
        <w:rPr>
          <w:rFonts w:ascii="Times New Roman" w:hAnsi="Times New Roman" w:hint="default"/>
          <w:sz w:val="24"/>
          <w:szCs w:val="24"/>
        </w:rPr>
        <w:t xml:space="preserve"> o poskytnutie ochrany podľ</w:t>
      </w:r>
      <w:r w:rsidRPr="00DB187A">
        <w:rPr>
          <w:rFonts w:ascii="Times New Roman" w:hAnsi="Times New Roman" w:hint="default"/>
          <w:sz w:val="24"/>
          <w:szCs w:val="24"/>
        </w:rPr>
        <w:t>a §</w:t>
      </w:r>
      <w:r w:rsidRPr="00DB187A">
        <w:rPr>
          <w:rFonts w:ascii="Times New Roman" w:hAnsi="Times New Roman" w:hint="default"/>
          <w:sz w:val="24"/>
          <w:szCs w:val="24"/>
        </w:rPr>
        <w:t xml:space="preserve"> 3 ods. 1, môž</w:t>
      </w:r>
      <w:r w:rsidRPr="00DB187A">
        <w:rPr>
          <w:rFonts w:ascii="Times New Roman" w:hAnsi="Times New Roman" w:hint="default"/>
          <w:sz w:val="24"/>
          <w:szCs w:val="24"/>
        </w:rPr>
        <w:t>e namiesto ochrany podľ</w:t>
      </w:r>
      <w:r w:rsidRPr="00DB187A">
        <w:rPr>
          <w:rFonts w:ascii="Times New Roman" w:hAnsi="Times New Roman" w:hint="default"/>
          <w:sz w:val="24"/>
          <w:szCs w:val="24"/>
        </w:rPr>
        <w:t>a §</w:t>
      </w:r>
      <w:r w:rsidRPr="00DB187A">
        <w:rPr>
          <w:rFonts w:ascii="Times New Roman" w:hAnsi="Times New Roman" w:hint="default"/>
          <w:sz w:val="24"/>
          <w:szCs w:val="24"/>
        </w:rPr>
        <w:t xml:space="preserve"> 7 pož</w:t>
      </w:r>
      <w:r w:rsidRPr="00DB187A">
        <w:rPr>
          <w:rFonts w:ascii="Times New Roman" w:hAnsi="Times New Roman" w:hint="default"/>
          <w:sz w:val="24"/>
          <w:szCs w:val="24"/>
        </w:rPr>
        <w:t>iadať</w:t>
      </w:r>
      <w:r w:rsidRPr="00DB187A">
        <w:rPr>
          <w:rFonts w:ascii="Times New Roman" w:hAnsi="Times New Roman" w:hint="default"/>
          <w:sz w:val="24"/>
          <w:szCs w:val="24"/>
        </w:rPr>
        <w:t xml:space="preserve"> len o zaslanie pí</w:t>
      </w:r>
      <w:r w:rsidRPr="00DB187A">
        <w:rPr>
          <w:rFonts w:ascii="Times New Roman" w:hAnsi="Times New Roman" w:hint="default"/>
          <w:sz w:val="24"/>
          <w:szCs w:val="24"/>
        </w:rPr>
        <w:t>somné</w:t>
      </w:r>
      <w:r w:rsidRPr="00DB187A">
        <w:rPr>
          <w:rFonts w:ascii="Times New Roman" w:hAnsi="Times New Roman" w:hint="default"/>
          <w:sz w:val="24"/>
          <w:szCs w:val="24"/>
        </w:rPr>
        <w:t xml:space="preserve">ho </w:t>
      </w:r>
      <w:r w:rsidR="000013BF">
        <w:rPr>
          <w:rFonts w:ascii="Times New Roman" w:hAnsi="Times New Roman"/>
          <w:sz w:val="24"/>
          <w:szCs w:val="24"/>
        </w:rPr>
        <w:t>potvrdenia</w:t>
      </w:r>
      <w:r w:rsidRPr="00DB187A">
        <w:rPr>
          <w:rFonts w:ascii="Times New Roman" w:hAnsi="Times New Roman" w:hint="default"/>
          <w:sz w:val="24"/>
          <w:szCs w:val="24"/>
        </w:rPr>
        <w:t xml:space="preserve"> o tom, ž</w:t>
      </w:r>
      <w:r w:rsidRPr="00DB187A">
        <w:rPr>
          <w:rFonts w:ascii="Times New Roman" w:hAnsi="Times New Roman" w:hint="default"/>
          <w:sz w:val="24"/>
          <w:szCs w:val="24"/>
        </w:rPr>
        <w:t>e je oznamovateľ</w:t>
      </w:r>
      <w:r w:rsidRPr="00DB187A">
        <w:rPr>
          <w:rFonts w:ascii="Times New Roman" w:hAnsi="Times New Roman" w:hint="default"/>
          <w:sz w:val="24"/>
          <w:szCs w:val="24"/>
        </w:rPr>
        <w:t>. Ak prokurá</w:t>
      </w:r>
      <w:r w:rsidRPr="00DB187A">
        <w:rPr>
          <w:rFonts w:ascii="Times New Roman" w:hAnsi="Times New Roman" w:hint="default"/>
          <w:sz w:val="24"/>
          <w:szCs w:val="24"/>
        </w:rPr>
        <w:t>tor alebo sú</w:t>
      </w:r>
      <w:r w:rsidRPr="00DB187A">
        <w:rPr>
          <w:rFonts w:ascii="Times New Roman" w:hAnsi="Times New Roman" w:hint="default"/>
          <w:sz w:val="24"/>
          <w:szCs w:val="24"/>
        </w:rPr>
        <w:t>d zistí</w:t>
      </w:r>
      <w:r w:rsidRPr="00DB187A">
        <w:rPr>
          <w:rFonts w:ascii="Times New Roman" w:hAnsi="Times New Roman" w:hint="default"/>
          <w:sz w:val="24"/>
          <w:szCs w:val="24"/>
        </w:rPr>
        <w:t>, ž</w:t>
      </w:r>
      <w:r w:rsidRPr="00DB187A">
        <w:rPr>
          <w:rFonts w:ascii="Times New Roman" w:hAnsi="Times New Roman" w:hint="default"/>
          <w:sz w:val="24"/>
          <w:szCs w:val="24"/>
        </w:rPr>
        <w:t>e osob</w:t>
      </w:r>
      <w:r w:rsidRPr="00692801">
        <w:rPr>
          <w:rFonts w:ascii="Times New Roman" w:hAnsi="Times New Roman" w:hint="default"/>
          <w:sz w:val="24"/>
          <w:szCs w:val="24"/>
        </w:rPr>
        <w:t>a, ktorá</w:t>
      </w:r>
      <w:r w:rsidRPr="00692801">
        <w:rPr>
          <w:rFonts w:ascii="Times New Roman" w:hAnsi="Times New Roman" w:hint="default"/>
          <w:sz w:val="24"/>
          <w:szCs w:val="24"/>
        </w:rPr>
        <w:t xml:space="preserve"> podala ž</w:t>
      </w:r>
      <w:r w:rsidRPr="00692801">
        <w:rPr>
          <w:rFonts w:ascii="Times New Roman" w:hAnsi="Times New Roman" w:hint="default"/>
          <w:sz w:val="24"/>
          <w:szCs w:val="24"/>
        </w:rPr>
        <w:t>iadosť</w:t>
      </w:r>
      <w:r w:rsidRPr="00692801">
        <w:rPr>
          <w:rFonts w:ascii="Times New Roman" w:hAnsi="Times New Roman" w:hint="default"/>
          <w:sz w:val="24"/>
          <w:szCs w:val="24"/>
        </w:rPr>
        <w:t xml:space="preserve"> o poskytnutie ochrany podľ</w:t>
      </w:r>
      <w:r w:rsidRPr="00692801">
        <w:rPr>
          <w:rFonts w:ascii="Times New Roman" w:hAnsi="Times New Roman" w:hint="default"/>
          <w:sz w:val="24"/>
          <w:szCs w:val="24"/>
        </w:rPr>
        <w:t>a §</w:t>
      </w:r>
      <w:r w:rsidRPr="00692801">
        <w:rPr>
          <w:rFonts w:ascii="Times New Roman" w:hAnsi="Times New Roman" w:hint="default"/>
          <w:sz w:val="24"/>
          <w:szCs w:val="24"/>
        </w:rPr>
        <w:t xml:space="preserve"> 3 o</w:t>
      </w:r>
      <w:r w:rsidRPr="00692801">
        <w:rPr>
          <w:rFonts w:ascii="Times New Roman" w:hAnsi="Times New Roman" w:hint="default"/>
          <w:sz w:val="24"/>
          <w:szCs w:val="24"/>
        </w:rPr>
        <w:t>ds. 1, je oznamovateľ</w:t>
      </w:r>
      <w:r w:rsidRPr="00692801">
        <w:rPr>
          <w:rFonts w:ascii="Times New Roman" w:hAnsi="Times New Roman" w:hint="default"/>
          <w:sz w:val="24"/>
          <w:szCs w:val="24"/>
        </w:rPr>
        <w:t>om,</w:t>
      </w:r>
      <w:r w:rsidR="00013C6C">
        <w:rPr>
          <w:rFonts w:ascii="Times New Roman" w:hAnsi="Times New Roman"/>
          <w:sz w:val="24"/>
          <w:szCs w:val="24"/>
        </w:rPr>
        <w:t xml:space="preserve"> bezodkladne jej</w:t>
      </w:r>
      <w:r w:rsidRPr="00692801">
        <w:rPr>
          <w:rFonts w:ascii="Times New Roman" w:hAnsi="Times New Roman" w:hint="default"/>
          <w:sz w:val="24"/>
          <w:szCs w:val="24"/>
        </w:rPr>
        <w:t xml:space="preserve"> pí</w:t>
      </w:r>
      <w:r w:rsidRPr="00692801">
        <w:rPr>
          <w:rFonts w:ascii="Times New Roman" w:hAnsi="Times New Roman" w:hint="default"/>
          <w:sz w:val="24"/>
          <w:szCs w:val="24"/>
        </w:rPr>
        <w:t>somne ozná</w:t>
      </w:r>
      <w:r w:rsidRPr="00692801">
        <w:rPr>
          <w:rFonts w:ascii="Times New Roman" w:hAnsi="Times New Roman" w:hint="default"/>
          <w:sz w:val="24"/>
          <w:szCs w:val="24"/>
        </w:rPr>
        <w:t>mi, ž</w:t>
      </w:r>
      <w:r w:rsidRPr="00692801">
        <w:rPr>
          <w:rFonts w:ascii="Times New Roman" w:hAnsi="Times New Roman" w:hint="default"/>
          <w:sz w:val="24"/>
          <w:szCs w:val="24"/>
        </w:rPr>
        <w:t>e je oznamovateľ</w:t>
      </w:r>
      <w:r w:rsidRPr="00692801">
        <w:rPr>
          <w:rFonts w:ascii="Times New Roman" w:hAnsi="Times New Roman" w:hint="default"/>
          <w:sz w:val="24"/>
          <w:szCs w:val="24"/>
        </w:rPr>
        <w:t>om</w:t>
      </w:r>
      <w:r w:rsidR="00A2453B">
        <w:rPr>
          <w:rFonts w:ascii="Times New Roman" w:hAnsi="Times New Roman"/>
          <w:sz w:val="24"/>
          <w:szCs w:val="24"/>
        </w:rPr>
        <w:t>.</w:t>
      </w:r>
    </w:p>
    <w:p w:rsidR="00DB187A" w:rsidRPr="00DB187A" w:rsidP="006A2306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B419BC" w:rsidRPr="004370A8" w:rsidP="00F90994">
      <w:pPr>
        <w:pStyle w:val="NoSpacing"/>
        <w:numPr>
          <w:numId w:val="5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0E0FD8">
        <w:rPr>
          <w:rFonts w:ascii="Times New Roman" w:hAnsi="Times New Roman" w:hint="default"/>
          <w:sz w:val="24"/>
          <w:szCs w:val="24"/>
        </w:rPr>
        <w:t>Ak prokurá</w:t>
      </w:r>
      <w:r w:rsidRPr="004370A8" w:rsidR="000E0FD8">
        <w:rPr>
          <w:rFonts w:ascii="Times New Roman" w:hAnsi="Times New Roman" w:hint="default"/>
          <w:sz w:val="24"/>
          <w:szCs w:val="24"/>
        </w:rPr>
        <w:t xml:space="preserve">tor </w:t>
      </w:r>
      <w:r w:rsidR="00320C0B">
        <w:rPr>
          <w:rFonts w:ascii="Times New Roman" w:hAnsi="Times New Roman" w:hint="default"/>
          <w:sz w:val="24"/>
          <w:szCs w:val="24"/>
        </w:rPr>
        <w:t>alebo sú</w:t>
      </w:r>
      <w:r w:rsidR="00320C0B">
        <w:rPr>
          <w:rFonts w:ascii="Times New Roman" w:hAnsi="Times New Roman" w:hint="default"/>
          <w:sz w:val="24"/>
          <w:szCs w:val="24"/>
        </w:rPr>
        <w:t xml:space="preserve">d </w:t>
      </w:r>
      <w:r w:rsidRPr="004370A8" w:rsidR="000E0FD8">
        <w:rPr>
          <w:rFonts w:ascii="Times New Roman" w:hAnsi="Times New Roman" w:hint="default"/>
          <w:sz w:val="24"/>
          <w:szCs w:val="24"/>
        </w:rPr>
        <w:t>zistí</w:t>
      </w:r>
      <w:r w:rsidRPr="004370A8" w:rsidR="000E0FD8">
        <w:rPr>
          <w:rFonts w:ascii="Times New Roman" w:hAnsi="Times New Roman" w:hint="default"/>
          <w:sz w:val="24"/>
          <w:szCs w:val="24"/>
        </w:rPr>
        <w:t>, ž</w:t>
      </w:r>
      <w:r w:rsidRPr="004370A8" w:rsidR="000E0FD8">
        <w:rPr>
          <w:rFonts w:ascii="Times New Roman" w:hAnsi="Times New Roman" w:hint="default"/>
          <w:sz w:val="24"/>
          <w:szCs w:val="24"/>
        </w:rPr>
        <w:t>e osoba, ktorá</w:t>
      </w:r>
      <w:r w:rsidRPr="004370A8" w:rsidR="000E0FD8">
        <w:rPr>
          <w:rFonts w:ascii="Times New Roman" w:hAnsi="Times New Roman" w:hint="default"/>
          <w:sz w:val="24"/>
          <w:szCs w:val="24"/>
        </w:rPr>
        <w:t xml:space="preserve"> podala ž</w:t>
      </w:r>
      <w:r w:rsidRPr="004370A8" w:rsidR="000E0FD8">
        <w:rPr>
          <w:rFonts w:ascii="Times New Roman" w:hAnsi="Times New Roman" w:hint="default"/>
          <w:sz w:val="24"/>
          <w:szCs w:val="24"/>
        </w:rPr>
        <w:t>iadosť</w:t>
      </w:r>
      <w:r w:rsidRPr="004370A8" w:rsidR="000E0FD8">
        <w:rPr>
          <w:rFonts w:ascii="Times New Roman" w:hAnsi="Times New Roman" w:hint="default"/>
          <w:sz w:val="24"/>
          <w:szCs w:val="24"/>
        </w:rPr>
        <w:t xml:space="preserve">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0E0FD8">
        <w:rPr>
          <w:rFonts w:ascii="Times New Roman" w:hAnsi="Times New Roman"/>
          <w:sz w:val="24"/>
          <w:szCs w:val="24"/>
        </w:rPr>
        <w:t>poskytnutie ochrany</w:t>
      </w:r>
      <w:r w:rsidRPr="004370A8" w:rsidR="005436CC">
        <w:rPr>
          <w:rFonts w:ascii="Times New Roman" w:hAnsi="Times New Roman" w:hint="default"/>
          <w:sz w:val="24"/>
          <w:szCs w:val="24"/>
        </w:rPr>
        <w:t xml:space="preserve"> podľ</w:t>
      </w:r>
      <w:r w:rsidRPr="004370A8" w:rsidR="005436CC">
        <w:rPr>
          <w:rFonts w:ascii="Times New Roman" w:hAnsi="Times New Roman" w:hint="default"/>
          <w:sz w:val="24"/>
          <w:szCs w:val="24"/>
        </w:rPr>
        <w:t>a §</w:t>
      </w:r>
      <w:r w:rsidRPr="004370A8" w:rsidR="005436CC">
        <w:rPr>
          <w:rFonts w:ascii="Times New Roman" w:hAnsi="Times New Roman" w:hint="default"/>
          <w:sz w:val="24"/>
          <w:szCs w:val="24"/>
        </w:rPr>
        <w:t xml:space="preserve"> 3 ods. 1</w:t>
      </w:r>
      <w:r w:rsidRPr="004370A8" w:rsidR="000E0FD8">
        <w:rPr>
          <w:rFonts w:ascii="Times New Roman" w:hAnsi="Times New Roman"/>
          <w:sz w:val="24"/>
          <w:szCs w:val="24"/>
        </w:rPr>
        <w:t xml:space="preserve">, </w:t>
      </w:r>
      <w:r w:rsidRPr="004370A8" w:rsidR="001C3471">
        <w:rPr>
          <w:rFonts w:ascii="Times New Roman" w:hAnsi="Times New Roman"/>
          <w:sz w:val="24"/>
          <w:szCs w:val="24"/>
        </w:rPr>
        <w:t xml:space="preserve">nie </w:t>
      </w:r>
      <w:r w:rsidRPr="004370A8" w:rsidR="000E0FD8">
        <w:rPr>
          <w:rFonts w:ascii="Times New Roman" w:hAnsi="Times New Roman" w:hint="default"/>
          <w:sz w:val="24"/>
          <w:szCs w:val="24"/>
        </w:rPr>
        <w:t>je oznamovateľ</w:t>
      </w:r>
      <w:r w:rsidRPr="004370A8" w:rsidR="001C3471">
        <w:rPr>
          <w:rFonts w:ascii="Times New Roman" w:hAnsi="Times New Roman"/>
          <w:sz w:val="24"/>
          <w:szCs w:val="24"/>
        </w:rPr>
        <w:t>om</w:t>
      </w:r>
      <w:r w:rsidRPr="004370A8" w:rsidR="005436CC">
        <w:rPr>
          <w:rFonts w:ascii="Times New Roman" w:hAnsi="Times New Roman"/>
          <w:sz w:val="24"/>
          <w:szCs w:val="24"/>
        </w:rPr>
        <w:t>,</w:t>
      </w:r>
      <w:r w:rsidRPr="004370A8" w:rsidR="001C3471">
        <w:rPr>
          <w:rFonts w:ascii="Times New Roman" w:hAnsi="Times New Roman"/>
          <w:sz w:val="24"/>
          <w:szCs w:val="24"/>
        </w:rPr>
        <w:t xml:space="preserve"> </w:t>
      </w:r>
      <w:r w:rsidR="00013C6C">
        <w:rPr>
          <w:rFonts w:ascii="Times New Roman" w:hAnsi="Times New Roman"/>
          <w:sz w:val="24"/>
          <w:szCs w:val="24"/>
        </w:rPr>
        <w:t xml:space="preserve">bezodkladne jej </w:t>
      </w:r>
      <w:r w:rsidRPr="004370A8" w:rsidR="001C3471">
        <w:rPr>
          <w:rFonts w:ascii="Times New Roman" w:hAnsi="Times New Roman" w:hint="default"/>
          <w:sz w:val="24"/>
          <w:szCs w:val="24"/>
        </w:rPr>
        <w:t>pí</w:t>
      </w:r>
      <w:r w:rsidRPr="004370A8" w:rsidR="001C3471">
        <w:rPr>
          <w:rFonts w:ascii="Times New Roman" w:hAnsi="Times New Roman" w:hint="default"/>
          <w:sz w:val="24"/>
          <w:szCs w:val="24"/>
        </w:rPr>
        <w:t>somne ozná</w:t>
      </w:r>
      <w:r w:rsidRPr="004370A8" w:rsidR="001C3471">
        <w:rPr>
          <w:rFonts w:ascii="Times New Roman" w:hAnsi="Times New Roman" w:hint="default"/>
          <w:sz w:val="24"/>
          <w:szCs w:val="24"/>
        </w:rPr>
        <w:t>mi tú</w:t>
      </w:r>
      <w:r w:rsidRPr="004370A8" w:rsidR="001C3471">
        <w:rPr>
          <w:rFonts w:ascii="Times New Roman" w:hAnsi="Times New Roman" w:hint="default"/>
          <w:sz w:val="24"/>
          <w:szCs w:val="24"/>
        </w:rPr>
        <w:t>to skutoč</w:t>
      </w:r>
      <w:r w:rsidRPr="004370A8" w:rsidR="001C3471">
        <w:rPr>
          <w:rFonts w:ascii="Times New Roman" w:hAnsi="Times New Roman" w:hint="default"/>
          <w:sz w:val="24"/>
          <w:szCs w:val="24"/>
        </w:rPr>
        <w:t>nosť</w:t>
      </w:r>
      <w:r w:rsidR="00320C0B">
        <w:rPr>
          <w:rFonts w:ascii="Times New Roman" w:hAnsi="Times New Roman"/>
          <w:sz w:val="24"/>
          <w:szCs w:val="24"/>
        </w:rPr>
        <w:t xml:space="preserve"> s uved</w:t>
      </w:r>
      <w:r w:rsidR="00320C0B">
        <w:rPr>
          <w:rFonts w:ascii="Times New Roman" w:hAnsi="Times New Roman" w:hint="default"/>
          <w:sz w:val="24"/>
          <w:szCs w:val="24"/>
        </w:rPr>
        <w:t>ení</w:t>
      </w:r>
      <w:r w:rsidR="00320C0B">
        <w:rPr>
          <w:rFonts w:ascii="Times New Roman" w:hAnsi="Times New Roman" w:hint="default"/>
          <w:sz w:val="24"/>
          <w:szCs w:val="24"/>
        </w:rPr>
        <w:t>m dô</w:t>
      </w:r>
      <w:r w:rsidR="00320C0B">
        <w:rPr>
          <w:rFonts w:ascii="Times New Roman" w:hAnsi="Times New Roman" w:hint="default"/>
          <w:sz w:val="24"/>
          <w:szCs w:val="24"/>
        </w:rPr>
        <w:t>vodov neposkytnutia ochrany.</w:t>
      </w:r>
    </w:p>
    <w:p w:rsidR="00013C6C" w:rsidRPr="004370A8" w:rsidP="00A54C18">
      <w:pPr>
        <w:pStyle w:val="NoSpacing"/>
        <w:bidi w:val="0"/>
        <w:rPr>
          <w:rFonts w:ascii="Times New Roman" w:hAnsi="Times New Roman"/>
          <w:b/>
          <w:sz w:val="24"/>
          <w:szCs w:val="24"/>
        </w:rPr>
      </w:pPr>
    </w:p>
    <w:p w:rsidR="00A54C18" w:rsidRPr="004370A8" w:rsidP="00A54C18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4370A8">
        <w:rPr>
          <w:rFonts w:ascii="Times New Roman" w:hAnsi="Times New Roman"/>
          <w:b/>
          <w:sz w:val="24"/>
          <w:szCs w:val="24"/>
        </w:rPr>
        <w:t>Poskytovanie ochrany v </w:t>
      </w:r>
      <w:r w:rsidRPr="004370A8">
        <w:rPr>
          <w:rFonts w:ascii="Times New Roman" w:hAnsi="Times New Roman" w:hint="default"/>
          <w:b/>
          <w:sz w:val="24"/>
          <w:szCs w:val="24"/>
        </w:rPr>
        <w:t>rá</w:t>
      </w:r>
      <w:r w:rsidRPr="004370A8">
        <w:rPr>
          <w:rFonts w:ascii="Times New Roman" w:hAnsi="Times New Roman" w:hint="default"/>
          <w:b/>
          <w:sz w:val="24"/>
          <w:szCs w:val="24"/>
        </w:rPr>
        <w:t>mci konania o </w:t>
      </w:r>
      <w:r w:rsidRPr="004370A8">
        <w:rPr>
          <w:rFonts w:ascii="Times New Roman" w:hAnsi="Times New Roman" w:hint="default"/>
          <w:b/>
          <w:sz w:val="24"/>
          <w:szCs w:val="24"/>
        </w:rPr>
        <w:t>sprá</w:t>
      </w:r>
      <w:r w:rsidRPr="004370A8">
        <w:rPr>
          <w:rFonts w:ascii="Times New Roman" w:hAnsi="Times New Roman" w:hint="default"/>
          <w:b/>
          <w:sz w:val="24"/>
          <w:szCs w:val="24"/>
        </w:rPr>
        <w:t>vnom delikte</w:t>
      </w:r>
    </w:p>
    <w:p w:rsidR="00A54C18" w:rsidRPr="004370A8" w:rsidP="00A54C18">
      <w:pPr>
        <w:pStyle w:val="NoSpacing"/>
        <w:bidi w:val="0"/>
        <w:ind w:left="720"/>
        <w:rPr>
          <w:rFonts w:ascii="Times New Roman" w:hAnsi="Times New Roman"/>
          <w:b/>
          <w:sz w:val="24"/>
          <w:szCs w:val="24"/>
        </w:rPr>
      </w:pPr>
    </w:p>
    <w:p w:rsidR="00A54C18" w:rsidRPr="004370A8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1C38B2" w:rsidRPr="004370A8" w:rsidP="001C38B2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0484D" w:rsidP="006A2306">
      <w:pPr>
        <w:pStyle w:val="NoSpacing"/>
        <w:numPr>
          <w:numId w:val="4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950339">
        <w:rPr>
          <w:rFonts w:ascii="Times New Roman" w:hAnsi="Times New Roman" w:hint="default"/>
          <w:sz w:val="24"/>
          <w:szCs w:val="24"/>
        </w:rPr>
        <w:t>Ž</w:t>
      </w:r>
      <w:r w:rsidRPr="004370A8" w:rsidR="00950339">
        <w:rPr>
          <w:rFonts w:ascii="Times New Roman" w:hAnsi="Times New Roman" w:hint="default"/>
          <w:sz w:val="24"/>
          <w:szCs w:val="24"/>
        </w:rPr>
        <w:t>iadosť</w:t>
      </w:r>
      <w:r w:rsidRPr="004370A8" w:rsidR="00950339">
        <w:rPr>
          <w:rFonts w:ascii="Times New Roman" w:hAnsi="Times New Roman" w:hint="default"/>
          <w:sz w:val="24"/>
          <w:szCs w:val="24"/>
        </w:rPr>
        <w:t xml:space="preserve">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950339">
        <w:rPr>
          <w:rFonts w:ascii="Times New Roman" w:hAnsi="Times New Roman"/>
          <w:sz w:val="24"/>
          <w:szCs w:val="24"/>
        </w:rPr>
        <w:t xml:space="preserve">poskytnutie ochrany </w:t>
      </w:r>
      <w:r w:rsidRPr="004370A8" w:rsidR="005436CC">
        <w:rPr>
          <w:rFonts w:ascii="Times New Roman" w:hAnsi="Times New Roman" w:hint="default"/>
          <w:sz w:val="24"/>
          <w:szCs w:val="24"/>
        </w:rPr>
        <w:t>pri ozná</w:t>
      </w:r>
      <w:r w:rsidRPr="004370A8" w:rsidR="005436CC">
        <w:rPr>
          <w:rFonts w:ascii="Times New Roman" w:hAnsi="Times New Roman" w:hint="default"/>
          <w:sz w:val="24"/>
          <w:szCs w:val="24"/>
        </w:rPr>
        <w:t>mení</w:t>
      </w:r>
      <w:r w:rsidRPr="004370A8" w:rsidR="005436CC">
        <w:rPr>
          <w:rFonts w:ascii="Times New Roman" w:hAnsi="Times New Roman" w:hint="default"/>
          <w:sz w:val="24"/>
          <w:szCs w:val="24"/>
        </w:rPr>
        <w:t xml:space="preserve"> </w:t>
      </w:r>
      <w:r w:rsidRPr="004370A8" w:rsidR="009C36DA">
        <w:rPr>
          <w:rFonts w:ascii="Times New Roman" w:hAnsi="Times New Roman" w:hint="default"/>
          <w:sz w:val="24"/>
          <w:szCs w:val="24"/>
        </w:rPr>
        <w:t>zá</w:t>
      </w:r>
      <w:r w:rsidRPr="004370A8" w:rsidR="009C36DA">
        <w:rPr>
          <w:rFonts w:ascii="Times New Roman" w:hAnsi="Times New Roman" w:hint="default"/>
          <w:sz w:val="24"/>
          <w:szCs w:val="24"/>
        </w:rPr>
        <w:t>važ</w:t>
      </w:r>
      <w:r w:rsidRPr="004370A8" w:rsidR="009C36DA">
        <w:rPr>
          <w:rFonts w:ascii="Times New Roman" w:hAnsi="Times New Roman" w:hint="default"/>
          <w:sz w:val="24"/>
          <w:szCs w:val="24"/>
        </w:rPr>
        <w:t>nej protispoloč</w:t>
      </w:r>
      <w:r w:rsidRPr="004370A8" w:rsidR="009C36DA">
        <w:rPr>
          <w:rFonts w:ascii="Times New Roman" w:hAnsi="Times New Roman" w:hint="default"/>
          <w:sz w:val="24"/>
          <w:szCs w:val="24"/>
        </w:rPr>
        <w:t>enskej č</w:t>
      </w:r>
      <w:r w:rsidRPr="004370A8" w:rsidR="009C36DA">
        <w:rPr>
          <w:rFonts w:ascii="Times New Roman" w:hAnsi="Times New Roman" w:hint="default"/>
          <w:sz w:val="24"/>
          <w:szCs w:val="24"/>
        </w:rPr>
        <w:t>innosti, ktorá</w:t>
      </w:r>
      <w:r w:rsidRPr="004370A8" w:rsidR="009C36DA">
        <w:rPr>
          <w:rFonts w:ascii="Times New Roman" w:hAnsi="Times New Roman" w:hint="default"/>
          <w:sz w:val="24"/>
          <w:szCs w:val="24"/>
        </w:rPr>
        <w:t xml:space="preserve"> je sprá</w:t>
      </w:r>
      <w:r w:rsidRPr="004370A8" w:rsidR="009C36DA">
        <w:rPr>
          <w:rFonts w:ascii="Times New Roman" w:hAnsi="Times New Roman" w:hint="default"/>
          <w:sz w:val="24"/>
          <w:szCs w:val="24"/>
        </w:rPr>
        <w:t>vnym deliktom (ď</w:t>
      </w:r>
      <w:r w:rsidRPr="004370A8" w:rsidR="009C36DA">
        <w:rPr>
          <w:rFonts w:ascii="Times New Roman" w:hAnsi="Times New Roman" w:hint="default"/>
          <w:sz w:val="24"/>
          <w:szCs w:val="24"/>
        </w:rPr>
        <w:t xml:space="preserve">alej len </w:t>
      </w:r>
      <w:r w:rsidRPr="004370A8" w:rsidR="00D04065">
        <w:rPr>
          <w:rFonts w:ascii="Times New Roman" w:hAnsi="Times New Roman" w:hint="default"/>
          <w:sz w:val="24"/>
          <w:szCs w:val="24"/>
        </w:rPr>
        <w:t>„</w:t>
      </w:r>
      <w:r w:rsidRPr="004370A8" w:rsidR="009C36DA">
        <w:rPr>
          <w:rFonts w:ascii="Times New Roman" w:hAnsi="Times New Roman" w:hint="default"/>
          <w:sz w:val="24"/>
          <w:szCs w:val="24"/>
        </w:rPr>
        <w:t>sprá</w:t>
      </w:r>
      <w:r w:rsidRPr="004370A8" w:rsidR="009C36DA">
        <w:rPr>
          <w:rFonts w:ascii="Times New Roman" w:hAnsi="Times New Roman" w:hint="default"/>
          <w:sz w:val="24"/>
          <w:szCs w:val="24"/>
        </w:rPr>
        <w:t>vny delikt“</w:t>
      </w:r>
      <w:r w:rsidRPr="004370A8" w:rsidR="009C36DA">
        <w:rPr>
          <w:rFonts w:ascii="Times New Roman" w:hAnsi="Times New Roman" w:hint="default"/>
          <w:sz w:val="24"/>
          <w:szCs w:val="24"/>
        </w:rPr>
        <w:t>)</w:t>
      </w:r>
      <w:r w:rsidR="00BC6E31">
        <w:rPr>
          <w:rFonts w:ascii="Times New Roman" w:hAnsi="Times New Roman"/>
          <w:sz w:val="24"/>
          <w:szCs w:val="24"/>
        </w:rPr>
        <w:t>,</w:t>
      </w:r>
      <w:r w:rsidRPr="004370A8" w:rsidR="009C36DA">
        <w:rPr>
          <w:rFonts w:ascii="Times New Roman" w:hAnsi="Times New Roman"/>
          <w:sz w:val="24"/>
          <w:szCs w:val="24"/>
        </w:rPr>
        <w:t xml:space="preserve"> </w:t>
      </w:r>
      <w:r w:rsidRPr="004370A8" w:rsidR="005436CC">
        <w:rPr>
          <w:rFonts w:ascii="Times New Roman" w:hAnsi="Times New Roman" w:hint="default"/>
          <w:sz w:val="24"/>
          <w:szCs w:val="24"/>
        </w:rPr>
        <w:t>mož</w:t>
      </w:r>
      <w:r w:rsidRPr="004370A8" w:rsidR="005436CC">
        <w:rPr>
          <w:rFonts w:ascii="Times New Roman" w:hAnsi="Times New Roman" w:hint="default"/>
          <w:sz w:val="24"/>
          <w:szCs w:val="24"/>
        </w:rPr>
        <w:t>no podať</w:t>
      </w:r>
      <w:r w:rsidRPr="004370A8" w:rsidR="005436CC">
        <w:rPr>
          <w:rFonts w:ascii="Times New Roman" w:hAnsi="Times New Roman" w:hint="default"/>
          <w:sz w:val="24"/>
          <w:szCs w:val="24"/>
        </w:rPr>
        <w:t xml:space="preserve"> </w:t>
      </w:r>
      <w:r w:rsidRPr="004370A8" w:rsidR="00D04065">
        <w:rPr>
          <w:rFonts w:ascii="Times New Roman" w:hAnsi="Times New Roman" w:hint="default"/>
          <w:sz w:val="24"/>
          <w:szCs w:val="24"/>
        </w:rPr>
        <w:t>zá</w:t>
      </w:r>
      <w:r w:rsidRPr="004370A8" w:rsidR="00D04065">
        <w:rPr>
          <w:rFonts w:ascii="Times New Roman" w:hAnsi="Times New Roman" w:hint="default"/>
          <w:sz w:val="24"/>
          <w:szCs w:val="24"/>
        </w:rPr>
        <w:t>roveň</w:t>
      </w:r>
      <w:r w:rsidRPr="004370A8" w:rsidR="00D04065">
        <w:rPr>
          <w:rFonts w:ascii="Times New Roman" w:hAnsi="Times New Roman" w:hint="default"/>
          <w:sz w:val="24"/>
          <w:szCs w:val="24"/>
        </w:rPr>
        <w:t xml:space="preserve"> s o</w:t>
      </w:r>
      <w:r w:rsidRPr="004370A8" w:rsidR="00D04065">
        <w:rPr>
          <w:rFonts w:ascii="Times New Roman" w:hAnsi="Times New Roman" w:hint="default"/>
          <w:sz w:val="24"/>
          <w:szCs w:val="24"/>
        </w:rPr>
        <w:t>zná</w:t>
      </w:r>
      <w:r w:rsidRPr="004370A8" w:rsidR="00D04065">
        <w:rPr>
          <w:rFonts w:ascii="Times New Roman" w:hAnsi="Times New Roman" w:hint="default"/>
          <w:sz w:val="24"/>
          <w:szCs w:val="24"/>
        </w:rPr>
        <w:t>mení</w:t>
      </w:r>
      <w:r w:rsidRPr="004370A8" w:rsidR="00D04065">
        <w:rPr>
          <w:rFonts w:ascii="Times New Roman" w:hAnsi="Times New Roman" w:hint="default"/>
          <w:sz w:val="24"/>
          <w:szCs w:val="24"/>
        </w:rPr>
        <w:t xml:space="preserve">m alebo </w:t>
      </w:r>
      <w:r w:rsidRPr="004370A8" w:rsidR="005436CC">
        <w:rPr>
          <w:rFonts w:ascii="Times New Roman" w:hAnsi="Times New Roman" w:hint="default"/>
          <w:sz w:val="24"/>
          <w:szCs w:val="24"/>
        </w:rPr>
        <w:t>poč</w:t>
      </w:r>
      <w:r w:rsidRPr="004370A8" w:rsidR="005436CC">
        <w:rPr>
          <w:rFonts w:ascii="Times New Roman" w:hAnsi="Times New Roman" w:hint="default"/>
          <w:sz w:val="24"/>
          <w:szCs w:val="24"/>
        </w:rPr>
        <w:t>as</w:t>
      </w:r>
      <w:r w:rsidRPr="004370A8" w:rsidR="00950339">
        <w:rPr>
          <w:rFonts w:ascii="Times New Roman" w:hAnsi="Times New Roman"/>
          <w:sz w:val="24"/>
          <w:szCs w:val="24"/>
        </w:rPr>
        <w:t xml:space="preserve"> konania o</w:t>
      </w:r>
      <w:r w:rsidRPr="004370A8" w:rsidR="00D04065">
        <w:rPr>
          <w:rFonts w:ascii="Times New Roman" w:hAnsi="Times New Roman"/>
          <w:sz w:val="24"/>
          <w:szCs w:val="24"/>
        </w:rPr>
        <w:t> </w:t>
      </w:r>
      <w:r w:rsidRPr="004370A8" w:rsidR="00D04065">
        <w:rPr>
          <w:rFonts w:ascii="Times New Roman" w:hAnsi="Times New Roman" w:hint="default"/>
          <w:sz w:val="24"/>
          <w:szCs w:val="24"/>
        </w:rPr>
        <w:t>sprá</w:t>
      </w:r>
      <w:r w:rsidRPr="004370A8" w:rsidR="00D04065">
        <w:rPr>
          <w:rFonts w:ascii="Times New Roman" w:hAnsi="Times New Roman" w:hint="default"/>
          <w:sz w:val="24"/>
          <w:szCs w:val="24"/>
        </w:rPr>
        <w:t>vnom delikte</w:t>
      </w:r>
      <w:r w:rsidRPr="004370A8" w:rsidR="00950339">
        <w:rPr>
          <w:rFonts w:ascii="Times New Roman" w:hAnsi="Times New Roman"/>
          <w:sz w:val="24"/>
          <w:szCs w:val="24"/>
        </w:rPr>
        <w:t>.</w:t>
      </w:r>
      <w:r w:rsidRPr="004370A8" w:rsidR="005436CC">
        <w:rPr>
          <w:rFonts w:ascii="Times New Roman" w:hAnsi="Times New Roman" w:hint="default"/>
          <w:sz w:val="24"/>
          <w:szCs w:val="24"/>
        </w:rPr>
        <w:t xml:space="preserve"> Ž</w:t>
      </w:r>
      <w:r w:rsidRPr="004370A8" w:rsidR="005436CC">
        <w:rPr>
          <w:rFonts w:ascii="Times New Roman" w:hAnsi="Times New Roman" w:hint="default"/>
          <w:sz w:val="24"/>
          <w:szCs w:val="24"/>
        </w:rPr>
        <w:t>iadosť</w:t>
      </w:r>
      <w:r w:rsidRPr="004370A8" w:rsidR="005436CC">
        <w:rPr>
          <w:rFonts w:ascii="Times New Roman" w:hAnsi="Times New Roman" w:hint="default"/>
          <w:sz w:val="24"/>
          <w:szCs w:val="24"/>
        </w:rPr>
        <w:t xml:space="preserve"> o </w:t>
      </w:r>
      <w:r w:rsidRPr="004370A8" w:rsidR="005436CC">
        <w:rPr>
          <w:rFonts w:ascii="Times New Roman" w:hAnsi="Times New Roman" w:hint="default"/>
          <w:sz w:val="24"/>
          <w:szCs w:val="24"/>
        </w:rPr>
        <w:t>poskytnutie ochrany sa podá</w:t>
      </w:r>
      <w:r w:rsidRPr="004370A8" w:rsidR="005436CC">
        <w:rPr>
          <w:rFonts w:ascii="Times New Roman" w:hAnsi="Times New Roman" w:hint="default"/>
          <w:sz w:val="24"/>
          <w:szCs w:val="24"/>
        </w:rPr>
        <w:t>va pí</w:t>
      </w:r>
      <w:r w:rsidRPr="004370A8" w:rsidR="005436CC">
        <w:rPr>
          <w:rFonts w:ascii="Times New Roman" w:hAnsi="Times New Roman" w:hint="default"/>
          <w:sz w:val="24"/>
          <w:szCs w:val="24"/>
        </w:rPr>
        <w:t>somne alebo ú</w:t>
      </w:r>
      <w:r w:rsidRPr="004370A8" w:rsidR="005436CC">
        <w:rPr>
          <w:rFonts w:ascii="Times New Roman" w:hAnsi="Times New Roman" w:hint="default"/>
          <w:sz w:val="24"/>
          <w:szCs w:val="24"/>
        </w:rPr>
        <w:t>stne do zá</w:t>
      </w:r>
      <w:r w:rsidRPr="004370A8" w:rsidR="005436CC">
        <w:rPr>
          <w:rFonts w:ascii="Times New Roman" w:hAnsi="Times New Roman" w:hint="default"/>
          <w:sz w:val="24"/>
          <w:szCs w:val="24"/>
        </w:rPr>
        <w:t>pisnice.</w:t>
      </w:r>
      <w:r w:rsidRPr="004370A8" w:rsidR="00950339">
        <w:rPr>
          <w:rFonts w:ascii="Times New Roman" w:hAnsi="Times New Roman" w:hint="default"/>
          <w:sz w:val="24"/>
          <w:szCs w:val="24"/>
        </w:rPr>
        <w:t xml:space="preserve"> Ž</w:t>
      </w:r>
      <w:r w:rsidRPr="004370A8" w:rsidR="00950339">
        <w:rPr>
          <w:rFonts w:ascii="Times New Roman" w:hAnsi="Times New Roman" w:hint="default"/>
          <w:sz w:val="24"/>
          <w:szCs w:val="24"/>
        </w:rPr>
        <w:t>iadosť</w:t>
      </w:r>
      <w:r w:rsidRPr="004370A8" w:rsidR="00950339">
        <w:rPr>
          <w:rFonts w:ascii="Times New Roman" w:hAnsi="Times New Roman" w:hint="default"/>
          <w:sz w:val="24"/>
          <w:szCs w:val="24"/>
        </w:rPr>
        <w:t xml:space="preserve">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950339">
        <w:rPr>
          <w:rFonts w:ascii="Times New Roman" w:hAnsi="Times New Roman" w:hint="default"/>
          <w:sz w:val="24"/>
          <w:szCs w:val="24"/>
        </w:rPr>
        <w:t>poskytnutie ochrany sa podá</w:t>
      </w:r>
      <w:r w:rsidRPr="004370A8" w:rsidR="00950339">
        <w:rPr>
          <w:rFonts w:ascii="Times New Roman" w:hAnsi="Times New Roman" w:hint="default"/>
          <w:sz w:val="24"/>
          <w:szCs w:val="24"/>
        </w:rPr>
        <w:t>va orgá</w:t>
      </w:r>
      <w:r w:rsidRPr="004370A8" w:rsidR="00950339">
        <w:rPr>
          <w:rFonts w:ascii="Times New Roman" w:hAnsi="Times New Roman" w:hint="default"/>
          <w:sz w:val="24"/>
          <w:szCs w:val="24"/>
        </w:rPr>
        <w:t>nu</w:t>
      </w:r>
      <w:r w:rsidRPr="004370A8">
        <w:rPr>
          <w:rFonts w:ascii="Times New Roman" w:hAnsi="Times New Roman" w:hint="default"/>
          <w:sz w:val="24"/>
          <w:szCs w:val="24"/>
        </w:rPr>
        <w:t>, ktorý</w:t>
      </w:r>
      <w:r w:rsidRPr="004370A8">
        <w:rPr>
          <w:rFonts w:ascii="Times New Roman" w:hAnsi="Times New Roman" w:hint="default"/>
          <w:sz w:val="24"/>
          <w:szCs w:val="24"/>
        </w:rPr>
        <w:t xml:space="preserve"> </w:t>
      </w:r>
      <w:r w:rsidRPr="004370A8" w:rsidR="005436CC">
        <w:rPr>
          <w:rFonts w:ascii="Times New Roman" w:hAnsi="Times New Roman" w:hint="default"/>
          <w:sz w:val="24"/>
          <w:szCs w:val="24"/>
        </w:rPr>
        <w:t>je prí</w:t>
      </w:r>
      <w:r w:rsidRPr="004370A8" w:rsidR="005436CC">
        <w:rPr>
          <w:rFonts w:ascii="Times New Roman" w:hAnsi="Times New Roman" w:hint="default"/>
          <w:sz w:val="24"/>
          <w:szCs w:val="24"/>
        </w:rPr>
        <w:t>sluš</w:t>
      </w:r>
      <w:r w:rsidRPr="004370A8" w:rsidR="005436CC">
        <w:rPr>
          <w:rFonts w:ascii="Times New Roman" w:hAnsi="Times New Roman" w:hint="default"/>
          <w:sz w:val="24"/>
          <w:szCs w:val="24"/>
        </w:rPr>
        <w:t>ný</w:t>
      </w:r>
      <w:r w:rsidRPr="004370A8" w:rsidR="005436CC">
        <w:rPr>
          <w:rFonts w:ascii="Times New Roman" w:hAnsi="Times New Roman" w:hint="default"/>
          <w:sz w:val="24"/>
          <w:szCs w:val="24"/>
        </w:rPr>
        <w:t xml:space="preserve"> na konanie o</w:t>
      </w:r>
      <w:r w:rsidRPr="004370A8" w:rsidR="00D04065">
        <w:rPr>
          <w:rFonts w:ascii="Times New Roman" w:hAnsi="Times New Roman"/>
          <w:sz w:val="24"/>
          <w:szCs w:val="24"/>
        </w:rPr>
        <w:t> </w:t>
      </w:r>
      <w:r w:rsidRPr="004370A8" w:rsidR="00D04065">
        <w:rPr>
          <w:rFonts w:ascii="Times New Roman" w:hAnsi="Times New Roman" w:hint="default"/>
          <w:sz w:val="24"/>
          <w:szCs w:val="24"/>
        </w:rPr>
        <w:t>sprá</w:t>
      </w:r>
      <w:r w:rsidRPr="004370A8" w:rsidR="00D04065">
        <w:rPr>
          <w:rFonts w:ascii="Times New Roman" w:hAnsi="Times New Roman" w:hint="default"/>
          <w:sz w:val="24"/>
          <w:szCs w:val="24"/>
        </w:rPr>
        <w:t>vnom delikte</w:t>
      </w:r>
      <w:r w:rsidRPr="004370A8" w:rsidR="00DE4B22">
        <w:rPr>
          <w:rFonts w:ascii="Times New Roman" w:hAnsi="Times New Roman"/>
          <w:sz w:val="24"/>
          <w:szCs w:val="24"/>
        </w:rPr>
        <w:t xml:space="preserve"> </w:t>
      </w:r>
      <w:r w:rsidRPr="004370A8" w:rsidR="00056130">
        <w:rPr>
          <w:rFonts w:ascii="Times New Roman" w:hAnsi="Times New Roman" w:hint="default"/>
          <w:sz w:val="24"/>
          <w:szCs w:val="24"/>
        </w:rPr>
        <w:t>(ď</w:t>
      </w:r>
      <w:r w:rsidRPr="004370A8" w:rsidR="00056130">
        <w:rPr>
          <w:rFonts w:ascii="Times New Roman" w:hAnsi="Times New Roman" w:hint="default"/>
          <w:sz w:val="24"/>
          <w:szCs w:val="24"/>
        </w:rPr>
        <w:t>alej len „</w:t>
      </w:r>
      <w:r w:rsidRPr="004370A8" w:rsidR="00056130">
        <w:rPr>
          <w:rFonts w:ascii="Times New Roman" w:hAnsi="Times New Roman" w:hint="default"/>
          <w:sz w:val="24"/>
          <w:szCs w:val="24"/>
        </w:rPr>
        <w:t>sprá</w:t>
      </w:r>
      <w:r w:rsidRPr="004370A8" w:rsidR="00056130">
        <w:rPr>
          <w:rFonts w:ascii="Times New Roman" w:hAnsi="Times New Roman" w:hint="default"/>
          <w:sz w:val="24"/>
          <w:szCs w:val="24"/>
        </w:rPr>
        <w:t>vny orgá</w:t>
      </w:r>
      <w:r w:rsidRPr="004370A8" w:rsidR="00056130">
        <w:rPr>
          <w:rFonts w:ascii="Times New Roman" w:hAnsi="Times New Roman" w:hint="default"/>
          <w:sz w:val="24"/>
          <w:szCs w:val="24"/>
        </w:rPr>
        <w:t>n“</w:t>
      </w:r>
      <w:r w:rsidRPr="004370A8" w:rsidR="00056130">
        <w:rPr>
          <w:rFonts w:ascii="Times New Roman" w:hAnsi="Times New Roman" w:hint="default"/>
          <w:sz w:val="24"/>
          <w:szCs w:val="24"/>
        </w:rPr>
        <w:t>)</w:t>
      </w:r>
      <w:r w:rsidRPr="004370A8" w:rsidR="00C77B24">
        <w:rPr>
          <w:rFonts w:ascii="Times New Roman" w:hAnsi="Times New Roman"/>
          <w:sz w:val="24"/>
          <w:szCs w:val="24"/>
        </w:rPr>
        <w:t>.</w:t>
      </w:r>
      <w:r w:rsidR="00517E17">
        <w:rPr>
          <w:rFonts w:ascii="Times New Roman" w:hAnsi="Times New Roman"/>
          <w:sz w:val="24"/>
          <w:szCs w:val="24"/>
        </w:rPr>
        <w:t xml:space="preserve"> </w:t>
      </w:r>
      <w:r w:rsidRPr="00517E17" w:rsidR="00517E17">
        <w:rPr>
          <w:rFonts w:ascii="Times New Roman" w:hAnsi="Times New Roman" w:hint="default"/>
          <w:sz w:val="24"/>
          <w:szCs w:val="24"/>
        </w:rPr>
        <w:t>Ak sa ž</w:t>
      </w:r>
      <w:r w:rsidRPr="00517E17" w:rsidR="00517E17">
        <w:rPr>
          <w:rFonts w:ascii="Times New Roman" w:hAnsi="Times New Roman" w:hint="default"/>
          <w:sz w:val="24"/>
          <w:szCs w:val="24"/>
        </w:rPr>
        <w:t>iadosť</w:t>
      </w:r>
      <w:r w:rsidRPr="00517E17" w:rsidR="00517E17">
        <w:rPr>
          <w:rFonts w:ascii="Times New Roman" w:hAnsi="Times New Roman" w:hint="default"/>
          <w:sz w:val="24"/>
          <w:szCs w:val="24"/>
        </w:rPr>
        <w:t xml:space="preserve"> o poskytnutie ochrany podá</w:t>
      </w:r>
      <w:r w:rsidRPr="00517E17" w:rsidR="00517E17">
        <w:rPr>
          <w:rFonts w:ascii="Times New Roman" w:hAnsi="Times New Roman" w:hint="default"/>
          <w:sz w:val="24"/>
          <w:szCs w:val="24"/>
        </w:rPr>
        <w:t xml:space="preserve"> iné</w:t>
      </w:r>
      <w:r w:rsidRPr="00517E17" w:rsidR="00517E17">
        <w:rPr>
          <w:rFonts w:ascii="Times New Roman" w:hAnsi="Times New Roman" w:hint="default"/>
          <w:sz w:val="24"/>
          <w:szCs w:val="24"/>
        </w:rPr>
        <w:t>mu orgá</w:t>
      </w:r>
      <w:r w:rsidRPr="00517E17" w:rsidR="00517E17">
        <w:rPr>
          <w:rFonts w:ascii="Times New Roman" w:hAnsi="Times New Roman" w:hint="default"/>
          <w:sz w:val="24"/>
          <w:szCs w:val="24"/>
        </w:rPr>
        <w:t>nu verejnej moci, tento ju bezodkladne postú</w:t>
      </w:r>
      <w:r w:rsidRPr="00517E17" w:rsidR="00517E17">
        <w:rPr>
          <w:rFonts w:ascii="Times New Roman" w:hAnsi="Times New Roman" w:hint="default"/>
          <w:sz w:val="24"/>
          <w:szCs w:val="24"/>
        </w:rPr>
        <w:t>pi orgá</w:t>
      </w:r>
      <w:r w:rsidRPr="00517E17" w:rsidR="00517E17">
        <w:rPr>
          <w:rFonts w:ascii="Times New Roman" w:hAnsi="Times New Roman" w:hint="default"/>
          <w:sz w:val="24"/>
          <w:szCs w:val="24"/>
        </w:rPr>
        <w:t>nu</w:t>
      </w:r>
      <w:r w:rsidRPr="00FA03CB" w:rsidR="00517E17">
        <w:rPr>
          <w:rFonts w:ascii="Times New Roman" w:hAnsi="Times New Roman" w:hint="default"/>
          <w:sz w:val="24"/>
          <w:szCs w:val="24"/>
        </w:rPr>
        <w:t xml:space="preserve"> prí</w:t>
      </w:r>
      <w:r w:rsidRPr="00FA03CB" w:rsidR="00517E17">
        <w:rPr>
          <w:rFonts w:ascii="Times New Roman" w:hAnsi="Times New Roman" w:hint="default"/>
          <w:sz w:val="24"/>
          <w:szCs w:val="24"/>
        </w:rPr>
        <w:t>sluš</w:t>
      </w:r>
      <w:r w:rsidRPr="00FA03CB" w:rsidR="00517E17">
        <w:rPr>
          <w:rFonts w:ascii="Times New Roman" w:hAnsi="Times New Roman" w:hint="default"/>
          <w:sz w:val="24"/>
          <w:szCs w:val="24"/>
        </w:rPr>
        <w:t>né</w:t>
      </w:r>
      <w:r w:rsidRPr="00FA03CB" w:rsidR="00517E17">
        <w:rPr>
          <w:rFonts w:ascii="Times New Roman" w:hAnsi="Times New Roman" w:hint="default"/>
          <w:sz w:val="24"/>
          <w:szCs w:val="24"/>
        </w:rPr>
        <w:t>mu podľ</w:t>
      </w:r>
      <w:r w:rsidRPr="00FA03CB" w:rsidR="00517E17">
        <w:rPr>
          <w:rFonts w:ascii="Times New Roman" w:hAnsi="Times New Roman" w:hint="default"/>
          <w:sz w:val="24"/>
          <w:szCs w:val="24"/>
        </w:rPr>
        <w:t>a predchá</w:t>
      </w:r>
      <w:r w:rsidRPr="00FA03CB" w:rsidR="00517E17">
        <w:rPr>
          <w:rFonts w:ascii="Times New Roman" w:hAnsi="Times New Roman" w:hint="default"/>
          <w:sz w:val="24"/>
          <w:szCs w:val="24"/>
        </w:rPr>
        <w:t>dzajú</w:t>
      </w:r>
      <w:r w:rsidRPr="00FA03CB" w:rsidR="00517E17">
        <w:rPr>
          <w:rFonts w:ascii="Times New Roman" w:hAnsi="Times New Roman" w:hint="default"/>
          <w:sz w:val="24"/>
          <w:szCs w:val="24"/>
        </w:rPr>
        <w:t>cej vety.</w:t>
      </w:r>
    </w:p>
    <w:p w:rsidR="006336C3" w:rsidRPr="00FA03CB" w:rsidP="006336C3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70484D" w:rsidRPr="004370A8" w:rsidP="00F90994">
      <w:pPr>
        <w:pStyle w:val="NoSpacing"/>
        <w:numPr>
          <w:numId w:val="4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Ž</w:t>
      </w:r>
      <w:r w:rsidRPr="004370A8">
        <w:rPr>
          <w:rFonts w:ascii="Times New Roman" w:hAnsi="Times New Roman" w:hint="default"/>
          <w:sz w:val="24"/>
          <w:szCs w:val="24"/>
        </w:rPr>
        <w:t>iadosť</w:t>
      </w:r>
      <w:r w:rsidRPr="004370A8">
        <w:rPr>
          <w:rFonts w:ascii="Times New Roman" w:hAnsi="Times New Roman" w:hint="default"/>
          <w:sz w:val="24"/>
          <w:szCs w:val="24"/>
        </w:rPr>
        <w:t xml:space="preserve">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poskytnutie ochrany podľ</w:t>
      </w:r>
      <w:r w:rsidRPr="004370A8">
        <w:rPr>
          <w:rFonts w:ascii="Times New Roman" w:hAnsi="Times New Roman" w:hint="default"/>
          <w:sz w:val="24"/>
          <w:szCs w:val="24"/>
        </w:rPr>
        <w:t>a odseku 1 obsahuje meno a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priezvisko, dá</w:t>
      </w:r>
      <w:r w:rsidRPr="004370A8">
        <w:rPr>
          <w:rFonts w:ascii="Times New Roman" w:hAnsi="Times New Roman" w:hint="default"/>
          <w:sz w:val="24"/>
          <w:szCs w:val="24"/>
        </w:rPr>
        <w:t>tum narodenia a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 xml:space="preserve">adresu pobytu </w:t>
      </w:r>
      <w:r w:rsidR="00FA03CB">
        <w:rPr>
          <w:rFonts w:ascii="Times New Roman" w:hAnsi="Times New Roman" w:hint="default"/>
          <w:sz w:val="24"/>
          <w:szCs w:val="24"/>
        </w:rPr>
        <w:t>osoby, ktorá</w:t>
      </w:r>
      <w:r w:rsidR="00FA03CB">
        <w:rPr>
          <w:rFonts w:ascii="Times New Roman" w:hAnsi="Times New Roman" w:hint="default"/>
          <w:sz w:val="24"/>
          <w:szCs w:val="24"/>
        </w:rPr>
        <w:t xml:space="preserve"> podá</w:t>
      </w:r>
      <w:r w:rsidR="00FA03CB">
        <w:rPr>
          <w:rFonts w:ascii="Times New Roman" w:hAnsi="Times New Roman" w:hint="default"/>
          <w:sz w:val="24"/>
          <w:szCs w:val="24"/>
        </w:rPr>
        <w:t>va ž</w:t>
      </w:r>
      <w:r w:rsidR="00FA03CB">
        <w:rPr>
          <w:rFonts w:ascii="Times New Roman" w:hAnsi="Times New Roman" w:hint="default"/>
          <w:sz w:val="24"/>
          <w:szCs w:val="24"/>
        </w:rPr>
        <w:t>iadosť</w:t>
      </w:r>
      <w:r w:rsidR="007303CA">
        <w:rPr>
          <w:rFonts w:ascii="Times New Roman" w:hAnsi="Times New Roman"/>
          <w:sz w:val="24"/>
          <w:szCs w:val="24"/>
        </w:rPr>
        <w:t>,</w:t>
      </w:r>
      <w:r w:rsidRPr="004370A8" w:rsidR="00FA03CB">
        <w:rPr>
          <w:rFonts w:ascii="Times New Roman" w:hAnsi="Times New Roman"/>
          <w:sz w:val="24"/>
          <w:szCs w:val="24"/>
        </w:rPr>
        <w:t xml:space="preserve"> </w:t>
      </w:r>
      <w:r w:rsidR="00E965E8">
        <w:rPr>
          <w:rFonts w:ascii="Times New Roman" w:hAnsi="Times New Roman" w:hint="default"/>
          <w:sz w:val="24"/>
          <w:szCs w:val="24"/>
        </w:rPr>
        <w:t>miesto vý</w:t>
      </w:r>
      <w:r w:rsidR="00E965E8">
        <w:rPr>
          <w:rFonts w:ascii="Times New Roman" w:hAnsi="Times New Roman" w:hint="default"/>
          <w:sz w:val="24"/>
          <w:szCs w:val="24"/>
        </w:rPr>
        <w:t>konu jej prá</w:t>
      </w:r>
      <w:r w:rsidR="00E965E8">
        <w:rPr>
          <w:rFonts w:ascii="Times New Roman" w:hAnsi="Times New Roman" w:hint="default"/>
          <w:sz w:val="24"/>
          <w:szCs w:val="24"/>
        </w:rPr>
        <w:t xml:space="preserve">ce </w:t>
      </w:r>
      <w:r w:rsidRPr="004370A8">
        <w:rPr>
          <w:rFonts w:ascii="Times New Roman" w:hAnsi="Times New Roman"/>
          <w:sz w:val="24"/>
          <w:szCs w:val="24"/>
        </w:rPr>
        <w:t>a</w:t>
      </w:r>
      <w:r w:rsidR="007303CA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označ</w:t>
      </w:r>
      <w:r w:rsidRPr="004370A8">
        <w:rPr>
          <w:rFonts w:ascii="Times New Roman" w:hAnsi="Times New Roman" w:hint="default"/>
          <w:sz w:val="24"/>
          <w:szCs w:val="24"/>
        </w:rPr>
        <w:t>enie</w:t>
      </w:r>
      <w:r w:rsidR="007303CA">
        <w:rPr>
          <w:rFonts w:ascii="Times New Roman" w:hAnsi="Times New Roman"/>
          <w:sz w:val="24"/>
          <w:szCs w:val="24"/>
        </w:rPr>
        <w:t xml:space="preserve"> jej</w:t>
      </w:r>
      <w:r w:rsidRPr="004370A8">
        <w:rPr>
          <w:rFonts w:ascii="Times New Roman" w:hAnsi="Times New Roman" w:hint="default"/>
          <w:sz w:val="24"/>
          <w:szCs w:val="24"/>
        </w:rPr>
        <w:t xml:space="preserve"> zamestná</w:t>
      </w:r>
      <w:r w:rsidRPr="004370A8">
        <w:rPr>
          <w:rFonts w:ascii="Times New Roman" w:hAnsi="Times New Roman" w:hint="default"/>
          <w:sz w:val="24"/>
          <w:szCs w:val="24"/>
        </w:rPr>
        <w:t>vateľ</w:t>
      </w:r>
      <w:r w:rsidRPr="004370A8">
        <w:rPr>
          <w:rFonts w:ascii="Times New Roman" w:hAnsi="Times New Roman" w:hint="default"/>
          <w:sz w:val="24"/>
          <w:szCs w:val="24"/>
        </w:rPr>
        <w:t>a.</w:t>
      </w:r>
    </w:p>
    <w:p w:rsidR="0070484D" w:rsidRPr="004370A8" w:rsidP="0070484D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70484D" w:rsidRPr="004370A8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sz w:val="24"/>
          <w:szCs w:val="24"/>
        </w:rPr>
      </w:pPr>
    </w:p>
    <w:p w:rsidR="0070484D" w:rsidRPr="004370A8" w:rsidP="00FD418A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2A02" w:rsidP="006D2A02">
      <w:pPr>
        <w:pStyle w:val="NoSpacing"/>
        <w:numPr>
          <w:numId w:val="3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D2A02">
        <w:rPr>
          <w:rFonts w:ascii="Times New Roman" w:hAnsi="Times New Roman" w:hint="default"/>
          <w:sz w:val="24"/>
          <w:szCs w:val="24"/>
        </w:rPr>
        <w:t>Ak sprá</w:t>
      </w:r>
      <w:r w:rsidRPr="006D2A02">
        <w:rPr>
          <w:rFonts w:ascii="Times New Roman" w:hAnsi="Times New Roman" w:hint="default"/>
          <w:sz w:val="24"/>
          <w:szCs w:val="24"/>
        </w:rPr>
        <w:t>vny orgá</w:t>
      </w:r>
      <w:r w:rsidRPr="006D2A02">
        <w:rPr>
          <w:rFonts w:ascii="Times New Roman" w:hAnsi="Times New Roman" w:hint="default"/>
          <w:sz w:val="24"/>
          <w:szCs w:val="24"/>
        </w:rPr>
        <w:t>n zistí</w:t>
      </w:r>
      <w:r w:rsidRPr="006D2A02">
        <w:rPr>
          <w:rFonts w:ascii="Times New Roman" w:hAnsi="Times New Roman" w:hint="default"/>
          <w:sz w:val="24"/>
          <w:szCs w:val="24"/>
        </w:rPr>
        <w:t>, ž</w:t>
      </w:r>
      <w:r w:rsidRPr="006D2A02">
        <w:rPr>
          <w:rFonts w:ascii="Times New Roman" w:hAnsi="Times New Roman" w:hint="default"/>
          <w:sz w:val="24"/>
          <w:szCs w:val="24"/>
        </w:rPr>
        <w:t>e osoba, ktorá</w:t>
      </w:r>
      <w:r w:rsidRPr="006D2A02">
        <w:rPr>
          <w:rFonts w:ascii="Times New Roman" w:hAnsi="Times New Roman" w:hint="default"/>
          <w:sz w:val="24"/>
          <w:szCs w:val="24"/>
        </w:rPr>
        <w:t xml:space="preserve"> podala ž</w:t>
      </w:r>
      <w:r w:rsidRPr="006D2A02">
        <w:rPr>
          <w:rFonts w:ascii="Times New Roman" w:hAnsi="Times New Roman" w:hint="default"/>
          <w:sz w:val="24"/>
          <w:szCs w:val="24"/>
        </w:rPr>
        <w:t>iadosť</w:t>
      </w:r>
      <w:r w:rsidRPr="006D2A02">
        <w:rPr>
          <w:rFonts w:ascii="Times New Roman" w:hAnsi="Times New Roman" w:hint="default"/>
          <w:sz w:val="24"/>
          <w:szCs w:val="24"/>
        </w:rPr>
        <w:t xml:space="preserve"> o poskytnutie ochrany podľ</w:t>
      </w:r>
      <w:r w:rsidRPr="006D2A02">
        <w:rPr>
          <w:rFonts w:ascii="Times New Roman" w:hAnsi="Times New Roman" w:hint="default"/>
          <w:sz w:val="24"/>
          <w:szCs w:val="24"/>
        </w:rPr>
        <w:t>a §</w:t>
      </w:r>
      <w:r w:rsidRPr="006D2A02">
        <w:rPr>
          <w:rFonts w:ascii="Times New Roman" w:hAnsi="Times New Roman" w:hint="default"/>
          <w:sz w:val="24"/>
          <w:szCs w:val="24"/>
        </w:rPr>
        <w:t xml:space="preserve"> 5 ods. 1, je oznamovateľ</w:t>
      </w:r>
      <w:r w:rsidRPr="006D2A02">
        <w:rPr>
          <w:rFonts w:ascii="Times New Roman" w:hAnsi="Times New Roman" w:hint="default"/>
          <w:sz w:val="24"/>
          <w:szCs w:val="24"/>
        </w:rPr>
        <w:t xml:space="preserve">om, </w:t>
      </w:r>
      <w:r w:rsidR="008E214F">
        <w:rPr>
          <w:rFonts w:ascii="Times New Roman" w:hAnsi="Times New Roman"/>
          <w:sz w:val="24"/>
          <w:szCs w:val="24"/>
        </w:rPr>
        <w:t xml:space="preserve">bezodkladne </w:t>
      </w:r>
      <w:r w:rsidRPr="006D2A02">
        <w:rPr>
          <w:rFonts w:ascii="Times New Roman" w:hAnsi="Times New Roman" w:hint="default"/>
          <w:sz w:val="24"/>
          <w:szCs w:val="24"/>
        </w:rPr>
        <w:t>pí</w:t>
      </w:r>
      <w:r w:rsidRPr="006D2A02">
        <w:rPr>
          <w:rFonts w:ascii="Times New Roman" w:hAnsi="Times New Roman" w:hint="default"/>
          <w:sz w:val="24"/>
          <w:szCs w:val="24"/>
        </w:rPr>
        <w:t>somne ozná</w:t>
      </w:r>
      <w:r w:rsidRPr="006D2A02">
        <w:rPr>
          <w:rFonts w:ascii="Times New Roman" w:hAnsi="Times New Roman" w:hint="default"/>
          <w:sz w:val="24"/>
          <w:szCs w:val="24"/>
        </w:rPr>
        <w:t xml:space="preserve">mi </w:t>
      </w:r>
      <w:r w:rsidR="00F96EA6">
        <w:rPr>
          <w:rFonts w:ascii="Times New Roman" w:hAnsi="Times New Roman" w:hint="default"/>
          <w:sz w:val="24"/>
          <w:szCs w:val="24"/>
        </w:rPr>
        <w:t>inš</w:t>
      </w:r>
      <w:r w:rsidR="00F96EA6">
        <w:rPr>
          <w:rFonts w:ascii="Times New Roman" w:hAnsi="Times New Roman" w:hint="default"/>
          <w:sz w:val="24"/>
          <w:szCs w:val="24"/>
        </w:rPr>
        <w:t>pektorá</w:t>
      </w:r>
      <w:r w:rsidR="00F96EA6">
        <w:rPr>
          <w:rFonts w:ascii="Times New Roman" w:hAnsi="Times New Roman" w:hint="default"/>
          <w:sz w:val="24"/>
          <w:szCs w:val="24"/>
        </w:rPr>
        <w:t>tu prá</w:t>
      </w:r>
      <w:r w:rsidR="00F96EA6">
        <w:rPr>
          <w:rFonts w:ascii="Times New Roman" w:hAnsi="Times New Roman" w:hint="default"/>
          <w:sz w:val="24"/>
          <w:szCs w:val="24"/>
        </w:rPr>
        <w:t>ce</w:t>
      </w:r>
      <w:r w:rsidRPr="006D2A02">
        <w:rPr>
          <w:rFonts w:ascii="Times New Roman" w:hAnsi="Times New Roman" w:hint="default"/>
          <w:sz w:val="24"/>
          <w:szCs w:val="24"/>
        </w:rPr>
        <w:t>, zamestná</w:t>
      </w:r>
      <w:r w:rsidRPr="006D2A02">
        <w:rPr>
          <w:rFonts w:ascii="Times New Roman" w:hAnsi="Times New Roman" w:hint="default"/>
          <w:sz w:val="24"/>
          <w:szCs w:val="24"/>
        </w:rPr>
        <w:t>vateľ</w:t>
      </w:r>
      <w:r w:rsidRPr="006D2A02">
        <w:rPr>
          <w:rFonts w:ascii="Times New Roman" w:hAnsi="Times New Roman" w:hint="default"/>
          <w:sz w:val="24"/>
          <w:szCs w:val="24"/>
        </w:rPr>
        <w:t>ovi a o</w:t>
      </w:r>
      <w:r w:rsidRPr="006D2A02">
        <w:rPr>
          <w:rFonts w:ascii="Times New Roman" w:hAnsi="Times New Roman" w:hint="default"/>
          <w:sz w:val="24"/>
          <w:szCs w:val="24"/>
        </w:rPr>
        <w:t>znamovateľ</w:t>
      </w:r>
      <w:r w:rsidRPr="006D2A02">
        <w:rPr>
          <w:rFonts w:ascii="Times New Roman" w:hAnsi="Times New Roman" w:hint="default"/>
          <w:sz w:val="24"/>
          <w:szCs w:val="24"/>
        </w:rPr>
        <w:t>ovi, ž</w:t>
      </w:r>
      <w:r w:rsidRPr="006D2A02">
        <w:rPr>
          <w:rFonts w:ascii="Times New Roman" w:hAnsi="Times New Roman" w:hint="default"/>
          <w:sz w:val="24"/>
          <w:szCs w:val="24"/>
        </w:rPr>
        <w:t>e sa oznamovateľ</w:t>
      </w:r>
      <w:r w:rsidRPr="006D2A02">
        <w:rPr>
          <w:rFonts w:ascii="Times New Roman" w:hAnsi="Times New Roman" w:hint="default"/>
          <w:sz w:val="24"/>
          <w:szCs w:val="24"/>
        </w:rPr>
        <w:t>ovi poskytuje ochrana podľ</w:t>
      </w:r>
      <w:r w:rsidRPr="006D2A02">
        <w:rPr>
          <w:rFonts w:ascii="Times New Roman" w:hAnsi="Times New Roman" w:hint="default"/>
          <w:sz w:val="24"/>
          <w:szCs w:val="24"/>
        </w:rPr>
        <w:t>a §</w:t>
      </w:r>
      <w:r w:rsidRPr="006D2A02">
        <w:rPr>
          <w:rFonts w:ascii="Times New Roman" w:hAnsi="Times New Roman" w:hint="default"/>
          <w:sz w:val="24"/>
          <w:szCs w:val="24"/>
        </w:rPr>
        <w:t xml:space="preserve"> 7</w:t>
      </w:r>
      <w:r w:rsidR="000013BF">
        <w:rPr>
          <w:rFonts w:ascii="Times New Roman" w:hAnsi="Times New Roman" w:hint="default"/>
          <w:sz w:val="24"/>
          <w:szCs w:val="24"/>
        </w:rPr>
        <w:t>; to neplatí</w:t>
      </w:r>
      <w:r w:rsidR="000013BF">
        <w:rPr>
          <w:rFonts w:ascii="Times New Roman" w:hAnsi="Times New Roman" w:hint="default"/>
          <w:sz w:val="24"/>
          <w:szCs w:val="24"/>
        </w:rPr>
        <w:t>, ak osoba pož</w:t>
      </w:r>
      <w:r w:rsidR="000013BF">
        <w:rPr>
          <w:rFonts w:ascii="Times New Roman" w:hAnsi="Times New Roman" w:hint="default"/>
          <w:sz w:val="24"/>
          <w:szCs w:val="24"/>
        </w:rPr>
        <w:t>iadal</w:t>
      </w:r>
      <w:r w:rsidR="00D63DC0">
        <w:rPr>
          <w:rFonts w:ascii="Times New Roman" w:hAnsi="Times New Roman"/>
          <w:sz w:val="24"/>
          <w:szCs w:val="24"/>
        </w:rPr>
        <w:t>a</w:t>
      </w:r>
      <w:r w:rsidR="000013BF">
        <w:rPr>
          <w:rFonts w:ascii="Times New Roman" w:hAnsi="Times New Roman"/>
          <w:sz w:val="24"/>
          <w:szCs w:val="24"/>
        </w:rPr>
        <w:t xml:space="preserve"> o </w:t>
      </w:r>
      <w:r w:rsidR="000013BF">
        <w:rPr>
          <w:rFonts w:ascii="Times New Roman" w:hAnsi="Times New Roman" w:hint="default"/>
          <w:sz w:val="24"/>
          <w:szCs w:val="24"/>
        </w:rPr>
        <w:t>ochranu podľ</w:t>
      </w:r>
      <w:r w:rsidR="000013BF">
        <w:rPr>
          <w:rFonts w:ascii="Times New Roman" w:hAnsi="Times New Roman" w:hint="default"/>
          <w:sz w:val="24"/>
          <w:szCs w:val="24"/>
        </w:rPr>
        <w:t>a odseku 2</w:t>
      </w:r>
      <w:r w:rsidRPr="006D2A02">
        <w:rPr>
          <w:rFonts w:ascii="Times New Roman" w:hAnsi="Times New Roman" w:hint="default"/>
          <w:sz w:val="24"/>
          <w:szCs w:val="24"/>
        </w:rPr>
        <w:t>. Doruč</w:t>
      </w:r>
      <w:r w:rsidRPr="006D2A02">
        <w:rPr>
          <w:rFonts w:ascii="Times New Roman" w:hAnsi="Times New Roman" w:hint="default"/>
          <w:sz w:val="24"/>
          <w:szCs w:val="24"/>
        </w:rPr>
        <w:t>ení</w:t>
      </w:r>
      <w:r w:rsidRPr="006D2A02">
        <w:rPr>
          <w:rFonts w:ascii="Times New Roman" w:hAnsi="Times New Roman" w:hint="default"/>
          <w:sz w:val="24"/>
          <w:szCs w:val="24"/>
        </w:rPr>
        <w:t>m pí</w:t>
      </w:r>
      <w:r w:rsidRPr="006D2A02">
        <w:rPr>
          <w:rFonts w:ascii="Times New Roman" w:hAnsi="Times New Roman" w:hint="default"/>
          <w:sz w:val="24"/>
          <w:szCs w:val="24"/>
        </w:rPr>
        <w:t>somné</w:t>
      </w:r>
      <w:r w:rsidRPr="00DB187A">
        <w:rPr>
          <w:rFonts w:ascii="Times New Roman" w:hAnsi="Times New Roman" w:hint="default"/>
          <w:sz w:val="24"/>
          <w:szCs w:val="24"/>
        </w:rPr>
        <w:t>ho ozná</w:t>
      </w:r>
      <w:r w:rsidRPr="00DB187A">
        <w:rPr>
          <w:rFonts w:ascii="Times New Roman" w:hAnsi="Times New Roman" w:hint="default"/>
          <w:sz w:val="24"/>
          <w:szCs w:val="24"/>
        </w:rPr>
        <w:t>menia sprá</w:t>
      </w:r>
      <w:r w:rsidRPr="00DB187A">
        <w:rPr>
          <w:rFonts w:ascii="Times New Roman" w:hAnsi="Times New Roman" w:hint="default"/>
          <w:sz w:val="24"/>
          <w:szCs w:val="24"/>
        </w:rPr>
        <w:t>vneho orgá</w:t>
      </w:r>
      <w:r w:rsidRPr="00DB187A">
        <w:rPr>
          <w:rFonts w:ascii="Times New Roman" w:hAnsi="Times New Roman" w:hint="default"/>
          <w:sz w:val="24"/>
          <w:szCs w:val="24"/>
        </w:rPr>
        <w:t>nu zamestná</w:t>
      </w:r>
      <w:r w:rsidRPr="00DB187A">
        <w:rPr>
          <w:rFonts w:ascii="Times New Roman" w:hAnsi="Times New Roman" w:hint="default"/>
          <w:sz w:val="24"/>
          <w:szCs w:val="24"/>
        </w:rPr>
        <w:t>vateľ</w:t>
      </w:r>
      <w:r w:rsidRPr="00DB187A">
        <w:rPr>
          <w:rFonts w:ascii="Times New Roman" w:hAnsi="Times New Roman" w:hint="default"/>
          <w:sz w:val="24"/>
          <w:szCs w:val="24"/>
        </w:rPr>
        <w:t>ovi podľ</w:t>
      </w:r>
      <w:r w:rsidRPr="00DB187A">
        <w:rPr>
          <w:rFonts w:ascii="Times New Roman" w:hAnsi="Times New Roman" w:hint="default"/>
          <w:sz w:val="24"/>
          <w:szCs w:val="24"/>
        </w:rPr>
        <w:t xml:space="preserve">a </w:t>
      </w:r>
      <w:r w:rsidR="00CE13A0">
        <w:rPr>
          <w:rFonts w:ascii="Times New Roman" w:hAnsi="Times New Roman"/>
          <w:sz w:val="24"/>
          <w:szCs w:val="24"/>
        </w:rPr>
        <w:t>prvej vety</w:t>
      </w:r>
      <w:r w:rsidRPr="00DB187A">
        <w:rPr>
          <w:rFonts w:ascii="Times New Roman" w:hAnsi="Times New Roman" w:hint="default"/>
          <w:sz w:val="24"/>
          <w:szCs w:val="24"/>
        </w:rPr>
        <w:t xml:space="preserve"> sa oznamovateľ</w:t>
      </w:r>
      <w:r w:rsidRPr="00DB187A">
        <w:rPr>
          <w:rFonts w:ascii="Times New Roman" w:hAnsi="Times New Roman" w:hint="default"/>
          <w:sz w:val="24"/>
          <w:szCs w:val="24"/>
        </w:rPr>
        <w:t xml:space="preserve"> stá</w:t>
      </w:r>
      <w:r w:rsidRPr="00DB187A">
        <w:rPr>
          <w:rFonts w:ascii="Times New Roman" w:hAnsi="Times New Roman" w:hint="default"/>
          <w:sz w:val="24"/>
          <w:szCs w:val="24"/>
        </w:rPr>
        <w:t>va chrá</w:t>
      </w:r>
      <w:r w:rsidRPr="00DB187A">
        <w:rPr>
          <w:rFonts w:ascii="Times New Roman" w:hAnsi="Times New Roman" w:hint="default"/>
          <w:sz w:val="24"/>
          <w:szCs w:val="24"/>
        </w:rPr>
        <w:t>nený</w:t>
      </w:r>
      <w:r w:rsidRPr="00DB187A">
        <w:rPr>
          <w:rFonts w:ascii="Times New Roman" w:hAnsi="Times New Roman" w:hint="default"/>
          <w:sz w:val="24"/>
          <w:szCs w:val="24"/>
        </w:rPr>
        <w:t>m  oznamovateľ</w:t>
      </w:r>
      <w:r w:rsidRPr="00DB187A">
        <w:rPr>
          <w:rFonts w:ascii="Times New Roman" w:hAnsi="Times New Roman" w:hint="default"/>
          <w:sz w:val="24"/>
          <w:szCs w:val="24"/>
        </w:rPr>
        <w:t>om.</w:t>
      </w:r>
    </w:p>
    <w:p w:rsidR="006D2A02" w:rsidRPr="006D2A02" w:rsidP="006A230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D2A02" w:rsidP="006D2A02">
      <w:pPr>
        <w:pStyle w:val="NoSpacing"/>
        <w:numPr>
          <w:numId w:val="3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D2A02">
        <w:rPr>
          <w:rFonts w:ascii="Times New Roman" w:hAnsi="Times New Roman"/>
          <w:sz w:val="24"/>
          <w:szCs w:val="24"/>
        </w:rPr>
        <w:t>Osoba</w:t>
      </w:r>
      <w:r w:rsidRPr="006D2A02">
        <w:rPr>
          <w:rFonts w:ascii="Times New Roman" w:hAnsi="Times New Roman" w:hint="default"/>
          <w:sz w:val="24"/>
          <w:szCs w:val="24"/>
        </w:rPr>
        <w:t>, ktorá</w:t>
      </w:r>
      <w:r w:rsidRPr="006D2A02">
        <w:rPr>
          <w:rFonts w:ascii="Times New Roman" w:hAnsi="Times New Roman" w:hint="default"/>
          <w:sz w:val="24"/>
          <w:szCs w:val="24"/>
        </w:rPr>
        <w:t xml:space="preserve"> podala ž</w:t>
      </w:r>
      <w:r w:rsidRPr="006D2A02">
        <w:rPr>
          <w:rFonts w:ascii="Times New Roman" w:hAnsi="Times New Roman" w:hint="default"/>
          <w:sz w:val="24"/>
          <w:szCs w:val="24"/>
        </w:rPr>
        <w:t>iadosť</w:t>
      </w:r>
      <w:r w:rsidRPr="006D2A02">
        <w:rPr>
          <w:rFonts w:ascii="Times New Roman" w:hAnsi="Times New Roman" w:hint="default"/>
          <w:sz w:val="24"/>
          <w:szCs w:val="24"/>
        </w:rPr>
        <w:t xml:space="preserve"> o poskytnutie ochrany podľ</w:t>
      </w:r>
      <w:r w:rsidRPr="006D2A02">
        <w:rPr>
          <w:rFonts w:ascii="Times New Roman" w:hAnsi="Times New Roman" w:hint="default"/>
          <w:sz w:val="24"/>
          <w:szCs w:val="24"/>
        </w:rPr>
        <w:t>a §</w:t>
      </w:r>
      <w:r w:rsidRPr="006D2A02">
        <w:rPr>
          <w:rFonts w:ascii="Times New Roman" w:hAnsi="Times New Roman" w:hint="default"/>
          <w:sz w:val="24"/>
          <w:szCs w:val="24"/>
        </w:rPr>
        <w:t xml:space="preserve"> 3 ods. 1, môž</w:t>
      </w:r>
      <w:r w:rsidRPr="006D2A02">
        <w:rPr>
          <w:rFonts w:ascii="Times New Roman" w:hAnsi="Times New Roman" w:hint="default"/>
          <w:sz w:val="24"/>
          <w:szCs w:val="24"/>
        </w:rPr>
        <w:t>e namiesto ochrany podľ</w:t>
      </w:r>
      <w:r w:rsidRPr="006D2A02">
        <w:rPr>
          <w:rFonts w:ascii="Times New Roman" w:hAnsi="Times New Roman" w:hint="default"/>
          <w:sz w:val="24"/>
          <w:szCs w:val="24"/>
        </w:rPr>
        <w:t>a §</w:t>
      </w:r>
      <w:r w:rsidRPr="006D2A02">
        <w:rPr>
          <w:rFonts w:ascii="Times New Roman" w:hAnsi="Times New Roman" w:hint="default"/>
          <w:sz w:val="24"/>
          <w:szCs w:val="24"/>
        </w:rPr>
        <w:t xml:space="preserve"> 7 pož</w:t>
      </w:r>
      <w:r w:rsidRPr="006D2A02">
        <w:rPr>
          <w:rFonts w:ascii="Times New Roman" w:hAnsi="Times New Roman" w:hint="default"/>
          <w:sz w:val="24"/>
          <w:szCs w:val="24"/>
        </w:rPr>
        <w:t>iadať</w:t>
      </w:r>
      <w:r w:rsidRPr="006D2A02">
        <w:rPr>
          <w:rFonts w:ascii="Times New Roman" w:hAnsi="Times New Roman" w:hint="default"/>
          <w:sz w:val="24"/>
          <w:szCs w:val="24"/>
        </w:rPr>
        <w:t xml:space="preserve"> len o zaslanie pí</w:t>
      </w:r>
      <w:r w:rsidRPr="006D2A02">
        <w:rPr>
          <w:rFonts w:ascii="Times New Roman" w:hAnsi="Times New Roman" w:hint="default"/>
          <w:sz w:val="24"/>
          <w:szCs w:val="24"/>
        </w:rPr>
        <w:t>somné</w:t>
      </w:r>
      <w:r w:rsidRPr="006D2A02">
        <w:rPr>
          <w:rFonts w:ascii="Times New Roman" w:hAnsi="Times New Roman" w:hint="default"/>
          <w:sz w:val="24"/>
          <w:szCs w:val="24"/>
        </w:rPr>
        <w:t xml:space="preserve">ho </w:t>
      </w:r>
      <w:r w:rsidR="00E965E8">
        <w:rPr>
          <w:rFonts w:ascii="Times New Roman" w:hAnsi="Times New Roman"/>
          <w:sz w:val="24"/>
          <w:szCs w:val="24"/>
        </w:rPr>
        <w:t>potvrdenia</w:t>
      </w:r>
      <w:r w:rsidRPr="006D2A02">
        <w:rPr>
          <w:rFonts w:ascii="Times New Roman" w:hAnsi="Times New Roman" w:hint="default"/>
          <w:sz w:val="24"/>
          <w:szCs w:val="24"/>
        </w:rPr>
        <w:t xml:space="preserve"> o tom, ž</w:t>
      </w:r>
      <w:r w:rsidRPr="006D2A02">
        <w:rPr>
          <w:rFonts w:ascii="Times New Roman" w:hAnsi="Times New Roman" w:hint="default"/>
          <w:sz w:val="24"/>
          <w:szCs w:val="24"/>
        </w:rPr>
        <w:t>e je oznamovateľ</w:t>
      </w:r>
      <w:r w:rsidRPr="006D2A02">
        <w:rPr>
          <w:rFonts w:ascii="Times New Roman" w:hAnsi="Times New Roman" w:hint="default"/>
          <w:sz w:val="24"/>
          <w:szCs w:val="24"/>
        </w:rPr>
        <w:t>. Ak sprá</w:t>
      </w:r>
      <w:r w:rsidRPr="006D2A02">
        <w:rPr>
          <w:rFonts w:ascii="Times New Roman" w:hAnsi="Times New Roman" w:hint="default"/>
          <w:sz w:val="24"/>
          <w:szCs w:val="24"/>
        </w:rPr>
        <w:t>vny orgá</w:t>
      </w:r>
      <w:r w:rsidRPr="006D2A02">
        <w:rPr>
          <w:rFonts w:ascii="Times New Roman" w:hAnsi="Times New Roman" w:hint="default"/>
          <w:sz w:val="24"/>
          <w:szCs w:val="24"/>
        </w:rPr>
        <w:t>n zistí</w:t>
      </w:r>
      <w:r w:rsidRPr="006D2A02">
        <w:rPr>
          <w:rFonts w:ascii="Times New Roman" w:hAnsi="Times New Roman" w:hint="default"/>
          <w:sz w:val="24"/>
          <w:szCs w:val="24"/>
        </w:rPr>
        <w:t>, ž</w:t>
      </w:r>
      <w:r w:rsidRPr="006D2A02">
        <w:rPr>
          <w:rFonts w:ascii="Times New Roman" w:hAnsi="Times New Roman" w:hint="default"/>
          <w:sz w:val="24"/>
          <w:szCs w:val="24"/>
        </w:rPr>
        <w:t>e osoba, ktorá</w:t>
      </w:r>
      <w:r w:rsidRPr="006D2A02">
        <w:rPr>
          <w:rFonts w:ascii="Times New Roman" w:hAnsi="Times New Roman" w:hint="default"/>
          <w:sz w:val="24"/>
          <w:szCs w:val="24"/>
        </w:rPr>
        <w:t xml:space="preserve"> podala ž</w:t>
      </w:r>
      <w:r w:rsidRPr="006D2A02">
        <w:rPr>
          <w:rFonts w:ascii="Times New Roman" w:hAnsi="Times New Roman" w:hint="default"/>
          <w:sz w:val="24"/>
          <w:szCs w:val="24"/>
        </w:rPr>
        <w:t>iadosť</w:t>
      </w:r>
      <w:r w:rsidRPr="006D2A02">
        <w:rPr>
          <w:rFonts w:ascii="Times New Roman" w:hAnsi="Times New Roman" w:hint="default"/>
          <w:sz w:val="24"/>
          <w:szCs w:val="24"/>
        </w:rPr>
        <w:t xml:space="preserve"> o poskytnutie ochrany podľ</w:t>
      </w:r>
      <w:r w:rsidRPr="006D2A02">
        <w:rPr>
          <w:rFonts w:ascii="Times New Roman" w:hAnsi="Times New Roman" w:hint="default"/>
          <w:sz w:val="24"/>
          <w:szCs w:val="24"/>
        </w:rPr>
        <w:t>a §</w:t>
      </w:r>
      <w:r w:rsidRPr="006D2A02">
        <w:rPr>
          <w:rFonts w:ascii="Times New Roman" w:hAnsi="Times New Roman" w:hint="default"/>
          <w:sz w:val="24"/>
          <w:szCs w:val="24"/>
        </w:rPr>
        <w:t xml:space="preserve"> 3 ods</w:t>
      </w:r>
      <w:r w:rsidRPr="006D2A02">
        <w:rPr>
          <w:rFonts w:ascii="Times New Roman" w:hAnsi="Times New Roman" w:hint="default"/>
          <w:sz w:val="24"/>
          <w:szCs w:val="24"/>
        </w:rPr>
        <w:t>. 1, je oznamovateľ</w:t>
      </w:r>
      <w:r w:rsidRPr="006D2A02">
        <w:rPr>
          <w:rFonts w:ascii="Times New Roman" w:hAnsi="Times New Roman" w:hint="default"/>
          <w:sz w:val="24"/>
          <w:szCs w:val="24"/>
        </w:rPr>
        <w:t xml:space="preserve">om, </w:t>
      </w:r>
      <w:r w:rsidR="008E214F">
        <w:rPr>
          <w:rFonts w:ascii="Times New Roman" w:hAnsi="Times New Roman"/>
          <w:sz w:val="24"/>
          <w:szCs w:val="24"/>
        </w:rPr>
        <w:t xml:space="preserve">bezodkladne jej </w:t>
      </w:r>
      <w:r w:rsidRPr="006D2A02">
        <w:rPr>
          <w:rFonts w:ascii="Times New Roman" w:hAnsi="Times New Roman" w:hint="default"/>
          <w:sz w:val="24"/>
          <w:szCs w:val="24"/>
        </w:rPr>
        <w:t>pí</w:t>
      </w:r>
      <w:r w:rsidRPr="006D2A02">
        <w:rPr>
          <w:rFonts w:ascii="Times New Roman" w:hAnsi="Times New Roman" w:hint="default"/>
          <w:sz w:val="24"/>
          <w:szCs w:val="24"/>
        </w:rPr>
        <w:t xml:space="preserve">somne </w:t>
      </w:r>
      <w:r w:rsidRPr="00DB187A">
        <w:rPr>
          <w:rFonts w:ascii="Times New Roman" w:hAnsi="Times New Roman" w:hint="default"/>
          <w:sz w:val="24"/>
          <w:szCs w:val="24"/>
        </w:rPr>
        <w:t>ozná</w:t>
      </w:r>
      <w:r w:rsidRPr="00DB187A">
        <w:rPr>
          <w:rFonts w:ascii="Times New Roman" w:hAnsi="Times New Roman" w:hint="default"/>
          <w:sz w:val="24"/>
          <w:szCs w:val="24"/>
        </w:rPr>
        <w:t>mi, ž</w:t>
      </w:r>
      <w:r w:rsidRPr="00DB187A">
        <w:rPr>
          <w:rFonts w:ascii="Times New Roman" w:hAnsi="Times New Roman" w:hint="default"/>
          <w:sz w:val="24"/>
          <w:szCs w:val="24"/>
        </w:rPr>
        <w:t>e je oznamovateľ</w:t>
      </w:r>
      <w:r w:rsidRPr="00DB187A">
        <w:rPr>
          <w:rFonts w:ascii="Times New Roman" w:hAnsi="Times New Roman" w:hint="default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>.</w:t>
      </w:r>
    </w:p>
    <w:p w:rsidR="006D2A02" w:rsidRPr="006D2A02" w:rsidP="006A230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70484D" w:rsidRPr="004370A8" w:rsidP="00F90994">
      <w:pPr>
        <w:pStyle w:val="NoSpacing"/>
        <w:numPr>
          <w:numId w:val="3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Ak sprá</w:t>
      </w:r>
      <w:r w:rsidRPr="004370A8">
        <w:rPr>
          <w:rFonts w:ascii="Times New Roman" w:hAnsi="Times New Roman" w:hint="default"/>
          <w:sz w:val="24"/>
          <w:szCs w:val="24"/>
        </w:rPr>
        <w:t>vny orgá</w:t>
      </w:r>
      <w:r w:rsidRPr="004370A8">
        <w:rPr>
          <w:rFonts w:ascii="Times New Roman" w:hAnsi="Times New Roman" w:hint="default"/>
          <w:sz w:val="24"/>
          <w:szCs w:val="24"/>
        </w:rPr>
        <w:t>n zistí</w:t>
      </w:r>
      <w:r w:rsidRPr="004370A8">
        <w:rPr>
          <w:rFonts w:ascii="Times New Roman" w:hAnsi="Times New Roman" w:hint="default"/>
          <w:sz w:val="24"/>
          <w:szCs w:val="24"/>
        </w:rPr>
        <w:t>, ž</w:t>
      </w:r>
      <w:r w:rsidRPr="004370A8">
        <w:rPr>
          <w:rFonts w:ascii="Times New Roman" w:hAnsi="Times New Roman" w:hint="default"/>
          <w:sz w:val="24"/>
          <w:szCs w:val="24"/>
        </w:rPr>
        <w:t>e osoba, ktorá</w:t>
      </w:r>
      <w:r w:rsidRPr="004370A8">
        <w:rPr>
          <w:rFonts w:ascii="Times New Roman" w:hAnsi="Times New Roman" w:hint="default"/>
          <w:sz w:val="24"/>
          <w:szCs w:val="24"/>
        </w:rPr>
        <w:t xml:space="preserve"> podala ž</w:t>
      </w:r>
      <w:r w:rsidRPr="004370A8">
        <w:rPr>
          <w:rFonts w:ascii="Times New Roman" w:hAnsi="Times New Roman" w:hint="default"/>
          <w:sz w:val="24"/>
          <w:szCs w:val="24"/>
        </w:rPr>
        <w:t>iadosť</w:t>
      </w:r>
      <w:r w:rsidRPr="004370A8">
        <w:rPr>
          <w:rFonts w:ascii="Times New Roman" w:hAnsi="Times New Roman" w:hint="default"/>
          <w:sz w:val="24"/>
          <w:szCs w:val="24"/>
        </w:rPr>
        <w:t xml:space="preserve">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/>
          <w:sz w:val="24"/>
          <w:szCs w:val="24"/>
        </w:rPr>
        <w:t>poskytnutie ochrany</w:t>
      </w:r>
      <w:r w:rsidRPr="004370A8" w:rsidR="00056130">
        <w:rPr>
          <w:rFonts w:ascii="Times New Roman" w:hAnsi="Times New Roman" w:hint="default"/>
          <w:sz w:val="24"/>
          <w:szCs w:val="24"/>
        </w:rPr>
        <w:t xml:space="preserve"> podľ</w:t>
      </w:r>
      <w:r w:rsidRPr="004370A8" w:rsidR="00056130">
        <w:rPr>
          <w:rFonts w:ascii="Times New Roman" w:hAnsi="Times New Roman" w:hint="default"/>
          <w:sz w:val="24"/>
          <w:szCs w:val="24"/>
        </w:rPr>
        <w:t>a §</w:t>
      </w:r>
      <w:r w:rsidRPr="004370A8" w:rsidR="00056130">
        <w:rPr>
          <w:rFonts w:ascii="Times New Roman" w:hAnsi="Times New Roman" w:hint="default"/>
          <w:sz w:val="24"/>
          <w:szCs w:val="24"/>
        </w:rPr>
        <w:t xml:space="preserve"> </w:t>
      </w:r>
      <w:r w:rsidR="00C53083">
        <w:rPr>
          <w:rFonts w:ascii="Times New Roman" w:hAnsi="Times New Roman"/>
          <w:sz w:val="24"/>
          <w:szCs w:val="24"/>
        </w:rPr>
        <w:t>5</w:t>
      </w:r>
      <w:r w:rsidRPr="004370A8" w:rsidR="00056130">
        <w:rPr>
          <w:rFonts w:ascii="Times New Roman" w:hAnsi="Times New Roman"/>
          <w:sz w:val="24"/>
          <w:szCs w:val="24"/>
        </w:rPr>
        <w:t xml:space="preserve"> ods. 1</w:t>
      </w:r>
      <w:r w:rsidRPr="004370A8">
        <w:rPr>
          <w:rFonts w:ascii="Times New Roman" w:hAnsi="Times New Roman" w:hint="default"/>
          <w:sz w:val="24"/>
          <w:szCs w:val="24"/>
        </w:rPr>
        <w:t>, nie je oznamovateľ</w:t>
      </w:r>
      <w:r w:rsidRPr="004370A8">
        <w:rPr>
          <w:rFonts w:ascii="Times New Roman" w:hAnsi="Times New Roman" w:hint="default"/>
          <w:sz w:val="24"/>
          <w:szCs w:val="24"/>
        </w:rPr>
        <w:t xml:space="preserve">om, </w:t>
      </w:r>
      <w:r w:rsidR="008E214F">
        <w:rPr>
          <w:rFonts w:ascii="Times New Roman" w:hAnsi="Times New Roman"/>
          <w:sz w:val="24"/>
          <w:szCs w:val="24"/>
        </w:rPr>
        <w:t xml:space="preserve">bezodkladne jej </w:t>
      </w:r>
      <w:r w:rsidRPr="004370A8">
        <w:rPr>
          <w:rFonts w:ascii="Times New Roman" w:hAnsi="Times New Roman" w:hint="default"/>
          <w:sz w:val="24"/>
          <w:szCs w:val="24"/>
        </w:rPr>
        <w:t>pí</w:t>
      </w:r>
      <w:r w:rsidRPr="004370A8">
        <w:rPr>
          <w:rFonts w:ascii="Times New Roman" w:hAnsi="Times New Roman" w:hint="default"/>
          <w:sz w:val="24"/>
          <w:szCs w:val="24"/>
        </w:rPr>
        <w:t>somne ozná</w:t>
      </w:r>
      <w:r w:rsidRPr="004370A8">
        <w:rPr>
          <w:rFonts w:ascii="Times New Roman" w:hAnsi="Times New Roman" w:hint="default"/>
          <w:sz w:val="24"/>
          <w:szCs w:val="24"/>
        </w:rPr>
        <w:t>mi tú</w:t>
      </w:r>
      <w:r w:rsidRPr="004370A8">
        <w:rPr>
          <w:rFonts w:ascii="Times New Roman" w:hAnsi="Times New Roman" w:hint="default"/>
          <w:sz w:val="24"/>
          <w:szCs w:val="24"/>
        </w:rPr>
        <w:t>to skutoč</w:t>
      </w:r>
      <w:r w:rsidRPr="004370A8">
        <w:rPr>
          <w:rFonts w:ascii="Times New Roman" w:hAnsi="Times New Roman" w:hint="default"/>
          <w:sz w:val="24"/>
          <w:szCs w:val="24"/>
        </w:rPr>
        <w:t>nosť</w:t>
      </w:r>
      <w:r w:rsidR="00FA03CB">
        <w:rPr>
          <w:rFonts w:ascii="Times New Roman" w:hAnsi="Times New Roman"/>
          <w:sz w:val="24"/>
          <w:szCs w:val="24"/>
        </w:rPr>
        <w:t xml:space="preserve"> s </w:t>
      </w:r>
      <w:r w:rsidR="00FA03CB">
        <w:rPr>
          <w:rFonts w:ascii="Times New Roman" w:hAnsi="Times New Roman" w:hint="default"/>
          <w:sz w:val="24"/>
          <w:szCs w:val="24"/>
        </w:rPr>
        <w:t>uvedení</w:t>
      </w:r>
      <w:r w:rsidR="00FA03CB">
        <w:rPr>
          <w:rFonts w:ascii="Times New Roman" w:hAnsi="Times New Roman" w:hint="default"/>
          <w:sz w:val="24"/>
          <w:szCs w:val="24"/>
        </w:rPr>
        <w:t>m dô</w:t>
      </w:r>
      <w:r w:rsidR="00FA03CB">
        <w:rPr>
          <w:rFonts w:ascii="Times New Roman" w:hAnsi="Times New Roman" w:hint="default"/>
          <w:sz w:val="24"/>
          <w:szCs w:val="24"/>
        </w:rPr>
        <w:t>vo</w:t>
      </w:r>
      <w:r w:rsidR="00FA03CB">
        <w:rPr>
          <w:rFonts w:ascii="Times New Roman" w:hAnsi="Times New Roman" w:hint="default"/>
          <w:sz w:val="24"/>
          <w:szCs w:val="24"/>
        </w:rPr>
        <w:t>dov neposkytnutia ochrany</w:t>
      </w:r>
      <w:r w:rsidRPr="004370A8">
        <w:rPr>
          <w:rFonts w:ascii="Times New Roman" w:hAnsi="Times New Roman"/>
          <w:sz w:val="24"/>
          <w:szCs w:val="24"/>
        </w:rPr>
        <w:t>.</w:t>
      </w:r>
    </w:p>
    <w:p w:rsidR="006A280A" w:rsidRPr="004370A8" w:rsidP="006A280A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A280A" w:rsidRPr="004370A8" w:rsidP="006A280A">
      <w:pPr>
        <w:pStyle w:val="NoSpacing"/>
        <w:numPr>
          <w:numId w:val="3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/>
          <w:sz w:val="24"/>
          <w:szCs w:val="24"/>
        </w:rPr>
        <w:t xml:space="preserve">Ak </w:t>
      </w:r>
      <w:r w:rsidRPr="000A4C11" w:rsidR="00915EA7">
        <w:rPr>
          <w:rFonts w:ascii="Times New Roman" w:hAnsi="Times New Roman"/>
          <w:sz w:val="24"/>
          <w:szCs w:val="24"/>
        </w:rPr>
        <w:t>sa v </w:t>
      </w:r>
      <w:r w:rsidRPr="000A4C11" w:rsidR="00915EA7">
        <w:rPr>
          <w:rFonts w:ascii="Times New Roman" w:hAnsi="Times New Roman" w:hint="default"/>
          <w:sz w:val="24"/>
          <w:szCs w:val="24"/>
        </w:rPr>
        <w:t>trestnom konaní</w:t>
      </w:r>
      <w:r w:rsidRPr="000A4C11" w:rsidR="00915EA7">
        <w:rPr>
          <w:rFonts w:ascii="Times New Roman" w:hAnsi="Times New Roman" w:hint="default"/>
          <w:sz w:val="24"/>
          <w:szCs w:val="24"/>
        </w:rPr>
        <w:t xml:space="preserve"> </w:t>
      </w:r>
      <w:r w:rsidR="001B06BA">
        <w:rPr>
          <w:rFonts w:ascii="Times New Roman" w:hAnsi="Times New Roman" w:hint="default"/>
          <w:sz w:val="24"/>
          <w:szCs w:val="24"/>
        </w:rPr>
        <w:t>odovzdá</w:t>
      </w:r>
      <w:r w:rsidR="001B06BA">
        <w:rPr>
          <w:rFonts w:ascii="Times New Roman" w:hAnsi="Times New Roman" w:hint="default"/>
          <w:sz w:val="24"/>
          <w:szCs w:val="24"/>
        </w:rPr>
        <w:t xml:space="preserve"> alebo </w:t>
      </w:r>
      <w:r w:rsidRPr="000A4C11">
        <w:rPr>
          <w:rFonts w:ascii="Times New Roman" w:hAnsi="Times New Roman" w:hint="default"/>
          <w:sz w:val="24"/>
          <w:szCs w:val="24"/>
        </w:rPr>
        <w:t>postú</w:t>
      </w:r>
      <w:r w:rsidRPr="000A4C11">
        <w:rPr>
          <w:rFonts w:ascii="Times New Roman" w:hAnsi="Times New Roman" w:hint="default"/>
          <w:sz w:val="24"/>
          <w:szCs w:val="24"/>
        </w:rPr>
        <w:t>p</w:t>
      </w:r>
      <w:r w:rsidRPr="000A4C11" w:rsidR="00915EA7">
        <w:rPr>
          <w:rFonts w:ascii="Times New Roman" w:hAnsi="Times New Roman" w:hint="default"/>
          <w:sz w:val="24"/>
          <w:szCs w:val="24"/>
        </w:rPr>
        <w:t>i vec iné</w:t>
      </w:r>
      <w:r w:rsidRPr="000A4C11" w:rsidR="00915EA7">
        <w:rPr>
          <w:rFonts w:ascii="Times New Roman" w:hAnsi="Times New Roman" w:hint="default"/>
          <w:sz w:val="24"/>
          <w:szCs w:val="24"/>
        </w:rPr>
        <w:t>mu orgá</w:t>
      </w:r>
      <w:r w:rsidRPr="000A4C11" w:rsidR="00915EA7">
        <w:rPr>
          <w:rFonts w:ascii="Times New Roman" w:hAnsi="Times New Roman" w:hint="default"/>
          <w:sz w:val="24"/>
          <w:szCs w:val="24"/>
        </w:rPr>
        <w:t>nu na konanie o </w:t>
      </w:r>
      <w:r w:rsidRPr="000A4C11">
        <w:rPr>
          <w:rFonts w:ascii="Times New Roman" w:hAnsi="Times New Roman" w:hint="default"/>
          <w:sz w:val="24"/>
          <w:szCs w:val="24"/>
        </w:rPr>
        <w:t>sprá</w:t>
      </w:r>
      <w:r w:rsidRPr="000A4C11">
        <w:rPr>
          <w:rFonts w:ascii="Times New Roman" w:hAnsi="Times New Roman" w:hint="default"/>
          <w:sz w:val="24"/>
          <w:szCs w:val="24"/>
        </w:rPr>
        <w:t>vn</w:t>
      </w:r>
      <w:r w:rsidRPr="000A4C11" w:rsidR="00915EA7">
        <w:rPr>
          <w:rFonts w:ascii="Times New Roman" w:hAnsi="Times New Roman"/>
          <w:sz w:val="24"/>
          <w:szCs w:val="24"/>
        </w:rPr>
        <w:t>om delikte</w:t>
      </w:r>
      <w:r w:rsidRPr="000A4C11">
        <w:rPr>
          <w:rFonts w:ascii="Times New Roman" w:hAnsi="Times New Roman" w:hint="default"/>
          <w:sz w:val="24"/>
          <w:szCs w:val="24"/>
        </w:rPr>
        <w:t xml:space="preserve"> po podaní</w:t>
      </w:r>
      <w:r w:rsidRPr="000A4C11">
        <w:rPr>
          <w:rFonts w:ascii="Times New Roman" w:hAnsi="Times New Roman" w:hint="default"/>
          <w:sz w:val="24"/>
          <w:szCs w:val="24"/>
        </w:rPr>
        <w:t xml:space="preserve"> ž</w:t>
      </w:r>
      <w:r w:rsidRPr="000A4C11">
        <w:rPr>
          <w:rFonts w:ascii="Times New Roman" w:hAnsi="Times New Roman" w:hint="default"/>
          <w:sz w:val="24"/>
          <w:szCs w:val="24"/>
        </w:rPr>
        <w:t>iadosti o ochranu, sprá</w:t>
      </w:r>
      <w:r w:rsidRPr="000A4C11">
        <w:rPr>
          <w:rFonts w:ascii="Times New Roman" w:hAnsi="Times New Roman" w:hint="default"/>
          <w:sz w:val="24"/>
          <w:szCs w:val="24"/>
        </w:rPr>
        <w:t>vny orgá</w:t>
      </w:r>
      <w:r w:rsidRPr="000A4C11">
        <w:rPr>
          <w:rFonts w:ascii="Times New Roman" w:hAnsi="Times New Roman" w:hint="default"/>
          <w:sz w:val="24"/>
          <w:szCs w:val="24"/>
        </w:rPr>
        <w:t xml:space="preserve">n </w:t>
      </w:r>
      <w:r w:rsidRPr="000A4C11" w:rsidR="009C36DA">
        <w:rPr>
          <w:rFonts w:ascii="Times New Roman" w:hAnsi="Times New Roman" w:hint="default"/>
          <w:sz w:val="24"/>
          <w:szCs w:val="24"/>
        </w:rPr>
        <w:t>posú</w:t>
      </w:r>
      <w:r w:rsidRPr="000A4C11" w:rsidR="009C36DA">
        <w:rPr>
          <w:rFonts w:ascii="Times New Roman" w:hAnsi="Times New Roman" w:hint="default"/>
          <w:sz w:val="24"/>
          <w:szCs w:val="24"/>
        </w:rPr>
        <w:t>di</w:t>
      </w:r>
      <w:r w:rsidRPr="000A4C11">
        <w:rPr>
          <w:rFonts w:ascii="Times New Roman" w:hAnsi="Times New Roman"/>
          <w:sz w:val="24"/>
          <w:szCs w:val="24"/>
        </w:rPr>
        <w:t> </w:t>
      </w:r>
      <w:r w:rsidRPr="000A4C11">
        <w:rPr>
          <w:rFonts w:ascii="Times New Roman" w:hAnsi="Times New Roman"/>
          <w:sz w:val="24"/>
          <w:szCs w:val="24"/>
        </w:rPr>
        <w:t>poskytnut</w:t>
      </w:r>
      <w:r w:rsidRPr="000A4C11" w:rsidR="009C36DA">
        <w:rPr>
          <w:rFonts w:ascii="Times New Roman" w:hAnsi="Times New Roman"/>
          <w:sz w:val="24"/>
          <w:szCs w:val="24"/>
        </w:rPr>
        <w:t>ie</w:t>
      </w:r>
      <w:r w:rsidRPr="000A4C11">
        <w:rPr>
          <w:rFonts w:ascii="Times New Roman" w:hAnsi="Times New Roman"/>
          <w:sz w:val="24"/>
          <w:szCs w:val="24"/>
        </w:rPr>
        <w:t xml:space="preserve"> ochrany </w:t>
      </w:r>
      <w:r w:rsidRPr="000A4C11" w:rsidR="009C36DA">
        <w:rPr>
          <w:rFonts w:ascii="Times New Roman" w:hAnsi="Times New Roman" w:hint="default"/>
          <w:sz w:val="24"/>
          <w:szCs w:val="24"/>
        </w:rPr>
        <w:t>aj bez podania ď</w:t>
      </w:r>
      <w:r w:rsidRPr="000A4C11" w:rsidR="009C36DA">
        <w:rPr>
          <w:rFonts w:ascii="Times New Roman" w:hAnsi="Times New Roman" w:hint="default"/>
          <w:sz w:val="24"/>
          <w:szCs w:val="24"/>
        </w:rPr>
        <w:t>alš</w:t>
      </w:r>
      <w:r w:rsidRPr="000A4C11" w:rsidR="009C36DA">
        <w:rPr>
          <w:rFonts w:ascii="Times New Roman" w:hAnsi="Times New Roman" w:hint="default"/>
          <w:sz w:val="24"/>
          <w:szCs w:val="24"/>
        </w:rPr>
        <w:t>ej</w:t>
      </w:r>
      <w:r w:rsidRPr="004370A8" w:rsidR="009C36DA">
        <w:rPr>
          <w:rFonts w:ascii="Times New Roman" w:hAnsi="Times New Roman" w:hint="default"/>
          <w:sz w:val="24"/>
          <w:szCs w:val="24"/>
        </w:rPr>
        <w:t xml:space="preserve"> ž</w:t>
      </w:r>
      <w:r w:rsidRPr="004370A8" w:rsidR="009C36DA">
        <w:rPr>
          <w:rFonts w:ascii="Times New Roman" w:hAnsi="Times New Roman" w:hint="default"/>
          <w:sz w:val="24"/>
          <w:szCs w:val="24"/>
        </w:rPr>
        <w:t>iadosti o ochranu.</w:t>
      </w:r>
    </w:p>
    <w:p w:rsidR="00DE4B22" w:rsidP="00DE4B22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8004A" w:rsidP="00DE4B22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8004A" w:rsidP="00DE4B22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8004A" w:rsidP="00DE4B22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8004A" w:rsidP="00DE4B22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8004A" w:rsidP="00DE4B22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8004A" w:rsidP="00DE4B22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8004A" w:rsidP="00DE4B22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8004A" w:rsidP="00DE4B22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F3995" w:rsidRPr="004370A8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AF3995" w:rsidRPr="004370A8" w:rsidP="00AF3995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370A8">
        <w:rPr>
          <w:rFonts w:ascii="Times New Roman" w:hAnsi="Times New Roman"/>
          <w:b/>
          <w:sz w:val="24"/>
          <w:szCs w:val="24"/>
        </w:rPr>
        <w:t>Ochrana</w:t>
      </w:r>
      <w:r w:rsidRPr="004370A8" w:rsidR="004C1FF0">
        <w:rPr>
          <w:rFonts w:ascii="Times New Roman" w:hAnsi="Times New Roman"/>
          <w:b/>
          <w:sz w:val="24"/>
          <w:szCs w:val="24"/>
        </w:rPr>
        <w:t xml:space="preserve"> pri </w:t>
      </w:r>
      <w:r w:rsidRPr="004370A8" w:rsidR="004C1FF0">
        <w:rPr>
          <w:rFonts w:ascii="Times New Roman" w:hAnsi="Times New Roman" w:hint="default"/>
          <w:b/>
          <w:sz w:val="24"/>
          <w:szCs w:val="24"/>
        </w:rPr>
        <w:t>oznamovaní</w:t>
      </w:r>
      <w:r w:rsidRPr="004370A8" w:rsidR="004C1FF0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4370A8" w:rsidR="004C1FF0">
        <w:rPr>
          <w:rFonts w:ascii="Times New Roman" w:hAnsi="Times New Roman" w:hint="default"/>
          <w:b/>
          <w:sz w:val="24"/>
          <w:szCs w:val="24"/>
        </w:rPr>
        <w:t>važ</w:t>
      </w:r>
      <w:r w:rsidRPr="004370A8" w:rsidR="004C1FF0">
        <w:rPr>
          <w:rFonts w:ascii="Times New Roman" w:hAnsi="Times New Roman" w:hint="default"/>
          <w:b/>
          <w:sz w:val="24"/>
          <w:szCs w:val="24"/>
        </w:rPr>
        <w:t>nej protispoloč</w:t>
      </w:r>
      <w:r w:rsidRPr="004370A8" w:rsidR="004C1FF0">
        <w:rPr>
          <w:rFonts w:ascii="Times New Roman" w:hAnsi="Times New Roman" w:hint="default"/>
          <w:b/>
          <w:sz w:val="24"/>
          <w:szCs w:val="24"/>
        </w:rPr>
        <w:t>enskej č</w:t>
      </w:r>
      <w:r w:rsidRPr="004370A8" w:rsidR="004C1FF0">
        <w:rPr>
          <w:rFonts w:ascii="Times New Roman" w:hAnsi="Times New Roman" w:hint="default"/>
          <w:b/>
          <w:sz w:val="24"/>
          <w:szCs w:val="24"/>
        </w:rPr>
        <w:t>innosti</w:t>
      </w:r>
    </w:p>
    <w:p w:rsidR="00AF3995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F3995" w:rsidRPr="004370A8" w:rsidP="00FD418A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Zamestná</w:t>
      </w:r>
      <w:r w:rsidRPr="004370A8">
        <w:rPr>
          <w:rFonts w:ascii="Times New Roman" w:hAnsi="Times New Roman" w:hint="default"/>
          <w:sz w:val="24"/>
          <w:szCs w:val="24"/>
        </w:rPr>
        <w:t>vateľ</w:t>
      </w:r>
      <w:r w:rsidRPr="004370A8">
        <w:rPr>
          <w:rFonts w:ascii="Times New Roman" w:hAnsi="Times New Roman" w:hint="default"/>
          <w:sz w:val="24"/>
          <w:szCs w:val="24"/>
        </w:rPr>
        <w:t xml:space="preserve"> môž</w:t>
      </w:r>
      <w:r w:rsidRPr="004370A8">
        <w:rPr>
          <w:rFonts w:ascii="Times New Roman" w:hAnsi="Times New Roman" w:hint="default"/>
          <w:sz w:val="24"/>
          <w:szCs w:val="24"/>
        </w:rPr>
        <w:t xml:space="preserve">e </w:t>
      </w:r>
      <w:r w:rsidR="00A22394">
        <w:rPr>
          <w:rFonts w:ascii="Times New Roman" w:hAnsi="Times New Roman" w:hint="default"/>
          <w:sz w:val="24"/>
          <w:szCs w:val="24"/>
        </w:rPr>
        <w:t>urobiť</w:t>
      </w:r>
      <w:r w:rsidR="00A22394">
        <w:rPr>
          <w:rFonts w:ascii="Times New Roman" w:hAnsi="Times New Roman" w:hint="default"/>
          <w:sz w:val="24"/>
          <w:szCs w:val="24"/>
        </w:rPr>
        <w:t xml:space="preserve"> prá</w:t>
      </w:r>
      <w:r w:rsidR="00A22394">
        <w:rPr>
          <w:rFonts w:ascii="Times New Roman" w:hAnsi="Times New Roman" w:hint="default"/>
          <w:sz w:val="24"/>
          <w:szCs w:val="24"/>
        </w:rPr>
        <w:t>vny ú</w:t>
      </w:r>
      <w:r w:rsidR="00A22394">
        <w:rPr>
          <w:rFonts w:ascii="Times New Roman" w:hAnsi="Times New Roman" w:hint="default"/>
          <w:sz w:val="24"/>
          <w:szCs w:val="24"/>
        </w:rPr>
        <w:t>kon alebo vydať</w:t>
      </w:r>
      <w:r w:rsidR="00A22394">
        <w:rPr>
          <w:rFonts w:ascii="Times New Roman" w:hAnsi="Times New Roman" w:hint="default"/>
          <w:sz w:val="24"/>
          <w:szCs w:val="24"/>
        </w:rPr>
        <w:t xml:space="preserve"> rozhodnutie v </w:t>
      </w:r>
      <w:r w:rsidR="00A22394">
        <w:rPr>
          <w:rFonts w:ascii="Times New Roman" w:hAnsi="Times New Roman" w:hint="default"/>
          <w:sz w:val="24"/>
          <w:szCs w:val="24"/>
        </w:rPr>
        <w:t>pracovnoprá</w:t>
      </w:r>
      <w:r w:rsidR="00A22394">
        <w:rPr>
          <w:rFonts w:ascii="Times New Roman" w:hAnsi="Times New Roman" w:hint="default"/>
          <w:sz w:val="24"/>
          <w:szCs w:val="24"/>
        </w:rPr>
        <w:t>vnom vzť</w:t>
      </w:r>
      <w:r w:rsidR="00A22394">
        <w:rPr>
          <w:rFonts w:ascii="Times New Roman" w:hAnsi="Times New Roman" w:hint="default"/>
          <w:sz w:val="24"/>
          <w:szCs w:val="24"/>
        </w:rPr>
        <w:t>ahu (ď</w:t>
      </w:r>
      <w:r w:rsidR="00A22394">
        <w:rPr>
          <w:rFonts w:ascii="Times New Roman" w:hAnsi="Times New Roman" w:hint="default"/>
          <w:sz w:val="24"/>
          <w:szCs w:val="24"/>
        </w:rPr>
        <w:t>alej len „</w:t>
      </w:r>
      <w:r w:rsidR="00A22394">
        <w:rPr>
          <w:rFonts w:ascii="Times New Roman" w:hAnsi="Times New Roman" w:hint="default"/>
          <w:sz w:val="24"/>
          <w:szCs w:val="24"/>
        </w:rPr>
        <w:t>pracovnoprá</w:t>
      </w:r>
      <w:r w:rsidR="00A22394">
        <w:rPr>
          <w:rFonts w:ascii="Times New Roman" w:hAnsi="Times New Roman" w:hint="default"/>
          <w:sz w:val="24"/>
          <w:szCs w:val="24"/>
        </w:rPr>
        <w:t>vny ú</w:t>
      </w:r>
      <w:r w:rsidR="00A22394">
        <w:rPr>
          <w:rFonts w:ascii="Times New Roman" w:hAnsi="Times New Roman" w:hint="default"/>
          <w:sz w:val="24"/>
          <w:szCs w:val="24"/>
        </w:rPr>
        <w:t>kon“</w:t>
      </w:r>
      <w:r w:rsidR="00A22394">
        <w:rPr>
          <w:rFonts w:ascii="Times New Roman" w:hAnsi="Times New Roman" w:hint="default"/>
          <w:sz w:val="24"/>
          <w:szCs w:val="24"/>
        </w:rPr>
        <w:t xml:space="preserve">) </w:t>
      </w:r>
      <w:r w:rsidRPr="00C5090F">
        <w:rPr>
          <w:rFonts w:ascii="Times New Roman" w:hAnsi="Times New Roman" w:hint="default"/>
          <w:sz w:val="24"/>
          <w:szCs w:val="24"/>
        </w:rPr>
        <w:t>voč</w:t>
      </w:r>
      <w:r w:rsidRPr="00C5090F">
        <w:rPr>
          <w:rFonts w:ascii="Times New Roman" w:hAnsi="Times New Roman" w:hint="default"/>
          <w:sz w:val="24"/>
          <w:szCs w:val="24"/>
        </w:rPr>
        <w:t>i chrá</w:t>
      </w:r>
      <w:r w:rsidRPr="00C5090F">
        <w:rPr>
          <w:rFonts w:ascii="Times New Roman" w:hAnsi="Times New Roman" w:hint="default"/>
          <w:sz w:val="24"/>
          <w:szCs w:val="24"/>
        </w:rPr>
        <w:t>nen</w:t>
      </w:r>
      <w:r w:rsidRPr="00C5090F" w:rsidR="001B06BA">
        <w:rPr>
          <w:rFonts w:ascii="Times New Roman" w:hAnsi="Times New Roman" w:hint="default"/>
          <w:sz w:val="24"/>
          <w:szCs w:val="24"/>
        </w:rPr>
        <w:t>é</w:t>
      </w:r>
      <w:r w:rsidRPr="00C5090F" w:rsidR="001B06BA">
        <w:rPr>
          <w:rFonts w:ascii="Times New Roman" w:hAnsi="Times New Roman" w:hint="default"/>
          <w:sz w:val="24"/>
          <w:szCs w:val="24"/>
        </w:rPr>
        <w:t>mu oznamovateľ</w:t>
      </w:r>
      <w:r w:rsidRPr="00C5090F" w:rsidR="001B06BA">
        <w:rPr>
          <w:rFonts w:ascii="Times New Roman" w:hAnsi="Times New Roman" w:hint="default"/>
          <w:sz w:val="24"/>
          <w:szCs w:val="24"/>
        </w:rPr>
        <w:t>ovi</w:t>
      </w:r>
      <w:r w:rsidRPr="00C5090F" w:rsidR="000D00A2">
        <w:rPr>
          <w:rFonts w:ascii="Times New Roman" w:hAnsi="Times New Roman"/>
          <w:sz w:val="24"/>
          <w:szCs w:val="24"/>
        </w:rPr>
        <w:t>,</w:t>
      </w:r>
      <w:r w:rsidRPr="00E10FE5" w:rsidR="00406270">
        <w:rPr>
          <w:rFonts w:ascii="Times New Roman" w:hAnsi="Times New Roman" w:hint="default"/>
          <w:sz w:val="24"/>
          <w:szCs w:val="24"/>
        </w:rPr>
        <w:t xml:space="preserve"> na ktorý</w:t>
      </w:r>
      <w:r w:rsidRPr="00E10FE5" w:rsidR="00406270">
        <w:rPr>
          <w:rFonts w:ascii="Times New Roman" w:hAnsi="Times New Roman" w:hint="default"/>
          <w:sz w:val="24"/>
          <w:szCs w:val="24"/>
        </w:rPr>
        <w:t xml:space="preserve"> nedal sú</w:t>
      </w:r>
      <w:r w:rsidRPr="00E10FE5" w:rsidR="00406270">
        <w:rPr>
          <w:rFonts w:ascii="Times New Roman" w:hAnsi="Times New Roman" w:hint="default"/>
          <w:sz w:val="24"/>
          <w:szCs w:val="24"/>
        </w:rPr>
        <w:t>hlas</w:t>
      </w:r>
      <w:r w:rsidRPr="00E10FE5" w:rsidR="00727A18">
        <w:rPr>
          <w:rFonts w:ascii="Times New Roman" w:hAnsi="Times New Roman"/>
          <w:sz w:val="24"/>
          <w:szCs w:val="24"/>
        </w:rPr>
        <w:t>, iba</w:t>
      </w:r>
      <w:r w:rsidRPr="00E10FE5">
        <w:rPr>
          <w:rFonts w:ascii="Times New Roman" w:hAnsi="Times New Roman"/>
          <w:sz w:val="24"/>
          <w:szCs w:val="24"/>
        </w:rPr>
        <w:t xml:space="preserve"> s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predchá</w:t>
      </w:r>
      <w:r w:rsidRPr="004370A8">
        <w:rPr>
          <w:rFonts w:ascii="Times New Roman" w:hAnsi="Times New Roman" w:hint="default"/>
          <w:sz w:val="24"/>
          <w:szCs w:val="24"/>
        </w:rPr>
        <w:t>dzajú</w:t>
      </w:r>
      <w:r w:rsidRPr="004370A8">
        <w:rPr>
          <w:rFonts w:ascii="Times New Roman" w:hAnsi="Times New Roman" w:hint="default"/>
          <w:sz w:val="24"/>
          <w:szCs w:val="24"/>
        </w:rPr>
        <w:t>cim sú</w:t>
      </w:r>
      <w:r w:rsidRPr="004370A8">
        <w:rPr>
          <w:rFonts w:ascii="Times New Roman" w:hAnsi="Times New Roman" w:hint="default"/>
          <w:sz w:val="24"/>
          <w:szCs w:val="24"/>
        </w:rPr>
        <w:t xml:space="preserve">hlasom </w:t>
      </w:r>
      <w:r w:rsidR="00F96EA6">
        <w:rPr>
          <w:rFonts w:ascii="Times New Roman" w:hAnsi="Times New Roman"/>
          <w:sz w:val="24"/>
          <w:szCs w:val="24"/>
        </w:rPr>
        <w:t>i</w:t>
      </w:r>
      <w:r w:rsidR="00F96EA6">
        <w:rPr>
          <w:rFonts w:ascii="Times New Roman" w:hAnsi="Times New Roman" w:hint="default"/>
          <w:sz w:val="24"/>
          <w:szCs w:val="24"/>
        </w:rPr>
        <w:t>nš</w:t>
      </w:r>
      <w:r w:rsidR="00F96EA6">
        <w:rPr>
          <w:rFonts w:ascii="Times New Roman" w:hAnsi="Times New Roman" w:hint="default"/>
          <w:sz w:val="24"/>
          <w:szCs w:val="24"/>
        </w:rPr>
        <w:t>pektorá</w:t>
      </w:r>
      <w:r w:rsidR="00F96EA6">
        <w:rPr>
          <w:rFonts w:ascii="Times New Roman" w:hAnsi="Times New Roman" w:hint="default"/>
          <w:sz w:val="24"/>
          <w:szCs w:val="24"/>
        </w:rPr>
        <w:t>tu prá</w:t>
      </w:r>
      <w:r w:rsidR="00F96EA6">
        <w:rPr>
          <w:rFonts w:ascii="Times New Roman" w:hAnsi="Times New Roman" w:hint="default"/>
          <w:sz w:val="24"/>
          <w:szCs w:val="24"/>
        </w:rPr>
        <w:t>ce</w:t>
      </w:r>
      <w:r w:rsidR="00F86E82">
        <w:rPr>
          <w:rFonts w:ascii="Times New Roman" w:hAnsi="Times New Roman" w:hint="default"/>
          <w:sz w:val="24"/>
          <w:szCs w:val="24"/>
        </w:rPr>
        <w:t>; voč</w:t>
      </w:r>
      <w:r w:rsidR="00F86E82">
        <w:rPr>
          <w:rFonts w:ascii="Times New Roman" w:hAnsi="Times New Roman" w:hint="default"/>
          <w:sz w:val="24"/>
          <w:szCs w:val="24"/>
        </w:rPr>
        <w:t>i chrá</w:t>
      </w:r>
      <w:r w:rsidR="00F86E82">
        <w:rPr>
          <w:rFonts w:ascii="Times New Roman" w:hAnsi="Times New Roman" w:hint="default"/>
          <w:sz w:val="24"/>
          <w:szCs w:val="24"/>
        </w:rPr>
        <w:t>nené</w:t>
      </w:r>
      <w:r w:rsidR="00F86E82">
        <w:rPr>
          <w:rFonts w:ascii="Times New Roman" w:hAnsi="Times New Roman" w:hint="default"/>
          <w:sz w:val="24"/>
          <w:szCs w:val="24"/>
        </w:rPr>
        <w:t>mu oznamovateľ</w:t>
      </w:r>
      <w:r w:rsidR="00F86E82">
        <w:rPr>
          <w:rFonts w:ascii="Times New Roman" w:hAnsi="Times New Roman" w:hint="default"/>
          <w:sz w:val="24"/>
          <w:szCs w:val="24"/>
        </w:rPr>
        <w:t>ovi, ktorý</w:t>
      </w:r>
      <w:r w:rsidR="00F86E82">
        <w:rPr>
          <w:rFonts w:ascii="Times New Roman" w:hAnsi="Times New Roman" w:hint="default"/>
          <w:sz w:val="24"/>
          <w:szCs w:val="24"/>
        </w:rPr>
        <w:t>m je profesioná</w:t>
      </w:r>
      <w:r w:rsidR="00F86E82">
        <w:rPr>
          <w:rFonts w:ascii="Times New Roman" w:hAnsi="Times New Roman" w:hint="default"/>
          <w:sz w:val="24"/>
          <w:szCs w:val="24"/>
        </w:rPr>
        <w:t>lny vojak</w:t>
      </w:r>
      <w:r w:rsidR="00EA380D">
        <w:rPr>
          <w:rFonts w:ascii="Times New Roman" w:hAnsi="Times New Roman"/>
          <w:sz w:val="24"/>
          <w:szCs w:val="24"/>
        </w:rPr>
        <w:t>,</w:t>
      </w:r>
      <w:r w:rsidR="00F86E82">
        <w:rPr>
          <w:rFonts w:ascii="Times New Roman" w:hAnsi="Times New Roman" w:hint="default"/>
          <w:sz w:val="24"/>
          <w:szCs w:val="24"/>
        </w:rPr>
        <w:t xml:space="preserve"> sa sú</w:t>
      </w:r>
      <w:r w:rsidR="00F86E82">
        <w:rPr>
          <w:rFonts w:ascii="Times New Roman" w:hAnsi="Times New Roman" w:hint="default"/>
          <w:sz w:val="24"/>
          <w:szCs w:val="24"/>
        </w:rPr>
        <w:t xml:space="preserve">hlas </w:t>
      </w:r>
      <w:r w:rsidR="00F96EA6">
        <w:rPr>
          <w:rFonts w:ascii="Times New Roman" w:hAnsi="Times New Roman" w:hint="default"/>
          <w:sz w:val="24"/>
          <w:szCs w:val="24"/>
        </w:rPr>
        <w:t>inš</w:t>
      </w:r>
      <w:r w:rsidR="00F96EA6">
        <w:rPr>
          <w:rFonts w:ascii="Times New Roman" w:hAnsi="Times New Roman" w:hint="default"/>
          <w:sz w:val="24"/>
          <w:szCs w:val="24"/>
        </w:rPr>
        <w:t>pektorá</w:t>
      </w:r>
      <w:r w:rsidR="00F96EA6">
        <w:rPr>
          <w:rFonts w:ascii="Times New Roman" w:hAnsi="Times New Roman" w:hint="default"/>
          <w:sz w:val="24"/>
          <w:szCs w:val="24"/>
        </w:rPr>
        <w:t>tu prá</w:t>
      </w:r>
      <w:r w:rsidR="00F96EA6">
        <w:rPr>
          <w:rFonts w:ascii="Times New Roman" w:hAnsi="Times New Roman" w:hint="default"/>
          <w:sz w:val="24"/>
          <w:szCs w:val="24"/>
        </w:rPr>
        <w:t>ce</w:t>
      </w:r>
      <w:r w:rsidR="00F96EA6">
        <w:rPr>
          <w:rFonts w:ascii="Times New Roman" w:hAnsi="Times New Roman"/>
          <w:sz w:val="24"/>
          <w:szCs w:val="24"/>
        </w:rPr>
        <w:t xml:space="preserve"> </w:t>
      </w:r>
      <w:r w:rsidR="00F86E82">
        <w:rPr>
          <w:rFonts w:ascii="Times New Roman" w:hAnsi="Times New Roman" w:hint="default"/>
          <w:sz w:val="24"/>
          <w:szCs w:val="24"/>
        </w:rPr>
        <w:t>vyž</w:t>
      </w:r>
      <w:r w:rsidR="00F86E82">
        <w:rPr>
          <w:rFonts w:ascii="Times New Roman" w:hAnsi="Times New Roman" w:hint="default"/>
          <w:sz w:val="24"/>
          <w:szCs w:val="24"/>
        </w:rPr>
        <w:t>aduje len, ak tak ustanovuje osobitný</w:t>
      </w:r>
      <w:r w:rsidR="00F86E82">
        <w:rPr>
          <w:rFonts w:ascii="Times New Roman" w:hAnsi="Times New Roman" w:hint="default"/>
          <w:sz w:val="24"/>
          <w:szCs w:val="24"/>
        </w:rPr>
        <w:t xml:space="preserve"> predpis</w:t>
      </w:r>
      <w:r w:rsidR="00CE1740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5"/>
      </w:r>
      <w:r w:rsidR="00CE1740">
        <w:rPr>
          <w:rFonts w:ascii="Times New Roman" w:hAnsi="Times New Roman"/>
          <w:sz w:val="24"/>
          <w:szCs w:val="24"/>
        </w:rPr>
        <w:t xml:space="preserve">) </w:t>
      </w:r>
      <w:r w:rsidRPr="004370A8">
        <w:rPr>
          <w:rFonts w:ascii="Times New Roman" w:hAnsi="Times New Roman" w:hint="default"/>
          <w:sz w:val="24"/>
          <w:szCs w:val="24"/>
        </w:rPr>
        <w:t>Sú</w:t>
      </w:r>
      <w:r w:rsidRPr="004370A8">
        <w:rPr>
          <w:rFonts w:ascii="Times New Roman" w:hAnsi="Times New Roman" w:hint="default"/>
          <w:sz w:val="24"/>
          <w:szCs w:val="24"/>
        </w:rPr>
        <w:t xml:space="preserve">hlas </w:t>
      </w:r>
      <w:r w:rsidR="00F96EA6">
        <w:rPr>
          <w:rFonts w:ascii="Times New Roman" w:hAnsi="Times New Roman" w:hint="default"/>
          <w:sz w:val="24"/>
          <w:szCs w:val="24"/>
        </w:rPr>
        <w:t>inš</w:t>
      </w:r>
      <w:r w:rsidR="00F96EA6">
        <w:rPr>
          <w:rFonts w:ascii="Times New Roman" w:hAnsi="Times New Roman" w:hint="default"/>
          <w:sz w:val="24"/>
          <w:szCs w:val="24"/>
        </w:rPr>
        <w:t>pektorá</w:t>
      </w:r>
      <w:r w:rsidR="00F96EA6">
        <w:rPr>
          <w:rFonts w:ascii="Times New Roman" w:hAnsi="Times New Roman" w:hint="default"/>
          <w:sz w:val="24"/>
          <w:szCs w:val="24"/>
        </w:rPr>
        <w:t>tu prá</w:t>
      </w:r>
      <w:r w:rsidR="00F96EA6">
        <w:rPr>
          <w:rFonts w:ascii="Times New Roman" w:hAnsi="Times New Roman" w:hint="default"/>
          <w:sz w:val="24"/>
          <w:szCs w:val="24"/>
        </w:rPr>
        <w:t>ce</w:t>
      </w:r>
      <w:r w:rsidR="00F96EA6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sa nevyž</w:t>
      </w:r>
      <w:r w:rsidRPr="004370A8">
        <w:rPr>
          <w:rFonts w:ascii="Times New Roman" w:hAnsi="Times New Roman" w:hint="default"/>
          <w:sz w:val="24"/>
          <w:szCs w:val="24"/>
        </w:rPr>
        <w:t xml:space="preserve">aduje, ak </w:t>
      </w:r>
      <w:r w:rsidRPr="004370A8" w:rsidR="008E437E">
        <w:rPr>
          <w:rFonts w:ascii="Times New Roman" w:hAnsi="Times New Roman"/>
          <w:sz w:val="24"/>
          <w:szCs w:val="24"/>
        </w:rPr>
        <w:t>sa pracov</w:t>
      </w:r>
      <w:r w:rsidRPr="004370A8" w:rsidR="00B93A0A">
        <w:rPr>
          <w:rFonts w:ascii="Times New Roman" w:hAnsi="Times New Roman" w:hint="default"/>
          <w:sz w:val="24"/>
          <w:szCs w:val="24"/>
        </w:rPr>
        <w:t>noprá</w:t>
      </w:r>
      <w:r w:rsidRPr="004370A8" w:rsidR="00B93A0A">
        <w:rPr>
          <w:rFonts w:ascii="Times New Roman" w:hAnsi="Times New Roman" w:hint="default"/>
          <w:sz w:val="24"/>
          <w:szCs w:val="24"/>
        </w:rPr>
        <w:t>vnym ú</w:t>
      </w:r>
      <w:r w:rsidRPr="004370A8" w:rsidR="00B93A0A">
        <w:rPr>
          <w:rFonts w:ascii="Times New Roman" w:hAnsi="Times New Roman" w:hint="default"/>
          <w:sz w:val="24"/>
          <w:szCs w:val="24"/>
        </w:rPr>
        <w:t>konom prizná</w:t>
      </w:r>
      <w:r w:rsidRPr="004370A8" w:rsidR="00B93A0A">
        <w:rPr>
          <w:rFonts w:ascii="Times New Roman" w:hAnsi="Times New Roman" w:hint="default"/>
          <w:sz w:val="24"/>
          <w:szCs w:val="24"/>
        </w:rPr>
        <w:t>va ná</w:t>
      </w:r>
      <w:r w:rsidRPr="004370A8" w:rsidR="00B93A0A">
        <w:rPr>
          <w:rFonts w:ascii="Times New Roman" w:hAnsi="Times New Roman" w:hint="default"/>
          <w:sz w:val="24"/>
          <w:szCs w:val="24"/>
        </w:rPr>
        <w:t xml:space="preserve">rok </w:t>
      </w:r>
      <w:r w:rsidRPr="004370A8" w:rsidR="008E437E">
        <w:rPr>
          <w:rFonts w:ascii="Times New Roman" w:hAnsi="Times New Roman"/>
          <w:sz w:val="24"/>
          <w:szCs w:val="24"/>
        </w:rPr>
        <w:t>alebo ak</w:t>
      </w:r>
      <w:r w:rsidRPr="004370A8" w:rsidR="008E437E">
        <w:rPr>
          <w:rFonts w:ascii="Times New Roman" w:hAnsi="Times New Roman"/>
          <w:sz w:val="24"/>
          <w:szCs w:val="24"/>
        </w:rPr>
        <w:t xml:space="preserve"> </w:t>
      </w:r>
      <w:r w:rsidR="004F4CA7">
        <w:rPr>
          <w:rFonts w:ascii="Times New Roman" w:hAnsi="Times New Roman"/>
          <w:sz w:val="24"/>
          <w:szCs w:val="24"/>
        </w:rPr>
        <w:t>ide o</w:t>
      </w:r>
      <w:r w:rsidRPr="004370A8" w:rsidR="004F4CA7">
        <w:rPr>
          <w:rFonts w:ascii="Times New Roman" w:hAnsi="Times New Roman"/>
          <w:sz w:val="24"/>
          <w:szCs w:val="24"/>
        </w:rPr>
        <w:t xml:space="preserve"> </w:t>
      </w:r>
      <w:r w:rsidRPr="004370A8" w:rsidR="008E437E">
        <w:rPr>
          <w:rFonts w:ascii="Times New Roman" w:hAnsi="Times New Roman" w:hint="default"/>
          <w:sz w:val="24"/>
          <w:szCs w:val="24"/>
        </w:rPr>
        <w:t>pracovnoprá</w:t>
      </w:r>
      <w:r w:rsidRPr="004370A8" w:rsidR="008E437E">
        <w:rPr>
          <w:rFonts w:ascii="Times New Roman" w:hAnsi="Times New Roman" w:hint="default"/>
          <w:sz w:val="24"/>
          <w:szCs w:val="24"/>
        </w:rPr>
        <w:t xml:space="preserve">vny </w:t>
      </w:r>
      <w:r w:rsidRPr="004F4CA7" w:rsidR="008E437E">
        <w:rPr>
          <w:rFonts w:ascii="Times New Roman" w:hAnsi="Times New Roman" w:hint="default"/>
          <w:sz w:val="24"/>
          <w:szCs w:val="24"/>
        </w:rPr>
        <w:t>ú</w:t>
      </w:r>
      <w:r w:rsidRPr="004F4CA7" w:rsidR="008E437E">
        <w:rPr>
          <w:rFonts w:ascii="Times New Roman" w:hAnsi="Times New Roman" w:hint="default"/>
          <w:sz w:val="24"/>
          <w:szCs w:val="24"/>
        </w:rPr>
        <w:t xml:space="preserve">kon </w:t>
      </w:r>
      <w:r w:rsidRPr="006A2306" w:rsidR="004F4CA7">
        <w:rPr>
          <w:rFonts w:ascii="Times New Roman" w:hAnsi="Times New Roman" w:hint="default"/>
          <w:sz w:val="24"/>
          <w:szCs w:val="24"/>
        </w:rPr>
        <w:t>sú</w:t>
      </w:r>
      <w:r w:rsidRPr="006A2306" w:rsidR="004F4CA7">
        <w:rPr>
          <w:rFonts w:ascii="Times New Roman" w:hAnsi="Times New Roman" w:hint="default"/>
          <w:sz w:val="24"/>
          <w:szCs w:val="24"/>
        </w:rPr>
        <w:t>visiaci so skonč</w:t>
      </w:r>
      <w:r w:rsidRPr="006A2306" w:rsidR="004F4CA7">
        <w:rPr>
          <w:rFonts w:ascii="Times New Roman" w:hAnsi="Times New Roman" w:hint="default"/>
          <w:sz w:val="24"/>
          <w:szCs w:val="24"/>
        </w:rPr>
        <w:t>ení</w:t>
      </w:r>
      <w:r w:rsidRPr="006A2306" w:rsidR="004F4CA7">
        <w:rPr>
          <w:rFonts w:ascii="Times New Roman" w:hAnsi="Times New Roman" w:hint="default"/>
          <w:sz w:val="24"/>
          <w:szCs w:val="24"/>
        </w:rPr>
        <w:t>m pracov</w:t>
      </w:r>
      <w:r w:rsidR="002B7146">
        <w:rPr>
          <w:rFonts w:ascii="Times New Roman" w:hAnsi="Times New Roman" w:hint="default"/>
          <w:sz w:val="24"/>
          <w:szCs w:val="24"/>
        </w:rPr>
        <w:t>noprá</w:t>
      </w:r>
      <w:r w:rsidR="002B7146">
        <w:rPr>
          <w:rFonts w:ascii="Times New Roman" w:hAnsi="Times New Roman" w:hint="default"/>
          <w:sz w:val="24"/>
          <w:szCs w:val="24"/>
        </w:rPr>
        <w:t>v</w:t>
      </w:r>
      <w:r w:rsidRPr="006A2306" w:rsidR="004F4CA7">
        <w:rPr>
          <w:rFonts w:ascii="Times New Roman" w:hAnsi="Times New Roman"/>
          <w:sz w:val="24"/>
          <w:szCs w:val="24"/>
        </w:rPr>
        <w:t>n</w:t>
      </w:r>
      <w:r w:rsidR="002B7146">
        <w:rPr>
          <w:rFonts w:ascii="Times New Roman" w:hAnsi="Times New Roman"/>
          <w:sz w:val="24"/>
          <w:szCs w:val="24"/>
        </w:rPr>
        <w:t>e</w:t>
      </w:r>
      <w:r w:rsidRPr="006A2306" w:rsidR="004F4CA7">
        <w:rPr>
          <w:rFonts w:ascii="Times New Roman" w:hAnsi="Times New Roman" w:hint="default"/>
          <w:sz w:val="24"/>
          <w:szCs w:val="24"/>
        </w:rPr>
        <w:t>ho vzť</w:t>
      </w:r>
      <w:r w:rsidRPr="006A2306" w:rsidR="004F4CA7">
        <w:rPr>
          <w:rFonts w:ascii="Times New Roman" w:hAnsi="Times New Roman" w:hint="default"/>
          <w:sz w:val="24"/>
          <w:szCs w:val="24"/>
        </w:rPr>
        <w:t>ahu</w:t>
      </w:r>
      <w:r w:rsidR="004F4CA7">
        <w:rPr>
          <w:rFonts w:ascii="Times New Roman" w:hAnsi="Times New Roman" w:hint="default"/>
          <w:sz w:val="24"/>
          <w:szCs w:val="24"/>
        </w:rPr>
        <w:t>, ktorý</w:t>
      </w:r>
      <w:r w:rsidR="004F4CA7">
        <w:rPr>
          <w:rFonts w:ascii="Times New Roman" w:hAnsi="Times New Roman" w:hint="default"/>
          <w:sz w:val="24"/>
          <w:szCs w:val="24"/>
        </w:rPr>
        <w:t xml:space="preserve"> je </w:t>
      </w:r>
      <w:r w:rsidRPr="006A2306" w:rsidR="004F4CA7">
        <w:rPr>
          <w:rFonts w:ascii="Times New Roman" w:hAnsi="Times New Roman" w:hint="default"/>
          <w:sz w:val="24"/>
          <w:szCs w:val="24"/>
        </w:rPr>
        <w:t>dô</w:t>
      </w:r>
      <w:r w:rsidRPr="006A2306" w:rsidR="004F4CA7">
        <w:rPr>
          <w:rFonts w:ascii="Times New Roman" w:hAnsi="Times New Roman" w:hint="default"/>
          <w:sz w:val="24"/>
          <w:szCs w:val="24"/>
        </w:rPr>
        <w:t>sledk</w:t>
      </w:r>
      <w:r w:rsidR="004F4CA7">
        <w:rPr>
          <w:rFonts w:ascii="Times New Roman" w:hAnsi="Times New Roman"/>
          <w:sz w:val="24"/>
          <w:szCs w:val="24"/>
        </w:rPr>
        <w:t>om</w:t>
      </w:r>
      <w:r w:rsidRPr="006A2306" w:rsidR="004F4CA7">
        <w:rPr>
          <w:rFonts w:ascii="Times New Roman" w:hAnsi="Times New Roman" w:hint="default"/>
          <w:sz w:val="24"/>
          <w:szCs w:val="24"/>
        </w:rPr>
        <w:t xml:space="preserve"> prá</w:t>
      </w:r>
      <w:r w:rsidRPr="006A2306" w:rsidR="004F4CA7">
        <w:rPr>
          <w:rFonts w:ascii="Times New Roman" w:hAnsi="Times New Roman" w:hint="default"/>
          <w:sz w:val="24"/>
          <w:szCs w:val="24"/>
        </w:rPr>
        <w:t>vnej skutoč</w:t>
      </w:r>
      <w:r w:rsidRPr="006A2306" w:rsidR="004F4CA7">
        <w:rPr>
          <w:rFonts w:ascii="Times New Roman" w:hAnsi="Times New Roman" w:hint="default"/>
          <w:sz w:val="24"/>
          <w:szCs w:val="24"/>
        </w:rPr>
        <w:t>nosti</w:t>
      </w:r>
      <w:r w:rsidRPr="004F4CA7" w:rsidR="004F4CA7">
        <w:rPr>
          <w:rFonts w:ascii="Times New Roman" w:hAnsi="Times New Roman"/>
          <w:sz w:val="24"/>
          <w:szCs w:val="24"/>
        </w:rPr>
        <w:t xml:space="preserve">, </w:t>
      </w:r>
      <w:r w:rsidRPr="006A2306" w:rsidR="004F4CA7">
        <w:rPr>
          <w:rFonts w:ascii="Times New Roman" w:hAnsi="Times New Roman" w:hint="default"/>
          <w:sz w:val="24"/>
          <w:szCs w:val="24"/>
        </w:rPr>
        <w:t>ktorá</w:t>
      </w:r>
      <w:r w:rsidRPr="006A2306" w:rsidR="004F4CA7">
        <w:rPr>
          <w:rFonts w:ascii="Times New Roman" w:hAnsi="Times New Roman" w:hint="default"/>
          <w:sz w:val="24"/>
          <w:szCs w:val="24"/>
        </w:rPr>
        <w:t xml:space="preserve"> nezá</w:t>
      </w:r>
      <w:r w:rsidRPr="006A2306" w:rsidR="004F4CA7">
        <w:rPr>
          <w:rFonts w:ascii="Times New Roman" w:hAnsi="Times New Roman" w:hint="default"/>
          <w:sz w:val="24"/>
          <w:szCs w:val="24"/>
        </w:rPr>
        <w:t>visí</w:t>
      </w:r>
      <w:r w:rsidRPr="006A2306" w:rsidR="004F4CA7">
        <w:rPr>
          <w:rFonts w:ascii="Times New Roman" w:hAnsi="Times New Roman" w:hint="default"/>
          <w:sz w:val="24"/>
          <w:szCs w:val="24"/>
        </w:rPr>
        <w:t xml:space="preserve"> od posú</w:t>
      </w:r>
      <w:r w:rsidRPr="006A2306" w:rsidR="004F4CA7">
        <w:rPr>
          <w:rFonts w:ascii="Times New Roman" w:hAnsi="Times New Roman" w:hint="default"/>
          <w:sz w:val="24"/>
          <w:szCs w:val="24"/>
        </w:rPr>
        <w:t>denia</w:t>
      </w:r>
      <w:r w:rsidRPr="004F4CA7" w:rsidR="004F4CA7">
        <w:rPr>
          <w:rFonts w:ascii="Times New Roman" w:hAnsi="Times New Roman"/>
          <w:sz w:val="24"/>
          <w:szCs w:val="24"/>
        </w:rPr>
        <w:t xml:space="preserve"> </w:t>
      </w:r>
      <w:r w:rsidRPr="006A2306" w:rsidR="004F4CA7">
        <w:rPr>
          <w:rFonts w:ascii="Times New Roman" w:hAnsi="Times New Roman" w:hint="default"/>
          <w:sz w:val="24"/>
          <w:szCs w:val="24"/>
        </w:rPr>
        <w:t>zamestná</w:t>
      </w:r>
      <w:r w:rsidRPr="006A2306" w:rsidR="004F4CA7">
        <w:rPr>
          <w:rFonts w:ascii="Times New Roman" w:hAnsi="Times New Roman" w:hint="default"/>
          <w:sz w:val="24"/>
          <w:szCs w:val="24"/>
        </w:rPr>
        <w:t>vateľ</w:t>
      </w:r>
      <w:r w:rsidRPr="006A2306" w:rsidR="004F4CA7">
        <w:rPr>
          <w:rFonts w:ascii="Times New Roman" w:hAnsi="Times New Roman" w:hint="default"/>
          <w:sz w:val="24"/>
          <w:szCs w:val="24"/>
        </w:rPr>
        <w:t>a</w:t>
      </w:r>
      <w:r w:rsidRPr="004370A8" w:rsidR="002A73B6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6"/>
      </w:r>
      <w:r w:rsidR="00C56FED">
        <w:rPr>
          <w:rFonts w:ascii="Times New Roman" w:hAnsi="Times New Roman"/>
          <w:sz w:val="24"/>
          <w:szCs w:val="24"/>
        </w:rPr>
        <w:t>)</w:t>
      </w:r>
    </w:p>
    <w:p w:rsidR="00320132" w:rsidRPr="004370A8" w:rsidP="008E437E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F3995" w:rsidRPr="004370A8" w:rsidP="00F90994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 w:rsidR="007303CA">
        <w:rPr>
          <w:rFonts w:ascii="Times New Roman" w:hAnsi="Times New Roman" w:hint="default"/>
          <w:sz w:val="24"/>
          <w:szCs w:val="24"/>
        </w:rPr>
        <w:t>Zamestná</w:t>
      </w:r>
      <w:r w:rsidR="007303CA">
        <w:rPr>
          <w:rFonts w:ascii="Times New Roman" w:hAnsi="Times New Roman" w:hint="default"/>
          <w:sz w:val="24"/>
          <w:szCs w:val="24"/>
        </w:rPr>
        <w:t>vateľ</w:t>
      </w:r>
      <w:r w:rsidR="007303CA">
        <w:rPr>
          <w:rFonts w:ascii="Times New Roman" w:hAnsi="Times New Roman" w:hint="default"/>
          <w:sz w:val="24"/>
          <w:szCs w:val="24"/>
        </w:rPr>
        <w:t xml:space="preserve"> podá</w:t>
      </w:r>
      <w:r w:rsidR="007303CA">
        <w:rPr>
          <w:rFonts w:ascii="Times New Roman" w:hAnsi="Times New Roman" w:hint="default"/>
          <w:sz w:val="24"/>
          <w:szCs w:val="24"/>
        </w:rPr>
        <w:t>va ž</w:t>
      </w:r>
      <w:r w:rsidR="007303CA">
        <w:rPr>
          <w:rFonts w:ascii="Times New Roman" w:hAnsi="Times New Roman" w:hint="default"/>
          <w:sz w:val="24"/>
          <w:szCs w:val="24"/>
        </w:rPr>
        <w:t>iadosť</w:t>
      </w:r>
      <w:r w:rsidR="007303CA">
        <w:rPr>
          <w:rFonts w:ascii="Times New Roman" w:hAnsi="Times New Roman" w:hint="default"/>
          <w:sz w:val="24"/>
          <w:szCs w:val="24"/>
        </w:rPr>
        <w:t xml:space="preserve"> o </w:t>
      </w:r>
      <w:r w:rsidR="007303CA">
        <w:rPr>
          <w:rFonts w:ascii="Times New Roman" w:hAnsi="Times New Roman" w:hint="default"/>
          <w:sz w:val="24"/>
          <w:szCs w:val="24"/>
        </w:rPr>
        <w:t>udelenie sú</w:t>
      </w:r>
      <w:r w:rsidR="007303CA">
        <w:rPr>
          <w:rFonts w:ascii="Times New Roman" w:hAnsi="Times New Roman" w:hint="default"/>
          <w:sz w:val="24"/>
          <w:szCs w:val="24"/>
        </w:rPr>
        <w:t>hlasu inš</w:t>
      </w:r>
      <w:r w:rsidR="007303CA">
        <w:rPr>
          <w:rFonts w:ascii="Times New Roman" w:hAnsi="Times New Roman" w:hint="default"/>
          <w:sz w:val="24"/>
          <w:szCs w:val="24"/>
        </w:rPr>
        <w:t>pektorá</w:t>
      </w:r>
      <w:r w:rsidR="007303CA">
        <w:rPr>
          <w:rFonts w:ascii="Times New Roman" w:hAnsi="Times New Roman" w:hint="default"/>
          <w:sz w:val="24"/>
          <w:szCs w:val="24"/>
        </w:rPr>
        <w:t>tu prá</w:t>
      </w:r>
      <w:r w:rsidR="007303CA">
        <w:rPr>
          <w:rFonts w:ascii="Times New Roman" w:hAnsi="Times New Roman" w:hint="default"/>
          <w:sz w:val="24"/>
          <w:szCs w:val="24"/>
        </w:rPr>
        <w:t xml:space="preserve">ce. </w:t>
      </w:r>
      <w:r w:rsidRPr="004370A8">
        <w:rPr>
          <w:rFonts w:ascii="Times New Roman" w:hAnsi="Times New Roman" w:hint="default"/>
          <w:sz w:val="24"/>
          <w:szCs w:val="24"/>
        </w:rPr>
        <w:t>Ž</w:t>
      </w:r>
      <w:r w:rsidRPr="004370A8">
        <w:rPr>
          <w:rFonts w:ascii="Times New Roman" w:hAnsi="Times New Roman" w:hint="default"/>
          <w:sz w:val="24"/>
          <w:szCs w:val="24"/>
        </w:rPr>
        <w:t>iadosť</w:t>
      </w:r>
      <w:r w:rsidRPr="004370A8">
        <w:rPr>
          <w:rFonts w:ascii="Times New Roman" w:hAnsi="Times New Roman" w:hint="default"/>
          <w:sz w:val="24"/>
          <w:szCs w:val="24"/>
        </w:rPr>
        <w:t xml:space="preserve">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udelenie sú</w:t>
      </w:r>
      <w:r w:rsidRPr="004370A8">
        <w:rPr>
          <w:rFonts w:ascii="Times New Roman" w:hAnsi="Times New Roman" w:hint="default"/>
          <w:sz w:val="24"/>
          <w:szCs w:val="24"/>
        </w:rPr>
        <w:t>hlasu</w:t>
      </w:r>
      <w:r w:rsidRPr="004370A8">
        <w:rPr>
          <w:rFonts w:ascii="Times New Roman" w:hAnsi="Times New Roman" w:hint="default"/>
          <w:sz w:val="24"/>
          <w:szCs w:val="24"/>
        </w:rPr>
        <w:t xml:space="preserve"> obsahuje</w:t>
      </w:r>
    </w:p>
    <w:p w:rsidR="00E965E8" w:rsidP="00472CA9">
      <w:pPr>
        <w:pStyle w:val="NoSpacing"/>
        <w:numPr>
          <w:numId w:val="9"/>
        </w:numPr>
        <w:bidi w:val="0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označ</w:t>
      </w:r>
      <w:r>
        <w:rPr>
          <w:rFonts w:ascii="Times New Roman" w:hAnsi="Times New Roman" w:hint="default"/>
          <w:sz w:val="24"/>
          <w:szCs w:val="24"/>
        </w:rPr>
        <w:t>enie zamestná</w:t>
      </w:r>
      <w:r>
        <w:rPr>
          <w:rFonts w:ascii="Times New Roman" w:hAnsi="Times New Roman" w:hint="default"/>
          <w:sz w:val="24"/>
          <w:szCs w:val="24"/>
        </w:rPr>
        <w:t>vateľ</w:t>
      </w:r>
      <w:r>
        <w:rPr>
          <w:rFonts w:ascii="Times New Roman" w:hAnsi="Times New Roman" w:hint="default"/>
          <w:sz w:val="24"/>
          <w:szCs w:val="24"/>
        </w:rPr>
        <w:t>a,</w:t>
      </w:r>
    </w:p>
    <w:p w:rsidR="00AF3995" w:rsidRPr="004370A8" w:rsidP="00472CA9">
      <w:pPr>
        <w:pStyle w:val="NoSpacing"/>
        <w:numPr>
          <w:numId w:val="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A9335C">
        <w:rPr>
          <w:rFonts w:ascii="Times New Roman" w:hAnsi="Times New Roman" w:hint="default"/>
          <w:sz w:val="24"/>
          <w:szCs w:val="24"/>
        </w:rPr>
        <w:t>meno, priezvisko, dá</w:t>
      </w:r>
      <w:r w:rsidR="00A9335C">
        <w:rPr>
          <w:rFonts w:ascii="Times New Roman" w:hAnsi="Times New Roman" w:hint="default"/>
          <w:sz w:val="24"/>
          <w:szCs w:val="24"/>
        </w:rPr>
        <w:t>tum narodenia a </w:t>
      </w:r>
      <w:r w:rsidR="00A9335C">
        <w:rPr>
          <w:rFonts w:ascii="Times New Roman" w:hAnsi="Times New Roman" w:hint="default"/>
          <w:sz w:val="24"/>
          <w:szCs w:val="24"/>
        </w:rPr>
        <w:t>adresu bydliska chrá</w:t>
      </w:r>
      <w:r w:rsidR="00A9335C">
        <w:rPr>
          <w:rFonts w:ascii="Times New Roman" w:hAnsi="Times New Roman" w:hint="default"/>
          <w:sz w:val="24"/>
          <w:szCs w:val="24"/>
        </w:rPr>
        <w:t>nené</w:t>
      </w:r>
      <w:r w:rsidR="00A9335C">
        <w:rPr>
          <w:rFonts w:ascii="Times New Roman" w:hAnsi="Times New Roman" w:hint="default"/>
          <w:sz w:val="24"/>
          <w:szCs w:val="24"/>
        </w:rPr>
        <w:t>ho oznamovateľ</w:t>
      </w:r>
      <w:r w:rsidR="00A9335C">
        <w:rPr>
          <w:rFonts w:ascii="Times New Roman" w:hAnsi="Times New Roman" w:hint="default"/>
          <w:sz w:val="24"/>
          <w:szCs w:val="24"/>
        </w:rPr>
        <w:t>a</w:t>
      </w:r>
      <w:r w:rsidRPr="004370A8">
        <w:rPr>
          <w:rFonts w:ascii="Times New Roman" w:hAnsi="Times New Roman"/>
          <w:sz w:val="24"/>
          <w:szCs w:val="24"/>
        </w:rPr>
        <w:t>,</w:t>
      </w:r>
    </w:p>
    <w:p w:rsidR="00AF3995" w:rsidRPr="004370A8" w:rsidP="00472CA9">
      <w:pPr>
        <w:pStyle w:val="NoSpacing"/>
        <w:numPr>
          <w:numId w:val="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označ</w:t>
      </w:r>
      <w:r w:rsidRPr="004370A8">
        <w:rPr>
          <w:rFonts w:ascii="Times New Roman" w:hAnsi="Times New Roman" w:hint="default"/>
          <w:sz w:val="24"/>
          <w:szCs w:val="24"/>
        </w:rPr>
        <w:t xml:space="preserve">enie </w:t>
      </w:r>
      <w:r w:rsidR="00DC7461">
        <w:rPr>
          <w:rFonts w:ascii="Times New Roman" w:hAnsi="Times New Roman"/>
          <w:sz w:val="24"/>
          <w:szCs w:val="24"/>
        </w:rPr>
        <w:t>pracovno</w:t>
      </w:r>
      <w:r w:rsidRPr="004370A8">
        <w:rPr>
          <w:rFonts w:ascii="Times New Roman" w:hAnsi="Times New Roman" w:hint="default"/>
          <w:sz w:val="24"/>
          <w:szCs w:val="24"/>
        </w:rPr>
        <w:t>prá</w:t>
      </w:r>
      <w:r w:rsidRPr="004370A8">
        <w:rPr>
          <w:rFonts w:ascii="Times New Roman" w:hAnsi="Times New Roman" w:hint="default"/>
          <w:sz w:val="24"/>
          <w:szCs w:val="24"/>
        </w:rPr>
        <w:t>vneho ú</w:t>
      </w:r>
      <w:r w:rsidRPr="004370A8">
        <w:rPr>
          <w:rFonts w:ascii="Times New Roman" w:hAnsi="Times New Roman" w:hint="default"/>
          <w:sz w:val="24"/>
          <w:szCs w:val="24"/>
        </w:rPr>
        <w:t>konu, na ktorý</w:t>
      </w:r>
      <w:r w:rsidRPr="004370A8">
        <w:rPr>
          <w:rFonts w:ascii="Times New Roman" w:hAnsi="Times New Roman" w:hint="default"/>
          <w:sz w:val="24"/>
          <w:szCs w:val="24"/>
        </w:rPr>
        <w:t xml:space="preserve"> sa ž</w:t>
      </w:r>
      <w:r w:rsidRPr="004370A8">
        <w:rPr>
          <w:rFonts w:ascii="Times New Roman" w:hAnsi="Times New Roman" w:hint="default"/>
          <w:sz w:val="24"/>
          <w:szCs w:val="24"/>
        </w:rPr>
        <w:t>iada sú</w:t>
      </w:r>
      <w:r w:rsidRPr="004370A8">
        <w:rPr>
          <w:rFonts w:ascii="Times New Roman" w:hAnsi="Times New Roman" w:hint="default"/>
          <w:sz w:val="24"/>
          <w:szCs w:val="24"/>
        </w:rPr>
        <w:t>hlas</w:t>
      </w:r>
      <w:r w:rsidR="00C5090F">
        <w:rPr>
          <w:rFonts w:ascii="Times New Roman" w:hAnsi="Times New Roman"/>
          <w:sz w:val="24"/>
          <w:szCs w:val="24"/>
        </w:rPr>
        <w:t xml:space="preserve"> </w:t>
      </w:r>
      <w:r w:rsidR="00F96EA6">
        <w:rPr>
          <w:rFonts w:ascii="Times New Roman" w:hAnsi="Times New Roman" w:hint="default"/>
          <w:sz w:val="24"/>
          <w:szCs w:val="24"/>
        </w:rPr>
        <w:t>inš</w:t>
      </w:r>
      <w:r w:rsidR="00F96EA6">
        <w:rPr>
          <w:rFonts w:ascii="Times New Roman" w:hAnsi="Times New Roman" w:hint="default"/>
          <w:sz w:val="24"/>
          <w:szCs w:val="24"/>
        </w:rPr>
        <w:t>pektorá</w:t>
      </w:r>
      <w:r w:rsidR="00F96EA6">
        <w:rPr>
          <w:rFonts w:ascii="Times New Roman" w:hAnsi="Times New Roman" w:hint="default"/>
          <w:sz w:val="24"/>
          <w:szCs w:val="24"/>
        </w:rPr>
        <w:t>tu prá</w:t>
      </w:r>
      <w:r w:rsidR="00F96EA6">
        <w:rPr>
          <w:rFonts w:ascii="Times New Roman" w:hAnsi="Times New Roman" w:hint="default"/>
          <w:sz w:val="24"/>
          <w:szCs w:val="24"/>
        </w:rPr>
        <w:t>ce</w:t>
      </w:r>
      <w:r w:rsidRPr="004370A8">
        <w:rPr>
          <w:rFonts w:ascii="Times New Roman" w:hAnsi="Times New Roman"/>
          <w:sz w:val="24"/>
          <w:szCs w:val="24"/>
        </w:rPr>
        <w:t>,</w:t>
      </w:r>
    </w:p>
    <w:p w:rsidR="00AF3995" w:rsidRPr="004370A8" w:rsidP="00472CA9">
      <w:pPr>
        <w:pStyle w:val="NoSpacing"/>
        <w:numPr>
          <w:numId w:val="9"/>
        </w:numPr>
        <w:bidi w:val="0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odô</w:t>
      </w:r>
      <w:r w:rsidRPr="004370A8">
        <w:rPr>
          <w:rFonts w:ascii="Times New Roman" w:hAnsi="Times New Roman" w:hint="default"/>
          <w:sz w:val="24"/>
          <w:szCs w:val="24"/>
        </w:rPr>
        <w:t xml:space="preserve">vodnenie potreby vykonania </w:t>
      </w:r>
      <w:r w:rsidR="00DC7461">
        <w:rPr>
          <w:rFonts w:ascii="Times New Roman" w:hAnsi="Times New Roman"/>
          <w:sz w:val="24"/>
          <w:szCs w:val="24"/>
        </w:rPr>
        <w:t>pracovno</w:t>
      </w:r>
      <w:r w:rsidRPr="004370A8">
        <w:rPr>
          <w:rFonts w:ascii="Times New Roman" w:hAnsi="Times New Roman" w:hint="default"/>
          <w:sz w:val="24"/>
          <w:szCs w:val="24"/>
        </w:rPr>
        <w:t>prá</w:t>
      </w:r>
      <w:r w:rsidRPr="004370A8">
        <w:rPr>
          <w:rFonts w:ascii="Times New Roman" w:hAnsi="Times New Roman" w:hint="default"/>
          <w:sz w:val="24"/>
          <w:szCs w:val="24"/>
        </w:rPr>
        <w:t>vneho ú</w:t>
      </w:r>
      <w:r w:rsidRPr="004370A8">
        <w:rPr>
          <w:rFonts w:ascii="Times New Roman" w:hAnsi="Times New Roman" w:hint="default"/>
          <w:sz w:val="24"/>
          <w:szCs w:val="24"/>
        </w:rPr>
        <w:t>konu.</w:t>
      </w:r>
    </w:p>
    <w:p w:rsidR="00AF3995" w:rsidRPr="004370A8" w:rsidP="00AF399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F3995" w:rsidP="00F90994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F96EA6">
        <w:rPr>
          <w:rFonts w:ascii="Times New Roman" w:hAnsi="Times New Roman" w:hint="default"/>
          <w:sz w:val="24"/>
          <w:szCs w:val="24"/>
        </w:rPr>
        <w:t>Inš</w:t>
      </w:r>
      <w:r w:rsidR="00F96EA6">
        <w:rPr>
          <w:rFonts w:ascii="Times New Roman" w:hAnsi="Times New Roman" w:hint="default"/>
          <w:sz w:val="24"/>
          <w:szCs w:val="24"/>
        </w:rPr>
        <w:t>pektor</w:t>
      </w:r>
      <w:r w:rsidR="00F96EA6">
        <w:rPr>
          <w:rFonts w:ascii="Times New Roman" w:hAnsi="Times New Roman" w:hint="default"/>
          <w:sz w:val="24"/>
          <w:szCs w:val="24"/>
        </w:rPr>
        <w:t>á</w:t>
      </w:r>
      <w:r w:rsidR="00F96EA6">
        <w:rPr>
          <w:rFonts w:ascii="Times New Roman" w:hAnsi="Times New Roman" w:hint="default"/>
          <w:sz w:val="24"/>
          <w:szCs w:val="24"/>
        </w:rPr>
        <w:t>t prá</w:t>
      </w:r>
      <w:r w:rsidR="00F96EA6">
        <w:rPr>
          <w:rFonts w:ascii="Times New Roman" w:hAnsi="Times New Roman" w:hint="default"/>
          <w:sz w:val="24"/>
          <w:szCs w:val="24"/>
        </w:rPr>
        <w:t>ce</w:t>
      </w:r>
      <w:r w:rsidRPr="004370A8" w:rsidR="00F96EA6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pred vydaní</w:t>
      </w:r>
      <w:r w:rsidRPr="004370A8">
        <w:rPr>
          <w:rFonts w:ascii="Times New Roman" w:hAnsi="Times New Roman" w:hint="default"/>
          <w:sz w:val="24"/>
          <w:szCs w:val="24"/>
        </w:rPr>
        <w:t>m rozhodnutia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ž</w:t>
      </w:r>
      <w:r w:rsidRPr="004370A8">
        <w:rPr>
          <w:rFonts w:ascii="Times New Roman" w:hAnsi="Times New Roman" w:hint="default"/>
          <w:sz w:val="24"/>
          <w:szCs w:val="24"/>
        </w:rPr>
        <w:t>iadosti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udelenie sú</w:t>
      </w:r>
      <w:r w:rsidRPr="004370A8">
        <w:rPr>
          <w:rFonts w:ascii="Times New Roman" w:hAnsi="Times New Roman" w:hint="default"/>
          <w:sz w:val="24"/>
          <w:szCs w:val="24"/>
        </w:rPr>
        <w:t xml:space="preserve">hlasu </w:t>
      </w:r>
      <w:r w:rsidR="00DC7461">
        <w:rPr>
          <w:rFonts w:ascii="Times New Roman" w:hAnsi="Times New Roman" w:hint="default"/>
          <w:sz w:val="24"/>
          <w:szCs w:val="24"/>
        </w:rPr>
        <w:t>umož</w:t>
      </w:r>
      <w:r w:rsidR="00DC7461">
        <w:rPr>
          <w:rFonts w:ascii="Times New Roman" w:hAnsi="Times New Roman" w:hint="default"/>
          <w:sz w:val="24"/>
          <w:szCs w:val="24"/>
        </w:rPr>
        <w:t>ní</w:t>
      </w:r>
      <w:r w:rsidR="00DC7461">
        <w:rPr>
          <w:rFonts w:ascii="Times New Roman" w:hAnsi="Times New Roman" w:hint="default"/>
          <w:sz w:val="24"/>
          <w:szCs w:val="24"/>
        </w:rPr>
        <w:t xml:space="preserve"> chrá</w:t>
      </w:r>
      <w:r w:rsidR="00DC7461">
        <w:rPr>
          <w:rFonts w:ascii="Times New Roman" w:hAnsi="Times New Roman" w:hint="default"/>
          <w:sz w:val="24"/>
          <w:szCs w:val="24"/>
        </w:rPr>
        <w:t>nené</w:t>
      </w:r>
      <w:r w:rsidR="00DC7461">
        <w:rPr>
          <w:rFonts w:ascii="Times New Roman" w:hAnsi="Times New Roman" w:hint="default"/>
          <w:sz w:val="24"/>
          <w:szCs w:val="24"/>
        </w:rPr>
        <w:t>mu oznamovateľ</w:t>
      </w:r>
      <w:r w:rsidR="00DC7461">
        <w:rPr>
          <w:rFonts w:ascii="Times New Roman" w:hAnsi="Times New Roman" w:hint="default"/>
          <w:sz w:val="24"/>
          <w:szCs w:val="24"/>
        </w:rPr>
        <w:t>ovi vyjadriť</w:t>
      </w:r>
      <w:r w:rsidR="00DC7461">
        <w:rPr>
          <w:rFonts w:ascii="Times New Roman" w:hAnsi="Times New Roman" w:hint="default"/>
          <w:sz w:val="24"/>
          <w:szCs w:val="24"/>
        </w:rPr>
        <w:t xml:space="preserve"> sa v primeranej lehote </w:t>
      </w:r>
      <w:r w:rsidRPr="004370A8">
        <w:rPr>
          <w:rFonts w:ascii="Times New Roman" w:hAnsi="Times New Roman"/>
          <w:sz w:val="24"/>
          <w:szCs w:val="24"/>
        </w:rPr>
        <w:t>k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navrhované</w:t>
      </w:r>
      <w:r w:rsidRPr="004370A8">
        <w:rPr>
          <w:rFonts w:ascii="Times New Roman" w:hAnsi="Times New Roman" w:hint="default"/>
          <w:sz w:val="24"/>
          <w:szCs w:val="24"/>
        </w:rPr>
        <w:t xml:space="preserve">mu </w:t>
      </w:r>
      <w:r w:rsidR="00DC7461">
        <w:rPr>
          <w:rFonts w:ascii="Times New Roman" w:hAnsi="Times New Roman"/>
          <w:sz w:val="24"/>
          <w:szCs w:val="24"/>
        </w:rPr>
        <w:t>pracovno</w:t>
      </w:r>
      <w:r w:rsidRPr="004370A8">
        <w:rPr>
          <w:rFonts w:ascii="Times New Roman" w:hAnsi="Times New Roman" w:hint="default"/>
          <w:sz w:val="24"/>
          <w:szCs w:val="24"/>
        </w:rPr>
        <w:t>prá</w:t>
      </w:r>
      <w:r w:rsidRPr="004370A8">
        <w:rPr>
          <w:rFonts w:ascii="Times New Roman" w:hAnsi="Times New Roman" w:hint="default"/>
          <w:sz w:val="24"/>
          <w:szCs w:val="24"/>
        </w:rPr>
        <w:t>vnemu ú</w:t>
      </w:r>
      <w:r w:rsidRPr="004370A8">
        <w:rPr>
          <w:rFonts w:ascii="Times New Roman" w:hAnsi="Times New Roman" w:hint="default"/>
          <w:sz w:val="24"/>
          <w:szCs w:val="24"/>
        </w:rPr>
        <w:t>konu.</w:t>
      </w:r>
    </w:p>
    <w:p w:rsidR="00242327" w:rsidP="00242327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42327" w:rsidRPr="00242327" w:rsidP="00242327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B58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jednoduchý</w:t>
      </w:r>
      <w:r>
        <w:rPr>
          <w:rFonts w:ascii="Times New Roman" w:hAnsi="Times New Roman" w:hint="default"/>
          <w:sz w:val="24"/>
          <w:szCs w:val="24"/>
        </w:rPr>
        <w:t>ch</w:t>
      </w:r>
      <w:r w:rsidR="00DB583B">
        <w:rPr>
          <w:rFonts w:ascii="Times New Roman" w:hAnsi="Times New Roman"/>
          <w:sz w:val="24"/>
          <w:szCs w:val="24"/>
        </w:rPr>
        <w:t xml:space="preserve"> veciach, </w:t>
      </w:r>
      <w:r w:rsidRPr="00DB583B" w:rsidR="00DB583B">
        <w:rPr>
          <w:rFonts w:ascii="Times New Roman" w:hAnsi="Times New Roman" w:hint="default"/>
          <w:sz w:val="24"/>
          <w:szCs w:val="24"/>
        </w:rPr>
        <w:t>najmä</w:t>
      </w:r>
      <w:r w:rsidRPr="00DB583B" w:rsidR="00DB583B">
        <w:rPr>
          <w:rFonts w:ascii="Times New Roman" w:hAnsi="Times New Roman" w:hint="default"/>
          <w:sz w:val="24"/>
          <w:szCs w:val="24"/>
        </w:rPr>
        <w:t xml:space="preserve"> ak mož</w:t>
      </w:r>
      <w:r w:rsidRPr="00DB583B" w:rsidR="00DB583B">
        <w:rPr>
          <w:rFonts w:ascii="Times New Roman" w:hAnsi="Times New Roman" w:hint="default"/>
          <w:sz w:val="24"/>
          <w:szCs w:val="24"/>
        </w:rPr>
        <w:t>no rozhodnúť</w:t>
      </w:r>
      <w:r w:rsidRPr="00DB583B" w:rsidR="00DB583B">
        <w:rPr>
          <w:rFonts w:ascii="Times New Roman" w:hAnsi="Times New Roman" w:hint="default"/>
          <w:sz w:val="24"/>
          <w:szCs w:val="24"/>
        </w:rPr>
        <w:t xml:space="preserve"> na </w:t>
      </w:r>
      <w:r w:rsidR="00C30BF0">
        <w:rPr>
          <w:rFonts w:ascii="Times New Roman" w:hAnsi="Times New Roman" w:hint="default"/>
          <w:sz w:val="24"/>
          <w:szCs w:val="24"/>
        </w:rPr>
        <w:t>zá</w:t>
      </w:r>
      <w:r w:rsidR="00C30BF0">
        <w:rPr>
          <w:rFonts w:ascii="Times New Roman" w:hAnsi="Times New Roman" w:hint="default"/>
          <w:sz w:val="24"/>
          <w:szCs w:val="24"/>
        </w:rPr>
        <w:t>klade ž</w:t>
      </w:r>
      <w:r w:rsidR="00C30BF0">
        <w:rPr>
          <w:rFonts w:ascii="Times New Roman" w:hAnsi="Times New Roman" w:hint="default"/>
          <w:sz w:val="24"/>
          <w:szCs w:val="24"/>
        </w:rPr>
        <w:t>iadosti zamestná</w:t>
      </w:r>
      <w:r w:rsidR="00C30BF0">
        <w:rPr>
          <w:rFonts w:ascii="Times New Roman" w:hAnsi="Times New Roman" w:hint="default"/>
          <w:sz w:val="24"/>
          <w:szCs w:val="24"/>
        </w:rPr>
        <w:t>vateľ</w:t>
      </w:r>
      <w:r w:rsidR="00C30BF0">
        <w:rPr>
          <w:rFonts w:ascii="Times New Roman" w:hAnsi="Times New Roman" w:hint="default"/>
          <w:sz w:val="24"/>
          <w:szCs w:val="24"/>
        </w:rPr>
        <w:t>a a v</w:t>
      </w:r>
      <w:r w:rsidR="00C30BF0">
        <w:rPr>
          <w:rFonts w:ascii="Times New Roman" w:hAnsi="Times New Roman" w:hint="default"/>
          <w:sz w:val="24"/>
          <w:szCs w:val="24"/>
        </w:rPr>
        <w:t>yjadrenia chrá</w:t>
      </w:r>
      <w:r w:rsidR="00C30BF0">
        <w:rPr>
          <w:rFonts w:ascii="Times New Roman" w:hAnsi="Times New Roman" w:hint="default"/>
          <w:sz w:val="24"/>
          <w:szCs w:val="24"/>
        </w:rPr>
        <w:t>nené</w:t>
      </w:r>
      <w:r w:rsidR="00C30BF0">
        <w:rPr>
          <w:rFonts w:ascii="Times New Roman" w:hAnsi="Times New Roman" w:hint="default"/>
          <w:sz w:val="24"/>
          <w:szCs w:val="24"/>
        </w:rPr>
        <w:t>ho oznamovateľ</w:t>
      </w:r>
      <w:r w:rsidR="00C30BF0">
        <w:rPr>
          <w:rFonts w:ascii="Times New Roman" w:hAnsi="Times New Roman" w:hint="default"/>
          <w:sz w:val="24"/>
          <w:szCs w:val="24"/>
        </w:rPr>
        <w:t>a</w:t>
      </w:r>
      <w:r w:rsidRPr="00DB583B" w:rsidR="00DB58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B583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 w:hint="default"/>
          <w:sz w:val="24"/>
          <w:szCs w:val="24"/>
        </w:rPr>
        <w:t>nš</w:t>
      </w:r>
      <w:r>
        <w:rPr>
          <w:rFonts w:ascii="Times New Roman" w:hAnsi="Times New Roman" w:hint="default"/>
          <w:sz w:val="24"/>
          <w:szCs w:val="24"/>
        </w:rPr>
        <w:t>pektorá</w:t>
      </w:r>
      <w:r>
        <w:rPr>
          <w:rFonts w:ascii="Times New Roman" w:hAnsi="Times New Roman" w:hint="default"/>
          <w:sz w:val="24"/>
          <w:szCs w:val="24"/>
        </w:rPr>
        <w:t>t prá</w:t>
      </w:r>
      <w:r>
        <w:rPr>
          <w:rFonts w:ascii="Times New Roman" w:hAnsi="Times New Roman" w:hint="default"/>
          <w:sz w:val="24"/>
          <w:szCs w:val="24"/>
        </w:rPr>
        <w:t>ce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>rozhodn</w:t>
      </w:r>
      <w:r>
        <w:rPr>
          <w:rFonts w:ascii="Times New Roman" w:hAnsi="Times New Roman"/>
          <w:sz w:val="24"/>
          <w:szCs w:val="24"/>
        </w:rPr>
        <w:t>e</w:t>
      </w:r>
      <w:r w:rsidRPr="004370A8">
        <w:rPr>
          <w:rFonts w:ascii="Times New Roman" w:hAnsi="Times New Roman"/>
          <w:sz w:val="24"/>
          <w:szCs w:val="24"/>
        </w:rPr>
        <w:t xml:space="preserve"> o </w:t>
      </w:r>
      <w:r w:rsidRPr="004370A8">
        <w:rPr>
          <w:rFonts w:ascii="Times New Roman" w:hAnsi="Times New Roman" w:hint="default"/>
          <w:sz w:val="24"/>
          <w:szCs w:val="24"/>
        </w:rPr>
        <w:t>ž</w:t>
      </w:r>
      <w:r w:rsidRPr="004370A8">
        <w:rPr>
          <w:rFonts w:ascii="Times New Roman" w:hAnsi="Times New Roman" w:hint="default"/>
          <w:sz w:val="24"/>
          <w:szCs w:val="24"/>
        </w:rPr>
        <w:t>iadosti o </w:t>
      </w:r>
      <w:r w:rsidRPr="004370A8">
        <w:rPr>
          <w:rFonts w:ascii="Times New Roman" w:hAnsi="Times New Roman" w:hint="default"/>
          <w:sz w:val="24"/>
          <w:szCs w:val="24"/>
        </w:rPr>
        <w:t>udelenie sú</w:t>
      </w:r>
      <w:r w:rsidRPr="004370A8">
        <w:rPr>
          <w:rFonts w:ascii="Times New Roman" w:hAnsi="Times New Roman" w:hint="default"/>
          <w:sz w:val="24"/>
          <w:szCs w:val="24"/>
        </w:rPr>
        <w:t>hlasu bezodkladne</w:t>
      </w:r>
      <w:r w:rsidR="00DB583B">
        <w:rPr>
          <w:rFonts w:ascii="Times New Roman" w:hAnsi="Times New Roman"/>
          <w:sz w:val="24"/>
          <w:szCs w:val="24"/>
        </w:rPr>
        <w:t>. V </w:t>
      </w:r>
      <w:r w:rsidR="00DB583B">
        <w:rPr>
          <w:rFonts w:ascii="Times New Roman" w:hAnsi="Times New Roman" w:hint="default"/>
          <w:sz w:val="24"/>
          <w:szCs w:val="24"/>
        </w:rPr>
        <w:t>ostatný</w:t>
      </w:r>
      <w:r w:rsidR="00DB583B">
        <w:rPr>
          <w:rFonts w:ascii="Times New Roman" w:hAnsi="Times New Roman" w:hint="default"/>
          <w:sz w:val="24"/>
          <w:szCs w:val="24"/>
        </w:rPr>
        <w:t>ch veciach rozhodne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="00C30BF0">
        <w:rPr>
          <w:rFonts w:ascii="Times New Roman" w:hAnsi="Times New Roman" w:hint="default"/>
          <w:sz w:val="24"/>
          <w:szCs w:val="24"/>
        </w:rPr>
        <w:t>inš</w:t>
      </w:r>
      <w:r w:rsidR="00C30BF0">
        <w:rPr>
          <w:rFonts w:ascii="Times New Roman" w:hAnsi="Times New Roman" w:hint="default"/>
          <w:sz w:val="24"/>
          <w:szCs w:val="24"/>
        </w:rPr>
        <w:t>pektorá</w:t>
      </w:r>
      <w:r w:rsidR="00C30BF0">
        <w:rPr>
          <w:rFonts w:ascii="Times New Roman" w:hAnsi="Times New Roman" w:hint="default"/>
          <w:sz w:val="24"/>
          <w:szCs w:val="24"/>
        </w:rPr>
        <w:t>t prá</w:t>
      </w:r>
      <w:r w:rsidR="00C30BF0">
        <w:rPr>
          <w:rFonts w:ascii="Times New Roman" w:hAnsi="Times New Roman" w:hint="default"/>
          <w:sz w:val="24"/>
          <w:szCs w:val="24"/>
        </w:rPr>
        <w:t xml:space="preserve">ce </w:t>
      </w:r>
      <w:r w:rsidRPr="004370A8">
        <w:rPr>
          <w:rFonts w:ascii="Times New Roman" w:hAnsi="Times New Roman" w:hint="default"/>
          <w:sz w:val="24"/>
          <w:szCs w:val="24"/>
        </w:rPr>
        <w:t>do 30 dní</w:t>
      </w:r>
      <w:r w:rsidRPr="004370A8">
        <w:rPr>
          <w:rFonts w:ascii="Times New Roman" w:hAnsi="Times New Roman" w:hint="default"/>
          <w:sz w:val="24"/>
          <w:szCs w:val="24"/>
        </w:rPr>
        <w:t xml:space="preserve"> odo dň</w:t>
      </w:r>
      <w:r w:rsidRPr="004370A8">
        <w:rPr>
          <w:rFonts w:ascii="Times New Roman" w:hAnsi="Times New Roman" w:hint="default"/>
          <w:sz w:val="24"/>
          <w:szCs w:val="24"/>
        </w:rPr>
        <w:t>a doruč</w:t>
      </w:r>
      <w:r w:rsidRPr="004370A8">
        <w:rPr>
          <w:rFonts w:ascii="Times New Roman" w:hAnsi="Times New Roman" w:hint="default"/>
          <w:sz w:val="24"/>
          <w:szCs w:val="24"/>
        </w:rPr>
        <w:t>enia ž</w:t>
      </w:r>
      <w:r w:rsidRPr="004370A8">
        <w:rPr>
          <w:rFonts w:ascii="Times New Roman" w:hAnsi="Times New Roman" w:hint="default"/>
          <w:sz w:val="24"/>
          <w:szCs w:val="24"/>
        </w:rPr>
        <w:t>iadosti o </w:t>
      </w:r>
      <w:r w:rsidRPr="004370A8">
        <w:rPr>
          <w:rFonts w:ascii="Times New Roman" w:hAnsi="Times New Roman" w:hint="default"/>
          <w:sz w:val="24"/>
          <w:szCs w:val="24"/>
        </w:rPr>
        <w:t>udelenie sú</w:t>
      </w:r>
      <w:r w:rsidRPr="004370A8">
        <w:rPr>
          <w:rFonts w:ascii="Times New Roman" w:hAnsi="Times New Roman" w:hint="default"/>
          <w:sz w:val="24"/>
          <w:szCs w:val="24"/>
        </w:rPr>
        <w:t xml:space="preserve">hlasu. </w:t>
      </w:r>
      <w:r w:rsidR="00DB583B">
        <w:rPr>
          <w:rFonts w:ascii="Times New Roman" w:hAnsi="Times New Roman"/>
          <w:sz w:val="24"/>
          <w:szCs w:val="24"/>
        </w:rPr>
        <w:t xml:space="preserve"> </w:t>
      </w:r>
    </w:p>
    <w:p w:rsidR="00AF3995" w:rsidRPr="004370A8" w:rsidP="00FD418A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F3995" w:rsidRPr="004370A8" w:rsidP="00F90994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 w:rsidR="00F96EA6">
        <w:rPr>
          <w:rFonts w:ascii="Times New Roman" w:hAnsi="Times New Roman" w:hint="default"/>
          <w:sz w:val="24"/>
          <w:szCs w:val="24"/>
        </w:rPr>
        <w:t>Inš</w:t>
      </w:r>
      <w:r w:rsidR="00F96EA6">
        <w:rPr>
          <w:rFonts w:ascii="Times New Roman" w:hAnsi="Times New Roman" w:hint="default"/>
          <w:sz w:val="24"/>
          <w:szCs w:val="24"/>
        </w:rPr>
        <w:t>pektorá</w:t>
      </w:r>
      <w:r w:rsidR="00F96EA6">
        <w:rPr>
          <w:rFonts w:ascii="Times New Roman" w:hAnsi="Times New Roman" w:hint="default"/>
          <w:sz w:val="24"/>
          <w:szCs w:val="24"/>
        </w:rPr>
        <w:t>t prá</w:t>
      </w:r>
      <w:r w:rsidR="00F96EA6">
        <w:rPr>
          <w:rFonts w:ascii="Times New Roman" w:hAnsi="Times New Roman" w:hint="default"/>
          <w:sz w:val="24"/>
          <w:szCs w:val="24"/>
        </w:rPr>
        <w:t>ce</w:t>
      </w:r>
      <w:r w:rsidRPr="004370A8" w:rsidR="00F96EA6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udelí</w:t>
      </w:r>
      <w:r w:rsidRPr="004370A8">
        <w:rPr>
          <w:rFonts w:ascii="Times New Roman" w:hAnsi="Times New Roman" w:hint="default"/>
          <w:sz w:val="24"/>
          <w:szCs w:val="24"/>
        </w:rPr>
        <w:t xml:space="preserve"> sú</w:t>
      </w:r>
      <w:r w:rsidRPr="004370A8">
        <w:rPr>
          <w:rFonts w:ascii="Times New Roman" w:hAnsi="Times New Roman" w:hint="default"/>
          <w:sz w:val="24"/>
          <w:szCs w:val="24"/>
        </w:rPr>
        <w:t>hlas s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navrhovaný</w:t>
      </w:r>
      <w:r w:rsidRPr="004370A8">
        <w:rPr>
          <w:rFonts w:ascii="Times New Roman" w:hAnsi="Times New Roman" w:hint="default"/>
          <w:sz w:val="24"/>
          <w:szCs w:val="24"/>
        </w:rPr>
        <w:t>m</w:t>
      </w:r>
      <w:r w:rsidRPr="004370A8">
        <w:rPr>
          <w:rFonts w:ascii="Times New Roman" w:hAnsi="Times New Roman" w:hint="default"/>
          <w:sz w:val="24"/>
          <w:szCs w:val="24"/>
        </w:rPr>
        <w:t xml:space="preserve"> </w:t>
      </w:r>
      <w:r w:rsidR="007303CA">
        <w:rPr>
          <w:rFonts w:ascii="Times New Roman" w:hAnsi="Times New Roman"/>
          <w:sz w:val="24"/>
          <w:szCs w:val="24"/>
        </w:rPr>
        <w:t>pracovno</w:t>
      </w:r>
      <w:r w:rsidRPr="004370A8">
        <w:rPr>
          <w:rFonts w:ascii="Times New Roman" w:hAnsi="Times New Roman" w:hint="default"/>
          <w:sz w:val="24"/>
          <w:szCs w:val="24"/>
        </w:rPr>
        <w:t>prá</w:t>
      </w:r>
      <w:r w:rsidRPr="004370A8">
        <w:rPr>
          <w:rFonts w:ascii="Times New Roman" w:hAnsi="Times New Roman" w:hint="default"/>
          <w:sz w:val="24"/>
          <w:szCs w:val="24"/>
        </w:rPr>
        <w:t>vnym ú</w:t>
      </w:r>
      <w:r w:rsidRPr="004370A8">
        <w:rPr>
          <w:rFonts w:ascii="Times New Roman" w:hAnsi="Times New Roman" w:hint="default"/>
          <w:sz w:val="24"/>
          <w:szCs w:val="24"/>
        </w:rPr>
        <w:t>konom zamestná</w:t>
      </w:r>
      <w:r w:rsidRPr="004370A8">
        <w:rPr>
          <w:rFonts w:ascii="Times New Roman" w:hAnsi="Times New Roman" w:hint="default"/>
          <w:sz w:val="24"/>
          <w:szCs w:val="24"/>
        </w:rPr>
        <w:t>vateľ</w:t>
      </w:r>
      <w:r w:rsidRPr="004370A8">
        <w:rPr>
          <w:rFonts w:ascii="Times New Roman" w:hAnsi="Times New Roman" w:hint="default"/>
          <w:sz w:val="24"/>
          <w:szCs w:val="24"/>
        </w:rPr>
        <w:t>a voč</w:t>
      </w:r>
      <w:r w:rsidRPr="004370A8">
        <w:rPr>
          <w:rFonts w:ascii="Times New Roman" w:hAnsi="Times New Roman" w:hint="default"/>
          <w:sz w:val="24"/>
          <w:szCs w:val="24"/>
        </w:rPr>
        <w:t xml:space="preserve">i </w:t>
      </w:r>
      <w:r w:rsidR="00A9335C">
        <w:rPr>
          <w:rFonts w:ascii="Times New Roman" w:hAnsi="Times New Roman" w:hint="default"/>
          <w:sz w:val="24"/>
          <w:szCs w:val="24"/>
        </w:rPr>
        <w:t>chrá</w:t>
      </w:r>
      <w:r w:rsidR="00A9335C">
        <w:rPr>
          <w:rFonts w:ascii="Times New Roman" w:hAnsi="Times New Roman" w:hint="default"/>
          <w:sz w:val="24"/>
          <w:szCs w:val="24"/>
        </w:rPr>
        <w:t>nené</w:t>
      </w:r>
      <w:r w:rsidR="00A9335C">
        <w:rPr>
          <w:rFonts w:ascii="Times New Roman" w:hAnsi="Times New Roman" w:hint="default"/>
          <w:sz w:val="24"/>
          <w:szCs w:val="24"/>
        </w:rPr>
        <w:t>mu oznamovateľ</w:t>
      </w:r>
      <w:r w:rsidR="00A9335C">
        <w:rPr>
          <w:rFonts w:ascii="Times New Roman" w:hAnsi="Times New Roman" w:hint="default"/>
          <w:sz w:val="24"/>
          <w:szCs w:val="24"/>
        </w:rPr>
        <w:t>ovi</w:t>
      </w:r>
      <w:r w:rsidRPr="004370A8">
        <w:rPr>
          <w:rFonts w:ascii="Times New Roman" w:hAnsi="Times New Roman" w:hint="default"/>
          <w:sz w:val="24"/>
          <w:szCs w:val="24"/>
        </w:rPr>
        <w:t xml:space="preserve"> len, ak zamestná</w:t>
      </w:r>
      <w:r w:rsidRPr="004370A8">
        <w:rPr>
          <w:rFonts w:ascii="Times New Roman" w:hAnsi="Times New Roman" w:hint="default"/>
          <w:sz w:val="24"/>
          <w:szCs w:val="24"/>
        </w:rPr>
        <w:t>vateľ</w:t>
      </w:r>
      <w:r w:rsidRPr="004370A8">
        <w:rPr>
          <w:rFonts w:ascii="Times New Roman" w:hAnsi="Times New Roman" w:hint="default"/>
          <w:sz w:val="24"/>
          <w:szCs w:val="24"/>
        </w:rPr>
        <w:t xml:space="preserve"> preukáž</w:t>
      </w:r>
      <w:r w:rsidRPr="004370A8">
        <w:rPr>
          <w:rFonts w:ascii="Times New Roman" w:hAnsi="Times New Roman" w:hint="default"/>
          <w:sz w:val="24"/>
          <w:szCs w:val="24"/>
        </w:rPr>
        <w:t>e, ž</w:t>
      </w:r>
      <w:r w:rsidRPr="004370A8">
        <w:rPr>
          <w:rFonts w:ascii="Times New Roman" w:hAnsi="Times New Roman" w:hint="default"/>
          <w:sz w:val="24"/>
          <w:szCs w:val="24"/>
        </w:rPr>
        <w:t>e navrhovaný</w:t>
      </w:r>
      <w:r w:rsidRPr="004370A8">
        <w:rPr>
          <w:rFonts w:ascii="Times New Roman" w:hAnsi="Times New Roman" w:hint="default"/>
          <w:sz w:val="24"/>
          <w:szCs w:val="24"/>
        </w:rPr>
        <w:t xml:space="preserve"> </w:t>
      </w:r>
      <w:r w:rsidR="007303CA">
        <w:rPr>
          <w:rFonts w:ascii="Times New Roman" w:hAnsi="Times New Roman"/>
          <w:sz w:val="24"/>
          <w:szCs w:val="24"/>
        </w:rPr>
        <w:t>pracovno</w:t>
      </w:r>
      <w:r w:rsidRPr="004370A8">
        <w:rPr>
          <w:rFonts w:ascii="Times New Roman" w:hAnsi="Times New Roman" w:hint="default"/>
          <w:sz w:val="24"/>
          <w:szCs w:val="24"/>
        </w:rPr>
        <w:t>prá</w:t>
      </w:r>
      <w:r w:rsidRPr="004370A8">
        <w:rPr>
          <w:rFonts w:ascii="Times New Roman" w:hAnsi="Times New Roman" w:hint="default"/>
          <w:sz w:val="24"/>
          <w:szCs w:val="24"/>
        </w:rPr>
        <w:t>vny ú</w:t>
      </w:r>
      <w:r w:rsidRPr="004370A8">
        <w:rPr>
          <w:rFonts w:ascii="Times New Roman" w:hAnsi="Times New Roman" w:hint="default"/>
          <w:sz w:val="24"/>
          <w:szCs w:val="24"/>
        </w:rPr>
        <w:t>kon nemá</w:t>
      </w:r>
      <w:r w:rsidRPr="004370A8">
        <w:rPr>
          <w:rFonts w:ascii="Times New Roman" w:hAnsi="Times New Roman" w:hint="default"/>
          <w:sz w:val="24"/>
          <w:szCs w:val="24"/>
        </w:rPr>
        <w:t xml:space="preserve"> ž</w:t>
      </w:r>
      <w:r w:rsidRPr="004370A8">
        <w:rPr>
          <w:rFonts w:ascii="Times New Roman" w:hAnsi="Times New Roman" w:hint="default"/>
          <w:sz w:val="24"/>
          <w:szCs w:val="24"/>
        </w:rPr>
        <w:t>iadnu príč</w:t>
      </w:r>
      <w:r w:rsidRPr="004370A8">
        <w:rPr>
          <w:rFonts w:ascii="Times New Roman" w:hAnsi="Times New Roman" w:hint="default"/>
          <w:sz w:val="24"/>
          <w:szCs w:val="24"/>
        </w:rPr>
        <w:t>innú</w:t>
      </w:r>
      <w:r w:rsidRPr="004370A8">
        <w:rPr>
          <w:rFonts w:ascii="Times New Roman" w:hAnsi="Times New Roman" w:hint="default"/>
          <w:sz w:val="24"/>
          <w:szCs w:val="24"/>
        </w:rPr>
        <w:t xml:space="preserve"> sú</w:t>
      </w:r>
      <w:r w:rsidRPr="004370A8">
        <w:rPr>
          <w:rFonts w:ascii="Times New Roman" w:hAnsi="Times New Roman" w:hint="default"/>
          <w:sz w:val="24"/>
          <w:szCs w:val="24"/>
        </w:rPr>
        <w:t>vislosť</w:t>
      </w:r>
      <w:r w:rsidRPr="004370A8">
        <w:rPr>
          <w:rFonts w:ascii="Times New Roman" w:hAnsi="Times New Roman" w:hint="default"/>
          <w:sz w:val="24"/>
          <w:szCs w:val="24"/>
        </w:rPr>
        <w:t xml:space="preserve"> s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ozná</w:t>
      </w:r>
      <w:r w:rsidRPr="004370A8">
        <w:rPr>
          <w:rFonts w:ascii="Times New Roman" w:hAnsi="Times New Roman" w:hint="default"/>
          <w:sz w:val="24"/>
          <w:szCs w:val="24"/>
        </w:rPr>
        <w:t>mení</w:t>
      </w:r>
      <w:r w:rsidRPr="004370A8">
        <w:rPr>
          <w:rFonts w:ascii="Times New Roman" w:hAnsi="Times New Roman" w:hint="default"/>
          <w:sz w:val="24"/>
          <w:szCs w:val="24"/>
        </w:rPr>
        <w:t>m, inak ž</w:t>
      </w:r>
      <w:r w:rsidRPr="004370A8">
        <w:rPr>
          <w:rFonts w:ascii="Times New Roman" w:hAnsi="Times New Roman" w:hint="default"/>
          <w:sz w:val="24"/>
          <w:szCs w:val="24"/>
        </w:rPr>
        <w:t>iadosť</w:t>
      </w:r>
      <w:r w:rsidRPr="004370A8">
        <w:rPr>
          <w:rFonts w:ascii="Times New Roman" w:hAnsi="Times New Roman" w:hint="default"/>
          <w:sz w:val="24"/>
          <w:szCs w:val="24"/>
        </w:rPr>
        <w:t xml:space="preserve">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udelenie sú</w:t>
      </w:r>
      <w:r w:rsidRPr="004370A8">
        <w:rPr>
          <w:rFonts w:ascii="Times New Roman" w:hAnsi="Times New Roman" w:hint="default"/>
          <w:sz w:val="24"/>
          <w:szCs w:val="24"/>
        </w:rPr>
        <w:t xml:space="preserve">hlasu zamietne. </w:t>
      </w:r>
    </w:p>
    <w:p w:rsidR="00AF3995" w:rsidRPr="004370A8" w:rsidP="00FD418A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F3995" w:rsidP="006A2306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A72BE">
        <w:rPr>
          <w:rFonts w:ascii="Times New Roman" w:hAnsi="Times New Roman"/>
          <w:sz w:val="24"/>
          <w:szCs w:val="24"/>
        </w:rPr>
        <w:t>Proti rozhodnutiu o</w:t>
      </w:r>
      <w:r w:rsidRPr="00AA57CB" w:rsidR="001A3B2D">
        <w:rPr>
          <w:rFonts w:ascii="Times New Roman" w:hAnsi="Times New Roman"/>
          <w:sz w:val="24"/>
          <w:szCs w:val="24"/>
        </w:rPr>
        <w:t> </w:t>
      </w:r>
      <w:r w:rsidRPr="0033676D">
        <w:rPr>
          <w:rFonts w:ascii="Times New Roman" w:hAnsi="Times New Roman" w:hint="default"/>
          <w:sz w:val="24"/>
          <w:szCs w:val="24"/>
        </w:rPr>
        <w:t>ž</w:t>
      </w:r>
      <w:r w:rsidRPr="0033676D">
        <w:rPr>
          <w:rFonts w:ascii="Times New Roman" w:hAnsi="Times New Roman" w:hint="default"/>
          <w:sz w:val="24"/>
          <w:szCs w:val="24"/>
        </w:rPr>
        <w:t>iadosti o</w:t>
      </w:r>
      <w:r w:rsidRPr="0033676D" w:rsidR="001A3B2D">
        <w:rPr>
          <w:rFonts w:ascii="Times New Roman" w:hAnsi="Times New Roman"/>
          <w:sz w:val="24"/>
          <w:szCs w:val="24"/>
        </w:rPr>
        <w:t> </w:t>
      </w:r>
      <w:r w:rsidRPr="00D475BA">
        <w:rPr>
          <w:rFonts w:ascii="Times New Roman" w:hAnsi="Times New Roman"/>
          <w:sz w:val="24"/>
          <w:szCs w:val="24"/>
        </w:rPr>
        <w:t>u</w:t>
      </w:r>
      <w:r w:rsidRPr="00D475BA">
        <w:rPr>
          <w:rFonts w:ascii="Times New Roman" w:hAnsi="Times New Roman" w:hint="default"/>
          <w:sz w:val="24"/>
          <w:szCs w:val="24"/>
        </w:rPr>
        <w:t>delenie sú</w:t>
      </w:r>
      <w:r w:rsidRPr="00D475BA">
        <w:rPr>
          <w:rFonts w:ascii="Times New Roman" w:hAnsi="Times New Roman" w:hint="default"/>
          <w:sz w:val="24"/>
          <w:szCs w:val="24"/>
        </w:rPr>
        <w:t xml:space="preserve">hlasu </w:t>
      </w:r>
      <w:r w:rsidR="00F96EA6">
        <w:rPr>
          <w:rFonts w:ascii="Times New Roman" w:hAnsi="Times New Roman" w:hint="default"/>
          <w:sz w:val="24"/>
          <w:szCs w:val="24"/>
        </w:rPr>
        <w:t>inš</w:t>
      </w:r>
      <w:r w:rsidR="00F96EA6">
        <w:rPr>
          <w:rFonts w:ascii="Times New Roman" w:hAnsi="Times New Roman" w:hint="default"/>
          <w:sz w:val="24"/>
          <w:szCs w:val="24"/>
        </w:rPr>
        <w:t>pektorá</w:t>
      </w:r>
      <w:r w:rsidR="00F96EA6">
        <w:rPr>
          <w:rFonts w:ascii="Times New Roman" w:hAnsi="Times New Roman" w:hint="default"/>
          <w:sz w:val="24"/>
          <w:szCs w:val="24"/>
        </w:rPr>
        <w:t>tu prá</w:t>
      </w:r>
      <w:r w:rsidR="00F96EA6">
        <w:rPr>
          <w:rFonts w:ascii="Times New Roman" w:hAnsi="Times New Roman" w:hint="default"/>
          <w:sz w:val="24"/>
          <w:szCs w:val="24"/>
        </w:rPr>
        <w:t>ce</w:t>
      </w:r>
      <w:r w:rsidRPr="004370A8" w:rsidR="00F96EA6">
        <w:rPr>
          <w:rFonts w:ascii="Times New Roman" w:hAnsi="Times New Roman"/>
          <w:sz w:val="24"/>
          <w:szCs w:val="24"/>
        </w:rPr>
        <w:t xml:space="preserve"> </w:t>
      </w:r>
      <w:r w:rsidRPr="00D475BA">
        <w:rPr>
          <w:rFonts w:ascii="Times New Roman" w:hAnsi="Times New Roman" w:hint="default"/>
          <w:sz w:val="24"/>
          <w:szCs w:val="24"/>
        </w:rPr>
        <w:t>sa môž</w:t>
      </w:r>
      <w:r w:rsidRPr="00D475BA">
        <w:rPr>
          <w:rFonts w:ascii="Times New Roman" w:hAnsi="Times New Roman" w:hint="default"/>
          <w:sz w:val="24"/>
          <w:szCs w:val="24"/>
        </w:rPr>
        <w:t>e odvolať</w:t>
      </w:r>
      <w:r w:rsidRPr="00D475BA">
        <w:rPr>
          <w:rFonts w:ascii="Times New Roman" w:hAnsi="Times New Roman" w:hint="default"/>
          <w:sz w:val="24"/>
          <w:szCs w:val="24"/>
        </w:rPr>
        <w:t xml:space="preserve"> zamestná</w:t>
      </w:r>
      <w:r w:rsidRPr="00D475BA">
        <w:rPr>
          <w:rFonts w:ascii="Times New Roman" w:hAnsi="Times New Roman" w:hint="default"/>
          <w:sz w:val="24"/>
          <w:szCs w:val="24"/>
        </w:rPr>
        <w:t>vateľ</w:t>
      </w:r>
      <w:r w:rsidRPr="00D475BA">
        <w:rPr>
          <w:rFonts w:ascii="Times New Roman" w:hAnsi="Times New Roman" w:hint="default"/>
          <w:sz w:val="24"/>
          <w:szCs w:val="24"/>
        </w:rPr>
        <w:t xml:space="preserve"> a</w:t>
      </w:r>
      <w:r w:rsidRPr="00D475BA" w:rsidR="001A3B2D">
        <w:rPr>
          <w:rFonts w:ascii="Times New Roman" w:hAnsi="Times New Roman"/>
          <w:sz w:val="24"/>
          <w:szCs w:val="24"/>
        </w:rPr>
        <w:t> </w:t>
      </w:r>
      <w:r w:rsidRPr="00E27764" w:rsidR="00A9335C">
        <w:rPr>
          <w:rFonts w:ascii="Times New Roman" w:hAnsi="Times New Roman" w:hint="default"/>
          <w:sz w:val="24"/>
          <w:szCs w:val="24"/>
        </w:rPr>
        <w:t>chrá</w:t>
      </w:r>
      <w:r w:rsidRPr="00E27764" w:rsidR="00A9335C">
        <w:rPr>
          <w:rFonts w:ascii="Times New Roman" w:hAnsi="Times New Roman" w:hint="default"/>
          <w:sz w:val="24"/>
          <w:szCs w:val="24"/>
        </w:rPr>
        <w:t>nený</w:t>
      </w:r>
      <w:r w:rsidRPr="00E27764" w:rsidR="00A9335C">
        <w:rPr>
          <w:rFonts w:ascii="Times New Roman" w:hAnsi="Times New Roman" w:hint="default"/>
          <w:sz w:val="24"/>
          <w:szCs w:val="24"/>
        </w:rPr>
        <w:t xml:space="preserve"> oznamovateľ</w:t>
      </w:r>
      <w:r w:rsidRPr="00A031CD">
        <w:rPr>
          <w:rFonts w:ascii="Times New Roman" w:hAnsi="Times New Roman"/>
          <w:sz w:val="24"/>
          <w:szCs w:val="24"/>
        </w:rPr>
        <w:t xml:space="preserve">. </w:t>
      </w:r>
    </w:p>
    <w:p w:rsidR="00715414" w:rsidRPr="003A72BE" w:rsidP="00715414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546F0E" w:rsidP="00F90994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AF3995">
        <w:rPr>
          <w:rFonts w:ascii="Times New Roman" w:hAnsi="Times New Roman" w:hint="default"/>
          <w:sz w:val="24"/>
          <w:szCs w:val="24"/>
        </w:rPr>
        <w:t>Od podania ž</w:t>
      </w:r>
      <w:r w:rsidRPr="004370A8" w:rsidR="00AF3995">
        <w:rPr>
          <w:rFonts w:ascii="Times New Roman" w:hAnsi="Times New Roman" w:hint="default"/>
          <w:sz w:val="24"/>
          <w:szCs w:val="24"/>
        </w:rPr>
        <w:t>iadosti zamestná</w:t>
      </w:r>
      <w:r w:rsidRPr="004370A8" w:rsidR="00AF3995">
        <w:rPr>
          <w:rFonts w:ascii="Times New Roman" w:hAnsi="Times New Roman" w:hint="default"/>
          <w:sz w:val="24"/>
          <w:szCs w:val="24"/>
        </w:rPr>
        <w:t>vateľ</w:t>
      </w:r>
      <w:r w:rsidRPr="004370A8" w:rsidR="00AF3995">
        <w:rPr>
          <w:rFonts w:ascii="Times New Roman" w:hAnsi="Times New Roman" w:hint="default"/>
          <w:sz w:val="24"/>
          <w:szCs w:val="24"/>
        </w:rPr>
        <w:t>a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AF3995">
        <w:rPr>
          <w:rFonts w:ascii="Times New Roman" w:hAnsi="Times New Roman" w:hint="default"/>
          <w:sz w:val="24"/>
          <w:szCs w:val="24"/>
        </w:rPr>
        <w:t>udelenie sú</w:t>
      </w:r>
      <w:r w:rsidRPr="004370A8" w:rsidR="00AF3995">
        <w:rPr>
          <w:rFonts w:ascii="Times New Roman" w:hAnsi="Times New Roman" w:hint="default"/>
          <w:sz w:val="24"/>
          <w:szCs w:val="24"/>
        </w:rPr>
        <w:t xml:space="preserve">hlasu </w:t>
      </w:r>
      <w:r w:rsidR="00E44992">
        <w:rPr>
          <w:rFonts w:ascii="Times New Roman" w:hAnsi="Times New Roman"/>
          <w:sz w:val="24"/>
          <w:szCs w:val="24"/>
        </w:rPr>
        <w:t>i</w:t>
      </w:r>
      <w:r w:rsidR="00F96EA6">
        <w:rPr>
          <w:rFonts w:ascii="Times New Roman" w:hAnsi="Times New Roman" w:hint="default"/>
          <w:sz w:val="24"/>
          <w:szCs w:val="24"/>
        </w:rPr>
        <w:t>nš</w:t>
      </w:r>
      <w:r w:rsidR="00F96EA6">
        <w:rPr>
          <w:rFonts w:ascii="Times New Roman" w:hAnsi="Times New Roman" w:hint="default"/>
          <w:sz w:val="24"/>
          <w:szCs w:val="24"/>
        </w:rPr>
        <w:t>pektorá</w:t>
      </w:r>
      <w:r w:rsidR="00F96EA6">
        <w:rPr>
          <w:rFonts w:ascii="Times New Roman" w:hAnsi="Times New Roman" w:hint="default"/>
          <w:sz w:val="24"/>
          <w:szCs w:val="24"/>
        </w:rPr>
        <w:t>t</w:t>
      </w:r>
      <w:r w:rsidR="00E44992">
        <w:rPr>
          <w:rFonts w:ascii="Times New Roman" w:hAnsi="Times New Roman"/>
          <w:sz w:val="24"/>
          <w:szCs w:val="24"/>
        </w:rPr>
        <w:t>u</w:t>
      </w:r>
      <w:r w:rsidR="00F96EA6">
        <w:rPr>
          <w:rFonts w:ascii="Times New Roman" w:hAnsi="Times New Roman" w:hint="default"/>
          <w:sz w:val="24"/>
          <w:szCs w:val="24"/>
        </w:rPr>
        <w:t xml:space="preserve"> prá</w:t>
      </w:r>
      <w:r w:rsidR="00F96EA6">
        <w:rPr>
          <w:rFonts w:ascii="Times New Roman" w:hAnsi="Times New Roman" w:hint="default"/>
          <w:sz w:val="24"/>
          <w:szCs w:val="24"/>
        </w:rPr>
        <w:t>ce</w:t>
      </w:r>
      <w:r w:rsidRPr="004370A8" w:rsidR="00F96EA6">
        <w:rPr>
          <w:rFonts w:ascii="Times New Roman" w:hAnsi="Times New Roman"/>
          <w:sz w:val="24"/>
          <w:szCs w:val="24"/>
        </w:rPr>
        <w:t xml:space="preserve"> </w:t>
      </w:r>
      <w:r w:rsidRPr="004370A8" w:rsidR="00AF3995">
        <w:rPr>
          <w:rFonts w:ascii="Times New Roman" w:hAnsi="Times New Roman"/>
          <w:sz w:val="24"/>
          <w:szCs w:val="24"/>
        </w:rPr>
        <w:t xml:space="preserve">do </w:t>
      </w:r>
      <w:r w:rsidR="00AE68B5">
        <w:rPr>
          <w:rFonts w:ascii="Times New Roman" w:hAnsi="Times New Roman" w:hint="default"/>
          <w:sz w:val="24"/>
          <w:szCs w:val="24"/>
        </w:rPr>
        <w:t>prá</w:t>
      </w:r>
      <w:r w:rsidR="00AE68B5">
        <w:rPr>
          <w:rFonts w:ascii="Times New Roman" w:hAnsi="Times New Roman" w:hint="default"/>
          <w:sz w:val="24"/>
          <w:szCs w:val="24"/>
        </w:rPr>
        <w:t>voplatné</w:t>
      </w:r>
      <w:r w:rsidR="00AE68B5">
        <w:rPr>
          <w:rFonts w:ascii="Times New Roman" w:hAnsi="Times New Roman" w:hint="default"/>
          <w:sz w:val="24"/>
          <w:szCs w:val="24"/>
        </w:rPr>
        <w:t xml:space="preserve">ho </w:t>
      </w:r>
      <w:r w:rsidRPr="004370A8" w:rsidR="00AF3995">
        <w:rPr>
          <w:rFonts w:ascii="Times New Roman" w:hAnsi="Times New Roman"/>
          <w:sz w:val="24"/>
          <w:szCs w:val="24"/>
        </w:rPr>
        <w:t>rozhodnutia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AF3995">
        <w:rPr>
          <w:rFonts w:ascii="Times New Roman" w:hAnsi="Times New Roman" w:hint="default"/>
          <w:sz w:val="24"/>
          <w:szCs w:val="24"/>
        </w:rPr>
        <w:t>ž</w:t>
      </w:r>
      <w:r w:rsidRPr="004370A8" w:rsidR="00AF3995">
        <w:rPr>
          <w:rFonts w:ascii="Times New Roman" w:hAnsi="Times New Roman" w:hint="default"/>
          <w:sz w:val="24"/>
          <w:szCs w:val="24"/>
        </w:rPr>
        <w:t>iadosti o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AF3995">
        <w:rPr>
          <w:rFonts w:ascii="Times New Roman" w:hAnsi="Times New Roman" w:hint="default"/>
          <w:sz w:val="24"/>
          <w:szCs w:val="24"/>
        </w:rPr>
        <w:t>udelenie sú</w:t>
      </w:r>
      <w:r w:rsidRPr="004370A8" w:rsidR="00AF3995">
        <w:rPr>
          <w:rFonts w:ascii="Times New Roman" w:hAnsi="Times New Roman" w:hint="default"/>
          <w:sz w:val="24"/>
          <w:szCs w:val="24"/>
        </w:rPr>
        <w:t>hlasu zamestná</w:t>
      </w:r>
      <w:r w:rsidRPr="004370A8" w:rsidR="00AF3995">
        <w:rPr>
          <w:rFonts w:ascii="Times New Roman" w:hAnsi="Times New Roman" w:hint="default"/>
          <w:sz w:val="24"/>
          <w:szCs w:val="24"/>
        </w:rPr>
        <w:t>vateľ</w:t>
      </w:r>
      <w:r w:rsidRPr="004370A8" w:rsidR="00AF3995">
        <w:rPr>
          <w:rFonts w:ascii="Times New Roman" w:hAnsi="Times New Roman" w:hint="default"/>
          <w:sz w:val="24"/>
          <w:szCs w:val="24"/>
        </w:rPr>
        <w:t>ovi lehoty a</w:t>
      </w:r>
      <w:r w:rsidRPr="004370A8" w:rsidR="001A3B2D">
        <w:rPr>
          <w:rFonts w:ascii="Times New Roman" w:hAnsi="Times New Roman"/>
          <w:sz w:val="24"/>
          <w:szCs w:val="24"/>
        </w:rPr>
        <w:t> </w:t>
      </w:r>
      <w:r w:rsidRPr="004370A8" w:rsidR="00AF3995">
        <w:rPr>
          <w:rFonts w:ascii="Times New Roman" w:hAnsi="Times New Roman" w:hint="default"/>
          <w:sz w:val="24"/>
          <w:szCs w:val="24"/>
        </w:rPr>
        <w:t>skúš</w:t>
      </w:r>
      <w:r w:rsidRPr="004370A8" w:rsidR="00AF3995">
        <w:rPr>
          <w:rFonts w:ascii="Times New Roman" w:hAnsi="Times New Roman" w:hint="default"/>
          <w:sz w:val="24"/>
          <w:szCs w:val="24"/>
        </w:rPr>
        <w:t>obn</w:t>
      </w:r>
      <w:r w:rsidRPr="004370A8" w:rsidR="00AF3995">
        <w:rPr>
          <w:rFonts w:ascii="Times New Roman" w:hAnsi="Times New Roman" w:hint="default"/>
          <w:sz w:val="24"/>
          <w:szCs w:val="24"/>
        </w:rPr>
        <w:t>é</w:t>
      </w:r>
      <w:r w:rsidRPr="004370A8" w:rsidR="00AF3995">
        <w:rPr>
          <w:rFonts w:ascii="Times New Roman" w:hAnsi="Times New Roman" w:hint="default"/>
          <w:sz w:val="24"/>
          <w:szCs w:val="24"/>
        </w:rPr>
        <w:t xml:space="preserve"> doby podľ</w:t>
      </w:r>
      <w:r w:rsidRPr="004370A8" w:rsidR="00AF3995">
        <w:rPr>
          <w:rFonts w:ascii="Times New Roman" w:hAnsi="Times New Roman" w:hint="default"/>
          <w:sz w:val="24"/>
          <w:szCs w:val="24"/>
        </w:rPr>
        <w:t>a osobitný</w:t>
      </w:r>
      <w:r w:rsidRPr="004370A8" w:rsidR="00AF3995">
        <w:rPr>
          <w:rFonts w:ascii="Times New Roman" w:hAnsi="Times New Roman" w:hint="default"/>
          <w:sz w:val="24"/>
          <w:szCs w:val="24"/>
        </w:rPr>
        <w:t>ch predpisov neplynú.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7"/>
      </w:r>
      <w:r w:rsidR="00C56FED">
        <w:rPr>
          <w:rFonts w:ascii="Times New Roman" w:hAnsi="Times New Roman"/>
          <w:sz w:val="24"/>
          <w:szCs w:val="24"/>
        </w:rPr>
        <w:t>)</w:t>
      </w:r>
    </w:p>
    <w:p w:rsidR="00DD6F19" w:rsidP="006A230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DD6F19" w:rsidRPr="0066673C" w:rsidP="00715414">
      <w:pPr>
        <w:pStyle w:val="NoSpacing"/>
        <w:numPr>
          <w:numId w:val="8"/>
        </w:numPr>
        <w:tabs>
          <w:tab w:val="left" w:pos="851"/>
        </w:tabs>
        <w:bidi w:val="0"/>
        <w:ind w:left="0" w:firstLine="426"/>
        <w:rPr>
          <w:rFonts w:ascii="Times New Roman" w:hAnsi="Times New Roman"/>
          <w:sz w:val="24"/>
          <w:szCs w:val="24"/>
        </w:rPr>
      </w:pPr>
      <w:r w:rsidRPr="0066673C">
        <w:rPr>
          <w:rFonts w:ascii="Times New Roman" w:hAnsi="Times New Roman" w:hint="default"/>
          <w:sz w:val="24"/>
          <w:szCs w:val="24"/>
        </w:rPr>
        <w:t>Prá</w:t>
      </w:r>
      <w:r w:rsidRPr="0066673C">
        <w:rPr>
          <w:rFonts w:ascii="Times New Roman" w:hAnsi="Times New Roman" w:hint="default"/>
          <w:sz w:val="24"/>
          <w:szCs w:val="24"/>
        </w:rPr>
        <w:t>vny ú</w:t>
      </w:r>
      <w:r w:rsidRPr="0066673C">
        <w:rPr>
          <w:rFonts w:ascii="Times New Roman" w:hAnsi="Times New Roman" w:hint="default"/>
          <w:sz w:val="24"/>
          <w:szCs w:val="24"/>
        </w:rPr>
        <w:t>kon, na ktorý</w:t>
      </w:r>
      <w:r w:rsidRPr="0066673C">
        <w:rPr>
          <w:rFonts w:ascii="Times New Roman" w:hAnsi="Times New Roman" w:hint="default"/>
          <w:sz w:val="24"/>
          <w:szCs w:val="24"/>
        </w:rPr>
        <w:t xml:space="preserve"> neudelil sú</w:t>
      </w:r>
      <w:r w:rsidRPr="0066673C">
        <w:rPr>
          <w:rFonts w:ascii="Times New Roman" w:hAnsi="Times New Roman" w:hint="default"/>
          <w:sz w:val="24"/>
          <w:szCs w:val="24"/>
        </w:rPr>
        <w:t>hlas inš</w:t>
      </w:r>
      <w:r w:rsidRPr="0066673C">
        <w:rPr>
          <w:rFonts w:ascii="Times New Roman" w:hAnsi="Times New Roman" w:hint="default"/>
          <w:sz w:val="24"/>
          <w:szCs w:val="24"/>
        </w:rPr>
        <w:t>pektorá</w:t>
      </w:r>
      <w:r w:rsidRPr="0066673C">
        <w:rPr>
          <w:rFonts w:ascii="Times New Roman" w:hAnsi="Times New Roman" w:hint="default"/>
          <w:sz w:val="24"/>
          <w:szCs w:val="24"/>
        </w:rPr>
        <w:t>t prá</w:t>
      </w:r>
      <w:r w:rsidRPr="0066673C">
        <w:rPr>
          <w:rFonts w:ascii="Times New Roman" w:hAnsi="Times New Roman" w:hint="default"/>
          <w:sz w:val="24"/>
          <w:szCs w:val="24"/>
        </w:rPr>
        <w:t>ce podľ</w:t>
      </w:r>
      <w:r w:rsidRPr="0066673C">
        <w:rPr>
          <w:rFonts w:ascii="Times New Roman" w:hAnsi="Times New Roman" w:hint="default"/>
          <w:sz w:val="24"/>
          <w:szCs w:val="24"/>
        </w:rPr>
        <w:t>a odseku 1, je neplatný.</w:t>
      </w:r>
      <w:r w:rsidRPr="0066673C" w:rsidR="000A137A">
        <w:rPr>
          <w:rFonts w:ascii="Times New Roman" w:hAnsi="Times New Roman"/>
          <w:sz w:val="24"/>
          <w:szCs w:val="24"/>
        </w:rPr>
        <w:t xml:space="preserve"> </w:t>
      </w:r>
    </w:p>
    <w:p w:rsidR="0019283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8004A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A64ED" w:rsidRPr="004370A8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D1C5B" w:rsidRPr="004370A8" w:rsidP="004D1C5B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4370A8">
        <w:rPr>
          <w:rFonts w:ascii="Times New Roman" w:hAnsi="Times New Roman" w:hint="default"/>
          <w:b/>
          <w:sz w:val="24"/>
          <w:szCs w:val="24"/>
        </w:rPr>
        <w:t>Zá</w:t>
      </w:r>
      <w:r w:rsidRPr="004370A8">
        <w:rPr>
          <w:rFonts w:ascii="Times New Roman" w:hAnsi="Times New Roman" w:hint="default"/>
          <w:b/>
          <w:sz w:val="24"/>
          <w:szCs w:val="24"/>
        </w:rPr>
        <w:t>nik ochrany</w:t>
      </w:r>
    </w:p>
    <w:p w:rsidR="007706F3" w:rsidRPr="004370A8" w:rsidP="004D1C5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D1C5B" w:rsidRPr="004370A8" w:rsidP="00F90994">
      <w:pPr>
        <w:pStyle w:val="NoSpacing"/>
        <w:numPr>
          <w:ilvl w:val="1"/>
          <w:numId w:val="9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7706F3">
        <w:rPr>
          <w:rFonts w:ascii="Times New Roman" w:hAnsi="Times New Roman" w:hint="default"/>
          <w:sz w:val="24"/>
          <w:szCs w:val="24"/>
        </w:rPr>
        <w:t>Ochrana poskytovaná</w:t>
      </w:r>
      <w:r w:rsidRPr="004370A8" w:rsidR="007706F3">
        <w:rPr>
          <w:rFonts w:ascii="Times New Roman" w:hAnsi="Times New Roman" w:hint="default"/>
          <w:sz w:val="24"/>
          <w:szCs w:val="24"/>
        </w:rPr>
        <w:t xml:space="preserve"> podľ</w:t>
      </w:r>
      <w:r w:rsidRPr="004370A8" w:rsidR="007706F3">
        <w:rPr>
          <w:rFonts w:ascii="Times New Roman" w:hAnsi="Times New Roman" w:hint="default"/>
          <w:sz w:val="24"/>
          <w:szCs w:val="24"/>
        </w:rPr>
        <w:t>a §</w:t>
      </w:r>
      <w:r w:rsidRPr="004370A8" w:rsidR="007706F3">
        <w:rPr>
          <w:rFonts w:ascii="Times New Roman" w:hAnsi="Times New Roman" w:hint="default"/>
          <w:sz w:val="24"/>
          <w:szCs w:val="24"/>
        </w:rPr>
        <w:t xml:space="preserve"> </w:t>
      </w:r>
      <w:r w:rsidR="00C53083">
        <w:rPr>
          <w:rFonts w:ascii="Times New Roman" w:hAnsi="Times New Roman"/>
          <w:sz w:val="24"/>
          <w:szCs w:val="24"/>
        </w:rPr>
        <w:t>7</w:t>
      </w:r>
      <w:r w:rsidRPr="004370A8" w:rsidR="007706F3">
        <w:rPr>
          <w:rFonts w:ascii="Times New Roman" w:hAnsi="Times New Roman" w:hint="default"/>
          <w:sz w:val="24"/>
          <w:szCs w:val="24"/>
        </w:rPr>
        <w:t xml:space="preserve"> zaniká</w:t>
      </w:r>
    </w:p>
    <w:p w:rsidR="00261A22" w:rsidRPr="004370A8" w:rsidP="00472CA9">
      <w:pPr>
        <w:pStyle w:val="NoSpacing"/>
        <w:numPr>
          <w:numId w:val="2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 w:rsidR="00260DA4">
        <w:rPr>
          <w:rFonts w:ascii="Times New Roman" w:hAnsi="Times New Roman" w:hint="default"/>
          <w:sz w:val="24"/>
          <w:szCs w:val="24"/>
        </w:rPr>
        <w:t>doruč</w:t>
      </w:r>
      <w:r w:rsidRPr="004370A8" w:rsidR="00260DA4">
        <w:rPr>
          <w:rFonts w:ascii="Times New Roman" w:hAnsi="Times New Roman" w:hint="default"/>
          <w:sz w:val="24"/>
          <w:szCs w:val="24"/>
        </w:rPr>
        <w:t>ení</w:t>
      </w:r>
      <w:r w:rsidRPr="004370A8" w:rsidR="00260DA4">
        <w:rPr>
          <w:rFonts w:ascii="Times New Roman" w:hAnsi="Times New Roman" w:hint="default"/>
          <w:sz w:val="24"/>
          <w:szCs w:val="24"/>
        </w:rPr>
        <w:t>m pí</w:t>
      </w:r>
      <w:r w:rsidRPr="004370A8" w:rsidR="00260DA4">
        <w:rPr>
          <w:rFonts w:ascii="Times New Roman" w:hAnsi="Times New Roman" w:hint="default"/>
          <w:sz w:val="24"/>
          <w:szCs w:val="24"/>
        </w:rPr>
        <w:t>somné</w:t>
      </w:r>
      <w:r w:rsidRPr="004370A8" w:rsidR="00260DA4">
        <w:rPr>
          <w:rFonts w:ascii="Times New Roman" w:hAnsi="Times New Roman" w:hint="default"/>
          <w:sz w:val="24"/>
          <w:szCs w:val="24"/>
        </w:rPr>
        <w:t>ho ozná</w:t>
      </w:r>
      <w:r w:rsidRPr="004370A8" w:rsidR="00260DA4">
        <w:rPr>
          <w:rFonts w:ascii="Times New Roman" w:hAnsi="Times New Roman" w:hint="default"/>
          <w:sz w:val="24"/>
          <w:szCs w:val="24"/>
        </w:rPr>
        <w:t xml:space="preserve">menia </w:t>
      </w:r>
      <w:r w:rsidR="00A9335C">
        <w:rPr>
          <w:rFonts w:ascii="Times New Roman" w:hAnsi="Times New Roman" w:hint="default"/>
          <w:sz w:val="24"/>
          <w:szCs w:val="24"/>
        </w:rPr>
        <w:t>chrá</w:t>
      </w:r>
      <w:r w:rsidR="00A9335C">
        <w:rPr>
          <w:rFonts w:ascii="Times New Roman" w:hAnsi="Times New Roman" w:hint="default"/>
          <w:sz w:val="24"/>
          <w:szCs w:val="24"/>
        </w:rPr>
        <w:t>nené</w:t>
      </w:r>
      <w:r w:rsidR="00A9335C">
        <w:rPr>
          <w:rFonts w:ascii="Times New Roman" w:hAnsi="Times New Roman" w:hint="default"/>
          <w:sz w:val="24"/>
          <w:szCs w:val="24"/>
        </w:rPr>
        <w:t>ho oznamovateľ</w:t>
      </w:r>
      <w:r w:rsidR="00A9335C">
        <w:rPr>
          <w:rFonts w:ascii="Times New Roman" w:hAnsi="Times New Roman" w:hint="default"/>
          <w:sz w:val="24"/>
          <w:szCs w:val="24"/>
        </w:rPr>
        <w:t>a</w:t>
      </w:r>
      <w:r w:rsidRPr="004370A8" w:rsidR="00293507">
        <w:rPr>
          <w:rFonts w:ascii="Times New Roman" w:hAnsi="Times New Roman"/>
          <w:sz w:val="24"/>
          <w:szCs w:val="24"/>
        </w:rPr>
        <w:t xml:space="preserve"> </w:t>
      </w:r>
      <w:r w:rsidRPr="004370A8" w:rsidR="00260DA4">
        <w:rPr>
          <w:rFonts w:ascii="Times New Roman" w:hAnsi="Times New Roman"/>
          <w:sz w:val="24"/>
          <w:szCs w:val="24"/>
        </w:rPr>
        <w:t>o v</w:t>
      </w:r>
      <w:r w:rsidRPr="004370A8">
        <w:rPr>
          <w:rFonts w:ascii="Times New Roman" w:hAnsi="Times New Roman"/>
          <w:sz w:val="24"/>
          <w:szCs w:val="24"/>
        </w:rPr>
        <w:t>zd</w:t>
      </w:r>
      <w:r w:rsidRPr="004370A8" w:rsidR="00260DA4">
        <w:rPr>
          <w:rFonts w:ascii="Times New Roman" w:hAnsi="Times New Roman" w:hint="default"/>
          <w:sz w:val="24"/>
          <w:szCs w:val="24"/>
        </w:rPr>
        <w:t>aní</w:t>
      </w:r>
      <w:r w:rsidRPr="004370A8" w:rsidR="00260DA4">
        <w:rPr>
          <w:rFonts w:ascii="Times New Roman" w:hAnsi="Times New Roman" w:hint="default"/>
          <w:sz w:val="24"/>
          <w:szCs w:val="24"/>
        </w:rPr>
        <w:t xml:space="preserve"> sa </w:t>
      </w:r>
      <w:r w:rsidRPr="004370A8" w:rsidR="00293507">
        <w:rPr>
          <w:rFonts w:ascii="Times New Roman" w:hAnsi="Times New Roman"/>
          <w:sz w:val="24"/>
          <w:szCs w:val="24"/>
        </w:rPr>
        <w:t>och</w:t>
      </w:r>
      <w:r w:rsidRPr="004370A8" w:rsidR="00293507">
        <w:rPr>
          <w:rFonts w:ascii="Times New Roman" w:hAnsi="Times New Roman"/>
          <w:sz w:val="24"/>
          <w:szCs w:val="24"/>
        </w:rPr>
        <w:t>rany</w:t>
      </w:r>
      <w:r w:rsidR="00DF75CB">
        <w:rPr>
          <w:rFonts w:ascii="Times New Roman" w:hAnsi="Times New Roman"/>
          <w:sz w:val="24"/>
          <w:szCs w:val="24"/>
        </w:rPr>
        <w:t xml:space="preserve"> </w:t>
      </w:r>
      <w:r w:rsidR="00F96EA6">
        <w:rPr>
          <w:rFonts w:ascii="Times New Roman" w:hAnsi="Times New Roman" w:hint="default"/>
          <w:sz w:val="24"/>
          <w:szCs w:val="24"/>
        </w:rPr>
        <w:t>inš</w:t>
      </w:r>
      <w:r w:rsidR="00F96EA6">
        <w:rPr>
          <w:rFonts w:ascii="Times New Roman" w:hAnsi="Times New Roman" w:hint="default"/>
          <w:sz w:val="24"/>
          <w:szCs w:val="24"/>
        </w:rPr>
        <w:t>pektorá</w:t>
      </w:r>
      <w:r w:rsidR="00F96EA6">
        <w:rPr>
          <w:rFonts w:ascii="Times New Roman" w:hAnsi="Times New Roman" w:hint="default"/>
          <w:sz w:val="24"/>
          <w:szCs w:val="24"/>
        </w:rPr>
        <w:t>tu prá</w:t>
      </w:r>
      <w:r w:rsidR="00F96EA6">
        <w:rPr>
          <w:rFonts w:ascii="Times New Roman" w:hAnsi="Times New Roman" w:hint="default"/>
          <w:sz w:val="24"/>
          <w:szCs w:val="24"/>
        </w:rPr>
        <w:t>ce</w:t>
      </w:r>
      <w:r w:rsidRPr="004370A8" w:rsidR="00260DA4">
        <w:rPr>
          <w:rFonts w:ascii="Times New Roman" w:hAnsi="Times New Roman"/>
          <w:sz w:val="24"/>
          <w:szCs w:val="24"/>
        </w:rPr>
        <w:t>,</w:t>
      </w:r>
    </w:p>
    <w:p w:rsidR="00261A22" w:rsidRPr="000A4C11" w:rsidP="00472CA9">
      <w:pPr>
        <w:pStyle w:val="NoSpacing"/>
        <w:numPr>
          <w:numId w:val="2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4B49E7">
        <w:rPr>
          <w:rFonts w:ascii="Times New Roman" w:hAnsi="Times New Roman" w:hint="default"/>
          <w:sz w:val="24"/>
          <w:szCs w:val="24"/>
        </w:rPr>
        <w:t>skonč</w:t>
      </w:r>
      <w:r w:rsidR="004B49E7">
        <w:rPr>
          <w:rFonts w:ascii="Times New Roman" w:hAnsi="Times New Roman" w:hint="default"/>
          <w:sz w:val="24"/>
          <w:szCs w:val="24"/>
        </w:rPr>
        <w:t>ení</w:t>
      </w:r>
      <w:r w:rsidR="004B49E7">
        <w:rPr>
          <w:rFonts w:ascii="Times New Roman" w:hAnsi="Times New Roman" w:hint="default"/>
          <w:sz w:val="24"/>
          <w:szCs w:val="24"/>
        </w:rPr>
        <w:t xml:space="preserve">m alebo </w:t>
      </w:r>
      <w:r w:rsidRPr="004370A8">
        <w:rPr>
          <w:rFonts w:ascii="Times New Roman" w:hAnsi="Times New Roman" w:hint="default"/>
          <w:sz w:val="24"/>
          <w:szCs w:val="24"/>
        </w:rPr>
        <w:t>zá</w:t>
      </w:r>
      <w:r w:rsidRPr="004370A8">
        <w:rPr>
          <w:rFonts w:ascii="Times New Roman" w:hAnsi="Times New Roman" w:hint="default"/>
          <w:sz w:val="24"/>
          <w:szCs w:val="24"/>
        </w:rPr>
        <w:t>nikom pracovnoprá</w:t>
      </w:r>
      <w:r w:rsidRPr="004370A8">
        <w:rPr>
          <w:rFonts w:ascii="Times New Roman" w:hAnsi="Times New Roman" w:hint="default"/>
          <w:sz w:val="24"/>
          <w:szCs w:val="24"/>
        </w:rPr>
        <w:t>vneho vzť</w:t>
      </w:r>
      <w:r w:rsidRPr="004370A8">
        <w:rPr>
          <w:rFonts w:ascii="Times New Roman" w:hAnsi="Times New Roman" w:hint="default"/>
          <w:sz w:val="24"/>
          <w:szCs w:val="24"/>
        </w:rPr>
        <w:t>ahu</w:t>
      </w:r>
      <w:r w:rsidR="007303CA">
        <w:rPr>
          <w:rFonts w:ascii="Times New Roman" w:hAnsi="Times New Roman" w:hint="default"/>
          <w:sz w:val="24"/>
          <w:szCs w:val="24"/>
        </w:rPr>
        <w:t xml:space="preserve"> chrá</w:t>
      </w:r>
      <w:r w:rsidR="007303CA">
        <w:rPr>
          <w:rFonts w:ascii="Times New Roman" w:hAnsi="Times New Roman" w:hint="default"/>
          <w:sz w:val="24"/>
          <w:szCs w:val="24"/>
        </w:rPr>
        <w:t>nené</w:t>
      </w:r>
      <w:r w:rsidR="007303CA">
        <w:rPr>
          <w:rFonts w:ascii="Times New Roman" w:hAnsi="Times New Roman" w:hint="default"/>
          <w:sz w:val="24"/>
          <w:szCs w:val="24"/>
        </w:rPr>
        <w:t>ho oznamovateľ</w:t>
      </w:r>
      <w:r w:rsidR="007303CA">
        <w:rPr>
          <w:rFonts w:ascii="Times New Roman" w:hAnsi="Times New Roman" w:hint="default"/>
          <w:sz w:val="24"/>
          <w:szCs w:val="24"/>
        </w:rPr>
        <w:t>a</w:t>
      </w:r>
      <w:r w:rsidRPr="000A4C11">
        <w:rPr>
          <w:rFonts w:ascii="Times New Roman" w:hAnsi="Times New Roman"/>
          <w:sz w:val="24"/>
          <w:szCs w:val="24"/>
        </w:rPr>
        <w:t>,</w:t>
      </w:r>
    </w:p>
    <w:p w:rsidR="00375096" w:rsidRPr="000A4C11" w:rsidP="00472CA9">
      <w:pPr>
        <w:pStyle w:val="NoSpacing"/>
        <w:numPr>
          <w:numId w:val="2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4C11" w:rsidR="00F35CB7">
        <w:rPr>
          <w:rFonts w:ascii="Times New Roman" w:hAnsi="Times New Roman"/>
          <w:sz w:val="24"/>
          <w:szCs w:val="24"/>
        </w:rPr>
        <w:t>s</w:t>
      </w:r>
      <w:r w:rsidRPr="000A4C11" w:rsidR="00261A22">
        <w:rPr>
          <w:rFonts w:ascii="Times New Roman" w:hAnsi="Times New Roman" w:hint="default"/>
          <w:sz w:val="24"/>
          <w:szCs w:val="24"/>
        </w:rPr>
        <w:t>konč</w:t>
      </w:r>
      <w:r w:rsidRPr="000A4C11" w:rsidR="00261A22">
        <w:rPr>
          <w:rFonts w:ascii="Times New Roman" w:hAnsi="Times New Roman" w:hint="default"/>
          <w:sz w:val="24"/>
          <w:szCs w:val="24"/>
        </w:rPr>
        <w:t>ení</w:t>
      </w:r>
      <w:r w:rsidRPr="000A4C11" w:rsidR="00261A22">
        <w:rPr>
          <w:rFonts w:ascii="Times New Roman" w:hAnsi="Times New Roman" w:hint="default"/>
          <w:sz w:val="24"/>
          <w:szCs w:val="24"/>
        </w:rPr>
        <w:t>m trestné</w:t>
      </w:r>
      <w:r w:rsidRPr="000A4C11" w:rsidR="00261A22">
        <w:rPr>
          <w:rFonts w:ascii="Times New Roman" w:hAnsi="Times New Roman" w:hint="default"/>
          <w:sz w:val="24"/>
          <w:szCs w:val="24"/>
        </w:rPr>
        <w:t xml:space="preserve">ho konania alebo konania </w:t>
      </w:r>
      <w:r w:rsidRPr="000A4C11" w:rsidR="00D04065">
        <w:rPr>
          <w:rFonts w:ascii="Times New Roman" w:hAnsi="Times New Roman"/>
          <w:sz w:val="24"/>
          <w:szCs w:val="24"/>
        </w:rPr>
        <w:t>o </w:t>
      </w:r>
      <w:r w:rsidRPr="000A4C11" w:rsidR="00D04065">
        <w:rPr>
          <w:rFonts w:ascii="Times New Roman" w:hAnsi="Times New Roman" w:hint="default"/>
          <w:sz w:val="24"/>
          <w:szCs w:val="24"/>
        </w:rPr>
        <w:t>sprá</w:t>
      </w:r>
      <w:r w:rsidRPr="000A4C11" w:rsidR="00D04065">
        <w:rPr>
          <w:rFonts w:ascii="Times New Roman" w:hAnsi="Times New Roman" w:hint="default"/>
          <w:sz w:val="24"/>
          <w:szCs w:val="24"/>
        </w:rPr>
        <w:t>vnom delikte</w:t>
      </w:r>
      <w:r w:rsidRPr="000A4C11" w:rsidR="000E0E22">
        <w:rPr>
          <w:rFonts w:ascii="Times New Roman" w:hAnsi="Times New Roman" w:hint="default"/>
          <w:sz w:val="24"/>
          <w:szCs w:val="24"/>
        </w:rPr>
        <w:t>; ochrana vš</w:t>
      </w:r>
      <w:r w:rsidRPr="000A4C11" w:rsidR="000E0E22">
        <w:rPr>
          <w:rFonts w:ascii="Times New Roman" w:hAnsi="Times New Roman" w:hint="default"/>
          <w:sz w:val="24"/>
          <w:szCs w:val="24"/>
        </w:rPr>
        <w:t>ak nezaniká</w:t>
      </w:r>
      <w:r w:rsidRPr="000A4C11" w:rsidR="000E0E22">
        <w:rPr>
          <w:rFonts w:ascii="Times New Roman" w:hAnsi="Times New Roman" w:hint="default"/>
          <w:sz w:val="24"/>
          <w:szCs w:val="24"/>
        </w:rPr>
        <w:t>, ak sa trestné</w:t>
      </w:r>
      <w:r w:rsidRPr="000A4C11" w:rsidR="000E0E22">
        <w:rPr>
          <w:rFonts w:ascii="Times New Roman" w:hAnsi="Times New Roman" w:hint="default"/>
          <w:sz w:val="24"/>
          <w:szCs w:val="24"/>
        </w:rPr>
        <w:t xml:space="preserve"> konanie skončí</w:t>
      </w:r>
      <w:r w:rsidRPr="000A4C11" w:rsidR="000E0E22">
        <w:rPr>
          <w:rFonts w:ascii="Times New Roman" w:hAnsi="Times New Roman" w:hint="default"/>
          <w:sz w:val="24"/>
          <w:szCs w:val="24"/>
        </w:rPr>
        <w:t xml:space="preserve"> postú</w:t>
      </w:r>
      <w:r w:rsidRPr="000A4C11" w:rsidR="000E0E22">
        <w:rPr>
          <w:rFonts w:ascii="Times New Roman" w:hAnsi="Times New Roman" w:hint="default"/>
          <w:sz w:val="24"/>
          <w:szCs w:val="24"/>
        </w:rPr>
        <w:t>pení</w:t>
      </w:r>
      <w:r w:rsidRPr="000A4C11" w:rsidR="000E0E22">
        <w:rPr>
          <w:rFonts w:ascii="Times New Roman" w:hAnsi="Times New Roman" w:hint="default"/>
          <w:sz w:val="24"/>
          <w:szCs w:val="24"/>
        </w:rPr>
        <w:t>m veci</w:t>
      </w:r>
      <w:r w:rsidRPr="000A4C11" w:rsidR="00915EA7">
        <w:rPr>
          <w:rFonts w:ascii="Times New Roman" w:hAnsi="Times New Roman" w:hint="default"/>
          <w:sz w:val="24"/>
          <w:szCs w:val="24"/>
        </w:rPr>
        <w:t xml:space="preserve"> iné</w:t>
      </w:r>
      <w:r w:rsidRPr="000A4C11" w:rsidR="00915EA7">
        <w:rPr>
          <w:rFonts w:ascii="Times New Roman" w:hAnsi="Times New Roman" w:hint="default"/>
          <w:sz w:val="24"/>
          <w:szCs w:val="24"/>
        </w:rPr>
        <w:t>mu orgá</w:t>
      </w:r>
      <w:r w:rsidRPr="000A4C11" w:rsidR="00915EA7">
        <w:rPr>
          <w:rFonts w:ascii="Times New Roman" w:hAnsi="Times New Roman" w:hint="default"/>
          <w:sz w:val="24"/>
          <w:szCs w:val="24"/>
        </w:rPr>
        <w:t>nu,</w:t>
      </w:r>
    </w:p>
    <w:p w:rsidR="00261A22" w:rsidRPr="000A4C11" w:rsidP="00472CA9">
      <w:pPr>
        <w:pStyle w:val="NoSpacing"/>
        <w:numPr>
          <w:numId w:val="2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 w:hint="default"/>
          <w:sz w:val="24"/>
          <w:szCs w:val="24"/>
        </w:rPr>
        <w:t>odsú</w:t>
      </w:r>
      <w:r w:rsidRPr="000A4C11">
        <w:rPr>
          <w:rFonts w:ascii="Times New Roman" w:hAnsi="Times New Roman" w:hint="default"/>
          <w:sz w:val="24"/>
          <w:szCs w:val="24"/>
        </w:rPr>
        <w:t>dení</w:t>
      </w:r>
      <w:r w:rsidRPr="000A4C11">
        <w:rPr>
          <w:rFonts w:ascii="Times New Roman" w:hAnsi="Times New Roman" w:hint="default"/>
          <w:sz w:val="24"/>
          <w:szCs w:val="24"/>
        </w:rPr>
        <w:t xml:space="preserve">m </w:t>
      </w:r>
      <w:r w:rsidR="00A9335C">
        <w:rPr>
          <w:rFonts w:ascii="Times New Roman" w:hAnsi="Times New Roman" w:hint="default"/>
          <w:sz w:val="24"/>
          <w:szCs w:val="24"/>
        </w:rPr>
        <w:t>chrá</w:t>
      </w:r>
      <w:r w:rsidR="00A9335C">
        <w:rPr>
          <w:rFonts w:ascii="Times New Roman" w:hAnsi="Times New Roman" w:hint="default"/>
          <w:sz w:val="24"/>
          <w:szCs w:val="24"/>
        </w:rPr>
        <w:t>nené</w:t>
      </w:r>
      <w:r w:rsidR="00A9335C">
        <w:rPr>
          <w:rFonts w:ascii="Times New Roman" w:hAnsi="Times New Roman" w:hint="default"/>
          <w:sz w:val="24"/>
          <w:szCs w:val="24"/>
        </w:rPr>
        <w:t>ho oznamovateľ</w:t>
      </w:r>
      <w:r w:rsidR="00A9335C">
        <w:rPr>
          <w:rFonts w:ascii="Times New Roman" w:hAnsi="Times New Roman" w:hint="default"/>
          <w:sz w:val="24"/>
          <w:szCs w:val="24"/>
        </w:rPr>
        <w:t>a</w:t>
      </w:r>
      <w:r w:rsidRPr="000A4C11">
        <w:rPr>
          <w:rFonts w:ascii="Times New Roman" w:hAnsi="Times New Roman" w:hint="default"/>
          <w:sz w:val="24"/>
          <w:szCs w:val="24"/>
        </w:rPr>
        <w:t xml:space="preserve"> za trestný</w:t>
      </w:r>
      <w:r w:rsidRPr="000A4C11">
        <w:rPr>
          <w:rFonts w:ascii="Times New Roman" w:hAnsi="Times New Roman" w:hint="default"/>
          <w:sz w:val="24"/>
          <w:szCs w:val="24"/>
        </w:rPr>
        <w:t xml:space="preserve"> č</w:t>
      </w:r>
      <w:r w:rsidRPr="000A4C11">
        <w:rPr>
          <w:rFonts w:ascii="Times New Roman" w:hAnsi="Times New Roman" w:hint="default"/>
          <w:sz w:val="24"/>
          <w:szCs w:val="24"/>
        </w:rPr>
        <w:t>in krivé</w:t>
      </w:r>
      <w:r w:rsidRPr="000A4C11">
        <w:rPr>
          <w:rFonts w:ascii="Times New Roman" w:hAnsi="Times New Roman" w:hint="default"/>
          <w:sz w:val="24"/>
          <w:szCs w:val="24"/>
        </w:rPr>
        <w:t>ho obvinenia alebo za trestný</w:t>
      </w:r>
      <w:r w:rsidRPr="000A4C11">
        <w:rPr>
          <w:rFonts w:ascii="Times New Roman" w:hAnsi="Times New Roman" w:hint="default"/>
          <w:sz w:val="24"/>
          <w:szCs w:val="24"/>
        </w:rPr>
        <w:t xml:space="preserve"> č</w:t>
      </w:r>
      <w:r w:rsidRPr="000A4C11">
        <w:rPr>
          <w:rFonts w:ascii="Times New Roman" w:hAnsi="Times New Roman" w:hint="default"/>
          <w:sz w:val="24"/>
          <w:szCs w:val="24"/>
        </w:rPr>
        <w:t>in k</w:t>
      </w:r>
      <w:r w:rsidRPr="000A4C11" w:rsidR="00416B5E">
        <w:rPr>
          <w:rFonts w:ascii="Times New Roman" w:hAnsi="Times New Roman" w:hint="default"/>
          <w:sz w:val="24"/>
          <w:szCs w:val="24"/>
        </w:rPr>
        <w:t>rivej vý</w:t>
      </w:r>
      <w:r w:rsidRPr="000A4C11" w:rsidR="00416B5E">
        <w:rPr>
          <w:rFonts w:ascii="Times New Roman" w:hAnsi="Times New Roman" w:hint="default"/>
          <w:sz w:val="24"/>
          <w:szCs w:val="24"/>
        </w:rPr>
        <w:t>povede a </w:t>
      </w:r>
      <w:r w:rsidRPr="000A4C11" w:rsidR="00416B5E">
        <w:rPr>
          <w:rFonts w:ascii="Times New Roman" w:hAnsi="Times New Roman" w:hint="default"/>
          <w:sz w:val="24"/>
          <w:szCs w:val="24"/>
        </w:rPr>
        <w:t>krivej prí</w:t>
      </w:r>
      <w:r w:rsidRPr="000A4C11" w:rsidR="00416B5E">
        <w:rPr>
          <w:rFonts w:ascii="Times New Roman" w:hAnsi="Times New Roman" w:hint="default"/>
          <w:sz w:val="24"/>
          <w:szCs w:val="24"/>
        </w:rPr>
        <w:t>sahy v </w:t>
      </w:r>
      <w:r w:rsidRPr="000A4C11" w:rsidR="00416B5E">
        <w:rPr>
          <w:rFonts w:ascii="Times New Roman" w:hAnsi="Times New Roman" w:hint="default"/>
          <w:sz w:val="24"/>
          <w:szCs w:val="24"/>
        </w:rPr>
        <w:t>sú</w:t>
      </w:r>
      <w:r w:rsidRPr="000A4C11" w:rsidR="00416B5E">
        <w:rPr>
          <w:rFonts w:ascii="Times New Roman" w:hAnsi="Times New Roman" w:hint="default"/>
          <w:sz w:val="24"/>
          <w:szCs w:val="24"/>
        </w:rPr>
        <w:t>vislosti s </w:t>
      </w:r>
      <w:r w:rsidRPr="000A4C11" w:rsidR="00416B5E">
        <w:rPr>
          <w:rFonts w:ascii="Times New Roman" w:hAnsi="Times New Roman" w:hint="default"/>
          <w:sz w:val="24"/>
          <w:szCs w:val="24"/>
        </w:rPr>
        <w:t>podaní</w:t>
      </w:r>
      <w:r w:rsidRPr="000A4C11" w:rsidR="00416B5E">
        <w:rPr>
          <w:rFonts w:ascii="Times New Roman" w:hAnsi="Times New Roman" w:hint="default"/>
          <w:sz w:val="24"/>
          <w:szCs w:val="24"/>
        </w:rPr>
        <w:t>m ozná</w:t>
      </w:r>
      <w:r w:rsidRPr="000A4C11" w:rsidR="00416B5E">
        <w:rPr>
          <w:rFonts w:ascii="Times New Roman" w:hAnsi="Times New Roman" w:hint="default"/>
          <w:sz w:val="24"/>
          <w:szCs w:val="24"/>
        </w:rPr>
        <w:t>menia,</w:t>
      </w:r>
      <w:r w:rsidR="00E3426F">
        <w:rPr>
          <w:rFonts w:ascii="Times New Roman" w:hAnsi="Times New Roman"/>
          <w:sz w:val="24"/>
          <w:szCs w:val="24"/>
        </w:rPr>
        <w:t xml:space="preserve"> alebo</w:t>
      </w:r>
    </w:p>
    <w:p w:rsidR="00915EA7" w:rsidRPr="000A4C11" w:rsidP="00472CA9">
      <w:pPr>
        <w:pStyle w:val="NoSpacing"/>
        <w:numPr>
          <w:numId w:val="29"/>
        </w:numPr>
        <w:bidi w:val="0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0A4C11">
        <w:rPr>
          <w:rFonts w:ascii="Times New Roman" w:hAnsi="Times New Roman" w:hint="default"/>
          <w:sz w:val="24"/>
          <w:szCs w:val="24"/>
        </w:rPr>
        <w:t>ak sa preukáž</w:t>
      </w:r>
      <w:r w:rsidRPr="000A4C11">
        <w:rPr>
          <w:rFonts w:ascii="Times New Roman" w:hAnsi="Times New Roman" w:hint="default"/>
          <w:sz w:val="24"/>
          <w:szCs w:val="24"/>
        </w:rPr>
        <w:t>e, ž</w:t>
      </w:r>
      <w:r w:rsidRPr="000A4C11">
        <w:rPr>
          <w:rFonts w:ascii="Times New Roman" w:hAnsi="Times New Roman" w:hint="default"/>
          <w:sz w:val="24"/>
          <w:szCs w:val="24"/>
        </w:rPr>
        <w:t>e ozná</w:t>
      </w:r>
      <w:r w:rsidRPr="000A4C11">
        <w:rPr>
          <w:rFonts w:ascii="Times New Roman" w:hAnsi="Times New Roman" w:hint="default"/>
          <w:sz w:val="24"/>
          <w:szCs w:val="24"/>
        </w:rPr>
        <w:t>menie nebolo podané</w:t>
      </w:r>
      <w:r w:rsidRPr="000A4C11">
        <w:rPr>
          <w:rFonts w:ascii="Times New Roman" w:hAnsi="Times New Roman" w:hint="default"/>
          <w:sz w:val="24"/>
          <w:szCs w:val="24"/>
        </w:rPr>
        <w:t xml:space="preserve"> v dobrej viere.</w:t>
      </w:r>
    </w:p>
    <w:p w:rsidR="00261A22" w:rsidRPr="000A4C11" w:rsidP="00261A22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260DA4" w:rsidRPr="000A4C11" w:rsidP="00F90994">
      <w:pPr>
        <w:pStyle w:val="NoSpacing"/>
        <w:numPr>
          <w:ilvl w:val="1"/>
          <w:numId w:val="9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 w:hint="default"/>
          <w:sz w:val="24"/>
          <w:szCs w:val="24"/>
        </w:rPr>
        <w:t>Zá</w:t>
      </w:r>
      <w:r w:rsidRPr="000A4C11">
        <w:rPr>
          <w:rFonts w:ascii="Times New Roman" w:hAnsi="Times New Roman" w:hint="default"/>
          <w:sz w:val="24"/>
          <w:szCs w:val="24"/>
        </w:rPr>
        <w:t>nik o</w:t>
      </w:r>
      <w:r w:rsidRPr="000A4C11">
        <w:rPr>
          <w:rFonts w:ascii="Times New Roman" w:hAnsi="Times New Roman" w:hint="default"/>
          <w:bCs/>
          <w:sz w:val="24"/>
          <w:szCs w:val="24"/>
        </w:rPr>
        <w:t>chrany podľ</w:t>
      </w:r>
      <w:r w:rsidRPr="000A4C11">
        <w:rPr>
          <w:rFonts w:ascii="Times New Roman" w:hAnsi="Times New Roman" w:hint="default"/>
          <w:bCs/>
          <w:sz w:val="24"/>
          <w:szCs w:val="24"/>
        </w:rPr>
        <w:t>a odseku 1 pí</w:t>
      </w:r>
      <w:r w:rsidRPr="000A4C11">
        <w:rPr>
          <w:rFonts w:ascii="Times New Roman" w:hAnsi="Times New Roman" w:hint="default"/>
          <w:bCs/>
          <w:sz w:val="24"/>
          <w:szCs w:val="24"/>
        </w:rPr>
        <w:t xml:space="preserve">sm. a) </w:t>
      </w:r>
      <w:r w:rsidR="00F96EA6">
        <w:rPr>
          <w:rFonts w:ascii="Times New Roman" w:hAnsi="Times New Roman" w:hint="default"/>
          <w:sz w:val="24"/>
          <w:szCs w:val="24"/>
        </w:rPr>
        <w:t>inš</w:t>
      </w:r>
      <w:r w:rsidR="00F96EA6">
        <w:rPr>
          <w:rFonts w:ascii="Times New Roman" w:hAnsi="Times New Roman" w:hint="default"/>
          <w:sz w:val="24"/>
          <w:szCs w:val="24"/>
        </w:rPr>
        <w:t>pektorá</w:t>
      </w:r>
      <w:r w:rsidR="00F96EA6">
        <w:rPr>
          <w:rFonts w:ascii="Times New Roman" w:hAnsi="Times New Roman" w:hint="default"/>
          <w:sz w:val="24"/>
          <w:szCs w:val="24"/>
        </w:rPr>
        <w:t>t</w:t>
      </w:r>
      <w:r w:rsidR="00F96EA6">
        <w:rPr>
          <w:rFonts w:ascii="Times New Roman" w:hAnsi="Times New Roman" w:hint="default"/>
          <w:sz w:val="24"/>
          <w:szCs w:val="24"/>
        </w:rPr>
        <w:t xml:space="preserve"> prá</w:t>
      </w:r>
      <w:r w:rsidR="00F96EA6">
        <w:rPr>
          <w:rFonts w:ascii="Times New Roman" w:hAnsi="Times New Roman" w:hint="default"/>
          <w:sz w:val="24"/>
          <w:szCs w:val="24"/>
        </w:rPr>
        <w:t>ce</w:t>
      </w:r>
      <w:r w:rsidRPr="000A4C11" w:rsidR="00BC6E31">
        <w:rPr>
          <w:rFonts w:ascii="Times New Roman" w:hAnsi="Times New Roman"/>
          <w:bCs/>
          <w:sz w:val="24"/>
          <w:szCs w:val="24"/>
        </w:rPr>
        <w:t xml:space="preserve"> </w:t>
      </w:r>
      <w:r w:rsidRPr="000A4C11">
        <w:rPr>
          <w:rFonts w:ascii="Times New Roman" w:hAnsi="Times New Roman"/>
          <w:bCs/>
          <w:sz w:val="24"/>
          <w:szCs w:val="24"/>
        </w:rPr>
        <w:t xml:space="preserve">bezodkladne </w:t>
      </w:r>
      <w:r w:rsidR="00D475BA">
        <w:rPr>
          <w:rFonts w:ascii="Times New Roman" w:hAnsi="Times New Roman" w:hint="default"/>
          <w:bCs/>
          <w:sz w:val="24"/>
          <w:szCs w:val="24"/>
        </w:rPr>
        <w:t>pí</w:t>
      </w:r>
      <w:r w:rsidR="00D475BA">
        <w:rPr>
          <w:rFonts w:ascii="Times New Roman" w:hAnsi="Times New Roman" w:hint="default"/>
          <w:bCs/>
          <w:sz w:val="24"/>
          <w:szCs w:val="24"/>
        </w:rPr>
        <w:t xml:space="preserve">somne </w:t>
      </w:r>
      <w:r w:rsidRPr="000A4C11">
        <w:rPr>
          <w:rFonts w:ascii="Times New Roman" w:hAnsi="Times New Roman" w:hint="default"/>
          <w:bCs/>
          <w:sz w:val="24"/>
          <w:szCs w:val="24"/>
        </w:rPr>
        <w:t>ozná</w:t>
      </w:r>
      <w:r w:rsidRPr="000A4C11">
        <w:rPr>
          <w:rFonts w:ascii="Times New Roman" w:hAnsi="Times New Roman" w:hint="default"/>
          <w:bCs/>
          <w:sz w:val="24"/>
          <w:szCs w:val="24"/>
        </w:rPr>
        <w:t>mi zamestná</w:t>
      </w:r>
      <w:r w:rsidRPr="000A4C11">
        <w:rPr>
          <w:rFonts w:ascii="Times New Roman" w:hAnsi="Times New Roman" w:hint="default"/>
          <w:bCs/>
          <w:sz w:val="24"/>
          <w:szCs w:val="24"/>
        </w:rPr>
        <w:t>vateľ</w:t>
      </w:r>
      <w:r w:rsidRPr="000A4C11">
        <w:rPr>
          <w:rFonts w:ascii="Times New Roman" w:hAnsi="Times New Roman" w:hint="default"/>
          <w:bCs/>
          <w:sz w:val="24"/>
          <w:szCs w:val="24"/>
        </w:rPr>
        <w:t>ovi</w:t>
      </w:r>
      <w:r w:rsidR="00D475BA">
        <w:rPr>
          <w:rFonts w:ascii="Times New Roman" w:hAnsi="Times New Roman"/>
          <w:bCs/>
          <w:sz w:val="24"/>
          <w:szCs w:val="24"/>
        </w:rPr>
        <w:t xml:space="preserve"> a</w:t>
      </w:r>
      <w:r w:rsidRPr="000A4C11">
        <w:rPr>
          <w:rFonts w:ascii="Times New Roman" w:hAnsi="Times New Roman"/>
          <w:bCs/>
          <w:sz w:val="24"/>
          <w:szCs w:val="24"/>
        </w:rPr>
        <w:t> </w:t>
      </w:r>
      <w:r w:rsidRPr="000A4C11">
        <w:rPr>
          <w:rFonts w:ascii="Times New Roman" w:hAnsi="Times New Roman" w:hint="default"/>
          <w:bCs/>
          <w:sz w:val="24"/>
          <w:szCs w:val="24"/>
        </w:rPr>
        <w:t>prokurá</w:t>
      </w:r>
      <w:r w:rsidRPr="000A4C11">
        <w:rPr>
          <w:rFonts w:ascii="Times New Roman" w:hAnsi="Times New Roman" w:hint="default"/>
          <w:bCs/>
          <w:sz w:val="24"/>
          <w:szCs w:val="24"/>
        </w:rPr>
        <w:t>torovi, sú</w:t>
      </w:r>
      <w:r w:rsidRPr="000A4C11">
        <w:rPr>
          <w:rFonts w:ascii="Times New Roman" w:hAnsi="Times New Roman" w:hint="default"/>
          <w:bCs/>
          <w:sz w:val="24"/>
          <w:szCs w:val="24"/>
        </w:rPr>
        <w:t>du alebo sprá</w:t>
      </w:r>
      <w:r w:rsidRPr="000A4C11">
        <w:rPr>
          <w:rFonts w:ascii="Times New Roman" w:hAnsi="Times New Roman" w:hint="default"/>
          <w:bCs/>
          <w:sz w:val="24"/>
          <w:szCs w:val="24"/>
        </w:rPr>
        <w:t>vnemu orgá</w:t>
      </w:r>
      <w:r w:rsidRPr="000A4C11">
        <w:rPr>
          <w:rFonts w:ascii="Times New Roman" w:hAnsi="Times New Roman" w:hint="default"/>
          <w:bCs/>
          <w:sz w:val="24"/>
          <w:szCs w:val="24"/>
        </w:rPr>
        <w:t>nu.</w:t>
      </w:r>
    </w:p>
    <w:p w:rsidR="00CE0978" w:rsidRPr="000A4C11" w:rsidP="00293507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60DA4" w:rsidRPr="000A4C11" w:rsidP="00F90994">
      <w:pPr>
        <w:pStyle w:val="NoSpacing"/>
        <w:numPr>
          <w:ilvl w:val="1"/>
          <w:numId w:val="9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 w:hint="default"/>
          <w:bCs/>
          <w:sz w:val="24"/>
          <w:szCs w:val="24"/>
        </w:rPr>
        <w:t>Zá</w:t>
      </w:r>
      <w:r w:rsidRPr="000A4C11">
        <w:rPr>
          <w:rFonts w:ascii="Times New Roman" w:hAnsi="Times New Roman" w:hint="default"/>
          <w:bCs/>
          <w:sz w:val="24"/>
          <w:szCs w:val="24"/>
        </w:rPr>
        <w:t>nik ochrany podľ</w:t>
      </w:r>
      <w:r w:rsidRPr="000A4C11">
        <w:rPr>
          <w:rFonts w:ascii="Times New Roman" w:hAnsi="Times New Roman" w:hint="default"/>
          <w:bCs/>
          <w:sz w:val="24"/>
          <w:szCs w:val="24"/>
        </w:rPr>
        <w:t>a odseku 1 pí</w:t>
      </w:r>
      <w:r w:rsidRPr="000A4C11">
        <w:rPr>
          <w:rFonts w:ascii="Times New Roman" w:hAnsi="Times New Roman" w:hint="default"/>
          <w:bCs/>
          <w:sz w:val="24"/>
          <w:szCs w:val="24"/>
        </w:rPr>
        <w:t xml:space="preserve">sm. b) 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zamestná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vateľ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0A4C11">
        <w:rPr>
          <w:rFonts w:ascii="Times New Roman" w:hAnsi="Times New Roman"/>
          <w:bCs/>
          <w:sz w:val="24"/>
          <w:szCs w:val="24"/>
        </w:rPr>
        <w:t xml:space="preserve">bezodkladne </w:t>
      </w:r>
      <w:r w:rsidR="00D475BA">
        <w:rPr>
          <w:rFonts w:ascii="Times New Roman" w:hAnsi="Times New Roman" w:hint="default"/>
          <w:bCs/>
          <w:sz w:val="24"/>
          <w:szCs w:val="24"/>
        </w:rPr>
        <w:t>pí</w:t>
      </w:r>
      <w:r w:rsidR="00D475BA">
        <w:rPr>
          <w:rFonts w:ascii="Times New Roman" w:hAnsi="Times New Roman" w:hint="default"/>
          <w:bCs/>
          <w:sz w:val="24"/>
          <w:szCs w:val="24"/>
        </w:rPr>
        <w:t xml:space="preserve">somne </w:t>
      </w:r>
      <w:r w:rsidRPr="000A4C11">
        <w:rPr>
          <w:rFonts w:ascii="Times New Roman" w:hAnsi="Times New Roman" w:hint="default"/>
          <w:bCs/>
          <w:sz w:val="24"/>
          <w:szCs w:val="24"/>
        </w:rPr>
        <w:t>ozná</w:t>
      </w:r>
      <w:r w:rsidRPr="000A4C11">
        <w:rPr>
          <w:rFonts w:ascii="Times New Roman" w:hAnsi="Times New Roman" w:hint="default"/>
          <w:bCs/>
          <w:sz w:val="24"/>
          <w:szCs w:val="24"/>
        </w:rPr>
        <w:t xml:space="preserve">mi </w:t>
      </w:r>
      <w:r w:rsidR="00F96EA6">
        <w:rPr>
          <w:rFonts w:ascii="Times New Roman" w:hAnsi="Times New Roman" w:hint="default"/>
          <w:sz w:val="24"/>
          <w:szCs w:val="24"/>
        </w:rPr>
        <w:t>inš</w:t>
      </w:r>
      <w:r w:rsidR="00F96EA6">
        <w:rPr>
          <w:rFonts w:ascii="Times New Roman" w:hAnsi="Times New Roman" w:hint="default"/>
          <w:sz w:val="24"/>
          <w:szCs w:val="24"/>
        </w:rPr>
        <w:t>pektorá</w:t>
      </w:r>
      <w:r w:rsidR="00F96EA6">
        <w:rPr>
          <w:rFonts w:ascii="Times New Roman" w:hAnsi="Times New Roman" w:hint="default"/>
          <w:sz w:val="24"/>
          <w:szCs w:val="24"/>
        </w:rPr>
        <w:t>tu prá</w:t>
      </w:r>
      <w:r w:rsidR="00F96EA6">
        <w:rPr>
          <w:rFonts w:ascii="Times New Roman" w:hAnsi="Times New Roman" w:hint="default"/>
          <w:sz w:val="24"/>
          <w:szCs w:val="24"/>
        </w:rPr>
        <w:t>ce</w:t>
      </w:r>
      <w:r w:rsidR="00D475BA">
        <w:rPr>
          <w:rFonts w:ascii="Times New Roman" w:hAnsi="Times New Roman"/>
          <w:bCs/>
          <w:sz w:val="24"/>
          <w:szCs w:val="24"/>
        </w:rPr>
        <w:t xml:space="preserve"> a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 xml:space="preserve"> prokurá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torovi, sú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du alebo sprá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vnemu orgá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nu.</w:t>
      </w:r>
    </w:p>
    <w:p w:rsidR="00293507" w:rsidRPr="000A4C11" w:rsidP="00293507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351C59" w:rsidRPr="004370A8" w:rsidP="00351C59">
      <w:pPr>
        <w:pStyle w:val="NoSpacing"/>
        <w:numPr>
          <w:ilvl w:val="1"/>
          <w:numId w:val="9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 w:rsidR="00260DA4">
        <w:rPr>
          <w:rFonts w:ascii="Times New Roman" w:hAnsi="Times New Roman" w:hint="default"/>
          <w:bCs/>
          <w:sz w:val="24"/>
          <w:szCs w:val="24"/>
        </w:rPr>
        <w:t>Zá</w:t>
      </w:r>
      <w:r w:rsidRPr="000A4C11" w:rsidR="00260DA4">
        <w:rPr>
          <w:rFonts w:ascii="Times New Roman" w:hAnsi="Times New Roman" w:hint="default"/>
          <w:bCs/>
          <w:sz w:val="24"/>
          <w:szCs w:val="24"/>
        </w:rPr>
        <w:t>nik ochrany</w:t>
      </w:r>
      <w:r w:rsidRPr="000A4C11" w:rsidR="00260DA4">
        <w:rPr>
          <w:rFonts w:ascii="Times New Roman" w:hAnsi="Times New Roman" w:hint="default"/>
          <w:bCs/>
          <w:sz w:val="24"/>
          <w:szCs w:val="24"/>
        </w:rPr>
        <w:t xml:space="preserve"> podľ</w:t>
      </w:r>
      <w:r w:rsidRPr="000A4C11" w:rsidR="00260DA4">
        <w:rPr>
          <w:rFonts w:ascii="Times New Roman" w:hAnsi="Times New Roman" w:hint="default"/>
          <w:bCs/>
          <w:sz w:val="24"/>
          <w:szCs w:val="24"/>
        </w:rPr>
        <w:t>a odseku 1 pí</w:t>
      </w:r>
      <w:r w:rsidRPr="000A4C11" w:rsidR="00260DA4">
        <w:rPr>
          <w:rFonts w:ascii="Times New Roman" w:hAnsi="Times New Roman" w:hint="default"/>
          <w:bCs/>
          <w:sz w:val="24"/>
          <w:szCs w:val="24"/>
        </w:rPr>
        <w:t xml:space="preserve">sm. c) </w:t>
      </w:r>
      <w:r w:rsidRPr="000A4C11" w:rsidR="00293507">
        <w:rPr>
          <w:rFonts w:ascii="Times New Roman" w:hAnsi="Times New Roman"/>
          <w:bCs/>
          <w:sz w:val="24"/>
          <w:szCs w:val="24"/>
        </w:rPr>
        <w:t>a 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d) prokurá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tor, sú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d alebo sprá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vny orgá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 xml:space="preserve">n </w:t>
      </w:r>
      <w:r w:rsidRPr="000A4C11" w:rsidR="00260DA4">
        <w:rPr>
          <w:rFonts w:ascii="Times New Roman" w:hAnsi="Times New Roman"/>
          <w:bCs/>
          <w:sz w:val="24"/>
          <w:szCs w:val="24"/>
        </w:rPr>
        <w:t xml:space="preserve">bezodkladne </w:t>
      </w:r>
      <w:r w:rsidR="00D475BA">
        <w:rPr>
          <w:rFonts w:ascii="Times New Roman" w:hAnsi="Times New Roman" w:hint="default"/>
          <w:bCs/>
          <w:sz w:val="24"/>
          <w:szCs w:val="24"/>
        </w:rPr>
        <w:t>pí</w:t>
      </w:r>
      <w:r w:rsidR="00D475BA">
        <w:rPr>
          <w:rFonts w:ascii="Times New Roman" w:hAnsi="Times New Roman" w:hint="default"/>
          <w:bCs/>
          <w:sz w:val="24"/>
          <w:szCs w:val="24"/>
        </w:rPr>
        <w:t xml:space="preserve">somne </w:t>
      </w:r>
      <w:r w:rsidRPr="000A4C11" w:rsidR="00260DA4">
        <w:rPr>
          <w:rFonts w:ascii="Times New Roman" w:hAnsi="Times New Roman" w:hint="default"/>
          <w:bCs/>
          <w:sz w:val="24"/>
          <w:szCs w:val="24"/>
        </w:rPr>
        <w:t>ozná</w:t>
      </w:r>
      <w:r w:rsidRPr="000A4C11" w:rsidR="00260DA4">
        <w:rPr>
          <w:rFonts w:ascii="Times New Roman" w:hAnsi="Times New Roman" w:hint="default"/>
          <w:bCs/>
          <w:sz w:val="24"/>
          <w:szCs w:val="24"/>
        </w:rPr>
        <w:t xml:space="preserve">mi </w:t>
      </w:r>
      <w:r w:rsidR="00F96EA6">
        <w:rPr>
          <w:rFonts w:ascii="Times New Roman" w:hAnsi="Times New Roman" w:hint="default"/>
          <w:sz w:val="24"/>
          <w:szCs w:val="24"/>
        </w:rPr>
        <w:t>inš</w:t>
      </w:r>
      <w:r w:rsidR="00F96EA6">
        <w:rPr>
          <w:rFonts w:ascii="Times New Roman" w:hAnsi="Times New Roman" w:hint="default"/>
          <w:sz w:val="24"/>
          <w:szCs w:val="24"/>
        </w:rPr>
        <w:t>pektorá</w:t>
      </w:r>
      <w:r w:rsidR="00F96EA6">
        <w:rPr>
          <w:rFonts w:ascii="Times New Roman" w:hAnsi="Times New Roman" w:hint="default"/>
          <w:sz w:val="24"/>
          <w:szCs w:val="24"/>
        </w:rPr>
        <w:t>tu prá</w:t>
      </w:r>
      <w:r w:rsidR="00F96EA6">
        <w:rPr>
          <w:rFonts w:ascii="Times New Roman" w:hAnsi="Times New Roman" w:hint="default"/>
          <w:sz w:val="24"/>
          <w:szCs w:val="24"/>
        </w:rPr>
        <w:t>ce</w:t>
      </w:r>
      <w:r>
        <w:rPr>
          <w:rFonts w:ascii="Times New Roman" w:hAnsi="Times New Roman"/>
          <w:bCs/>
          <w:sz w:val="24"/>
          <w:szCs w:val="24"/>
        </w:rPr>
        <w:t>, 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zamestná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vateľ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ovi</w:t>
      </w:r>
      <w:r>
        <w:rPr>
          <w:rFonts w:ascii="Times New Roman" w:hAnsi="Times New Roman" w:hint="default"/>
          <w:bCs/>
          <w:sz w:val="24"/>
          <w:szCs w:val="24"/>
        </w:rPr>
        <w:t xml:space="preserve"> a chrá</w:t>
      </w:r>
      <w:r>
        <w:rPr>
          <w:rFonts w:ascii="Times New Roman" w:hAnsi="Times New Roman" w:hint="default"/>
          <w:bCs/>
          <w:sz w:val="24"/>
          <w:szCs w:val="24"/>
        </w:rPr>
        <w:t>nené</w:t>
      </w:r>
      <w:r>
        <w:rPr>
          <w:rFonts w:ascii="Times New Roman" w:hAnsi="Times New Roman" w:hint="default"/>
          <w:bCs/>
          <w:sz w:val="24"/>
          <w:szCs w:val="24"/>
        </w:rPr>
        <w:t>mu oznamovateľ</w:t>
      </w:r>
      <w:r>
        <w:rPr>
          <w:rFonts w:ascii="Times New Roman" w:hAnsi="Times New Roman" w:hint="default"/>
          <w:bCs/>
          <w:sz w:val="24"/>
          <w:szCs w:val="24"/>
        </w:rPr>
        <w:t>ovi</w:t>
      </w:r>
      <w:r w:rsidRPr="004370A8">
        <w:rPr>
          <w:rFonts w:ascii="Times New Roman" w:hAnsi="Times New Roman"/>
          <w:bCs/>
          <w:sz w:val="24"/>
          <w:szCs w:val="24"/>
        </w:rPr>
        <w:t>.</w:t>
      </w:r>
    </w:p>
    <w:p w:rsidR="00260DA4" w:rsidRPr="000A4C11" w:rsidP="006A230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75096" w:rsidRPr="004370A8" w:rsidP="00375096">
      <w:pPr>
        <w:pStyle w:val="NoSpacing"/>
        <w:numPr>
          <w:ilvl w:val="1"/>
          <w:numId w:val="9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 w:rsidR="00260DA4">
        <w:rPr>
          <w:rFonts w:ascii="Times New Roman" w:hAnsi="Times New Roman" w:hint="default"/>
          <w:bCs/>
          <w:sz w:val="24"/>
          <w:szCs w:val="24"/>
        </w:rPr>
        <w:t>Ochrana podľ</w:t>
      </w:r>
      <w:r w:rsidRPr="000A4C11" w:rsidR="00260DA4">
        <w:rPr>
          <w:rFonts w:ascii="Times New Roman" w:hAnsi="Times New Roman" w:hint="default"/>
          <w:bCs/>
          <w:sz w:val="24"/>
          <w:szCs w:val="24"/>
        </w:rPr>
        <w:t>a odseku 1 pí</w:t>
      </w:r>
      <w:r w:rsidRPr="000A4C11" w:rsidR="00260DA4">
        <w:rPr>
          <w:rFonts w:ascii="Times New Roman" w:hAnsi="Times New Roman" w:hint="default"/>
          <w:bCs/>
          <w:sz w:val="24"/>
          <w:szCs w:val="24"/>
        </w:rPr>
        <w:t xml:space="preserve">sm. </w:t>
      </w:r>
      <w:r w:rsidRPr="000A4C11" w:rsidR="00293507">
        <w:rPr>
          <w:rFonts w:ascii="Times New Roman" w:hAnsi="Times New Roman"/>
          <w:bCs/>
          <w:sz w:val="24"/>
          <w:szCs w:val="24"/>
        </w:rPr>
        <w:t>e)</w:t>
      </w:r>
      <w:r w:rsidRPr="000A4C11" w:rsidR="00915EA7">
        <w:rPr>
          <w:rFonts w:ascii="Times New Roman" w:hAnsi="Times New Roman"/>
          <w:bCs/>
          <w:sz w:val="24"/>
          <w:szCs w:val="24"/>
        </w:rPr>
        <w:t xml:space="preserve"> 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zaniká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 xml:space="preserve"> </w:t>
      </w:r>
      <w:r w:rsidR="00216377">
        <w:rPr>
          <w:rFonts w:ascii="Times New Roman" w:hAnsi="Times New Roman" w:hint="default"/>
          <w:bCs/>
          <w:sz w:val="24"/>
          <w:szCs w:val="24"/>
        </w:rPr>
        <w:t>pí</w:t>
      </w:r>
      <w:r w:rsidR="00216377">
        <w:rPr>
          <w:rFonts w:ascii="Times New Roman" w:hAnsi="Times New Roman" w:hint="default"/>
          <w:bCs/>
          <w:sz w:val="24"/>
          <w:szCs w:val="24"/>
        </w:rPr>
        <w:t>somný</w:t>
      </w:r>
      <w:r w:rsidR="00216377">
        <w:rPr>
          <w:rFonts w:ascii="Times New Roman" w:hAnsi="Times New Roman" w:hint="default"/>
          <w:bCs/>
          <w:sz w:val="24"/>
          <w:szCs w:val="24"/>
        </w:rPr>
        <w:t xml:space="preserve">m 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ozná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mení</w:t>
      </w:r>
      <w:r w:rsidRPr="000A4C11" w:rsidR="00293507">
        <w:rPr>
          <w:rFonts w:ascii="Times New Roman" w:hAnsi="Times New Roman" w:hint="default"/>
          <w:bCs/>
          <w:sz w:val="24"/>
          <w:szCs w:val="24"/>
        </w:rPr>
        <w:t>m</w:t>
      </w:r>
      <w:r w:rsidRPr="004370A8" w:rsidR="00293507">
        <w:rPr>
          <w:rFonts w:ascii="Times New Roman" w:hAnsi="Times New Roman" w:hint="default"/>
          <w:bCs/>
          <w:sz w:val="24"/>
          <w:szCs w:val="24"/>
        </w:rPr>
        <w:t xml:space="preserve"> prokurá</w:t>
      </w:r>
      <w:r w:rsidRPr="004370A8" w:rsidR="00293507">
        <w:rPr>
          <w:rFonts w:ascii="Times New Roman" w:hAnsi="Times New Roman" w:hint="default"/>
          <w:bCs/>
          <w:sz w:val="24"/>
          <w:szCs w:val="24"/>
        </w:rPr>
        <w:t xml:space="preserve">tora, </w:t>
      </w:r>
      <w:r w:rsidRPr="004370A8" w:rsidR="00260DA4">
        <w:rPr>
          <w:rFonts w:ascii="Times New Roman" w:hAnsi="Times New Roman" w:hint="default"/>
          <w:bCs/>
          <w:sz w:val="24"/>
          <w:szCs w:val="24"/>
        </w:rPr>
        <w:t>sú</w:t>
      </w:r>
      <w:r w:rsidRPr="004370A8" w:rsidR="00260DA4">
        <w:rPr>
          <w:rFonts w:ascii="Times New Roman" w:hAnsi="Times New Roman" w:hint="default"/>
          <w:bCs/>
          <w:sz w:val="24"/>
          <w:szCs w:val="24"/>
        </w:rPr>
        <w:t xml:space="preserve">du </w:t>
      </w:r>
      <w:r w:rsidRPr="004370A8" w:rsidR="00293507">
        <w:rPr>
          <w:rFonts w:ascii="Times New Roman" w:hAnsi="Times New Roman" w:hint="default"/>
          <w:bCs/>
          <w:sz w:val="24"/>
          <w:szCs w:val="24"/>
        </w:rPr>
        <w:t>alebo sprá</w:t>
      </w:r>
      <w:r w:rsidRPr="004370A8" w:rsidR="00293507">
        <w:rPr>
          <w:rFonts w:ascii="Times New Roman" w:hAnsi="Times New Roman" w:hint="default"/>
          <w:bCs/>
          <w:sz w:val="24"/>
          <w:szCs w:val="24"/>
        </w:rPr>
        <w:t>vneho orgá</w:t>
      </w:r>
      <w:r w:rsidRPr="004370A8" w:rsidR="00293507">
        <w:rPr>
          <w:rFonts w:ascii="Times New Roman" w:hAnsi="Times New Roman" w:hint="default"/>
          <w:bCs/>
          <w:sz w:val="24"/>
          <w:szCs w:val="24"/>
        </w:rPr>
        <w:t xml:space="preserve">nu </w:t>
      </w:r>
      <w:r w:rsidR="005F5BB2">
        <w:rPr>
          <w:rFonts w:ascii="Times New Roman" w:hAnsi="Times New Roman" w:hint="default"/>
          <w:sz w:val="24"/>
          <w:szCs w:val="24"/>
        </w:rPr>
        <w:t>zamestná</w:t>
      </w:r>
      <w:r w:rsidR="005F5BB2">
        <w:rPr>
          <w:rFonts w:ascii="Times New Roman" w:hAnsi="Times New Roman" w:hint="default"/>
          <w:sz w:val="24"/>
          <w:szCs w:val="24"/>
        </w:rPr>
        <w:t>vateľ</w:t>
      </w:r>
      <w:r w:rsidR="005F5BB2">
        <w:rPr>
          <w:rFonts w:ascii="Times New Roman" w:hAnsi="Times New Roman" w:hint="default"/>
          <w:sz w:val="24"/>
          <w:szCs w:val="24"/>
        </w:rPr>
        <w:t>ovi</w:t>
      </w:r>
      <w:r w:rsidRPr="004370A8" w:rsidR="00260DA4">
        <w:rPr>
          <w:rFonts w:ascii="Times New Roman" w:hAnsi="Times New Roman"/>
          <w:bCs/>
          <w:sz w:val="24"/>
          <w:szCs w:val="24"/>
        </w:rPr>
        <w:t xml:space="preserve">; </w:t>
      </w:r>
      <w:r w:rsidR="00216377">
        <w:rPr>
          <w:rFonts w:ascii="Times New Roman" w:hAnsi="Times New Roman" w:hint="default"/>
          <w:bCs/>
          <w:sz w:val="24"/>
          <w:szCs w:val="24"/>
        </w:rPr>
        <w:t>prokurá</w:t>
      </w:r>
      <w:r w:rsidR="00216377">
        <w:rPr>
          <w:rFonts w:ascii="Times New Roman" w:hAnsi="Times New Roman" w:hint="default"/>
          <w:bCs/>
          <w:sz w:val="24"/>
          <w:szCs w:val="24"/>
        </w:rPr>
        <w:t>tor, sú</w:t>
      </w:r>
      <w:r w:rsidR="00216377">
        <w:rPr>
          <w:rFonts w:ascii="Times New Roman" w:hAnsi="Times New Roman" w:hint="default"/>
          <w:bCs/>
          <w:sz w:val="24"/>
          <w:szCs w:val="24"/>
        </w:rPr>
        <w:t>d alebo sprá</w:t>
      </w:r>
      <w:r w:rsidR="00216377">
        <w:rPr>
          <w:rFonts w:ascii="Times New Roman" w:hAnsi="Times New Roman" w:hint="default"/>
          <w:bCs/>
          <w:sz w:val="24"/>
          <w:szCs w:val="24"/>
        </w:rPr>
        <w:t>vny orgá</w:t>
      </w:r>
      <w:r w:rsidR="00216377">
        <w:rPr>
          <w:rFonts w:ascii="Times New Roman" w:hAnsi="Times New Roman" w:hint="default"/>
          <w:bCs/>
          <w:sz w:val="24"/>
          <w:szCs w:val="24"/>
        </w:rPr>
        <w:t xml:space="preserve">n </w:t>
      </w:r>
      <w:r w:rsidRPr="004370A8" w:rsidR="00260DA4">
        <w:rPr>
          <w:rFonts w:ascii="Times New Roman" w:hAnsi="Times New Roman"/>
          <w:bCs/>
          <w:sz w:val="24"/>
          <w:szCs w:val="24"/>
        </w:rPr>
        <w:t xml:space="preserve">bezodkladne </w:t>
      </w:r>
      <w:r w:rsidR="00DF424A">
        <w:rPr>
          <w:rFonts w:ascii="Times New Roman" w:hAnsi="Times New Roman" w:hint="default"/>
          <w:bCs/>
          <w:sz w:val="24"/>
          <w:szCs w:val="24"/>
        </w:rPr>
        <w:t>pí</w:t>
      </w:r>
      <w:r w:rsidR="00DF424A">
        <w:rPr>
          <w:rFonts w:ascii="Times New Roman" w:hAnsi="Times New Roman" w:hint="default"/>
          <w:bCs/>
          <w:sz w:val="24"/>
          <w:szCs w:val="24"/>
        </w:rPr>
        <w:t xml:space="preserve">somne </w:t>
      </w:r>
      <w:r w:rsidRPr="004370A8" w:rsidR="00260DA4">
        <w:rPr>
          <w:rFonts w:ascii="Times New Roman" w:hAnsi="Times New Roman" w:hint="default"/>
          <w:bCs/>
          <w:sz w:val="24"/>
          <w:szCs w:val="24"/>
        </w:rPr>
        <w:t>ozná</w:t>
      </w:r>
      <w:r w:rsidRPr="004370A8" w:rsidR="00260DA4">
        <w:rPr>
          <w:rFonts w:ascii="Times New Roman" w:hAnsi="Times New Roman" w:hint="default"/>
          <w:bCs/>
          <w:sz w:val="24"/>
          <w:szCs w:val="24"/>
        </w:rPr>
        <w:t>mi zá</w:t>
      </w:r>
      <w:r w:rsidRPr="004370A8" w:rsidR="00260DA4">
        <w:rPr>
          <w:rFonts w:ascii="Times New Roman" w:hAnsi="Times New Roman" w:hint="default"/>
          <w:bCs/>
          <w:sz w:val="24"/>
          <w:szCs w:val="24"/>
        </w:rPr>
        <w:t xml:space="preserve">nik ochrany </w:t>
      </w:r>
      <w:r w:rsidR="005F5BB2">
        <w:rPr>
          <w:rFonts w:ascii="Times New Roman" w:hAnsi="Times New Roman" w:hint="default"/>
          <w:bCs/>
          <w:sz w:val="24"/>
          <w:szCs w:val="24"/>
        </w:rPr>
        <w:t>inš</w:t>
      </w:r>
      <w:r w:rsidR="005F5BB2">
        <w:rPr>
          <w:rFonts w:ascii="Times New Roman" w:hAnsi="Times New Roman" w:hint="default"/>
          <w:bCs/>
          <w:sz w:val="24"/>
          <w:szCs w:val="24"/>
        </w:rPr>
        <w:t>pektorá</w:t>
      </w:r>
      <w:r w:rsidR="005F5BB2">
        <w:rPr>
          <w:rFonts w:ascii="Times New Roman" w:hAnsi="Times New Roman" w:hint="default"/>
          <w:bCs/>
          <w:sz w:val="24"/>
          <w:szCs w:val="24"/>
        </w:rPr>
        <w:t>tu prá</w:t>
      </w:r>
      <w:r w:rsidR="005F5BB2">
        <w:rPr>
          <w:rFonts w:ascii="Times New Roman" w:hAnsi="Times New Roman" w:hint="default"/>
          <w:bCs/>
          <w:sz w:val="24"/>
          <w:szCs w:val="24"/>
        </w:rPr>
        <w:t xml:space="preserve">ce </w:t>
      </w:r>
      <w:r w:rsidR="00E27764">
        <w:rPr>
          <w:rFonts w:ascii="Times New Roman" w:hAnsi="Times New Roman"/>
          <w:bCs/>
          <w:sz w:val="24"/>
          <w:szCs w:val="24"/>
        </w:rPr>
        <w:t>a </w:t>
      </w:r>
      <w:r w:rsidR="00E27764">
        <w:rPr>
          <w:rFonts w:ascii="Times New Roman" w:hAnsi="Times New Roman" w:hint="default"/>
          <w:bCs/>
          <w:sz w:val="24"/>
          <w:szCs w:val="24"/>
        </w:rPr>
        <w:t>chrá</w:t>
      </w:r>
      <w:r w:rsidR="00E27764">
        <w:rPr>
          <w:rFonts w:ascii="Times New Roman" w:hAnsi="Times New Roman" w:hint="default"/>
          <w:bCs/>
          <w:sz w:val="24"/>
          <w:szCs w:val="24"/>
        </w:rPr>
        <w:t>nené</w:t>
      </w:r>
      <w:r w:rsidR="00E27764">
        <w:rPr>
          <w:rFonts w:ascii="Times New Roman" w:hAnsi="Times New Roman" w:hint="default"/>
          <w:bCs/>
          <w:sz w:val="24"/>
          <w:szCs w:val="24"/>
        </w:rPr>
        <w:t>mu oznamovateľ</w:t>
      </w:r>
      <w:r w:rsidR="00E27764">
        <w:rPr>
          <w:rFonts w:ascii="Times New Roman" w:hAnsi="Times New Roman" w:hint="default"/>
          <w:bCs/>
          <w:sz w:val="24"/>
          <w:szCs w:val="24"/>
        </w:rPr>
        <w:t>ovi</w:t>
      </w:r>
      <w:r w:rsidRPr="004370A8" w:rsidR="00260DA4">
        <w:rPr>
          <w:rFonts w:ascii="Times New Roman" w:hAnsi="Times New Roman"/>
          <w:bCs/>
          <w:sz w:val="24"/>
          <w:szCs w:val="24"/>
        </w:rPr>
        <w:t>.</w:t>
      </w:r>
    </w:p>
    <w:p w:rsidR="00B171B6" w:rsidP="00B570CD">
      <w:pPr>
        <w:pStyle w:val="NoSpacing"/>
        <w:tabs>
          <w:tab w:val="left" w:pos="1800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AE3278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171B6" w:rsidR="00B171B6">
        <w:rPr>
          <w:rFonts w:ascii="Times New Roman" w:hAnsi="Times New Roman"/>
          <w:b/>
          <w:sz w:val="24"/>
          <w:szCs w:val="24"/>
        </w:rPr>
        <w:t>Odmena</w:t>
      </w:r>
    </w:p>
    <w:p w:rsidR="00B171B6" w:rsidRPr="00B171B6" w:rsidP="00B171B6">
      <w:pPr>
        <w:pStyle w:val="NoSpacing"/>
        <w:tabs>
          <w:tab w:val="left" w:pos="1800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B20E6" w:rsidRPr="004370A8" w:rsidP="008B20E6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B20E6" w:rsidRPr="004370A8" w:rsidP="008B20E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B20E6" w:rsidP="008B20E6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Ministerstvo spravodlivosti Slovenskej republiky (ď</w:t>
      </w:r>
      <w:r w:rsidRPr="004370A8">
        <w:rPr>
          <w:rFonts w:ascii="Times New Roman" w:hAnsi="Times New Roman" w:hint="default"/>
          <w:sz w:val="24"/>
          <w:szCs w:val="24"/>
        </w:rPr>
        <w:t>alej len „</w:t>
      </w:r>
      <w:r w:rsidRPr="004370A8">
        <w:rPr>
          <w:rFonts w:ascii="Times New Roman" w:hAnsi="Times New Roman" w:hint="default"/>
          <w:sz w:val="24"/>
          <w:szCs w:val="24"/>
        </w:rPr>
        <w:t>ministerstvo“</w:t>
      </w:r>
      <w:r w:rsidRPr="004370A8">
        <w:rPr>
          <w:rFonts w:ascii="Times New Roman" w:hAnsi="Times New Roman" w:hint="default"/>
          <w:sz w:val="24"/>
          <w:szCs w:val="24"/>
        </w:rPr>
        <w:t>) môž</w:t>
      </w:r>
      <w:r w:rsidRPr="004370A8">
        <w:rPr>
          <w:rFonts w:ascii="Times New Roman" w:hAnsi="Times New Roman" w:hint="default"/>
          <w:sz w:val="24"/>
          <w:szCs w:val="24"/>
        </w:rPr>
        <w:t xml:space="preserve">e </w:t>
      </w:r>
      <w:r w:rsidRPr="000A4C11">
        <w:rPr>
          <w:rFonts w:ascii="Times New Roman" w:hAnsi="Times New Roman" w:hint="default"/>
          <w:sz w:val="24"/>
          <w:szCs w:val="24"/>
        </w:rPr>
        <w:t>poskytnúť</w:t>
      </w:r>
      <w:r w:rsidRPr="000A4C11">
        <w:rPr>
          <w:rFonts w:ascii="Times New Roman" w:hAnsi="Times New Roman" w:hint="default"/>
          <w:sz w:val="24"/>
          <w:szCs w:val="24"/>
        </w:rPr>
        <w:t xml:space="preserve"> oznamova</w:t>
      </w:r>
      <w:r w:rsidRPr="000A4C11">
        <w:rPr>
          <w:rFonts w:ascii="Times New Roman" w:hAnsi="Times New Roman" w:hint="default"/>
          <w:sz w:val="24"/>
          <w:szCs w:val="24"/>
        </w:rPr>
        <w:t>teľ</w:t>
      </w:r>
      <w:r w:rsidRPr="000A4C11">
        <w:rPr>
          <w:rFonts w:ascii="Times New Roman" w:hAnsi="Times New Roman" w:hint="default"/>
          <w:sz w:val="24"/>
          <w:szCs w:val="24"/>
        </w:rPr>
        <w:t>ovi na zá</w:t>
      </w:r>
      <w:r w:rsidRPr="000A4C11">
        <w:rPr>
          <w:rFonts w:ascii="Times New Roman" w:hAnsi="Times New Roman" w:hint="default"/>
          <w:sz w:val="24"/>
          <w:szCs w:val="24"/>
        </w:rPr>
        <w:t>klade je</w:t>
      </w:r>
      <w:r>
        <w:rPr>
          <w:rFonts w:ascii="Times New Roman" w:hAnsi="Times New Roman"/>
          <w:sz w:val="24"/>
          <w:szCs w:val="24"/>
        </w:rPr>
        <w:t>ho</w:t>
      </w:r>
      <w:r w:rsidRPr="000A4C11">
        <w:rPr>
          <w:rFonts w:ascii="Times New Roman" w:hAnsi="Times New Roman" w:hint="default"/>
          <w:sz w:val="24"/>
          <w:szCs w:val="24"/>
        </w:rPr>
        <w:t xml:space="preserve"> ž</w:t>
      </w:r>
      <w:r w:rsidRPr="000A4C11">
        <w:rPr>
          <w:rFonts w:ascii="Times New Roman" w:hAnsi="Times New Roman" w:hint="default"/>
          <w:sz w:val="24"/>
          <w:szCs w:val="24"/>
        </w:rPr>
        <w:t>iadosti odmenu až</w:t>
      </w:r>
      <w:r w:rsidRPr="000A4C11">
        <w:rPr>
          <w:rFonts w:ascii="Times New Roman" w:hAnsi="Times New Roman" w:hint="default"/>
          <w:sz w:val="24"/>
          <w:szCs w:val="24"/>
        </w:rPr>
        <w:t xml:space="preserve"> do výš</w:t>
      </w:r>
      <w:r w:rsidRPr="000A4C11">
        <w:rPr>
          <w:rFonts w:ascii="Times New Roman" w:hAnsi="Times New Roman" w:hint="default"/>
          <w:sz w:val="24"/>
          <w:szCs w:val="24"/>
        </w:rPr>
        <w:t>ky päť</w:t>
      </w:r>
      <w:r w:rsidRPr="000A4C11">
        <w:rPr>
          <w:rFonts w:ascii="Times New Roman" w:hAnsi="Times New Roman" w:hint="default"/>
          <w:sz w:val="24"/>
          <w:szCs w:val="24"/>
        </w:rPr>
        <w:t>desiatná</w:t>
      </w:r>
      <w:r w:rsidRPr="000A4C11">
        <w:rPr>
          <w:rFonts w:ascii="Times New Roman" w:hAnsi="Times New Roman" w:hint="default"/>
          <w:sz w:val="24"/>
          <w:szCs w:val="24"/>
        </w:rPr>
        <w:t>sobku minimá</w:t>
      </w:r>
      <w:r w:rsidRPr="000A4C11">
        <w:rPr>
          <w:rFonts w:ascii="Times New Roman" w:hAnsi="Times New Roman" w:hint="default"/>
          <w:sz w:val="24"/>
          <w:szCs w:val="24"/>
        </w:rPr>
        <w:t>lnej mzdy, ak v trestnom konaní</w:t>
      </w:r>
      <w:r w:rsidRPr="000A4C11">
        <w:rPr>
          <w:rFonts w:ascii="Times New Roman" w:hAnsi="Times New Roman" w:hint="default"/>
          <w:sz w:val="24"/>
          <w:szCs w:val="24"/>
        </w:rPr>
        <w:t xml:space="preserve"> nadobudlo prá</w:t>
      </w:r>
      <w:r w:rsidRPr="000A4C11">
        <w:rPr>
          <w:rFonts w:ascii="Times New Roman" w:hAnsi="Times New Roman" w:hint="default"/>
          <w:sz w:val="24"/>
          <w:szCs w:val="24"/>
        </w:rPr>
        <w:t>voplatnosť</w:t>
      </w:r>
      <w:r w:rsidRPr="000A4C11">
        <w:rPr>
          <w:rFonts w:ascii="Times New Roman" w:hAnsi="Times New Roman" w:hint="default"/>
          <w:sz w:val="24"/>
          <w:szCs w:val="24"/>
        </w:rPr>
        <w:t xml:space="preserve"> rozhodnutie, ktorý</w:t>
      </w:r>
      <w:r w:rsidRPr="000A4C11">
        <w:rPr>
          <w:rFonts w:ascii="Times New Roman" w:hAnsi="Times New Roman" w:hint="default"/>
          <w:sz w:val="24"/>
          <w:szCs w:val="24"/>
        </w:rPr>
        <w:t>m bol pá</w:t>
      </w:r>
      <w:r w:rsidRPr="000A4C11">
        <w:rPr>
          <w:rFonts w:ascii="Times New Roman" w:hAnsi="Times New Roman" w:hint="default"/>
          <w:sz w:val="24"/>
          <w:szCs w:val="24"/>
        </w:rPr>
        <w:t>chateľ</w:t>
      </w:r>
      <w:r w:rsidRPr="000A4C11">
        <w:rPr>
          <w:rFonts w:ascii="Times New Roman" w:hAnsi="Times New Roman" w:hint="default"/>
          <w:sz w:val="24"/>
          <w:szCs w:val="24"/>
        </w:rPr>
        <w:t xml:space="preserve"> uznaný</w:t>
      </w:r>
      <w:r w:rsidRPr="000A4C11">
        <w:rPr>
          <w:rFonts w:ascii="Times New Roman" w:hAnsi="Times New Roman" w:hint="default"/>
          <w:sz w:val="24"/>
          <w:szCs w:val="24"/>
        </w:rPr>
        <w:t xml:space="preserve"> vinný</w:t>
      </w:r>
      <w:r w:rsidRPr="000A4C11">
        <w:rPr>
          <w:rFonts w:ascii="Times New Roman" w:hAnsi="Times New Roman" w:hint="default"/>
          <w:sz w:val="24"/>
          <w:szCs w:val="24"/>
        </w:rPr>
        <w:t>m zo spá</w:t>
      </w:r>
      <w:r w:rsidRPr="000A4C11">
        <w:rPr>
          <w:rFonts w:ascii="Times New Roman" w:hAnsi="Times New Roman" w:hint="default"/>
          <w:sz w:val="24"/>
          <w:szCs w:val="24"/>
        </w:rPr>
        <w:t>chania trestné</w:t>
      </w:r>
      <w:r w:rsidRPr="000A4C11">
        <w:rPr>
          <w:rFonts w:ascii="Times New Roman" w:hAnsi="Times New Roman" w:hint="default"/>
          <w:sz w:val="24"/>
          <w:szCs w:val="24"/>
        </w:rPr>
        <w:t>ho č</w:t>
      </w:r>
      <w:r w:rsidRPr="000A4C11">
        <w:rPr>
          <w:rFonts w:ascii="Times New Roman" w:hAnsi="Times New Roman" w:hint="default"/>
          <w:sz w:val="24"/>
          <w:szCs w:val="24"/>
        </w:rPr>
        <w:t>inu</w:t>
      </w:r>
      <w:r>
        <w:rPr>
          <w:rFonts w:ascii="Times New Roman" w:hAnsi="Times New Roman"/>
          <w:sz w:val="24"/>
          <w:szCs w:val="24"/>
        </w:rPr>
        <w:t>,</w:t>
      </w:r>
      <w:r w:rsidRPr="000A4C11">
        <w:rPr>
          <w:rFonts w:ascii="Times New Roman" w:hAnsi="Times New Roman"/>
          <w:sz w:val="24"/>
          <w:szCs w:val="24"/>
        </w:rPr>
        <w:t xml:space="preserve"> alebo ak v </w:t>
      </w:r>
      <w:r w:rsidRPr="000A4C11">
        <w:rPr>
          <w:rFonts w:ascii="Times New Roman" w:hAnsi="Times New Roman" w:hint="default"/>
          <w:sz w:val="24"/>
          <w:szCs w:val="24"/>
        </w:rPr>
        <w:t>sprá</w:t>
      </w:r>
      <w:r w:rsidRPr="000A4C11">
        <w:rPr>
          <w:rFonts w:ascii="Times New Roman" w:hAnsi="Times New Roman" w:hint="default"/>
          <w:sz w:val="24"/>
          <w:szCs w:val="24"/>
        </w:rPr>
        <w:t>vnom konaní</w:t>
      </w:r>
      <w:r w:rsidR="00E3426F">
        <w:rPr>
          <w:rFonts w:ascii="Times New Roman" w:hAnsi="Times New Roman" w:hint="default"/>
          <w:sz w:val="24"/>
          <w:szCs w:val="24"/>
        </w:rPr>
        <w:t xml:space="preserve"> nadobudlo prá</w:t>
      </w:r>
      <w:r w:rsidR="00E3426F">
        <w:rPr>
          <w:rFonts w:ascii="Times New Roman" w:hAnsi="Times New Roman" w:hint="default"/>
          <w:sz w:val="24"/>
          <w:szCs w:val="24"/>
        </w:rPr>
        <w:t>voplatnosť</w:t>
      </w:r>
      <w:r w:rsidR="00E3426F">
        <w:rPr>
          <w:rFonts w:ascii="Times New Roman" w:hAnsi="Times New Roman" w:hint="default"/>
          <w:sz w:val="24"/>
          <w:szCs w:val="24"/>
        </w:rPr>
        <w:t xml:space="preserve"> rozhodnutie, ktorý</w:t>
      </w:r>
      <w:r w:rsidR="00E3426F">
        <w:rPr>
          <w:rFonts w:ascii="Times New Roman" w:hAnsi="Times New Roman" w:hint="default"/>
          <w:sz w:val="24"/>
          <w:szCs w:val="24"/>
        </w:rPr>
        <w:t>m sa</w:t>
      </w:r>
      <w:r w:rsidRPr="000A4C11">
        <w:rPr>
          <w:rFonts w:ascii="Times New Roman" w:hAnsi="Times New Roman" w:hint="default"/>
          <w:sz w:val="24"/>
          <w:szCs w:val="24"/>
        </w:rPr>
        <w:t xml:space="preserve"> preuká</w:t>
      </w:r>
      <w:r w:rsidRPr="000A4C11">
        <w:rPr>
          <w:rFonts w:ascii="Times New Roman" w:hAnsi="Times New Roman" w:hint="default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>lo</w:t>
      </w:r>
      <w:r w:rsidRPr="000A4C11">
        <w:rPr>
          <w:rFonts w:ascii="Times New Roman" w:hAnsi="Times New Roman" w:hint="default"/>
          <w:sz w:val="24"/>
          <w:szCs w:val="24"/>
        </w:rPr>
        <w:t xml:space="preserve"> spá</w:t>
      </w:r>
      <w:r w:rsidRPr="000A4C11">
        <w:rPr>
          <w:rFonts w:ascii="Times New Roman" w:hAnsi="Times New Roman" w:hint="default"/>
          <w:sz w:val="24"/>
          <w:szCs w:val="24"/>
        </w:rPr>
        <w:t>chanie sprá</w:t>
      </w:r>
      <w:r w:rsidRPr="000A4C11">
        <w:rPr>
          <w:rFonts w:ascii="Times New Roman" w:hAnsi="Times New Roman" w:hint="default"/>
          <w:sz w:val="24"/>
          <w:szCs w:val="24"/>
        </w:rPr>
        <w:t>vneho deliktu.</w:t>
      </w:r>
    </w:p>
    <w:p w:rsidR="00BA784B" w:rsidP="006A230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A784B" w:rsidRPr="000A4C11" w:rsidP="008B20E6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Orgá</w:t>
      </w:r>
      <w:r>
        <w:rPr>
          <w:rFonts w:ascii="Times New Roman" w:hAnsi="Times New Roman" w:hint="default"/>
          <w:sz w:val="24"/>
          <w:szCs w:val="24"/>
        </w:rPr>
        <w:t>n, ktorý</w:t>
      </w:r>
      <w:r>
        <w:rPr>
          <w:rFonts w:ascii="Times New Roman" w:hAnsi="Times New Roman" w:hint="default"/>
          <w:sz w:val="24"/>
          <w:szCs w:val="24"/>
        </w:rPr>
        <w:t xml:space="preserve"> oznamovateľ</w:t>
      </w:r>
      <w:r>
        <w:rPr>
          <w:rFonts w:ascii="Times New Roman" w:hAnsi="Times New Roman" w:hint="default"/>
          <w:sz w:val="24"/>
          <w:szCs w:val="24"/>
        </w:rPr>
        <w:t>ovi zaslal pí</w:t>
      </w:r>
      <w:r>
        <w:rPr>
          <w:rFonts w:ascii="Times New Roman" w:hAnsi="Times New Roman" w:hint="default"/>
          <w:sz w:val="24"/>
          <w:szCs w:val="24"/>
        </w:rPr>
        <w:t>somné</w:t>
      </w:r>
      <w:r>
        <w:rPr>
          <w:rFonts w:ascii="Times New Roman" w:hAnsi="Times New Roman" w:hint="default"/>
          <w:sz w:val="24"/>
          <w:szCs w:val="24"/>
        </w:rPr>
        <w:t xml:space="preserve"> ozná</w:t>
      </w:r>
      <w:r>
        <w:rPr>
          <w:rFonts w:ascii="Times New Roman" w:hAnsi="Times New Roman" w:hint="default"/>
          <w:sz w:val="24"/>
          <w:szCs w:val="24"/>
        </w:rPr>
        <w:t>menie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4 ods. 1 alebo ods. 2 alebo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6 ods. 1 alebo ods. 2, ozná</w:t>
      </w:r>
      <w:r>
        <w:rPr>
          <w:rFonts w:ascii="Times New Roman" w:hAnsi="Times New Roman" w:hint="default"/>
          <w:sz w:val="24"/>
          <w:szCs w:val="24"/>
        </w:rPr>
        <w:t>mi oznamovateľ</w:t>
      </w:r>
      <w:r>
        <w:rPr>
          <w:rFonts w:ascii="Times New Roman" w:hAnsi="Times New Roman" w:hint="default"/>
          <w:sz w:val="24"/>
          <w:szCs w:val="24"/>
        </w:rPr>
        <w:t>ovi nadobudnutie prá</w:t>
      </w:r>
      <w:r>
        <w:rPr>
          <w:rFonts w:ascii="Times New Roman" w:hAnsi="Times New Roman" w:hint="default"/>
          <w:sz w:val="24"/>
          <w:szCs w:val="24"/>
        </w:rPr>
        <w:t>voplatnosti rozhodnutia podľ</w:t>
      </w:r>
      <w:r>
        <w:rPr>
          <w:rFonts w:ascii="Times New Roman" w:hAnsi="Times New Roman" w:hint="default"/>
          <w:sz w:val="24"/>
          <w:szCs w:val="24"/>
        </w:rPr>
        <w:t>a ods</w:t>
      </w:r>
      <w:r>
        <w:rPr>
          <w:rFonts w:ascii="Times New Roman" w:hAnsi="Times New Roman" w:hint="default"/>
          <w:sz w:val="24"/>
          <w:szCs w:val="24"/>
        </w:rPr>
        <w:t>eku 1.</w:t>
      </w:r>
    </w:p>
    <w:p w:rsidR="008B20E6" w:rsidRPr="000A4C11" w:rsidP="008B20E6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B20E6" w:rsidRPr="000A4C11" w:rsidP="008B20E6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 w:hint="default"/>
          <w:sz w:val="24"/>
          <w:szCs w:val="24"/>
        </w:rPr>
        <w:t>Ž</w:t>
      </w:r>
      <w:r w:rsidRPr="000A4C11">
        <w:rPr>
          <w:rFonts w:ascii="Times New Roman" w:hAnsi="Times New Roman" w:hint="default"/>
          <w:sz w:val="24"/>
          <w:szCs w:val="24"/>
        </w:rPr>
        <w:t>iadosť</w:t>
      </w:r>
      <w:r w:rsidRPr="000A4C11">
        <w:rPr>
          <w:rFonts w:ascii="Times New Roman" w:hAnsi="Times New Roman" w:hint="default"/>
          <w:sz w:val="24"/>
          <w:szCs w:val="24"/>
        </w:rPr>
        <w:t xml:space="preserve"> o poskytnutie odmeny podľ</w:t>
      </w:r>
      <w:r w:rsidRPr="000A4C11">
        <w:rPr>
          <w:rFonts w:ascii="Times New Roman" w:hAnsi="Times New Roman" w:hint="default"/>
          <w:sz w:val="24"/>
          <w:szCs w:val="24"/>
        </w:rPr>
        <w:t>a odseku 1 môž</w:t>
      </w:r>
      <w:r w:rsidRPr="000A4C11">
        <w:rPr>
          <w:rFonts w:ascii="Times New Roman" w:hAnsi="Times New Roman" w:hint="default"/>
          <w:sz w:val="24"/>
          <w:szCs w:val="24"/>
        </w:rPr>
        <w:t>e podať</w:t>
      </w:r>
      <w:r w:rsidRPr="000A4C11">
        <w:rPr>
          <w:rFonts w:ascii="Times New Roman" w:hAnsi="Times New Roman" w:hint="default"/>
          <w:sz w:val="24"/>
          <w:szCs w:val="24"/>
        </w:rPr>
        <w:t xml:space="preserve"> oznamovateľ</w:t>
      </w:r>
      <w:r w:rsidRPr="000A4C11">
        <w:rPr>
          <w:rFonts w:ascii="Times New Roman" w:hAnsi="Times New Roman" w:hint="default"/>
          <w:sz w:val="24"/>
          <w:szCs w:val="24"/>
        </w:rPr>
        <w:t xml:space="preserve"> ministerstvu do š</w:t>
      </w:r>
      <w:r w:rsidRPr="000A4C11">
        <w:rPr>
          <w:rFonts w:ascii="Times New Roman" w:hAnsi="Times New Roman" w:hint="default"/>
          <w:sz w:val="24"/>
          <w:szCs w:val="24"/>
        </w:rPr>
        <w:t>iestich mesiacov odo dň</w:t>
      </w:r>
      <w:r w:rsidRPr="000A4C11">
        <w:rPr>
          <w:rFonts w:ascii="Times New Roman" w:hAnsi="Times New Roman" w:hint="default"/>
          <w:sz w:val="24"/>
          <w:szCs w:val="24"/>
        </w:rPr>
        <w:t>a doruč</w:t>
      </w:r>
      <w:r w:rsidRPr="000A4C11">
        <w:rPr>
          <w:rFonts w:ascii="Times New Roman" w:hAnsi="Times New Roman" w:hint="default"/>
          <w:sz w:val="24"/>
          <w:szCs w:val="24"/>
        </w:rPr>
        <w:t>enia ozná</w:t>
      </w:r>
      <w:r w:rsidRPr="000A4C11">
        <w:rPr>
          <w:rFonts w:ascii="Times New Roman" w:hAnsi="Times New Roman" w:hint="default"/>
          <w:sz w:val="24"/>
          <w:szCs w:val="24"/>
        </w:rPr>
        <w:t>menia podľ</w:t>
      </w:r>
      <w:r w:rsidRPr="000A4C11">
        <w:rPr>
          <w:rFonts w:ascii="Times New Roman" w:hAnsi="Times New Roman" w:hint="default"/>
          <w:sz w:val="24"/>
          <w:szCs w:val="24"/>
        </w:rPr>
        <w:t>a odseku 2. Na ž</w:t>
      </w:r>
      <w:r w:rsidRPr="000A4C11">
        <w:rPr>
          <w:rFonts w:ascii="Times New Roman" w:hAnsi="Times New Roman" w:hint="default"/>
          <w:sz w:val="24"/>
          <w:szCs w:val="24"/>
        </w:rPr>
        <w:t>iadosti o poskytnutie odmeny podané</w:t>
      </w:r>
      <w:r w:rsidRPr="000A4C11">
        <w:rPr>
          <w:rFonts w:ascii="Times New Roman" w:hAnsi="Times New Roman" w:hint="default"/>
          <w:sz w:val="24"/>
          <w:szCs w:val="24"/>
        </w:rPr>
        <w:t xml:space="preserve"> po tejto lehote sa </w:t>
      </w:r>
      <w:r>
        <w:rPr>
          <w:rFonts w:ascii="Times New Roman" w:hAnsi="Times New Roman"/>
          <w:sz w:val="24"/>
          <w:szCs w:val="24"/>
        </w:rPr>
        <w:t>ne</w:t>
      </w:r>
      <w:r w:rsidRPr="000A4C11">
        <w:rPr>
          <w:rFonts w:ascii="Times New Roman" w:hAnsi="Times New Roman"/>
          <w:sz w:val="24"/>
          <w:szCs w:val="24"/>
        </w:rPr>
        <w:t>prihliada.</w:t>
      </w:r>
    </w:p>
    <w:p w:rsidR="008B20E6" w:rsidRPr="000A4C11" w:rsidP="008B20E6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B20E6" w:rsidRPr="000A4C11" w:rsidP="008B20E6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 w:hint="default"/>
          <w:sz w:val="24"/>
          <w:szCs w:val="24"/>
        </w:rPr>
        <w:t>Ž</w:t>
      </w:r>
      <w:r w:rsidRPr="000A4C11">
        <w:rPr>
          <w:rFonts w:ascii="Times New Roman" w:hAnsi="Times New Roman" w:hint="default"/>
          <w:sz w:val="24"/>
          <w:szCs w:val="24"/>
        </w:rPr>
        <w:t>iadosť</w:t>
      </w:r>
      <w:r w:rsidRPr="000A4C11">
        <w:rPr>
          <w:rFonts w:ascii="Times New Roman" w:hAnsi="Times New Roman" w:hint="default"/>
          <w:sz w:val="24"/>
          <w:szCs w:val="24"/>
        </w:rPr>
        <w:t xml:space="preserve"> podľ</w:t>
      </w:r>
      <w:r w:rsidRPr="000A4C11">
        <w:rPr>
          <w:rFonts w:ascii="Times New Roman" w:hAnsi="Times New Roman" w:hint="default"/>
          <w:sz w:val="24"/>
          <w:szCs w:val="24"/>
        </w:rPr>
        <w:t>a odseku 1 obsah</w:t>
      </w:r>
      <w:r>
        <w:rPr>
          <w:rFonts w:ascii="Times New Roman" w:hAnsi="Times New Roman"/>
          <w:sz w:val="24"/>
          <w:szCs w:val="24"/>
        </w:rPr>
        <w:t>uj</w:t>
      </w:r>
      <w:r>
        <w:rPr>
          <w:rFonts w:ascii="Times New Roman" w:hAnsi="Times New Roman"/>
          <w:sz w:val="24"/>
          <w:szCs w:val="24"/>
        </w:rPr>
        <w:t>e</w:t>
      </w:r>
      <w:r w:rsidRPr="000A4C11">
        <w:rPr>
          <w:rFonts w:ascii="Times New Roman" w:hAnsi="Times New Roman" w:hint="default"/>
          <w:sz w:val="24"/>
          <w:szCs w:val="24"/>
        </w:rPr>
        <w:t xml:space="preserve"> meno a priezvisko, dá</w:t>
      </w:r>
      <w:r w:rsidRPr="000A4C11">
        <w:rPr>
          <w:rFonts w:ascii="Times New Roman" w:hAnsi="Times New Roman" w:hint="default"/>
          <w:sz w:val="24"/>
          <w:szCs w:val="24"/>
        </w:rPr>
        <w:t>tum narodenia a adresu bydliska oznamovateľ</w:t>
      </w:r>
      <w:r w:rsidRPr="000A4C11"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odô</w:t>
      </w:r>
      <w:r>
        <w:rPr>
          <w:rFonts w:ascii="Times New Roman" w:hAnsi="Times New Roman" w:hint="default"/>
          <w:sz w:val="24"/>
          <w:szCs w:val="24"/>
        </w:rPr>
        <w:t>vodnenie ž</w:t>
      </w:r>
      <w:r>
        <w:rPr>
          <w:rFonts w:ascii="Times New Roman" w:hAnsi="Times New Roman" w:hint="default"/>
          <w:sz w:val="24"/>
          <w:szCs w:val="24"/>
        </w:rPr>
        <w:t>iadosti;</w:t>
      </w:r>
      <w:r w:rsidRPr="000A4C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 </w:t>
      </w:r>
      <w:r>
        <w:rPr>
          <w:rFonts w:ascii="Times New Roman" w:hAnsi="Times New Roman" w:hint="default"/>
          <w:sz w:val="24"/>
          <w:szCs w:val="24"/>
        </w:rPr>
        <w:t>ž</w:t>
      </w:r>
      <w:r>
        <w:rPr>
          <w:rFonts w:ascii="Times New Roman" w:hAnsi="Times New Roman" w:hint="default"/>
          <w:sz w:val="24"/>
          <w:szCs w:val="24"/>
        </w:rPr>
        <w:t>iadosti oznamovateľ</w:t>
      </w:r>
      <w:r>
        <w:rPr>
          <w:rFonts w:ascii="Times New Roman" w:hAnsi="Times New Roman" w:hint="default"/>
          <w:sz w:val="24"/>
          <w:szCs w:val="24"/>
        </w:rPr>
        <w:t xml:space="preserve"> priloží</w:t>
      </w:r>
      <w:r>
        <w:rPr>
          <w:rFonts w:ascii="Times New Roman" w:hAnsi="Times New Roman" w:hint="default"/>
          <w:sz w:val="24"/>
          <w:szCs w:val="24"/>
        </w:rPr>
        <w:t xml:space="preserve"> kó</w:t>
      </w:r>
      <w:r>
        <w:rPr>
          <w:rFonts w:ascii="Times New Roman" w:hAnsi="Times New Roman" w:hint="default"/>
          <w:sz w:val="24"/>
          <w:szCs w:val="24"/>
        </w:rPr>
        <w:t>piu ozná</w:t>
      </w:r>
      <w:r>
        <w:rPr>
          <w:rFonts w:ascii="Times New Roman" w:hAnsi="Times New Roman" w:hint="default"/>
          <w:sz w:val="24"/>
          <w:szCs w:val="24"/>
        </w:rPr>
        <w:t xml:space="preserve">menia </w:t>
      </w:r>
      <w:r w:rsidR="001B05BB">
        <w:rPr>
          <w:rFonts w:ascii="Times New Roman" w:hAnsi="Times New Roman" w:hint="default"/>
          <w:sz w:val="24"/>
          <w:szCs w:val="24"/>
        </w:rPr>
        <w:t>podľ</w:t>
      </w:r>
      <w:r w:rsidR="001B05BB">
        <w:rPr>
          <w:rFonts w:ascii="Times New Roman" w:hAnsi="Times New Roman" w:hint="default"/>
          <w:sz w:val="24"/>
          <w:szCs w:val="24"/>
        </w:rPr>
        <w:t>a odseku 2</w:t>
      </w:r>
      <w:r>
        <w:rPr>
          <w:rFonts w:ascii="Times New Roman" w:hAnsi="Times New Roman"/>
          <w:sz w:val="24"/>
          <w:szCs w:val="24"/>
        </w:rPr>
        <w:t>.</w:t>
      </w:r>
    </w:p>
    <w:p w:rsidR="008B20E6" w:rsidRPr="000A4C11" w:rsidP="008B20E6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B20E6" w:rsidRPr="000A4C11" w:rsidP="008B20E6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 w:hint="default"/>
          <w:sz w:val="24"/>
          <w:szCs w:val="24"/>
        </w:rPr>
        <w:t>Ministerstvo pri rozhodovaní</w:t>
      </w:r>
      <w:r w:rsidRPr="000A4C11">
        <w:rPr>
          <w:rFonts w:ascii="Times New Roman" w:hAnsi="Times New Roman" w:hint="default"/>
          <w:sz w:val="24"/>
          <w:szCs w:val="24"/>
        </w:rPr>
        <w:t xml:space="preserve"> o ž</w:t>
      </w:r>
      <w:r w:rsidRPr="000A4C11">
        <w:rPr>
          <w:rFonts w:ascii="Times New Roman" w:hAnsi="Times New Roman" w:hint="default"/>
          <w:sz w:val="24"/>
          <w:szCs w:val="24"/>
        </w:rPr>
        <w:t>iadosti o poskytnutie odmeny zohľ</w:t>
      </w:r>
      <w:r w:rsidRPr="000A4C11">
        <w:rPr>
          <w:rFonts w:ascii="Times New Roman" w:hAnsi="Times New Roman" w:hint="default"/>
          <w:sz w:val="24"/>
          <w:szCs w:val="24"/>
        </w:rPr>
        <w:t>adní</w:t>
      </w:r>
      <w:r w:rsidRPr="000A4C11">
        <w:rPr>
          <w:rFonts w:ascii="Times New Roman" w:hAnsi="Times New Roman" w:hint="default"/>
          <w:sz w:val="24"/>
          <w:szCs w:val="24"/>
        </w:rPr>
        <w:t xml:space="preserve"> mieru úč</w:t>
      </w:r>
      <w:r w:rsidRPr="000A4C11">
        <w:rPr>
          <w:rFonts w:ascii="Times New Roman" w:hAnsi="Times New Roman" w:hint="default"/>
          <w:sz w:val="24"/>
          <w:szCs w:val="24"/>
        </w:rPr>
        <w:t>asti oznamovateľ</w:t>
      </w:r>
      <w:r w:rsidRPr="000A4C11">
        <w:rPr>
          <w:rFonts w:ascii="Times New Roman" w:hAnsi="Times New Roman" w:hint="default"/>
          <w:sz w:val="24"/>
          <w:szCs w:val="24"/>
        </w:rPr>
        <w:t>a na o</w:t>
      </w:r>
      <w:r w:rsidRPr="000A4C11">
        <w:rPr>
          <w:rFonts w:ascii="Times New Roman" w:hAnsi="Times New Roman" w:hint="default"/>
          <w:sz w:val="24"/>
          <w:szCs w:val="24"/>
        </w:rPr>
        <w:t>bjasnení</w:t>
      </w:r>
      <w:r w:rsidRPr="000A4C11">
        <w:rPr>
          <w:rFonts w:ascii="Times New Roman" w:hAnsi="Times New Roman" w:hint="default"/>
          <w:sz w:val="24"/>
          <w:szCs w:val="24"/>
        </w:rPr>
        <w:t xml:space="preserve"> zá</w:t>
      </w:r>
      <w:r w:rsidRPr="000A4C11">
        <w:rPr>
          <w:rFonts w:ascii="Times New Roman" w:hAnsi="Times New Roman" w:hint="default"/>
          <w:sz w:val="24"/>
          <w:szCs w:val="24"/>
        </w:rPr>
        <w:t>važ</w:t>
      </w:r>
      <w:r w:rsidRPr="000A4C11">
        <w:rPr>
          <w:rFonts w:ascii="Times New Roman" w:hAnsi="Times New Roman" w:hint="default"/>
          <w:sz w:val="24"/>
          <w:szCs w:val="24"/>
        </w:rPr>
        <w:t>nej protispoloč</w:t>
      </w:r>
      <w:r w:rsidRPr="000A4C11">
        <w:rPr>
          <w:rFonts w:ascii="Times New Roman" w:hAnsi="Times New Roman" w:hint="default"/>
          <w:sz w:val="24"/>
          <w:szCs w:val="24"/>
        </w:rPr>
        <w:t>enskej č</w:t>
      </w:r>
      <w:r w:rsidRPr="000A4C11">
        <w:rPr>
          <w:rFonts w:ascii="Times New Roman" w:hAnsi="Times New Roman" w:hint="default"/>
          <w:sz w:val="24"/>
          <w:szCs w:val="24"/>
        </w:rPr>
        <w:t>innosti, zistení</w:t>
      </w:r>
      <w:r w:rsidRPr="000A4C11">
        <w:rPr>
          <w:rFonts w:ascii="Times New Roman" w:hAnsi="Times New Roman" w:hint="default"/>
          <w:sz w:val="24"/>
          <w:szCs w:val="24"/>
        </w:rPr>
        <w:t xml:space="preserve"> alebo usvedč</w:t>
      </w:r>
      <w:r w:rsidRPr="000A4C11">
        <w:rPr>
          <w:rFonts w:ascii="Times New Roman" w:hAnsi="Times New Roman" w:hint="default"/>
          <w:sz w:val="24"/>
          <w:szCs w:val="24"/>
        </w:rPr>
        <w:t>ení</w:t>
      </w:r>
      <w:r w:rsidRPr="000A4C11">
        <w:rPr>
          <w:rFonts w:ascii="Times New Roman" w:hAnsi="Times New Roman" w:hint="default"/>
          <w:sz w:val="24"/>
          <w:szCs w:val="24"/>
        </w:rPr>
        <w:t xml:space="preserve"> jej pá</w:t>
      </w:r>
      <w:r w:rsidRPr="000A4C11">
        <w:rPr>
          <w:rFonts w:ascii="Times New Roman" w:hAnsi="Times New Roman" w:hint="default"/>
          <w:sz w:val="24"/>
          <w:szCs w:val="24"/>
        </w:rPr>
        <w:t>chateľ</w:t>
      </w:r>
      <w:r w:rsidRPr="000A4C11">
        <w:rPr>
          <w:rFonts w:ascii="Times New Roman" w:hAnsi="Times New Roman" w:hint="default"/>
          <w:sz w:val="24"/>
          <w:szCs w:val="24"/>
        </w:rPr>
        <w:t>a a rozsah uchrá</w:t>
      </w:r>
      <w:r w:rsidRPr="000A4C11">
        <w:rPr>
          <w:rFonts w:ascii="Times New Roman" w:hAnsi="Times New Roman" w:hint="default"/>
          <w:sz w:val="24"/>
          <w:szCs w:val="24"/>
        </w:rPr>
        <w:t>nené</w:t>
      </w:r>
      <w:r w:rsidRPr="000A4C11">
        <w:rPr>
          <w:rFonts w:ascii="Times New Roman" w:hAnsi="Times New Roman" w:hint="default"/>
          <w:sz w:val="24"/>
          <w:szCs w:val="24"/>
        </w:rPr>
        <w:t>ho alebo vrá</w:t>
      </w:r>
      <w:r w:rsidRPr="000A4C11">
        <w:rPr>
          <w:rFonts w:ascii="Times New Roman" w:hAnsi="Times New Roman" w:hint="default"/>
          <w:sz w:val="24"/>
          <w:szCs w:val="24"/>
        </w:rPr>
        <w:t>tené</w:t>
      </w:r>
      <w:r w:rsidRPr="000A4C11">
        <w:rPr>
          <w:rFonts w:ascii="Times New Roman" w:hAnsi="Times New Roman" w:hint="default"/>
          <w:sz w:val="24"/>
          <w:szCs w:val="24"/>
        </w:rPr>
        <w:t>ho majetku, ak ho mož</w:t>
      </w:r>
      <w:r w:rsidRPr="000A4C11">
        <w:rPr>
          <w:rFonts w:ascii="Times New Roman" w:hAnsi="Times New Roman" w:hint="default"/>
          <w:sz w:val="24"/>
          <w:szCs w:val="24"/>
        </w:rPr>
        <w:t>no vyčí</w:t>
      </w:r>
      <w:r w:rsidRPr="000A4C11">
        <w:rPr>
          <w:rFonts w:ascii="Times New Roman" w:hAnsi="Times New Roman" w:hint="default"/>
          <w:sz w:val="24"/>
          <w:szCs w:val="24"/>
        </w:rPr>
        <w:t>sliť</w:t>
      </w:r>
      <w:r w:rsidRPr="000A4C11">
        <w:rPr>
          <w:rFonts w:ascii="Times New Roman" w:hAnsi="Times New Roman" w:hint="default"/>
          <w:sz w:val="24"/>
          <w:szCs w:val="24"/>
        </w:rPr>
        <w:t xml:space="preserve">; </w:t>
      </w:r>
      <w:r>
        <w:rPr>
          <w:rFonts w:ascii="Times New Roman" w:hAnsi="Times New Roman" w:hint="default"/>
          <w:sz w:val="24"/>
          <w:szCs w:val="24"/>
        </w:rPr>
        <w:t>na ten úč</w:t>
      </w:r>
      <w:r>
        <w:rPr>
          <w:rFonts w:ascii="Times New Roman" w:hAnsi="Times New Roman" w:hint="default"/>
          <w:sz w:val="24"/>
          <w:szCs w:val="24"/>
        </w:rPr>
        <w:t>el</w:t>
      </w:r>
      <w:r w:rsidRPr="000A4C11">
        <w:rPr>
          <w:rFonts w:ascii="Times New Roman" w:hAnsi="Times New Roman" w:hint="default"/>
          <w:sz w:val="24"/>
          <w:szCs w:val="24"/>
        </w:rPr>
        <w:t xml:space="preserve"> si vyž</w:t>
      </w:r>
      <w:r w:rsidRPr="000A4C11">
        <w:rPr>
          <w:rFonts w:ascii="Times New Roman" w:hAnsi="Times New Roman" w:hint="default"/>
          <w:sz w:val="24"/>
          <w:szCs w:val="24"/>
        </w:rPr>
        <w:t>iada stanovisko prokurá</w:t>
      </w:r>
      <w:r w:rsidRPr="000A4C11">
        <w:rPr>
          <w:rFonts w:ascii="Times New Roman" w:hAnsi="Times New Roman" w:hint="default"/>
          <w:sz w:val="24"/>
          <w:szCs w:val="24"/>
        </w:rPr>
        <w:t>tora</w:t>
      </w:r>
      <w:r>
        <w:rPr>
          <w:rFonts w:ascii="Times New Roman" w:hAnsi="Times New Roman"/>
          <w:sz w:val="24"/>
          <w:szCs w:val="24"/>
        </w:rPr>
        <w:t>,</w:t>
      </w:r>
      <w:r w:rsidRPr="000A4C11">
        <w:rPr>
          <w:rFonts w:ascii="Times New Roman" w:hAnsi="Times New Roman" w:hint="default"/>
          <w:sz w:val="24"/>
          <w:szCs w:val="24"/>
        </w:rPr>
        <w:t xml:space="preserve"> sú</w:t>
      </w:r>
      <w:r w:rsidRPr="000A4C11">
        <w:rPr>
          <w:rFonts w:ascii="Times New Roman" w:hAnsi="Times New Roman" w:hint="default"/>
          <w:sz w:val="24"/>
          <w:szCs w:val="24"/>
        </w:rPr>
        <w:t>du alebo sprá</w:t>
      </w:r>
      <w:r w:rsidRPr="000A4C11">
        <w:rPr>
          <w:rFonts w:ascii="Times New Roman" w:hAnsi="Times New Roman" w:hint="default"/>
          <w:sz w:val="24"/>
          <w:szCs w:val="24"/>
        </w:rPr>
        <w:t>vneho orgá</w:t>
      </w:r>
      <w:r w:rsidRPr="000A4C11">
        <w:rPr>
          <w:rFonts w:ascii="Times New Roman" w:hAnsi="Times New Roman" w:hint="default"/>
          <w:sz w:val="24"/>
          <w:szCs w:val="24"/>
        </w:rPr>
        <w:t>nu</w:t>
      </w:r>
      <w:r>
        <w:rPr>
          <w:rFonts w:ascii="Times New Roman" w:hAnsi="Times New Roman" w:hint="default"/>
          <w:sz w:val="24"/>
          <w:szCs w:val="24"/>
        </w:rPr>
        <w:t>, ktorý</w:t>
      </w:r>
      <w:r>
        <w:rPr>
          <w:rFonts w:ascii="Times New Roman" w:hAnsi="Times New Roman" w:hint="default"/>
          <w:sz w:val="24"/>
          <w:szCs w:val="24"/>
        </w:rPr>
        <w:t xml:space="preserve"> vo veci konal</w:t>
      </w:r>
      <w:r w:rsidRPr="000A4C11">
        <w:rPr>
          <w:rFonts w:ascii="Times New Roman" w:hAnsi="Times New Roman"/>
          <w:sz w:val="24"/>
          <w:szCs w:val="24"/>
        </w:rPr>
        <w:t>.</w:t>
      </w:r>
    </w:p>
    <w:p w:rsidR="008B20E6" w:rsidRPr="004370A8" w:rsidP="008B20E6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B20E6" w:rsidRPr="004370A8" w:rsidP="008B20E6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Minist</w:t>
      </w:r>
      <w:r w:rsidRPr="004370A8">
        <w:rPr>
          <w:rFonts w:ascii="Times New Roman" w:hAnsi="Times New Roman" w:hint="default"/>
          <w:sz w:val="24"/>
          <w:szCs w:val="24"/>
        </w:rPr>
        <w:t>erstvo rozhodne o ž</w:t>
      </w:r>
      <w:r w:rsidRPr="004370A8">
        <w:rPr>
          <w:rFonts w:ascii="Times New Roman" w:hAnsi="Times New Roman" w:hint="default"/>
          <w:sz w:val="24"/>
          <w:szCs w:val="24"/>
        </w:rPr>
        <w:t>iadosti o poskytnutie odmeny do š</w:t>
      </w:r>
      <w:r w:rsidRPr="004370A8">
        <w:rPr>
          <w:rFonts w:ascii="Times New Roman" w:hAnsi="Times New Roman" w:hint="default"/>
          <w:sz w:val="24"/>
          <w:szCs w:val="24"/>
        </w:rPr>
        <w:t>iestich mesiacov odo dň</w:t>
      </w:r>
      <w:r w:rsidRPr="004370A8">
        <w:rPr>
          <w:rFonts w:ascii="Times New Roman" w:hAnsi="Times New Roman" w:hint="default"/>
          <w:sz w:val="24"/>
          <w:szCs w:val="24"/>
        </w:rPr>
        <w:t>a jej doruč</w:t>
      </w:r>
      <w:r w:rsidRPr="004370A8">
        <w:rPr>
          <w:rFonts w:ascii="Times New Roman" w:hAnsi="Times New Roman" w:hint="default"/>
          <w:sz w:val="24"/>
          <w:szCs w:val="24"/>
        </w:rPr>
        <w:t>enia.</w:t>
      </w:r>
    </w:p>
    <w:p w:rsidR="008B20E6" w:rsidRPr="004370A8" w:rsidP="008B20E6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B20E6" w:rsidRPr="000A4C11" w:rsidP="008B20E6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 xml:space="preserve">Na poskytnutie </w:t>
      </w:r>
      <w:r w:rsidRPr="000A4C11">
        <w:rPr>
          <w:rFonts w:ascii="Times New Roman" w:hAnsi="Times New Roman" w:hint="default"/>
          <w:sz w:val="24"/>
          <w:szCs w:val="24"/>
        </w:rPr>
        <w:t>odmeny oznamovateľ</w:t>
      </w:r>
      <w:r w:rsidRPr="000A4C11">
        <w:rPr>
          <w:rFonts w:ascii="Times New Roman" w:hAnsi="Times New Roman" w:hint="default"/>
          <w:sz w:val="24"/>
          <w:szCs w:val="24"/>
        </w:rPr>
        <w:t>ovi nie je prá</w:t>
      </w:r>
      <w:r w:rsidRPr="000A4C11">
        <w:rPr>
          <w:rFonts w:ascii="Times New Roman" w:hAnsi="Times New Roman" w:hint="default"/>
          <w:sz w:val="24"/>
          <w:szCs w:val="24"/>
        </w:rPr>
        <w:t>vny ná</w:t>
      </w:r>
      <w:r w:rsidRPr="000A4C11">
        <w:rPr>
          <w:rFonts w:ascii="Times New Roman" w:hAnsi="Times New Roman" w:hint="default"/>
          <w:sz w:val="24"/>
          <w:szCs w:val="24"/>
        </w:rPr>
        <w:t>rok.</w:t>
      </w:r>
      <w:r>
        <w:rPr>
          <w:rFonts w:ascii="Times New Roman" w:hAnsi="Times New Roman" w:hint="default"/>
          <w:sz w:val="24"/>
          <w:szCs w:val="24"/>
        </w:rPr>
        <w:t xml:space="preserve"> Preskú</w:t>
      </w:r>
      <w:r>
        <w:rPr>
          <w:rFonts w:ascii="Times New Roman" w:hAnsi="Times New Roman" w:hint="default"/>
          <w:sz w:val="24"/>
          <w:szCs w:val="24"/>
        </w:rPr>
        <w:t>manie rozhodnutia ministerstva o </w:t>
      </w:r>
      <w:r>
        <w:rPr>
          <w:rFonts w:ascii="Times New Roman" w:hAnsi="Times New Roman" w:hint="default"/>
          <w:sz w:val="24"/>
          <w:szCs w:val="24"/>
        </w:rPr>
        <w:t>odmene sú</w:t>
      </w:r>
      <w:r>
        <w:rPr>
          <w:rFonts w:ascii="Times New Roman" w:hAnsi="Times New Roman" w:hint="default"/>
          <w:sz w:val="24"/>
          <w:szCs w:val="24"/>
        </w:rPr>
        <w:t>dom je vylúč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.  </w:t>
      </w:r>
    </w:p>
    <w:p w:rsidR="00E3426F" w:rsidRPr="004370A8" w:rsidP="008B20E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B20E6" w:rsidRPr="004370A8" w:rsidP="008B20E6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B20E6" w:rsidRPr="004370A8" w:rsidP="008B20E6">
      <w:pPr>
        <w:pStyle w:val="NoSpacing"/>
        <w:bidi w:val="0"/>
        <w:ind w:left="720"/>
        <w:rPr>
          <w:rFonts w:ascii="Times New Roman" w:hAnsi="Times New Roman"/>
          <w:b/>
          <w:sz w:val="24"/>
          <w:szCs w:val="24"/>
        </w:rPr>
      </w:pPr>
    </w:p>
    <w:p w:rsidR="008B20E6" w:rsidRPr="004370A8" w:rsidP="008B20E6">
      <w:pPr>
        <w:pStyle w:val="NoSpacing"/>
        <w:bidi w:val="0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Zamestnanci ministerstva, ktorí</w:t>
      </w:r>
      <w:r w:rsidRPr="004370A8">
        <w:rPr>
          <w:rFonts w:ascii="Times New Roman" w:hAnsi="Times New Roman" w:hint="default"/>
          <w:sz w:val="24"/>
          <w:szCs w:val="24"/>
        </w:rPr>
        <w:t xml:space="preserve"> roz</w:t>
      </w:r>
      <w:r w:rsidRPr="004370A8">
        <w:rPr>
          <w:rFonts w:ascii="Times New Roman" w:hAnsi="Times New Roman" w:hint="default"/>
          <w:sz w:val="24"/>
          <w:szCs w:val="24"/>
        </w:rPr>
        <w:t>hodujú</w:t>
      </w:r>
      <w:r w:rsidRPr="004370A8">
        <w:rPr>
          <w:rFonts w:ascii="Times New Roman" w:hAnsi="Times New Roman" w:hint="default"/>
          <w:sz w:val="24"/>
          <w:szCs w:val="24"/>
        </w:rPr>
        <w:t xml:space="preserve"> o ž</w:t>
      </w:r>
      <w:r w:rsidRPr="004370A8">
        <w:rPr>
          <w:rFonts w:ascii="Times New Roman" w:hAnsi="Times New Roman" w:hint="default"/>
          <w:sz w:val="24"/>
          <w:szCs w:val="24"/>
        </w:rPr>
        <w:t>iadosti o poskytnutie odmeny</w:t>
      </w:r>
      <w:r>
        <w:rPr>
          <w:rFonts w:ascii="Times New Roman" w:hAnsi="Times New Roman"/>
          <w:sz w:val="24"/>
          <w:szCs w:val="24"/>
        </w:rPr>
        <w:t>,</w:t>
      </w:r>
      <w:r w:rsidRPr="004370A8">
        <w:rPr>
          <w:rFonts w:ascii="Times New Roman" w:hAnsi="Times New Roman" w:hint="default"/>
          <w:sz w:val="24"/>
          <w:szCs w:val="24"/>
        </w:rPr>
        <w:t xml:space="preserve"> sú</w:t>
      </w:r>
      <w:r w:rsidRPr="004370A8">
        <w:rPr>
          <w:rFonts w:ascii="Times New Roman" w:hAnsi="Times New Roman" w:hint="default"/>
          <w:sz w:val="24"/>
          <w:szCs w:val="24"/>
        </w:rPr>
        <w:t xml:space="preserve"> pri preverovaní</w:t>
      </w:r>
      <w:r w:rsidRPr="004370A8">
        <w:rPr>
          <w:rFonts w:ascii="Times New Roman" w:hAnsi="Times New Roman" w:hint="default"/>
          <w:sz w:val="24"/>
          <w:szCs w:val="24"/>
        </w:rPr>
        <w:t xml:space="preserve"> skutoč</w:t>
      </w:r>
      <w:r w:rsidRPr="004370A8">
        <w:rPr>
          <w:rFonts w:ascii="Times New Roman" w:hAnsi="Times New Roman" w:hint="default"/>
          <w:sz w:val="24"/>
          <w:szCs w:val="24"/>
        </w:rPr>
        <w:t>ností</w:t>
      </w:r>
      <w:r w:rsidRPr="004370A8">
        <w:rPr>
          <w:rFonts w:ascii="Times New Roman" w:hAnsi="Times New Roman" w:hint="default"/>
          <w:sz w:val="24"/>
          <w:szCs w:val="24"/>
        </w:rPr>
        <w:t xml:space="preserve"> dô</w:t>
      </w:r>
      <w:r w:rsidRPr="004370A8">
        <w:rPr>
          <w:rFonts w:ascii="Times New Roman" w:hAnsi="Times New Roman" w:hint="default"/>
          <w:sz w:val="24"/>
          <w:szCs w:val="24"/>
        </w:rPr>
        <w:t>lež</w:t>
      </w:r>
      <w:r w:rsidRPr="004370A8">
        <w:rPr>
          <w:rFonts w:ascii="Times New Roman" w:hAnsi="Times New Roman" w:hint="default"/>
          <w:sz w:val="24"/>
          <w:szCs w:val="24"/>
        </w:rPr>
        <w:t>itý</w:t>
      </w:r>
      <w:r w:rsidRPr="004370A8">
        <w:rPr>
          <w:rFonts w:ascii="Times New Roman" w:hAnsi="Times New Roman" w:hint="default"/>
          <w:sz w:val="24"/>
          <w:szCs w:val="24"/>
        </w:rPr>
        <w:t>ch pre rozhodnutie o podanej ž</w:t>
      </w:r>
      <w:r w:rsidRPr="004370A8">
        <w:rPr>
          <w:rFonts w:ascii="Times New Roman" w:hAnsi="Times New Roman" w:hint="default"/>
          <w:sz w:val="24"/>
          <w:szCs w:val="24"/>
        </w:rPr>
        <w:t>iadosti oprá</w:t>
      </w:r>
      <w:r w:rsidRPr="004370A8">
        <w:rPr>
          <w:rFonts w:ascii="Times New Roman" w:hAnsi="Times New Roman" w:hint="default"/>
          <w:sz w:val="24"/>
          <w:szCs w:val="24"/>
        </w:rPr>
        <w:t>vnení</w:t>
      </w:r>
      <w:r w:rsidRPr="004370A8">
        <w:rPr>
          <w:rFonts w:ascii="Times New Roman" w:hAnsi="Times New Roman" w:hint="default"/>
          <w:sz w:val="24"/>
          <w:szCs w:val="24"/>
        </w:rPr>
        <w:t xml:space="preserve"> nahliadať</w:t>
      </w:r>
      <w:r w:rsidRPr="004370A8">
        <w:rPr>
          <w:rFonts w:ascii="Times New Roman" w:hAnsi="Times New Roman" w:hint="default"/>
          <w:sz w:val="24"/>
          <w:szCs w:val="24"/>
        </w:rPr>
        <w:t xml:space="preserve"> do prí</w:t>
      </w:r>
      <w:r w:rsidRPr="004370A8">
        <w:rPr>
          <w:rFonts w:ascii="Times New Roman" w:hAnsi="Times New Roman" w:hint="default"/>
          <w:sz w:val="24"/>
          <w:szCs w:val="24"/>
        </w:rPr>
        <w:t>sluš</w:t>
      </w:r>
      <w:r w:rsidRPr="004370A8">
        <w:rPr>
          <w:rFonts w:ascii="Times New Roman" w:hAnsi="Times New Roman" w:hint="default"/>
          <w:sz w:val="24"/>
          <w:szCs w:val="24"/>
        </w:rPr>
        <w:t>ný</w:t>
      </w:r>
      <w:r w:rsidRPr="004370A8">
        <w:rPr>
          <w:rFonts w:ascii="Times New Roman" w:hAnsi="Times New Roman" w:hint="default"/>
          <w:sz w:val="24"/>
          <w:szCs w:val="24"/>
        </w:rPr>
        <w:t>ch spisov a pož</w:t>
      </w:r>
      <w:r w:rsidRPr="004370A8">
        <w:rPr>
          <w:rFonts w:ascii="Times New Roman" w:hAnsi="Times New Roman" w:hint="default"/>
          <w:sz w:val="24"/>
          <w:szCs w:val="24"/>
        </w:rPr>
        <w:t>adovať</w:t>
      </w:r>
      <w:r w:rsidRPr="004370A8">
        <w:rPr>
          <w:rFonts w:ascii="Times New Roman" w:hAnsi="Times New Roman" w:hint="default"/>
          <w:sz w:val="24"/>
          <w:szCs w:val="24"/>
        </w:rPr>
        <w:t xml:space="preserve"> od orgá</w:t>
      </w:r>
      <w:r w:rsidRPr="004370A8">
        <w:rPr>
          <w:rFonts w:ascii="Times New Roman" w:hAnsi="Times New Roman" w:hint="default"/>
          <w:sz w:val="24"/>
          <w:szCs w:val="24"/>
        </w:rPr>
        <w:t>nov č</w:t>
      </w:r>
      <w:r w:rsidRPr="004370A8">
        <w:rPr>
          <w:rFonts w:ascii="Times New Roman" w:hAnsi="Times New Roman" w:hint="default"/>
          <w:sz w:val="24"/>
          <w:szCs w:val="24"/>
        </w:rPr>
        <w:t>inný</w:t>
      </w:r>
      <w:r w:rsidRPr="004370A8">
        <w:rPr>
          <w:rFonts w:ascii="Times New Roman" w:hAnsi="Times New Roman" w:hint="default"/>
          <w:sz w:val="24"/>
          <w:szCs w:val="24"/>
        </w:rPr>
        <w:t>ch v trestnom konaní</w:t>
      </w:r>
      <w:r w:rsidRPr="004370A8">
        <w:rPr>
          <w:rFonts w:ascii="Times New Roman" w:hAnsi="Times New Roman" w:hint="default"/>
          <w:sz w:val="24"/>
          <w:szCs w:val="24"/>
        </w:rPr>
        <w:t>, sú</w:t>
      </w:r>
      <w:r w:rsidRPr="004370A8">
        <w:rPr>
          <w:rFonts w:ascii="Times New Roman" w:hAnsi="Times New Roman" w:hint="default"/>
          <w:sz w:val="24"/>
          <w:szCs w:val="24"/>
        </w:rPr>
        <w:t>dov a sprá</w:t>
      </w:r>
      <w:r w:rsidRPr="004370A8">
        <w:rPr>
          <w:rFonts w:ascii="Times New Roman" w:hAnsi="Times New Roman" w:hint="default"/>
          <w:sz w:val="24"/>
          <w:szCs w:val="24"/>
        </w:rPr>
        <w:t>vnych orgá</w:t>
      </w:r>
      <w:r w:rsidRPr="004370A8">
        <w:rPr>
          <w:rFonts w:ascii="Times New Roman" w:hAnsi="Times New Roman" w:hint="default"/>
          <w:sz w:val="24"/>
          <w:szCs w:val="24"/>
        </w:rPr>
        <w:t>nov súč</w:t>
      </w:r>
      <w:r w:rsidRPr="004370A8">
        <w:rPr>
          <w:rFonts w:ascii="Times New Roman" w:hAnsi="Times New Roman" w:hint="default"/>
          <w:sz w:val="24"/>
          <w:szCs w:val="24"/>
        </w:rPr>
        <w:t>innosť</w:t>
      </w:r>
      <w:r w:rsidRPr="004370A8">
        <w:rPr>
          <w:rFonts w:ascii="Times New Roman" w:hAnsi="Times New Roman" w:hint="default"/>
          <w:sz w:val="24"/>
          <w:szCs w:val="24"/>
        </w:rPr>
        <w:t xml:space="preserve"> pri zí</w:t>
      </w:r>
      <w:r w:rsidRPr="004370A8">
        <w:rPr>
          <w:rFonts w:ascii="Times New Roman" w:hAnsi="Times New Roman" w:hint="default"/>
          <w:sz w:val="24"/>
          <w:szCs w:val="24"/>
        </w:rPr>
        <w:t>skava</w:t>
      </w:r>
      <w:r w:rsidRPr="004370A8">
        <w:rPr>
          <w:rFonts w:ascii="Times New Roman" w:hAnsi="Times New Roman" w:hint="default"/>
          <w:sz w:val="24"/>
          <w:szCs w:val="24"/>
        </w:rPr>
        <w:t>ní</w:t>
      </w:r>
      <w:r w:rsidRPr="004370A8">
        <w:rPr>
          <w:rFonts w:ascii="Times New Roman" w:hAnsi="Times New Roman" w:hint="default"/>
          <w:sz w:val="24"/>
          <w:szCs w:val="24"/>
        </w:rPr>
        <w:t xml:space="preserve"> informá</w:t>
      </w:r>
      <w:r w:rsidRPr="004370A8">
        <w:rPr>
          <w:rFonts w:ascii="Times New Roman" w:hAnsi="Times New Roman" w:hint="default"/>
          <w:sz w:val="24"/>
          <w:szCs w:val="24"/>
        </w:rPr>
        <w:t>cií</w:t>
      </w:r>
      <w:r w:rsidRPr="004370A8">
        <w:rPr>
          <w:rFonts w:ascii="Times New Roman" w:hAnsi="Times New Roman" w:hint="default"/>
          <w:sz w:val="24"/>
          <w:szCs w:val="24"/>
        </w:rPr>
        <w:t>, ktoré</w:t>
      </w:r>
      <w:r w:rsidRPr="004370A8">
        <w:rPr>
          <w:rFonts w:ascii="Times New Roman" w:hAnsi="Times New Roman" w:hint="default"/>
          <w:sz w:val="24"/>
          <w:szCs w:val="24"/>
        </w:rPr>
        <w:t xml:space="preserve"> sú</w:t>
      </w:r>
      <w:r w:rsidRPr="004370A8">
        <w:rPr>
          <w:rFonts w:ascii="Times New Roman" w:hAnsi="Times New Roman" w:hint="default"/>
          <w:sz w:val="24"/>
          <w:szCs w:val="24"/>
        </w:rPr>
        <w:t xml:space="preserve"> nevyhnutné</w:t>
      </w:r>
      <w:r w:rsidRPr="004370A8">
        <w:rPr>
          <w:rFonts w:ascii="Times New Roman" w:hAnsi="Times New Roman" w:hint="default"/>
          <w:sz w:val="24"/>
          <w:szCs w:val="24"/>
        </w:rPr>
        <w:t xml:space="preserve"> na vydanie rozhodnutia o poskytnutí</w:t>
      </w:r>
      <w:r w:rsidRPr="004370A8">
        <w:rPr>
          <w:rFonts w:ascii="Times New Roman" w:hAnsi="Times New Roman" w:hint="default"/>
          <w:sz w:val="24"/>
          <w:szCs w:val="24"/>
        </w:rPr>
        <w:t xml:space="preserve"> odmeny.</w:t>
      </w:r>
    </w:p>
    <w:p w:rsidR="008D2796" w:rsidP="0037012A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D1C5B" w:rsidP="0037012A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370A8" w:rsidR="0037012A">
        <w:rPr>
          <w:rFonts w:ascii="Times New Roman" w:hAnsi="Times New Roman" w:hint="default"/>
          <w:b/>
          <w:sz w:val="24"/>
          <w:szCs w:val="24"/>
        </w:rPr>
        <w:t>Vnú</w:t>
      </w:r>
      <w:r w:rsidRPr="004370A8" w:rsidR="0037012A">
        <w:rPr>
          <w:rFonts w:ascii="Times New Roman" w:hAnsi="Times New Roman" w:hint="default"/>
          <w:b/>
          <w:sz w:val="24"/>
          <w:szCs w:val="24"/>
        </w:rPr>
        <w:t>torný</w:t>
      </w:r>
      <w:r w:rsidRPr="004370A8" w:rsidR="0037012A">
        <w:rPr>
          <w:rFonts w:ascii="Times New Roman" w:hAnsi="Times New Roman" w:hint="default"/>
          <w:b/>
          <w:sz w:val="24"/>
          <w:szCs w:val="24"/>
        </w:rPr>
        <w:t xml:space="preserve"> systé</w:t>
      </w:r>
      <w:r w:rsidRPr="004370A8" w:rsidR="0037012A">
        <w:rPr>
          <w:rFonts w:ascii="Times New Roman" w:hAnsi="Times New Roman" w:hint="default"/>
          <w:b/>
          <w:sz w:val="24"/>
          <w:szCs w:val="24"/>
        </w:rPr>
        <w:t>m vybavovania podnetov</w:t>
      </w:r>
    </w:p>
    <w:p w:rsidR="0037012A" w:rsidRPr="004370A8" w:rsidP="0037012A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6C6A32" w:rsidRPr="004370A8" w:rsidP="00F90994">
      <w:pPr>
        <w:pStyle w:val="NoSpacing"/>
        <w:numPr>
          <w:numId w:val="11"/>
        </w:numPr>
        <w:bidi w:val="0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6C6A32" w:rsidRPr="004370A8" w:rsidP="006C6A3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BA0EAB" w:rsidRPr="004370A8" w:rsidP="00F90994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8E02E5">
        <w:rPr>
          <w:rFonts w:ascii="Times New Roman" w:hAnsi="Times New Roman" w:hint="default"/>
          <w:sz w:val="24"/>
          <w:szCs w:val="24"/>
        </w:rPr>
        <w:t>Zamestná</w:t>
      </w:r>
      <w:r w:rsidR="008E02E5">
        <w:rPr>
          <w:rFonts w:ascii="Times New Roman" w:hAnsi="Times New Roman" w:hint="default"/>
          <w:sz w:val="24"/>
          <w:szCs w:val="24"/>
        </w:rPr>
        <w:t>vateľ</w:t>
      </w:r>
      <w:r w:rsidR="008E02E5">
        <w:rPr>
          <w:rFonts w:ascii="Times New Roman" w:hAnsi="Times New Roman" w:hint="default"/>
          <w:sz w:val="24"/>
          <w:szCs w:val="24"/>
        </w:rPr>
        <w:t>, ktorý</w:t>
      </w:r>
      <w:r w:rsidR="008E02E5">
        <w:rPr>
          <w:rFonts w:ascii="Times New Roman" w:hAnsi="Times New Roman" w:hint="default"/>
          <w:sz w:val="24"/>
          <w:szCs w:val="24"/>
        </w:rPr>
        <w:t xml:space="preserve"> </w:t>
      </w:r>
      <w:r w:rsidR="00A2453B">
        <w:rPr>
          <w:rFonts w:ascii="Times New Roman" w:hAnsi="Times New Roman" w:hint="default"/>
          <w:sz w:val="24"/>
          <w:szCs w:val="24"/>
        </w:rPr>
        <w:t>zamestná</w:t>
      </w:r>
      <w:r w:rsidR="00A2453B">
        <w:rPr>
          <w:rFonts w:ascii="Times New Roman" w:hAnsi="Times New Roman" w:hint="default"/>
          <w:sz w:val="24"/>
          <w:szCs w:val="24"/>
        </w:rPr>
        <w:t>va </w:t>
      </w:r>
      <w:r w:rsidR="008E02E5">
        <w:rPr>
          <w:rFonts w:ascii="Times New Roman" w:hAnsi="Times New Roman"/>
          <w:sz w:val="24"/>
          <w:szCs w:val="24"/>
        </w:rPr>
        <w:t>najmenej 50 zamestnancov, a </w:t>
      </w:r>
      <w:r w:rsidR="008E02E5">
        <w:rPr>
          <w:rFonts w:ascii="Times New Roman" w:hAnsi="Times New Roman" w:hint="default"/>
          <w:sz w:val="24"/>
          <w:szCs w:val="24"/>
        </w:rPr>
        <w:t>zamestná</w:t>
      </w:r>
      <w:r w:rsidR="008E02E5">
        <w:rPr>
          <w:rFonts w:ascii="Times New Roman" w:hAnsi="Times New Roman" w:hint="default"/>
          <w:sz w:val="24"/>
          <w:szCs w:val="24"/>
        </w:rPr>
        <w:t>vateľ</w:t>
      </w:r>
      <w:r w:rsidR="008E02E5">
        <w:rPr>
          <w:rFonts w:ascii="Times New Roman" w:hAnsi="Times New Roman" w:hint="default"/>
          <w:sz w:val="24"/>
          <w:szCs w:val="24"/>
        </w:rPr>
        <w:t>, ktorý</w:t>
      </w:r>
      <w:r w:rsidR="008E02E5">
        <w:rPr>
          <w:rFonts w:ascii="Times New Roman" w:hAnsi="Times New Roman" w:hint="default"/>
          <w:sz w:val="24"/>
          <w:szCs w:val="24"/>
        </w:rPr>
        <w:t xml:space="preserve"> je orgá</w:t>
      </w:r>
      <w:r w:rsidR="008E02E5">
        <w:rPr>
          <w:rFonts w:ascii="Times New Roman" w:hAnsi="Times New Roman" w:hint="default"/>
          <w:sz w:val="24"/>
          <w:szCs w:val="24"/>
        </w:rPr>
        <w:t xml:space="preserve">nom verejnej moci, </w:t>
      </w:r>
      <w:r w:rsidRPr="004370A8" w:rsidR="00692EFA">
        <w:rPr>
          <w:rFonts w:ascii="Times New Roman" w:hAnsi="Times New Roman" w:hint="default"/>
          <w:sz w:val="24"/>
          <w:szCs w:val="24"/>
        </w:rPr>
        <w:t>je povinný</w:t>
      </w:r>
      <w:r w:rsidRPr="004370A8" w:rsidR="00692EFA">
        <w:rPr>
          <w:rFonts w:ascii="Times New Roman" w:hAnsi="Times New Roman" w:hint="default"/>
          <w:sz w:val="24"/>
          <w:szCs w:val="24"/>
        </w:rPr>
        <w:t xml:space="preserve"> </w:t>
      </w:r>
      <w:r w:rsidRPr="004370A8" w:rsidR="00510587">
        <w:rPr>
          <w:rFonts w:ascii="Times New Roman" w:hAnsi="Times New Roman" w:hint="default"/>
          <w:sz w:val="24"/>
          <w:szCs w:val="24"/>
        </w:rPr>
        <w:t>urč</w:t>
      </w:r>
      <w:r w:rsidRPr="004370A8" w:rsidR="00510587">
        <w:rPr>
          <w:rFonts w:ascii="Times New Roman" w:hAnsi="Times New Roman" w:hint="default"/>
          <w:sz w:val="24"/>
          <w:szCs w:val="24"/>
        </w:rPr>
        <w:t>iť</w:t>
      </w:r>
      <w:r w:rsidRPr="004370A8" w:rsidR="00510587">
        <w:rPr>
          <w:rFonts w:ascii="Times New Roman" w:hAnsi="Times New Roman" w:hint="default"/>
          <w:sz w:val="24"/>
          <w:szCs w:val="24"/>
        </w:rPr>
        <w:t xml:space="preserve"> </w:t>
      </w:r>
      <w:r w:rsidRPr="004370A8" w:rsidR="0075763C">
        <w:rPr>
          <w:rFonts w:ascii="Times New Roman" w:hAnsi="Times New Roman" w:hint="default"/>
          <w:sz w:val="24"/>
          <w:szCs w:val="24"/>
        </w:rPr>
        <w:t>osobitnú</w:t>
      </w:r>
      <w:r w:rsidRPr="004370A8" w:rsidR="0075763C">
        <w:rPr>
          <w:rFonts w:ascii="Times New Roman" w:hAnsi="Times New Roman" w:hint="default"/>
          <w:sz w:val="24"/>
          <w:szCs w:val="24"/>
        </w:rPr>
        <w:t xml:space="preserve"> org</w:t>
      </w:r>
      <w:r w:rsidRPr="004370A8" w:rsidR="0075763C">
        <w:rPr>
          <w:rFonts w:ascii="Times New Roman" w:hAnsi="Times New Roman" w:hint="default"/>
          <w:sz w:val="24"/>
          <w:szCs w:val="24"/>
        </w:rPr>
        <w:t>anizač</w:t>
      </w:r>
      <w:r w:rsidRPr="004370A8" w:rsidR="0075763C">
        <w:rPr>
          <w:rFonts w:ascii="Times New Roman" w:hAnsi="Times New Roman" w:hint="default"/>
          <w:sz w:val="24"/>
          <w:szCs w:val="24"/>
        </w:rPr>
        <w:t>nú</w:t>
      </w:r>
      <w:r w:rsidRPr="004370A8" w:rsidR="0075763C">
        <w:rPr>
          <w:rFonts w:ascii="Times New Roman" w:hAnsi="Times New Roman" w:hint="default"/>
          <w:sz w:val="24"/>
          <w:szCs w:val="24"/>
        </w:rPr>
        <w:t xml:space="preserve"> zlož</w:t>
      </w:r>
      <w:r w:rsidRPr="004370A8" w:rsidR="0075763C">
        <w:rPr>
          <w:rFonts w:ascii="Times New Roman" w:hAnsi="Times New Roman" w:hint="default"/>
          <w:sz w:val="24"/>
          <w:szCs w:val="24"/>
        </w:rPr>
        <w:t xml:space="preserve">ku alebo </w:t>
      </w:r>
      <w:r w:rsidRPr="004370A8" w:rsidR="00510587">
        <w:rPr>
          <w:rFonts w:ascii="Times New Roman" w:hAnsi="Times New Roman"/>
          <w:sz w:val="24"/>
          <w:szCs w:val="24"/>
        </w:rPr>
        <w:t xml:space="preserve">osobu </w:t>
      </w:r>
      <w:r w:rsidRPr="004370A8" w:rsidR="0075763C">
        <w:rPr>
          <w:rFonts w:ascii="Times New Roman" w:hAnsi="Times New Roman" w:hint="default"/>
          <w:sz w:val="24"/>
          <w:szCs w:val="24"/>
        </w:rPr>
        <w:t>(ď</w:t>
      </w:r>
      <w:r w:rsidRPr="004370A8" w:rsidR="0075763C">
        <w:rPr>
          <w:rFonts w:ascii="Times New Roman" w:hAnsi="Times New Roman" w:hint="default"/>
          <w:sz w:val="24"/>
          <w:szCs w:val="24"/>
        </w:rPr>
        <w:t>alej len „</w:t>
      </w:r>
      <w:r w:rsidRPr="004370A8" w:rsidR="0075763C">
        <w:rPr>
          <w:rFonts w:ascii="Times New Roman" w:hAnsi="Times New Roman" w:hint="default"/>
          <w:sz w:val="24"/>
          <w:szCs w:val="24"/>
        </w:rPr>
        <w:t>zodpovedná</w:t>
      </w:r>
      <w:r w:rsidRPr="004370A8" w:rsidR="0075763C">
        <w:rPr>
          <w:rFonts w:ascii="Times New Roman" w:hAnsi="Times New Roman" w:hint="default"/>
          <w:sz w:val="24"/>
          <w:szCs w:val="24"/>
        </w:rPr>
        <w:t xml:space="preserve"> osoba“</w:t>
      </w:r>
      <w:r w:rsidRPr="004370A8" w:rsidR="0075763C">
        <w:rPr>
          <w:rFonts w:ascii="Times New Roman" w:hAnsi="Times New Roman" w:hint="default"/>
          <w:sz w:val="24"/>
          <w:szCs w:val="24"/>
        </w:rPr>
        <w:t>)</w:t>
      </w:r>
      <w:r w:rsidRPr="004370A8" w:rsidR="008C46A5">
        <w:rPr>
          <w:rFonts w:ascii="Times New Roman" w:hAnsi="Times New Roman" w:hint="default"/>
          <w:sz w:val="24"/>
          <w:szCs w:val="24"/>
        </w:rPr>
        <w:t>, ktorá</w:t>
      </w:r>
      <w:r w:rsidRPr="004370A8" w:rsidR="00510587">
        <w:rPr>
          <w:rFonts w:ascii="Times New Roman" w:hAnsi="Times New Roman"/>
          <w:sz w:val="24"/>
          <w:szCs w:val="24"/>
        </w:rPr>
        <w:t xml:space="preserve"> </w:t>
      </w:r>
      <w:r w:rsidRPr="004370A8" w:rsidR="0032122C">
        <w:rPr>
          <w:rFonts w:ascii="Times New Roman" w:hAnsi="Times New Roman" w:hint="default"/>
          <w:sz w:val="24"/>
          <w:szCs w:val="24"/>
        </w:rPr>
        <w:t>plní</w:t>
      </w:r>
      <w:r w:rsidRPr="004370A8" w:rsidR="0032122C">
        <w:rPr>
          <w:rFonts w:ascii="Times New Roman" w:hAnsi="Times New Roman" w:hint="default"/>
          <w:sz w:val="24"/>
          <w:szCs w:val="24"/>
        </w:rPr>
        <w:t xml:space="preserve"> ú</w:t>
      </w:r>
      <w:r w:rsidRPr="004370A8" w:rsidR="0032122C">
        <w:rPr>
          <w:rFonts w:ascii="Times New Roman" w:hAnsi="Times New Roman" w:hint="default"/>
          <w:sz w:val="24"/>
          <w:szCs w:val="24"/>
        </w:rPr>
        <w:t>lohy zamestná</w:t>
      </w:r>
      <w:r w:rsidRPr="004370A8" w:rsidR="0032122C">
        <w:rPr>
          <w:rFonts w:ascii="Times New Roman" w:hAnsi="Times New Roman" w:hint="default"/>
          <w:sz w:val="24"/>
          <w:szCs w:val="24"/>
        </w:rPr>
        <w:t>vateľ</w:t>
      </w:r>
      <w:r w:rsidRPr="004370A8" w:rsidR="0032122C">
        <w:rPr>
          <w:rFonts w:ascii="Times New Roman" w:hAnsi="Times New Roman" w:hint="default"/>
          <w:sz w:val="24"/>
          <w:szCs w:val="24"/>
        </w:rPr>
        <w:t>a podľ</w:t>
      </w:r>
      <w:r w:rsidRPr="004370A8" w:rsidR="0032122C">
        <w:rPr>
          <w:rFonts w:ascii="Times New Roman" w:hAnsi="Times New Roman" w:hint="default"/>
          <w:sz w:val="24"/>
          <w:szCs w:val="24"/>
        </w:rPr>
        <w:t>a</w:t>
      </w:r>
      <w:r w:rsidRPr="004370A8" w:rsidR="00DE4B22">
        <w:rPr>
          <w:rFonts w:ascii="Times New Roman" w:hAnsi="Times New Roman"/>
          <w:sz w:val="24"/>
          <w:szCs w:val="24"/>
        </w:rPr>
        <w:t xml:space="preserve"> </w:t>
      </w:r>
      <w:r w:rsidRPr="004370A8" w:rsidR="00F93BE9">
        <w:rPr>
          <w:rFonts w:ascii="Times New Roman" w:hAnsi="Times New Roman" w:hint="default"/>
          <w:sz w:val="24"/>
          <w:szCs w:val="24"/>
        </w:rPr>
        <w:t>odsekov 4 až</w:t>
      </w:r>
      <w:r w:rsidRPr="004370A8" w:rsidR="00F93BE9">
        <w:rPr>
          <w:rFonts w:ascii="Times New Roman" w:hAnsi="Times New Roman" w:hint="default"/>
          <w:sz w:val="24"/>
          <w:szCs w:val="24"/>
        </w:rPr>
        <w:t xml:space="preserve"> </w:t>
      </w:r>
      <w:r w:rsidR="00A2453B">
        <w:rPr>
          <w:rFonts w:ascii="Times New Roman" w:hAnsi="Times New Roman"/>
          <w:sz w:val="24"/>
          <w:szCs w:val="24"/>
        </w:rPr>
        <w:t>7</w:t>
      </w:r>
      <w:r w:rsidRPr="004370A8" w:rsidR="00F93BE9">
        <w:rPr>
          <w:rFonts w:ascii="Times New Roman" w:hAnsi="Times New Roman" w:hint="default"/>
          <w:sz w:val="24"/>
          <w:szCs w:val="24"/>
        </w:rPr>
        <w:t xml:space="preserve"> a §</w:t>
      </w:r>
      <w:r w:rsidRPr="004370A8" w:rsidR="00F93BE9">
        <w:rPr>
          <w:rFonts w:ascii="Times New Roman" w:hAnsi="Times New Roman" w:hint="default"/>
          <w:sz w:val="24"/>
          <w:szCs w:val="24"/>
        </w:rPr>
        <w:t xml:space="preserve"> 1</w:t>
      </w:r>
      <w:r w:rsidR="00A2453B">
        <w:rPr>
          <w:rFonts w:ascii="Times New Roman" w:hAnsi="Times New Roman"/>
          <w:sz w:val="24"/>
          <w:szCs w:val="24"/>
        </w:rPr>
        <w:t>2</w:t>
      </w:r>
      <w:r w:rsidRPr="004370A8" w:rsidR="004850DC">
        <w:rPr>
          <w:rFonts w:ascii="Times New Roman" w:hAnsi="Times New Roman"/>
          <w:sz w:val="24"/>
          <w:szCs w:val="24"/>
        </w:rPr>
        <w:t>;</w:t>
      </w:r>
      <w:r w:rsidRPr="004370A8" w:rsidR="00510587">
        <w:rPr>
          <w:rFonts w:ascii="Times New Roman" w:hAnsi="Times New Roman"/>
          <w:sz w:val="24"/>
          <w:szCs w:val="24"/>
        </w:rPr>
        <w:t xml:space="preserve"> </w:t>
      </w:r>
      <w:r w:rsidRPr="004370A8" w:rsidR="00BB57D0">
        <w:rPr>
          <w:rFonts w:ascii="Times New Roman" w:hAnsi="Times New Roman" w:hint="default"/>
          <w:sz w:val="24"/>
          <w:szCs w:val="24"/>
        </w:rPr>
        <w:t>na zá</w:t>
      </w:r>
      <w:r w:rsidRPr="004370A8" w:rsidR="00BB57D0">
        <w:rPr>
          <w:rFonts w:ascii="Times New Roman" w:hAnsi="Times New Roman" w:hint="default"/>
          <w:sz w:val="24"/>
          <w:szCs w:val="24"/>
        </w:rPr>
        <w:t>klade zmluvy so zamestná</w:t>
      </w:r>
      <w:r w:rsidRPr="004370A8" w:rsidR="00BB57D0">
        <w:rPr>
          <w:rFonts w:ascii="Times New Roman" w:hAnsi="Times New Roman" w:hint="default"/>
          <w:sz w:val="24"/>
          <w:szCs w:val="24"/>
        </w:rPr>
        <w:t>vateľ</w:t>
      </w:r>
      <w:r w:rsidRPr="004370A8" w:rsidR="00BB57D0">
        <w:rPr>
          <w:rFonts w:ascii="Times New Roman" w:hAnsi="Times New Roman" w:hint="default"/>
          <w:sz w:val="24"/>
          <w:szCs w:val="24"/>
        </w:rPr>
        <w:t>om môž</w:t>
      </w:r>
      <w:r w:rsidRPr="004370A8" w:rsidR="00BB57D0">
        <w:rPr>
          <w:rFonts w:ascii="Times New Roman" w:hAnsi="Times New Roman" w:hint="default"/>
          <w:sz w:val="24"/>
          <w:szCs w:val="24"/>
        </w:rPr>
        <w:t>e byť</w:t>
      </w:r>
      <w:r w:rsidRPr="004370A8" w:rsidR="00BB57D0">
        <w:rPr>
          <w:rFonts w:ascii="Times New Roman" w:hAnsi="Times New Roman" w:hint="default"/>
          <w:sz w:val="24"/>
          <w:szCs w:val="24"/>
        </w:rPr>
        <w:t xml:space="preserve"> </w:t>
      </w:r>
      <w:r w:rsidRPr="004370A8" w:rsidR="0032122C">
        <w:rPr>
          <w:rFonts w:ascii="Times New Roman" w:hAnsi="Times New Roman"/>
          <w:sz w:val="24"/>
          <w:szCs w:val="24"/>
        </w:rPr>
        <w:t>zodpovednou</w:t>
      </w:r>
      <w:r w:rsidRPr="004370A8" w:rsidR="004850DC">
        <w:rPr>
          <w:rFonts w:ascii="Times New Roman" w:hAnsi="Times New Roman"/>
          <w:sz w:val="24"/>
          <w:szCs w:val="24"/>
        </w:rPr>
        <w:t xml:space="preserve"> osob</w:t>
      </w:r>
      <w:r w:rsidRPr="004370A8" w:rsidR="0032122C">
        <w:rPr>
          <w:rFonts w:ascii="Times New Roman" w:hAnsi="Times New Roman"/>
          <w:sz w:val="24"/>
          <w:szCs w:val="24"/>
        </w:rPr>
        <w:t>ou aj o</w:t>
      </w:r>
      <w:r w:rsidRPr="004370A8" w:rsidR="00BB57D0">
        <w:rPr>
          <w:rFonts w:ascii="Times New Roman" w:hAnsi="Times New Roman" w:hint="default"/>
          <w:sz w:val="24"/>
          <w:szCs w:val="24"/>
        </w:rPr>
        <w:t>soba, ktorá</w:t>
      </w:r>
      <w:r w:rsidRPr="004370A8" w:rsidR="00BB57D0">
        <w:rPr>
          <w:rFonts w:ascii="Times New Roman" w:hAnsi="Times New Roman" w:hint="default"/>
          <w:sz w:val="24"/>
          <w:szCs w:val="24"/>
        </w:rPr>
        <w:t xml:space="preserve"> nie je zamestnancom</w:t>
      </w:r>
      <w:r w:rsidRPr="004370A8" w:rsidR="004850DC">
        <w:rPr>
          <w:rFonts w:ascii="Times New Roman" w:hAnsi="Times New Roman"/>
          <w:sz w:val="24"/>
          <w:szCs w:val="24"/>
        </w:rPr>
        <w:t>.</w:t>
      </w:r>
      <w:r w:rsidRPr="004370A8" w:rsidR="006A24E3">
        <w:rPr>
          <w:rFonts w:ascii="Times New Roman" w:hAnsi="Times New Roman" w:hint="default"/>
          <w:sz w:val="24"/>
          <w:szCs w:val="24"/>
        </w:rPr>
        <w:t xml:space="preserve"> Zodpovedná</w:t>
      </w:r>
      <w:r w:rsidRPr="004370A8" w:rsidR="006A24E3">
        <w:rPr>
          <w:rFonts w:ascii="Times New Roman" w:hAnsi="Times New Roman" w:hint="default"/>
          <w:sz w:val="24"/>
          <w:szCs w:val="24"/>
        </w:rPr>
        <w:t xml:space="preserve"> osoba, ktorú</w:t>
      </w:r>
      <w:r w:rsidRPr="004370A8" w:rsidR="006A24E3">
        <w:rPr>
          <w:rFonts w:ascii="Times New Roman" w:hAnsi="Times New Roman" w:hint="default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>u</w:t>
      </w:r>
      <w:r w:rsidRPr="004370A8" w:rsidR="006A24E3">
        <w:rPr>
          <w:rFonts w:ascii="Times New Roman" w:hAnsi="Times New Roman" w:hint="default"/>
          <w:sz w:val="24"/>
          <w:szCs w:val="24"/>
        </w:rPr>
        <w:t>rč</w:t>
      </w:r>
      <w:r w:rsidRPr="004370A8" w:rsidR="006A24E3">
        <w:rPr>
          <w:rFonts w:ascii="Times New Roman" w:hAnsi="Times New Roman" w:hint="default"/>
          <w:sz w:val="24"/>
          <w:szCs w:val="24"/>
        </w:rPr>
        <w:t>il org</w:t>
      </w:r>
      <w:r w:rsidRPr="004370A8" w:rsidR="006A24E3">
        <w:rPr>
          <w:rFonts w:ascii="Times New Roman" w:hAnsi="Times New Roman" w:hint="default"/>
          <w:sz w:val="24"/>
          <w:szCs w:val="24"/>
        </w:rPr>
        <w:t>á</w:t>
      </w:r>
      <w:r w:rsidRPr="004370A8" w:rsidR="006A24E3">
        <w:rPr>
          <w:rFonts w:ascii="Times New Roman" w:hAnsi="Times New Roman" w:hint="default"/>
          <w:sz w:val="24"/>
          <w:szCs w:val="24"/>
        </w:rPr>
        <w:t>n verejnej moci, plní</w:t>
      </w:r>
      <w:r w:rsidRPr="004370A8" w:rsidR="006A24E3">
        <w:rPr>
          <w:rFonts w:ascii="Times New Roman" w:hAnsi="Times New Roman" w:hint="default"/>
          <w:sz w:val="24"/>
          <w:szCs w:val="24"/>
        </w:rPr>
        <w:t xml:space="preserve"> ú</w:t>
      </w:r>
      <w:r w:rsidRPr="004370A8" w:rsidR="006A24E3">
        <w:rPr>
          <w:rFonts w:ascii="Times New Roman" w:hAnsi="Times New Roman" w:hint="default"/>
          <w:sz w:val="24"/>
          <w:szCs w:val="24"/>
        </w:rPr>
        <w:t>lohy podľ</w:t>
      </w:r>
      <w:r w:rsidRPr="004370A8" w:rsidR="006A24E3">
        <w:rPr>
          <w:rFonts w:ascii="Times New Roman" w:hAnsi="Times New Roman" w:hint="default"/>
          <w:sz w:val="24"/>
          <w:szCs w:val="24"/>
        </w:rPr>
        <w:t xml:space="preserve">a </w:t>
      </w:r>
      <w:r w:rsidRPr="004370A8" w:rsidR="00F93BE9">
        <w:rPr>
          <w:rFonts w:ascii="Times New Roman" w:hAnsi="Times New Roman" w:hint="default"/>
          <w:sz w:val="24"/>
          <w:szCs w:val="24"/>
        </w:rPr>
        <w:t>odsekov 4 až</w:t>
      </w:r>
      <w:r w:rsidRPr="004370A8" w:rsidR="00F93BE9">
        <w:rPr>
          <w:rFonts w:ascii="Times New Roman" w:hAnsi="Times New Roman" w:hint="default"/>
          <w:sz w:val="24"/>
          <w:szCs w:val="24"/>
        </w:rPr>
        <w:t xml:space="preserve"> </w:t>
      </w:r>
      <w:r w:rsidR="002700E3">
        <w:rPr>
          <w:rFonts w:ascii="Times New Roman" w:hAnsi="Times New Roman"/>
          <w:sz w:val="24"/>
          <w:szCs w:val="24"/>
        </w:rPr>
        <w:t>7</w:t>
      </w:r>
      <w:r w:rsidRPr="004370A8" w:rsidR="006A24E3">
        <w:rPr>
          <w:rFonts w:ascii="Times New Roman" w:hAnsi="Times New Roman"/>
          <w:sz w:val="24"/>
          <w:szCs w:val="24"/>
        </w:rPr>
        <w:t xml:space="preserve"> </w:t>
      </w:r>
      <w:r w:rsidRPr="004370A8" w:rsidR="00F93BE9">
        <w:rPr>
          <w:rFonts w:ascii="Times New Roman" w:hAnsi="Times New Roman" w:hint="default"/>
          <w:sz w:val="24"/>
          <w:szCs w:val="24"/>
        </w:rPr>
        <w:t>a §</w:t>
      </w:r>
      <w:r w:rsidRPr="004370A8" w:rsidR="00F93BE9">
        <w:rPr>
          <w:rFonts w:ascii="Times New Roman" w:hAnsi="Times New Roman" w:hint="default"/>
          <w:sz w:val="24"/>
          <w:szCs w:val="24"/>
        </w:rPr>
        <w:t xml:space="preserve"> 1</w:t>
      </w:r>
      <w:r w:rsidR="002700E3">
        <w:rPr>
          <w:rFonts w:ascii="Times New Roman" w:hAnsi="Times New Roman"/>
          <w:sz w:val="24"/>
          <w:szCs w:val="24"/>
        </w:rPr>
        <w:t>2</w:t>
      </w:r>
      <w:r w:rsidRPr="004370A8" w:rsidR="00F93BE9">
        <w:rPr>
          <w:rFonts w:ascii="Times New Roman" w:hAnsi="Times New Roman"/>
          <w:sz w:val="24"/>
          <w:szCs w:val="24"/>
        </w:rPr>
        <w:t xml:space="preserve"> </w:t>
      </w:r>
      <w:r w:rsidRPr="004370A8" w:rsidR="006A24E3">
        <w:rPr>
          <w:rFonts w:ascii="Times New Roman" w:hAnsi="Times New Roman" w:hint="default"/>
          <w:sz w:val="24"/>
          <w:szCs w:val="24"/>
        </w:rPr>
        <w:t>aj vo vzť</w:t>
      </w:r>
      <w:r w:rsidRPr="004370A8" w:rsidR="006A24E3">
        <w:rPr>
          <w:rFonts w:ascii="Times New Roman" w:hAnsi="Times New Roman" w:hint="default"/>
          <w:sz w:val="24"/>
          <w:szCs w:val="24"/>
        </w:rPr>
        <w:t>ahu k rozpoč</w:t>
      </w:r>
      <w:r w:rsidRPr="004370A8" w:rsidR="006A24E3">
        <w:rPr>
          <w:rFonts w:ascii="Times New Roman" w:hAnsi="Times New Roman" w:hint="default"/>
          <w:sz w:val="24"/>
          <w:szCs w:val="24"/>
        </w:rPr>
        <w:t>tov</w:t>
      </w:r>
      <w:r w:rsidRPr="004370A8" w:rsidR="00FF1A10">
        <w:rPr>
          <w:rFonts w:ascii="Times New Roman" w:hAnsi="Times New Roman"/>
          <w:sz w:val="24"/>
          <w:szCs w:val="24"/>
        </w:rPr>
        <w:t>ej</w:t>
      </w:r>
      <w:r w:rsidRPr="004370A8" w:rsidR="006A24E3">
        <w:rPr>
          <w:rFonts w:ascii="Times New Roman" w:hAnsi="Times New Roman" w:hint="default"/>
          <w:sz w:val="24"/>
          <w:szCs w:val="24"/>
        </w:rPr>
        <w:t xml:space="preserve"> organizá</w:t>
      </w:r>
      <w:r w:rsidRPr="004370A8" w:rsidR="006A24E3">
        <w:rPr>
          <w:rFonts w:ascii="Times New Roman" w:hAnsi="Times New Roman" w:hint="default"/>
          <w:sz w:val="24"/>
          <w:szCs w:val="24"/>
        </w:rPr>
        <w:t>ci</w:t>
      </w:r>
      <w:r w:rsidRPr="004370A8" w:rsidR="00FF1A10">
        <w:rPr>
          <w:rFonts w:ascii="Times New Roman" w:hAnsi="Times New Roman"/>
          <w:sz w:val="24"/>
          <w:szCs w:val="24"/>
        </w:rPr>
        <w:t>i</w:t>
      </w:r>
      <w:r w:rsidRPr="004370A8" w:rsidR="006A24E3">
        <w:rPr>
          <w:rFonts w:ascii="Times New Roman" w:hAnsi="Times New Roman"/>
          <w:sz w:val="24"/>
          <w:szCs w:val="24"/>
        </w:rPr>
        <w:t xml:space="preserve"> a</w:t>
      </w:r>
      <w:r w:rsidRPr="004370A8" w:rsidR="00FF1A10">
        <w:rPr>
          <w:rFonts w:ascii="Times New Roman" w:hAnsi="Times New Roman"/>
          <w:sz w:val="24"/>
          <w:szCs w:val="24"/>
        </w:rPr>
        <w:t>lebo</w:t>
      </w:r>
      <w:r w:rsidRPr="004370A8" w:rsidR="006A24E3">
        <w:rPr>
          <w:rFonts w:ascii="Times New Roman" w:hAnsi="Times New Roman" w:hint="default"/>
          <w:sz w:val="24"/>
          <w:szCs w:val="24"/>
        </w:rPr>
        <w:t xml:space="preserve"> prí</w:t>
      </w:r>
      <w:r w:rsidRPr="004370A8" w:rsidR="006A24E3">
        <w:rPr>
          <w:rFonts w:ascii="Times New Roman" w:hAnsi="Times New Roman" w:hint="default"/>
          <w:sz w:val="24"/>
          <w:szCs w:val="24"/>
        </w:rPr>
        <w:t>spevkov</w:t>
      </w:r>
      <w:r w:rsidRPr="004370A8" w:rsidR="00FF1A10">
        <w:rPr>
          <w:rFonts w:ascii="Times New Roman" w:hAnsi="Times New Roman"/>
          <w:sz w:val="24"/>
          <w:szCs w:val="24"/>
        </w:rPr>
        <w:t>ej</w:t>
      </w:r>
      <w:r w:rsidRPr="004370A8" w:rsidR="006A24E3">
        <w:rPr>
          <w:rFonts w:ascii="Times New Roman" w:hAnsi="Times New Roman" w:hint="default"/>
          <w:sz w:val="24"/>
          <w:szCs w:val="24"/>
        </w:rPr>
        <w:t xml:space="preserve"> organizá</w:t>
      </w:r>
      <w:r w:rsidRPr="004370A8" w:rsidR="006A24E3">
        <w:rPr>
          <w:rFonts w:ascii="Times New Roman" w:hAnsi="Times New Roman" w:hint="default"/>
          <w:sz w:val="24"/>
          <w:szCs w:val="24"/>
        </w:rPr>
        <w:t>ci</w:t>
      </w:r>
      <w:r w:rsidRPr="004370A8" w:rsidR="00FF1A10">
        <w:rPr>
          <w:rFonts w:ascii="Times New Roman" w:hAnsi="Times New Roman"/>
          <w:sz w:val="24"/>
          <w:szCs w:val="24"/>
        </w:rPr>
        <w:t>i</w:t>
      </w:r>
      <w:r w:rsidRPr="004370A8" w:rsidR="006A24E3">
        <w:rPr>
          <w:rFonts w:ascii="Times New Roman" w:hAnsi="Times New Roman" w:hint="default"/>
          <w:sz w:val="24"/>
          <w:szCs w:val="24"/>
        </w:rPr>
        <w:t>, ktoré</w:t>
      </w:r>
      <w:r w:rsidRPr="004370A8" w:rsidR="006A24E3">
        <w:rPr>
          <w:rFonts w:ascii="Times New Roman" w:hAnsi="Times New Roman" w:hint="default"/>
          <w:sz w:val="24"/>
          <w:szCs w:val="24"/>
        </w:rPr>
        <w:t xml:space="preserve"> sú</w:t>
      </w:r>
      <w:r w:rsidRPr="004370A8" w:rsidR="006A24E3">
        <w:rPr>
          <w:rFonts w:ascii="Times New Roman" w:hAnsi="Times New Roman" w:hint="default"/>
          <w:sz w:val="24"/>
          <w:szCs w:val="24"/>
        </w:rPr>
        <w:t xml:space="preserve"> v je</w:t>
      </w:r>
      <w:r w:rsidR="00F81D3E">
        <w:rPr>
          <w:rFonts w:ascii="Times New Roman" w:hAnsi="Times New Roman"/>
          <w:sz w:val="24"/>
          <w:szCs w:val="24"/>
        </w:rPr>
        <w:t>ho</w:t>
      </w:r>
      <w:r w:rsidRPr="004370A8" w:rsidR="006A24E3">
        <w:rPr>
          <w:rFonts w:ascii="Times New Roman" w:hAnsi="Times New Roman" w:hint="default"/>
          <w:sz w:val="24"/>
          <w:szCs w:val="24"/>
        </w:rPr>
        <w:t xml:space="preserve"> zriaď</w:t>
      </w:r>
      <w:r w:rsidRPr="004370A8" w:rsidR="006A24E3">
        <w:rPr>
          <w:rFonts w:ascii="Times New Roman" w:hAnsi="Times New Roman" w:hint="default"/>
          <w:sz w:val="24"/>
          <w:szCs w:val="24"/>
        </w:rPr>
        <w:t>ovateľ</w:t>
      </w:r>
      <w:r w:rsidRPr="004370A8" w:rsidR="006A24E3">
        <w:rPr>
          <w:rFonts w:ascii="Times New Roman" w:hAnsi="Times New Roman" w:hint="default"/>
          <w:sz w:val="24"/>
          <w:szCs w:val="24"/>
        </w:rPr>
        <w:t>skej pô</w:t>
      </w:r>
      <w:r w:rsidRPr="004370A8" w:rsidR="006A24E3">
        <w:rPr>
          <w:rFonts w:ascii="Times New Roman" w:hAnsi="Times New Roman" w:hint="default"/>
          <w:sz w:val="24"/>
          <w:szCs w:val="24"/>
        </w:rPr>
        <w:t>sobnosti</w:t>
      </w:r>
      <w:r w:rsidRPr="004370A8" w:rsidR="00FF1A10">
        <w:rPr>
          <w:rFonts w:ascii="Times New Roman" w:hAnsi="Times New Roman"/>
          <w:sz w:val="24"/>
          <w:szCs w:val="24"/>
        </w:rPr>
        <w:t>,</w:t>
      </w:r>
      <w:r w:rsidRPr="004370A8" w:rsidR="006A24E3">
        <w:rPr>
          <w:rFonts w:ascii="Times New Roman" w:hAnsi="Times New Roman"/>
          <w:sz w:val="24"/>
          <w:szCs w:val="24"/>
        </w:rPr>
        <w:t> </w:t>
      </w:r>
      <w:r w:rsidRPr="004370A8" w:rsidR="006A24E3">
        <w:rPr>
          <w:rFonts w:ascii="Times New Roman" w:hAnsi="Times New Roman" w:hint="default"/>
          <w:sz w:val="24"/>
          <w:szCs w:val="24"/>
        </w:rPr>
        <w:t>vo vzť</w:t>
      </w:r>
      <w:r w:rsidRPr="004370A8" w:rsidR="006A24E3">
        <w:rPr>
          <w:rFonts w:ascii="Times New Roman" w:hAnsi="Times New Roman" w:hint="default"/>
          <w:sz w:val="24"/>
          <w:szCs w:val="24"/>
        </w:rPr>
        <w:t>ahu k š</w:t>
      </w:r>
      <w:r w:rsidRPr="004370A8" w:rsidR="006A24E3">
        <w:rPr>
          <w:rFonts w:ascii="Times New Roman" w:hAnsi="Times New Roman" w:hint="default"/>
          <w:sz w:val="24"/>
          <w:szCs w:val="24"/>
        </w:rPr>
        <w:t>tá</w:t>
      </w:r>
      <w:r w:rsidRPr="004370A8" w:rsidR="006A24E3">
        <w:rPr>
          <w:rFonts w:ascii="Times New Roman" w:hAnsi="Times New Roman" w:hint="default"/>
          <w:sz w:val="24"/>
          <w:szCs w:val="24"/>
        </w:rPr>
        <w:t>tn</w:t>
      </w:r>
      <w:r w:rsidRPr="004370A8" w:rsidR="00FF1A10">
        <w:rPr>
          <w:rFonts w:ascii="Times New Roman" w:hAnsi="Times New Roman"/>
          <w:sz w:val="24"/>
          <w:szCs w:val="24"/>
        </w:rPr>
        <w:t>emu</w:t>
      </w:r>
      <w:r w:rsidRPr="004370A8" w:rsidR="006A24E3">
        <w:rPr>
          <w:rFonts w:ascii="Times New Roman" w:hAnsi="Times New Roman"/>
          <w:sz w:val="24"/>
          <w:szCs w:val="24"/>
        </w:rPr>
        <w:t xml:space="preserve"> podnik</w:t>
      </w:r>
      <w:r w:rsidRPr="004370A8" w:rsidR="00FF1A10">
        <w:rPr>
          <w:rFonts w:ascii="Times New Roman" w:hAnsi="Times New Roman" w:hint="default"/>
          <w:sz w:val="24"/>
          <w:szCs w:val="24"/>
        </w:rPr>
        <w:t>u, ktoré</w:t>
      </w:r>
      <w:r w:rsidRPr="004370A8" w:rsidR="00FF1A10">
        <w:rPr>
          <w:rFonts w:ascii="Times New Roman" w:hAnsi="Times New Roman" w:hint="default"/>
          <w:sz w:val="24"/>
          <w:szCs w:val="24"/>
        </w:rPr>
        <w:t>ho je zakladateľ</w:t>
      </w:r>
      <w:r w:rsidRPr="004370A8" w:rsidR="00FF1A10">
        <w:rPr>
          <w:rFonts w:ascii="Times New Roman" w:hAnsi="Times New Roman" w:hint="default"/>
          <w:sz w:val="24"/>
          <w:szCs w:val="24"/>
        </w:rPr>
        <w:t>om</w:t>
      </w:r>
      <w:r w:rsidR="00333DE6">
        <w:rPr>
          <w:rFonts w:ascii="Times New Roman" w:hAnsi="Times New Roman"/>
          <w:sz w:val="24"/>
          <w:szCs w:val="24"/>
        </w:rPr>
        <w:t>,</w:t>
      </w:r>
      <w:r w:rsidRPr="004370A8" w:rsidR="006A24E3">
        <w:rPr>
          <w:rFonts w:ascii="Times New Roman" w:hAnsi="Times New Roman"/>
          <w:sz w:val="24"/>
          <w:szCs w:val="24"/>
        </w:rPr>
        <w:t xml:space="preserve"> a </w:t>
      </w:r>
      <w:r w:rsidRPr="004370A8" w:rsidR="00FF1A10">
        <w:rPr>
          <w:rFonts w:ascii="Times New Roman" w:hAnsi="Times New Roman" w:hint="default"/>
          <w:sz w:val="24"/>
          <w:szCs w:val="24"/>
        </w:rPr>
        <w:t>vo vzť</w:t>
      </w:r>
      <w:r w:rsidRPr="004370A8" w:rsidR="00FF1A10">
        <w:rPr>
          <w:rFonts w:ascii="Times New Roman" w:hAnsi="Times New Roman" w:hint="default"/>
          <w:sz w:val="24"/>
          <w:szCs w:val="24"/>
        </w:rPr>
        <w:t xml:space="preserve">ahu k </w:t>
      </w:r>
      <w:r w:rsidRPr="004370A8" w:rsidR="006A24E3">
        <w:rPr>
          <w:rFonts w:ascii="Times New Roman" w:hAnsi="Times New Roman"/>
          <w:sz w:val="24"/>
          <w:szCs w:val="24"/>
        </w:rPr>
        <w:t>akciov</w:t>
      </w:r>
      <w:r w:rsidRPr="004370A8" w:rsidR="00FF1A10">
        <w:rPr>
          <w:rFonts w:ascii="Times New Roman" w:hAnsi="Times New Roman"/>
          <w:sz w:val="24"/>
          <w:szCs w:val="24"/>
        </w:rPr>
        <w:t>ej</w:t>
      </w:r>
      <w:r w:rsidRPr="004370A8" w:rsidR="006A24E3">
        <w:rPr>
          <w:rFonts w:ascii="Times New Roman" w:hAnsi="Times New Roman" w:hint="default"/>
          <w:sz w:val="24"/>
          <w:szCs w:val="24"/>
        </w:rPr>
        <w:t xml:space="preserve"> spoloč</w:t>
      </w:r>
      <w:r w:rsidRPr="004370A8" w:rsidR="006A24E3">
        <w:rPr>
          <w:rFonts w:ascii="Times New Roman" w:hAnsi="Times New Roman" w:hint="default"/>
          <w:sz w:val="24"/>
          <w:szCs w:val="24"/>
        </w:rPr>
        <w:t xml:space="preserve">nosti so 100 % </w:t>
      </w:r>
      <w:r w:rsidR="00075CCD">
        <w:rPr>
          <w:rFonts w:ascii="Times New Roman" w:hAnsi="Times New Roman"/>
          <w:sz w:val="24"/>
          <w:szCs w:val="24"/>
        </w:rPr>
        <w:t xml:space="preserve">majetkovou </w:t>
      </w:r>
      <w:r w:rsidRPr="004370A8" w:rsidR="006A24E3">
        <w:rPr>
          <w:rFonts w:ascii="Times New Roman" w:hAnsi="Times New Roman" w:hint="default"/>
          <w:sz w:val="24"/>
          <w:szCs w:val="24"/>
        </w:rPr>
        <w:t>úč</w:t>
      </w:r>
      <w:r w:rsidRPr="004370A8" w:rsidR="006A24E3">
        <w:rPr>
          <w:rFonts w:ascii="Times New Roman" w:hAnsi="Times New Roman" w:hint="default"/>
          <w:sz w:val="24"/>
          <w:szCs w:val="24"/>
        </w:rPr>
        <w:t>asť</w:t>
      </w:r>
      <w:r w:rsidRPr="004370A8" w:rsidR="006A24E3">
        <w:rPr>
          <w:rFonts w:ascii="Times New Roman" w:hAnsi="Times New Roman" w:hint="default"/>
          <w:sz w:val="24"/>
          <w:szCs w:val="24"/>
        </w:rPr>
        <w:t>ou š</w:t>
      </w:r>
      <w:r w:rsidRPr="004370A8" w:rsidR="006A24E3">
        <w:rPr>
          <w:rFonts w:ascii="Times New Roman" w:hAnsi="Times New Roman" w:hint="default"/>
          <w:sz w:val="24"/>
          <w:szCs w:val="24"/>
        </w:rPr>
        <w:t>tá</w:t>
      </w:r>
      <w:r w:rsidRPr="004370A8" w:rsidR="006A24E3">
        <w:rPr>
          <w:rFonts w:ascii="Times New Roman" w:hAnsi="Times New Roman" w:hint="default"/>
          <w:sz w:val="24"/>
          <w:szCs w:val="24"/>
        </w:rPr>
        <w:t>tu</w:t>
      </w:r>
      <w:r w:rsidRPr="004370A8" w:rsidR="00FF1A10">
        <w:rPr>
          <w:rFonts w:ascii="Times New Roman" w:hAnsi="Times New Roman" w:hint="default"/>
          <w:sz w:val="24"/>
          <w:szCs w:val="24"/>
        </w:rPr>
        <w:t>, ku ktorej vykoná</w:t>
      </w:r>
      <w:r w:rsidRPr="004370A8" w:rsidR="00FF1A10">
        <w:rPr>
          <w:rFonts w:ascii="Times New Roman" w:hAnsi="Times New Roman" w:hint="default"/>
          <w:sz w:val="24"/>
          <w:szCs w:val="24"/>
        </w:rPr>
        <w:t>va akcioná</w:t>
      </w:r>
      <w:r w:rsidRPr="004370A8" w:rsidR="00FF1A10">
        <w:rPr>
          <w:rFonts w:ascii="Times New Roman" w:hAnsi="Times New Roman" w:hint="default"/>
          <w:sz w:val="24"/>
          <w:szCs w:val="24"/>
        </w:rPr>
        <w:t>rske prá</w:t>
      </w:r>
      <w:r w:rsidRPr="004370A8" w:rsidR="00FF1A10">
        <w:rPr>
          <w:rFonts w:ascii="Times New Roman" w:hAnsi="Times New Roman" w:hint="default"/>
          <w:sz w:val="24"/>
          <w:szCs w:val="24"/>
        </w:rPr>
        <w:t>va</w:t>
      </w:r>
      <w:r w:rsidR="0091775E">
        <w:rPr>
          <w:rFonts w:ascii="Times New Roman" w:hAnsi="Times New Roman" w:hint="default"/>
          <w:sz w:val="24"/>
          <w:szCs w:val="24"/>
        </w:rPr>
        <w:t>, ak tieto prá</w:t>
      </w:r>
      <w:r w:rsidR="0091775E">
        <w:rPr>
          <w:rFonts w:ascii="Times New Roman" w:hAnsi="Times New Roman" w:hint="default"/>
          <w:sz w:val="24"/>
          <w:szCs w:val="24"/>
        </w:rPr>
        <w:t>vnické</w:t>
      </w:r>
      <w:r w:rsidR="0091775E">
        <w:rPr>
          <w:rFonts w:ascii="Times New Roman" w:hAnsi="Times New Roman" w:hint="default"/>
          <w:sz w:val="24"/>
          <w:szCs w:val="24"/>
        </w:rPr>
        <w:t xml:space="preserve"> osoby </w:t>
      </w:r>
      <w:r w:rsidR="00A2453B">
        <w:rPr>
          <w:rFonts w:ascii="Times New Roman" w:hAnsi="Times New Roman" w:hint="default"/>
          <w:sz w:val="24"/>
          <w:szCs w:val="24"/>
        </w:rPr>
        <w:t>zamestná</w:t>
      </w:r>
      <w:r w:rsidR="00A2453B">
        <w:rPr>
          <w:rFonts w:ascii="Times New Roman" w:hAnsi="Times New Roman" w:hint="default"/>
          <w:sz w:val="24"/>
          <w:szCs w:val="24"/>
        </w:rPr>
        <w:t>vajú</w:t>
      </w:r>
      <w:r w:rsidR="00A2453B">
        <w:rPr>
          <w:rFonts w:ascii="Times New Roman" w:hAnsi="Times New Roman" w:hint="default"/>
          <w:sz w:val="24"/>
          <w:szCs w:val="24"/>
        </w:rPr>
        <w:t xml:space="preserve"> </w:t>
      </w:r>
      <w:r w:rsidR="0091775E">
        <w:rPr>
          <w:rFonts w:ascii="Times New Roman" w:hAnsi="Times New Roman" w:hint="default"/>
          <w:sz w:val="24"/>
          <w:szCs w:val="24"/>
        </w:rPr>
        <w:t>menej ako 50 zamestnancov; orgá</w:t>
      </w:r>
      <w:r w:rsidR="0091775E">
        <w:rPr>
          <w:rFonts w:ascii="Times New Roman" w:hAnsi="Times New Roman" w:hint="default"/>
          <w:sz w:val="24"/>
          <w:szCs w:val="24"/>
        </w:rPr>
        <w:t>n verejnej moci môž</w:t>
      </w:r>
      <w:r w:rsidR="0091775E">
        <w:rPr>
          <w:rFonts w:ascii="Times New Roman" w:hAnsi="Times New Roman" w:hint="default"/>
          <w:sz w:val="24"/>
          <w:szCs w:val="24"/>
        </w:rPr>
        <w:t>e urč</w:t>
      </w:r>
      <w:r w:rsidR="0091775E">
        <w:rPr>
          <w:rFonts w:ascii="Times New Roman" w:hAnsi="Times New Roman" w:hint="default"/>
          <w:sz w:val="24"/>
          <w:szCs w:val="24"/>
        </w:rPr>
        <w:t>iť</w:t>
      </w:r>
      <w:r w:rsidR="0091775E">
        <w:rPr>
          <w:rFonts w:ascii="Times New Roman" w:hAnsi="Times New Roman" w:hint="default"/>
          <w:sz w:val="24"/>
          <w:szCs w:val="24"/>
        </w:rPr>
        <w:t>, ž</w:t>
      </w:r>
      <w:r w:rsidR="0091775E">
        <w:rPr>
          <w:rFonts w:ascii="Times New Roman" w:hAnsi="Times New Roman" w:hint="default"/>
          <w:sz w:val="24"/>
          <w:szCs w:val="24"/>
        </w:rPr>
        <w:t xml:space="preserve">e bude </w:t>
      </w:r>
      <w:r w:rsidR="002700E3">
        <w:rPr>
          <w:rFonts w:ascii="Times New Roman" w:hAnsi="Times New Roman" w:hint="default"/>
          <w:sz w:val="24"/>
          <w:szCs w:val="24"/>
        </w:rPr>
        <w:t>plniť</w:t>
      </w:r>
      <w:r w:rsidR="002700E3">
        <w:rPr>
          <w:rFonts w:ascii="Times New Roman" w:hAnsi="Times New Roman" w:hint="default"/>
          <w:sz w:val="24"/>
          <w:szCs w:val="24"/>
        </w:rPr>
        <w:t xml:space="preserve"> ú</w:t>
      </w:r>
      <w:r w:rsidR="002700E3">
        <w:rPr>
          <w:rFonts w:ascii="Times New Roman" w:hAnsi="Times New Roman" w:hint="default"/>
          <w:sz w:val="24"/>
          <w:szCs w:val="24"/>
        </w:rPr>
        <w:t>lohy podľ</w:t>
      </w:r>
      <w:r w:rsidR="002700E3">
        <w:rPr>
          <w:rFonts w:ascii="Times New Roman" w:hAnsi="Times New Roman" w:hint="default"/>
          <w:sz w:val="24"/>
          <w:szCs w:val="24"/>
        </w:rPr>
        <w:t>a odsekov 4 až</w:t>
      </w:r>
      <w:r w:rsidR="002700E3">
        <w:rPr>
          <w:rFonts w:ascii="Times New Roman" w:hAnsi="Times New Roman" w:hint="default"/>
          <w:sz w:val="24"/>
          <w:szCs w:val="24"/>
        </w:rPr>
        <w:t xml:space="preserve"> 7 a §</w:t>
      </w:r>
      <w:r w:rsidR="002700E3">
        <w:rPr>
          <w:rFonts w:ascii="Times New Roman" w:hAnsi="Times New Roman" w:hint="default"/>
          <w:sz w:val="24"/>
          <w:szCs w:val="24"/>
        </w:rPr>
        <w:t xml:space="preserve"> 12</w:t>
      </w:r>
      <w:r w:rsidR="0091775E">
        <w:rPr>
          <w:rFonts w:ascii="Times New Roman" w:hAnsi="Times New Roman" w:hint="default"/>
          <w:sz w:val="24"/>
          <w:szCs w:val="24"/>
        </w:rPr>
        <w:t xml:space="preserve"> aj vtedy, ak tá</w:t>
      </w:r>
      <w:r w:rsidR="0091775E">
        <w:rPr>
          <w:rFonts w:ascii="Times New Roman" w:hAnsi="Times New Roman" w:hint="default"/>
          <w:sz w:val="24"/>
          <w:szCs w:val="24"/>
        </w:rPr>
        <w:t>to prá</w:t>
      </w:r>
      <w:r w:rsidR="0091775E">
        <w:rPr>
          <w:rFonts w:ascii="Times New Roman" w:hAnsi="Times New Roman" w:hint="default"/>
          <w:sz w:val="24"/>
          <w:szCs w:val="24"/>
        </w:rPr>
        <w:t>vnická</w:t>
      </w:r>
      <w:r w:rsidR="0091775E">
        <w:rPr>
          <w:rFonts w:ascii="Times New Roman" w:hAnsi="Times New Roman" w:hint="default"/>
          <w:sz w:val="24"/>
          <w:szCs w:val="24"/>
        </w:rPr>
        <w:t xml:space="preserve"> osob</w:t>
      </w:r>
      <w:r w:rsidR="0091775E">
        <w:rPr>
          <w:rFonts w:ascii="Times New Roman" w:hAnsi="Times New Roman" w:hint="default"/>
          <w:sz w:val="24"/>
          <w:szCs w:val="24"/>
        </w:rPr>
        <w:t xml:space="preserve">a </w:t>
      </w:r>
      <w:r w:rsidR="00A2453B">
        <w:rPr>
          <w:rFonts w:ascii="Times New Roman" w:hAnsi="Times New Roman" w:hint="default"/>
          <w:sz w:val="24"/>
          <w:szCs w:val="24"/>
        </w:rPr>
        <w:t>zamestná</w:t>
      </w:r>
      <w:r w:rsidR="00A2453B">
        <w:rPr>
          <w:rFonts w:ascii="Times New Roman" w:hAnsi="Times New Roman" w:hint="default"/>
          <w:sz w:val="24"/>
          <w:szCs w:val="24"/>
        </w:rPr>
        <w:t xml:space="preserve">va </w:t>
      </w:r>
      <w:r w:rsidR="0091775E">
        <w:rPr>
          <w:rFonts w:ascii="Times New Roman" w:hAnsi="Times New Roman"/>
          <w:sz w:val="24"/>
          <w:szCs w:val="24"/>
        </w:rPr>
        <w:t>najmenej 50 zamestnancov.</w:t>
      </w:r>
    </w:p>
    <w:p w:rsidR="00BA0EAB" w:rsidRPr="004370A8" w:rsidP="00BA0EAB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F1A10" w:rsidRPr="004370A8" w:rsidP="00F90994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32122C">
        <w:rPr>
          <w:rFonts w:ascii="Times New Roman" w:hAnsi="Times New Roman" w:hint="default"/>
          <w:sz w:val="24"/>
          <w:szCs w:val="24"/>
        </w:rPr>
        <w:t>Zodpovedná</w:t>
      </w:r>
      <w:r w:rsidRPr="004370A8" w:rsidR="0032122C">
        <w:rPr>
          <w:rFonts w:ascii="Times New Roman" w:hAnsi="Times New Roman" w:hint="default"/>
          <w:sz w:val="24"/>
          <w:szCs w:val="24"/>
        </w:rPr>
        <w:t xml:space="preserve"> osoba musí</w:t>
      </w:r>
      <w:r w:rsidRPr="004370A8" w:rsidR="0032122C">
        <w:rPr>
          <w:rFonts w:ascii="Times New Roman" w:hAnsi="Times New Roman" w:hint="default"/>
          <w:sz w:val="24"/>
          <w:szCs w:val="24"/>
        </w:rPr>
        <w:t xml:space="preserve"> byť</w:t>
      </w:r>
      <w:r w:rsidRPr="004370A8" w:rsidR="0032122C">
        <w:rPr>
          <w:rFonts w:ascii="Times New Roman" w:hAnsi="Times New Roman" w:hint="default"/>
          <w:sz w:val="24"/>
          <w:szCs w:val="24"/>
        </w:rPr>
        <w:t xml:space="preserve"> v </w:t>
      </w:r>
      <w:r w:rsidRPr="004370A8" w:rsidR="0032122C">
        <w:rPr>
          <w:rFonts w:ascii="Times New Roman" w:hAnsi="Times New Roman" w:hint="default"/>
          <w:sz w:val="24"/>
          <w:szCs w:val="24"/>
        </w:rPr>
        <w:t>priamej podriadenosti š</w:t>
      </w:r>
      <w:r w:rsidRPr="004370A8" w:rsidR="0032122C">
        <w:rPr>
          <w:rFonts w:ascii="Times New Roman" w:hAnsi="Times New Roman" w:hint="default"/>
          <w:sz w:val="24"/>
          <w:szCs w:val="24"/>
        </w:rPr>
        <w:t>tatutá</w:t>
      </w:r>
      <w:r w:rsidRPr="004370A8" w:rsidR="0032122C">
        <w:rPr>
          <w:rFonts w:ascii="Times New Roman" w:hAnsi="Times New Roman" w:hint="default"/>
          <w:sz w:val="24"/>
          <w:szCs w:val="24"/>
        </w:rPr>
        <w:t>rneho orgá</w:t>
      </w:r>
      <w:r w:rsidRPr="004370A8" w:rsidR="0032122C">
        <w:rPr>
          <w:rFonts w:ascii="Times New Roman" w:hAnsi="Times New Roman" w:hint="default"/>
          <w:sz w:val="24"/>
          <w:szCs w:val="24"/>
        </w:rPr>
        <w:t>nu zamestná</w:t>
      </w:r>
      <w:r w:rsidRPr="004370A8" w:rsidR="0032122C">
        <w:rPr>
          <w:rFonts w:ascii="Times New Roman" w:hAnsi="Times New Roman" w:hint="default"/>
          <w:sz w:val="24"/>
          <w:szCs w:val="24"/>
        </w:rPr>
        <w:t>vateľ</w:t>
      </w:r>
      <w:r w:rsidRPr="004370A8" w:rsidR="0032122C">
        <w:rPr>
          <w:rFonts w:ascii="Times New Roman" w:hAnsi="Times New Roman" w:hint="default"/>
          <w:sz w:val="24"/>
          <w:szCs w:val="24"/>
        </w:rPr>
        <w:t>a</w:t>
      </w:r>
      <w:r w:rsidR="00333DE6">
        <w:rPr>
          <w:rFonts w:ascii="Times New Roman" w:hAnsi="Times New Roman"/>
          <w:sz w:val="24"/>
          <w:szCs w:val="24"/>
        </w:rPr>
        <w:t>,</w:t>
      </w:r>
      <w:r w:rsidRPr="004370A8" w:rsidR="0032122C">
        <w:rPr>
          <w:rFonts w:ascii="Times New Roman" w:hAnsi="Times New Roman"/>
          <w:sz w:val="24"/>
          <w:szCs w:val="24"/>
        </w:rPr>
        <w:t xml:space="preserve"> a ak nie je zamestnancom,</w:t>
      </w:r>
      <w:r w:rsidRPr="004370A8" w:rsidR="00BA0EAB">
        <w:rPr>
          <w:rFonts w:ascii="Times New Roman" w:hAnsi="Times New Roman"/>
          <w:sz w:val="24"/>
          <w:szCs w:val="24"/>
        </w:rPr>
        <w:t xml:space="preserve"> </w:t>
      </w:r>
      <w:r w:rsidRPr="004370A8" w:rsidR="00176C83">
        <w:rPr>
          <w:rFonts w:ascii="Times New Roman" w:hAnsi="Times New Roman"/>
          <w:sz w:val="24"/>
          <w:szCs w:val="24"/>
        </w:rPr>
        <w:t>je vi</w:t>
      </w:r>
      <w:r w:rsidRPr="004370A8" w:rsidR="001F2BAA">
        <w:rPr>
          <w:rFonts w:ascii="Times New Roman" w:hAnsi="Times New Roman" w:hint="default"/>
          <w:sz w:val="24"/>
          <w:szCs w:val="24"/>
        </w:rPr>
        <w:t>azaná</w:t>
      </w:r>
      <w:r w:rsidRPr="004370A8" w:rsidR="001F2BAA">
        <w:rPr>
          <w:rFonts w:ascii="Times New Roman" w:hAnsi="Times New Roman" w:hint="default"/>
          <w:sz w:val="24"/>
          <w:szCs w:val="24"/>
        </w:rPr>
        <w:t xml:space="preserve"> len pokynmi š</w:t>
      </w:r>
      <w:r w:rsidRPr="004370A8" w:rsidR="001F2BAA">
        <w:rPr>
          <w:rFonts w:ascii="Times New Roman" w:hAnsi="Times New Roman" w:hint="default"/>
          <w:sz w:val="24"/>
          <w:szCs w:val="24"/>
        </w:rPr>
        <w:t>tatutá</w:t>
      </w:r>
      <w:r w:rsidRPr="004370A8" w:rsidR="001F2BAA">
        <w:rPr>
          <w:rFonts w:ascii="Times New Roman" w:hAnsi="Times New Roman" w:hint="default"/>
          <w:sz w:val="24"/>
          <w:szCs w:val="24"/>
        </w:rPr>
        <w:t xml:space="preserve">rneho </w:t>
      </w:r>
      <w:r w:rsidRPr="004370A8" w:rsidR="00176C83">
        <w:rPr>
          <w:rFonts w:ascii="Times New Roman" w:hAnsi="Times New Roman"/>
          <w:sz w:val="24"/>
          <w:szCs w:val="24"/>
        </w:rPr>
        <w:t>o</w:t>
      </w:r>
      <w:r w:rsidRPr="004370A8" w:rsidR="001F2BAA">
        <w:rPr>
          <w:rFonts w:ascii="Times New Roman" w:hAnsi="Times New Roman"/>
          <w:sz w:val="24"/>
          <w:szCs w:val="24"/>
        </w:rPr>
        <w:t>r</w:t>
      </w:r>
      <w:r w:rsidRPr="004370A8" w:rsidR="00176C83">
        <w:rPr>
          <w:rFonts w:ascii="Times New Roman" w:hAnsi="Times New Roman" w:hint="default"/>
          <w:sz w:val="24"/>
          <w:szCs w:val="24"/>
        </w:rPr>
        <w:t>gá</w:t>
      </w:r>
      <w:r w:rsidRPr="004370A8" w:rsidR="00176C83">
        <w:rPr>
          <w:rFonts w:ascii="Times New Roman" w:hAnsi="Times New Roman" w:hint="default"/>
          <w:sz w:val="24"/>
          <w:szCs w:val="24"/>
        </w:rPr>
        <w:t>nu zamestná</w:t>
      </w:r>
      <w:r w:rsidRPr="004370A8" w:rsidR="00176C83">
        <w:rPr>
          <w:rFonts w:ascii="Times New Roman" w:hAnsi="Times New Roman" w:hint="default"/>
          <w:sz w:val="24"/>
          <w:szCs w:val="24"/>
        </w:rPr>
        <w:t>vateľ</w:t>
      </w:r>
      <w:r w:rsidRPr="004370A8" w:rsidR="00176C83">
        <w:rPr>
          <w:rFonts w:ascii="Times New Roman" w:hAnsi="Times New Roman" w:hint="default"/>
          <w:sz w:val="24"/>
          <w:szCs w:val="24"/>
        </w:rPr>
        <w:t>a.</w:t>
      </w:r>
    </w:p>
    <w:p w:rsidR="0032122C" w:rsidRPr="004370A8" w:rsidP="00FF1A10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4A6E09" w:rsidRPr="004370A8" w:rsidP="004C1FF0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V obci a </w:t>
      </w:r>
      <w:r w:rsidRPr="004370A8">
        <w:rPr>
          <w:rFonts w:ascii="Times New Roman" w:hAnsi="Times New Roman" w:hint="default"/>
          <w:sz w:val="24"/>
          <w:szCs w:val="24"/>
        </w:rPr>
        <w:t>vo vyšš</w:t>
      </w:r>
      <w:r w:rsidRPr="004370A8">
        <w:rPr>
          <w:rFonts w:ascii="Times New Roman" w:hAnsi="Times New Roman" w:hint="default"/>
          <w:sz w:val="24"/>
          <w:szCs w:val="24"/>
        </w:rPr>
        <w:t>om ú</w:t>
      </w:r>
      <w:r w:rsidRPr="004370A8">
        <w:rPr>
          <w:rFonts w:ascii="Times New Roman" w:hAnsi="Times New Roman" w:hint="default"/>
          <w:sz w:val="24"/>
          <w:szCs w:val="24"/>
        </w:rPr>
        <w:t>zemnom celku plní</w:t>
      </w:r>
      <w:r w:rsidRPr="004370A8">
        <w:rPr>
          <w:rFonts w:ascii="Times New Roman" w:hAnsi="Times New Roman" w:hint="default"/>
          <w:sz w:val="24"/>
          <w:szCs w:val="24"/>
        </w:rPr>
        <w:t xml:space="preserve"> ú</w:t>
      </w:r>
      <w:r w:rsidRPr="004370A8">
        <w:rPr>
          <w:rFonts w:ascii="Times New Roman" w:hAnsi="Times New Roman" w:hint="default"/>
          <w:sz w:val="24"/>
          <w:szCs w:val="24"/>
        </w:rPr>
        <w:t xml:space="preserve">lohy </w:t>
      </w:r>
      <w:r w:rsidRPr="004370A8">
        <w:rPr>
          <w:rFonts w:ascii="Times New Roman" w:hAnsi="Times New Roman" w:hint="default"/>
          <w:sz w:val="24"/>
          <w:szCs w:val="24"/>
        </w:rPr>
        <w:t>zodpovednej osoby podľ</w:t>
      </w:r>
      <w:r w:rsidRPr="004370A8">
        <w:rPr>
          <w:rFonts w:ascii="Times New Roman" w:hAnsi="Times New Roman" w:hint="default"/>
          <w:sz w:val="24"/>
          <w:szCs w:val="24"/>
        </w:rPr>
        <w:t xml:space="preserve">a </w:t>
      </w:r>
      <w:r w:rsidRPr="004370A8" w:rsidR="00F93BE9">
        <w:rPr>
          <w:rFonts w:ascii="Times New Roman" w:hAnsi="Times New Roman" w:hint="default"/>
          <w:sz w:val="24"/>
          <w:szCs w:val="24"/>
        </w:rPr>
        <w:t>odsekov 4 až</w:t>
      </w:r>
      <w:r w:rsidRPr="004370A8" w:rsidR="00F93BE9">
        <w:rPr>
          <w:rFonts w:ascii="Times New Roman" w:hAnsi="Times New Roman" w:hint="default"/>
          <w:sz w:val="24"/>
          <w:szCs w:val="24"/>
        </w:rPr>
        <w:t xml:space="preserve"> </w:t>
      </w:r>
      <w:r w:rsidR="002700E3">
        <w:rPr>
          <w:rFonts w:ascii="Times New Roman" w:hAnsi="Times New Roman"/>
          <w:sz w:val="24"/>
          <w:szCs w:val="24"/>
        </w:rPr>
        <w:t>7</w:t>
      </w:r>
      <w:r w:rsidRPr="004370A8" w:rsidR="00F93BE9">
        <w:rPr>
          <w:rFonts w:ascii="Times New Roman" w:hAnsi="Times New Roman" w:hint="default"/>
          <w:sz w:val="24"/>
          <w:szCs w:val="24"/>
        </w:rPr>
        <w:t xml:space="preserve"> a §</w:t>
      </w:r>
      <w:r w:rsidRPr="004370A8" w:rsidR="00F93BE9">
        <w:rPr>
          <w:rFonts w:ascii="Times New Roman" w:hAnsi="Times New Roman" w:hint="default"/>
          <w:sz w:val="24"/>
          <w:szCs w:val="24"/>
        </w:rPr>
        <w:t xml:space="preserve"> 1</w:t>
      </w:r>
      <w:r w:rsidR="002700E3">
        <w:rPr>
          <w:rFonts w:ascii="Times New Roman" w:hAnsi="Times New Roman"/>
          <w:sz w:val="24"/>
          <w:szCs w:val="24"/>
        </w:rPr>
        <w:t>2</w:t>
      </w:r>
      <w:r w:rsidRPr="004370A8">
        <w:rPr>
          <w:rFonts w:ascii="Times New Roman" w:hAnsi="Times New Roman" w:hint="default"/>
          <w:sz w:val="24"/>
          <w:szCs w:val="24"/>
        </w:rPr>
        <w:t xml:space="preserve"> hlavný</w:t>
      </w:r>
      <w:r w:rsidRPr="004370A8">
        <w:rPr>
          <w:rFonts w:ascii="Times New Roman" w:hAnsi="Times New Roman" w:hint="default"/>
          <w:sz w:val="24"/>
          <w:szCs w:val="24"/>
        </w:rPr>
        <w:t xml:space="preserve"> kontroló</w:t>
      </w:r>
      <w:r w:rsidRPr="004370A8">
        <w:rPr>
          <w:rFonts w:ascii="Times New Roman" w:hAnsi="Times New Roman" w:hint="default"/>
          <w:sz w:val="24"/>
          <w:szCs w:val="24"/>
        </w:rPr>
        <w:t>r.</w:t>
      </w:r>
    </w:p>
    <w:p w:rsidR="004A6E09" w:rsidRPr="004370A8" w:rsidP="004A6E09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091350" w:rsidRPr="004370A8" w:rsidP="00091350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BA0EAB">
        <w:rPr>
          <w:rFonts w:ascii="Times New Roman" w:hAnsi="Times New Roman" w:hint="default"/>
          <w:sz w:val="24"/>
          <w:szCs w:val="24"/>
        </w:rPr>
        <w:t>Zamestná</w:t>
      </w:r>
      <w:r w:rsidRPr="004370A8" w:rsidR="00BA0EAB">
        <w:rPr>
          <w:rFonts w:ascii="Times New Roman" w:hAnsi="Times New Roman" w:hint="default"/>
          <w:sz w:val="24"/>
          <w:szCs w:val="24"/>
        </w:rPr>
        <w:t>va</w:t>
      </w:r>
      <w:r w:rsidRPr="004370A8" w:rsidR="001F2BAA">
        <w:rPr>
          <w:rFonts w:ascii="Times New Roman" w:hAnsi="Times New Roman" w:hint="default"/>
          <w:sz w:val="24"/>
          <w:szCs w:val="24"/>
        </w:rPr>
        <w:t>teľ</w:t>
      </w:r>
      <w:r w:rsidRPr="004370A8" w:rsidR="005231C4">
        <w:rPr>
          <w:rFonts w:ascii="Times New Roman" w:hAnsi="Times New Roman" w:hint="default"/>
          <w:sz w:val="24"/>
          <w:szCs w:val="24"/>
        </w:rPr>
        <w:t xml:space="preserve"> podľ</w:t>
      </w:r>
      <w:r w:rsidRPr="004370A8" w:rsidR="005231C4">
        <w:rPr>
          <w:rFonts w:ascii="Times New Roman" w:hAnsi="Times New Roman" w:hint="default"/>
          <w:sz w:val="24"/>
          <w:szCs w:val="24"/>
        </w:rPr>
        <w:t>a odseku 1</w:t>
      </w:r>
      <w:r w:rsidRPr="004370A8" w:rsidR="001F2BAA">
        <w:rPr>
          <w:rFonts w:ascii="Times New Roman" w:hAnsi="Times New Roman" w:hint="default"/>
          <w:sz w:val="24"/>
          <w:szCs w:val="24"/>
        </w:rPr>
        <w:t xml:space="preserve"> je povinný</w:t>
      </w:r>
      <w:r w:rsidRPr="004370A8" w:rsidR="00BA0EAB">
        <w:rPr>
          <w:rFonts w:ascii="Times New Roman" w:hAnsi="Times New Roman"/>
          <w:sz w:val="24"/>
          <w:szCs w:val="24"/>
        </w:rPr>
        <w:t xml:space="preserve"> </w:t>
      </w:r>
      <w:r w:rsidRPr="004370A8" w:rsidR="001F2BAA">
        <w:rPr>
          <w:rFonts w:ascii="Times New Roman" w:hAnsi="Times New Roman" w:hint="default"/>
          <w:sz w:val="24"/>
          <w:szCs w:val="24"/>
        </w:rPr>
        <w:t>prijať</w:t>
      </w:r>
      <w:r w:rsidRPr="004370A8" w:rsidR="001F2BAA">
        <w:rPr>
          <w:rFonts w:ascii="Times New Roman" w:hAnsi="Times New Roman" w:hint="default"/>
          <w:sz w:val="24"/>
          <w:szCs w:val="24"/>
        </w:rPr>
        <w:t xml:space="preserve"> a </w:t>
      </w:r>
      <w:r w:rsidRPr="004370A8" w:rsidR="001F2BAA">
        <w:rPr>
          <w:rFonts w:ascii="Times New Roman" w:hAnsi="Times New Roman" w:hint="default"/>
          <w:sz w:val="24"/>
          <w:szCs w:val="24"/>
        </w:rPr>
        <w:t>preveriť</w:t>
      </w:r>
      <w:r w:rsidRPr="004370A8" w:rsidR="001F2BAA">
        <w:rPr>
          <w:rFonts w:ascii="Times New Roman" w:hAnsi="Times New Roman" w:hint="default"/>
          <w:sz w:val="24"/>
          <w:szCs w:val="24"/>
        </w:rPr>
        <w:t xml:space="preserve"> </w:t>
      </w:r>
      <w:r w:rsidR="0070374A">
        <w:rPr>
          <w:rFonts w:ascii="Times New Roman" w:hAnsi="Times New Roman" w:hint="default"/>
          <w:sz w:val="24"/>
          <w:szCs w:val="24"/>
        </w:rPr>
        <w:t>kaž</w:t>
      </w:r>
      <w:r w:rsidR="0070374A">
        <w:rPr>
          <w:rFonts w:ascii="Times New Roman" w:hAnsi="Times New Roman" w:hint="default"/>
          <w:sz w:val="24"/>
          <w:szCs w:val="24"/>
        </w:rPr>
        <w:t>dý</w:t>
      </w:r>
      <w:r w:rsidR="0070374A">
        <w:rPr>
          <w:rFonts w:ascii="Times New Roman" w:hAnsi="Times New Roman" w:hint="default"/>
          <w:sz w:val="24"/>
          <w:szCs w:val="24"/>
        </w:rPr>
        <w:t xml:space="preserve"> </w:t>
      </w:r>
      <w:r w:rsidRPr="004370A8" w:rsidR="001F2BAA">
        <w:rPr>
          <w:rFonts w:ascii="Times New Roman" w:hAnsi="Times New Roman"/>
          <w:sz w:val="24"/>
          <w:szCs w:val="24"/>
        </w:rPr>
        <w:t>podnet</w:t>
      </w:r>
      <w:r w:rsidRPr="004370A8" w:rsidR="00BA0EAB">
        <w:rPr>
          <w:rFonts w:ascii="Times New Roman" w:hAnsi="Times New Roman"/>
          <w:sz w:val="24"/>
          <w:szCs w:val="24"/>
        </w:rPr>
        <w:t xml:space="preserve"> do </w:t>
      </w:r>
      <w:r w:rsidR="000A0B17">
        <w:rPr>
          <w:rFonts w:ascii="Times New Roman" w:hAnsi="Times New Roman"/>
          <w:sz w:val="24"/>
          <w:szCs w:val="24"/>
        </w:rPr>
        <w:t>9</w:t>
      </w:r>
      <w:r w:rsidRPr="004370A8" w:rsidR="00BA0EAB">
        <w:rPr>
          <w:rFonts w:ascii="Times New Roman" w:hAnsi="Times New Roman" w:hint="default"/>
          <w:sz w:val="24"/>
          <w:szCs w:val="24"/>
        </w:rPr>
        <w:t>0 dní</w:t>
      </w:r>
      <w:r w:rsidRPr="004370A8" w:rsidR="00BA0EAB">
        <w:rPr>
          <w:rFonts w:ascii="Times New Roman" w:hAnsi="Times New Roman" w:hint="default"/>
          <w:sz w:val="24"/>
          <w:szCs w:val="24"/>
        </w:rPr>
        <w:t xml:space="preserve"> od </w:t>
      </w:r>
      <w:r w:rsidR="00333DE6">
        <w:rPr>
          <w:rFonts w:ascii="Times New Roman" w:hAnsi="Times New Roman"/>
          <w:sz w:val="24"/>
          <w:szCs w:val="24"/>
        </w:rPr>
        <w:t>jeho</w:t>
      </w:r>
      <w:r w:rsidRPr="004370A8" w:rsidR="00333DE6">
        <w:rPr>
          <w:rFonts w:ascii="Times New Roman" w:hAnsi="Times New Roman"/>
          <w:sz w:val="24"/>
          <w:szCs w:val="24"/>
        </w:rPr>
        <w:t xml:space="preserve"> </w:t>
      </w:r>
      <w:r w:rsidRPr="004370A8" w:rsidR="00BA0EAB">
        <w:rPr>
          <w:rFonts w:ascii="Times New Roman" w:hAnsi="Times New Roman" w:hint="default"/>
          <w:sz w:val="24"/>
          <w:szCs w:val="24"/>
        </w:rPr>
        <w:t>prijatia; tú</w:t>
      </w:r>
      <w:r w:rsidRPr="004370A8" w:rsidR="00BA0EAB">
        <w:rPr>
          <w:rFonts w:ascii="Times New Roman" w:hAnsi="Times New Roman" w:hint="default"/>
          <w:sz w:val="24"/>
          <w:szCs w:val="24"/>
        </w:rPr>
        <w:t>to lehotu m</w:t>
      </w:r>
      <w:r w:rsidRPr="004370A8" w:rsidR="008E1913">
        <w:rPr>
          <w:rFonts w:ascii="Times New Roman" w:hAnsi="Times New Roman" w:hint="default"/>
          <w:sz w:val="24"/>
          <w:szCs w:val="24"/>
        </w:rPr>
        <w:t>ož</w:t>
      </w:r>
      <w:r w:rsidRPr="004370A8" w:rsidR="008E1913">
        <w:rPr>
          <w:rFonts w:ascii="Times New Roman" w:hAnsi="Times New Roman" w:hint="default"/>
          <w:sz w:val="24"/>
          <w:szCs w:val="24"/>
        </w:rPr>
        <w:t>no predĺž</w:t>
      </w:r>
      <w:r w:rsidRPr="004370A8" w:rsidR="008E1913">
        <w:rPr>
          <w:rFonts w:ascii="Times New Roman" w:hAnsi="Times New Roman" w:hint="default"/>
          <w:sz w:val="24"/>
          <w:szCs w:val="24"/>
        </w:rPr>
        <w:t>iť</w:t>
      </w:r>
      <w:r w:rsidRPr="004370A8" w:rsidR="008E1913">
        <w:rPr>
          <w:rFonts w:ascii="Times New Roman" w:hAnsi="Times New Roman" w:hint="default"/>
          <w:sz w:val="24"/>
          <w:szCs w:val="24"/>
        </w:rPr>
        <w:t xml:space="preserve"> o </w:t>
      </w:r>
      <w:r w:rsidRPr="004370A8" w:rsidR="008E1913">
        <w:rPr>
          <w:rFonts w:ascii="Times New Roman" w:hAnsi="Times New Roman" w:hint="default"/>
          <w:sz w:val="24"/>
          <w:szCs w:val="24"/>
        </w:rPr>
        <w:t>ď</w:t>
      </w:r>
      <w:r w:rsidRPr="004370A8" w:rsidR="008E1913">
        <w:rPr>
          <w:rFonts w:ascii="Times New Roman" w:hAnsi="Times New Roman" w:hint="default"/>
          <w:sz w:val="24"/>
          <w:szCs w:val="24"/>
        </w:rPr>
        <w:t>alší</w:t>
      </w:r>
      <w:r w:rsidRPr="004370A8" w:rsidR="008E1913">
        <w:rPr>
          <w:rFonts w:ascii="Times New Roman" w:hAnsi="Times New Roman" w:hint="default"/>
          <w:sz w:val="24"/>
          <w:szCs w:val="24"/>
        </w:rPr>
        <w:t>ch 30 dní</w:t>
      </w:r>
      <w:r w:rsidRPr="004370A8" w:rsidR="008E1913">
        <w:rPr>
          <w:rFonts w:ascii="Times New Roman" w:hAnsi="Times New Roman" w:hint="default"/>
          <w:sz w:val="24"/>
          <w:szCs w:val="24"/>
        </w:rPr>
        <w:t xml:space="preserve"> s </w:t>
      </w:r>
      <w:r w:rsidRPr="004370A8" w:rsidR="008E1913">
        <w:rPr>
          <w:rFonts w:ascii="Times New Roman" w:hAnsi="Times New Roman" w:hint="default"/>
          <w:sz w:val="24"/>
          <w:szCs w:val="24"/>
        </w:rPr>
        <w:t>tý</w:t>
      </w:r>
      <w:r w:rsidRPr="004370A8" w:rsidR="008E1913">
        <w:rPr>
          <w:rFonts w:ascii="Times New Roman" w:hAnsi="Times New Roman" w:hint="default"/>
          <w:sz w:val="24"/>
          <w:szCs w:val="24"/>
        </w:rPr>
        <w:t>m, ž</w:t>
      </w:r>
      <w:r w:rsidRPr="004370A8" w:rsidR="008E1913">
        <w:rPr>
          <w:rFonts w:ascii="Times New Roman" w:hAnsi="Times New Roman" w:hint="default"/>
          <w:sz w:val="24"/>
          <w:szCs w:val="24"/>
        </w:rPr>
        <w:t>e pri neanonymný</w:t>
      </w:r>
      <w:r w:rsidRPr="004370A8" w:rsidR="008E1913">
        <w:rPr>
          <w:rFonts w:ascii="Times New Roman" w:hAnsi="Times New Roman" w:hint="default"/>
          <w:sz w:val="24"/>
          <w:szCs w:val="24"/>
        </w:rPr>
        <w:t xml:space="preserve">ch podnetoch </w:t>
      </w:r>
      <w:r w:rsidR="00333DE6">
        <w:rPr>
          <w:rFonts w:ascii="Times New Roman" w:hAnsi="Times New Roman"/>
          <w:sz w:val="24"/>
          <w:szCs w:val="24"/>
        </w:rPr>
        <w:t xml:space="preserve">sa </w:t>
      </w:r>
      <w:r w:rsidRPr="004370A8" w:rsidR="008E1913">
        <w:rPr>
          <w:rFonts w:ascii="Times New Roman" w:hAnsi="Times New Roman" w:hint="default"/>
          <w:sz w:val="24"/>
          <w:szCs w:val="24"/>
        </w:rPr>
        <w:t>predĺž</w:t>
      </w:r>
      <w:r w:rsidRPr="004370A8" w:rsidR="008E1913">
        <w:rPr>
          <w:rFonts w:ascii="Times New Roman" w:hAnsi="Times New Roman" w:hint="default"/>
          <w:sz w:val="24"/>
          <w:szCs w:val="24"/>
        </w:rPr>
        <w:t>en</w:t>
      </w:r>
      <w:r w:rsidRPr="004370A8" w:rsidR="008E1913">
        <w:rPr>
          <w:rFonts w:ascii="Times New Roman" w:hAnsi="Times New Roman" w:hint="default"/>
          <w:sz w:val="24"/>
          <w:szCs w:val="24"/>
        </w:rPr>
        <w:t>ie ozná</w:t>
      </w:r>
      <w:r w:rsidRPr="004370A8" w:rsidR="008E1913">
        <w:rPr>
          <w:rFonts w:ascii="Times New Roman" w:hAnsi="Times New Roman" w:hint="default"/>
          <w:sz w:val="24"/>
          <w:szCs w:val="24"/>
        </w:rPr>
        <w:t>mi osobe, ktorá</w:t>
      </w:r>
      <w:r w:rsidRPr="004370A8" w:rsidR="008E1913">
        <w:rPr>
          <w:rFonts w:ascii="Times New Roman" w:hAnsi="Times New Roman" w:hint="default"/>
          <w:sz w:val="24"/>
          <w:szCs w:val="24"/>
        </w:rPr>
        <w:t xml:space="preserve"> podala podnet</w:t>
      </w:r>
      <w:r w:rsidR="000A0B17">
        <w:rPr>
          <w:rFonts w:ascii="Times New Roman" w:hAnsi="Times New Roman"/>
          <w:sz w:val="24"/>
          <w:szCs w:val="24"/>
        </w:rPr>
        <w:t>,</w:t>
      </w:r>
      <w:r w:rsidRPr="004370A8" w:rsidR="008E1913">
        <w:rPr>
          <w:rFonts w:ascii="Times New Roman" w:hAnsi="Times New Roman"/>
          <w:sz w:val="24"/>
          <w:szCs w:val="24"/>
        </w:rPr>
        <w:t xml:space="preserve"> s </w:t>
      </w:r>
      <w:r w:rsidRPr="004370A8" w:rsidR="008E1913">
        <w:rPr>
          <w:rFonts w:ascii="Times New Roman" w:hAnsi="Times New Roman" w:hint="default"/>
          <w:sz w:val="24"/>
          <w:szCs w:val="24"/>
        </w:rPr>
        <w:t>uvedení</w:t>
      </w:r>
      <w:r w:rsidRPr="004370A8" w:rsidR="008E1913">
        <w:rPr>
          <w:rFonts w:ascii="Times New Roman" w:hAnsi="Times New Roman" w:hint="default"/>
          <w:sz w:val="24"/>
          <w:szCs w:val="24"/>
        </w:rPr>
        <w:t>m dô</w:t>
      </w:r>
      <w:r w:rsidRPr="004370A8" w:rsidR="008E1913">
        <w:rPr>
          <w:rFonts w:ascii="Times New Roman" w:hAnsi="Times New Roman" w:hint="default"/>
          <w:sz w:val="24"/>
          <w:szCs w:val="24"/>
        </w:rPr>
        <w:t>vodov predĺž</w:t>
      </w:r>
      <w:r w:rsidRPr="004370A8" w:rsidR="008E1913">
        <w:rPr>
          <w:rFonts w:ascii="Times New Roman" w:hAnsi="Times New Roman" w:hint="default"/>
          <w:sz w:val="24"/>
          <w:szCs w:val="24"/>
        </w:rPr>
        <w:t>enia.</w:t>
      </w:r>
      <w:r w:rsidRPr="004370A8" w:rsidR="00176C83">
        <w:rPr>
          <w:rFonts w:ascii="Times New Roman" w:hAnsi="Times New Roman"/>
          <w:sz w:val="24"/>
          <w:szCs w:val="24"/>
        </w:rPr>
        <w:t xml:space="preserve"> </w:t>
      </w:r>
    </w:p>
    <w:p w:rsidR="00E122B9" w:rsidRPr="004370A8" w:rsidP="00BD113A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091350" w:rsidRPr="004370A8" w:rsidP="004C1FF0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Označ</w:t>
      </w:r>
      <w:r w:rsidRPr="004370A8">
        <w:rPr>
          <w:rFonts w:ascii="Times New Roman" w:hAnsi="Times New Roman" w:hint="default"/>
          <w:sz w:val="24"/>
          <w:szCs w:val="24"/>
        </w:rPr>
        <w:t>enie zodpovednej osoby a </w:t>
      </w:r>
      <w:r w:rsidRPr="004370A8">
        <w:rPr>
          <w:rFonts w:ascii="Times New Roman" w:hAnsi="Times New Roman" w:hint="default"/>
          <w:sz w:val="24"/>
          <w:szCs w:val="24"/>
        </w:rPr>
        <w:t>spô</w:t>
      </w:r>
      <w:r w:rsidRPr="004370A8">
        <w:rPr>
          <w:rFonts w:ascii="Times New Roman" w:hAnsi="Times New Roman" w:hint="default"/>
          <w:sz w:val="24"/>
          <w:szCs w:val="24"/>
        </w:rPr>
        <w:t>soby podá</w:t>
      </w:r>
      <w:r w:rsidRPr="004370A8">
        <w:rPr>
          <w:rFonts w:ascii="Times New Roman" w:hAnsi="Times New Roman" w:hint="default"/>
          <w:sz w:val="24"/>
          <w:szCs w:val="24"/>
        </w:rPr>
        <w:t>vania podnetov musia byť</w:t>
      </w:r>
      <w:r w:rsidRPr="004370A8">
        <w:rPr>
          <w:rFonts w:ascii="Times New Roman" w:hAnsi="Times New Roman" w:hint="default"/>
          <w:sz w:val="24"/>
          <w:szCs w:val="24"/>
        </w:rPr>
        <w:t xml:space="preserve"> zverejnené</w:t>
      </w:r>
      <w:r w:rsidRPr="004370A8">
        <w:rPr>
          <w:rFonts w:ascii="Times New Roman" w:hAnsi="Times New Roman" w:hint="default"/>
          <w:sz w:val="24"/>
          <w:szCs w:val="24"/>
        </w:rPr>
        <w:t xml:space="preserve"> a </w:t>
      </w:r>
      <w:r w:rsidRPr="004370A8">
        <w:rPr>
          <w:rFonts w:ascii="Times New Roman" w:hAnsi="Times New Roman" w:hint="default"/>
          <w:sz w:val="24"/>
          <w:szCs w:val="24"/>
        </w:rPr>
        <w:t>pre vš</w:t>
      </w:r>
      <w:r w:rsidRPr="004370A8">
        <w:rPr>
          <w:rFonts w:ascii="Times New Roman" w:hAnsi="Times New Roman" w:hint="default"/>
          <w:sz w:val="24"/>
          <w:szCs w:val="24"/>
        </w:rPr>
        <w:t>etký</w:t>
      </w:r>
      <w:r w:rsidRPr="004370A8">
        <w:rPr>
          <w:rFonts w:ascii="Times New Roman" w:hAnsi="Times New Roman" w:hint="default"/>
          <w:sz w:val="24"/>
          <w:szCs w:val="24"/>
        </w:rPr>
        <w:t>ch zamestnancov prí</w:t>
      </w:r>
      <w:r w:rsidRPr="004370A8">
        <w:rPr>
          <w:rFonts w:ascii="Times New Roman" w:hAnsi="Times New Roman" w:hint="default"/>
          <w:sz w:val="24"/>
          <w:szCs w:val="24"/>
        </w:rPr>
        <w:t>stupné</w:t>
      </w:r>
      <w:r w:rsidRPr="004370A8">
        <w:rPr>
          <w:rFonts w:ascii="Times New Roman" w:hAnsi="Times New Roman" w:hint="default"/>
          <w:sz w:val="24"/>
          <w:szCs w:val="24"/>
        </w:rPr>
        <w:t xml:space="preserve"> obvyklý</w:t>
      </w:r>
      <w:r w:rsidRPr="004370A8">
        <w:rPr>
          <w:rFonts w:ascii="Times New Roman" w:hAnsi="Times New Roman" w:hint="default"/>
          <w:sz w:val="24"/>
          <w:szCs w:val="24"/>
        </w:rPr>
        <w:t>m a </w:t>
      </w:r>
      <w:r w:rsidRPr="004370A8">
        <w:rPr>
          <w:rFonts w:ascii="Times New Roman" w:hAnsi="Times New Roman" w:hint="default"/>
          <w:sz w:val="24"/>
          <w:szCs w:val="24"/>
        </w:rPr>
        <w:t>bež</w:t>
      </w:r>
      <w:r w:rsidRPr="004370A8">
        <w:rPr>
          <w:rFonts w:ascii="Times New Roman" w:hAnsi="Times New Roman" w:hint="default"/>
          <w:sz w:val="24"/>
          <w:szCs w:val="24"/>
        </w:rPr>
        <w:t>ne dostupný</w:t>
      </w:r>
      <w:r w:rsidRPr="004370A8">
        <w:rPr>
          <w:rFonts w:ascii="Times New Roman" w:hAnsi="Times New Roman" w:hint="default"/>
          <w:sz w:val="24"/>
          <w:szCs w:val="24"/>
        </w:rPr>
        <w:t>m spô</w:t>
      </w:r>
      <w:r w:rsidRPr="004370A8">
        <w:rPr>
          <w:rFonts w:ascii="Times New Roman" w:hAnsi="Times New Roman" w:hint="default"/>
          <w:sz w:val="24"/>
          <w:szCs w:val="24"/>
        </w:rPr>
        <w:t>sobom s </w:t>
      </w:r>
      <w:r w:rsidRPr="004370A8">
        <w:rPr>
          <w:rFonts w:ascii="Times New Roman" w:hAnsi="Times New Roman" w:hint="default"/>
          <w:sz w:val="24"/>
          <w:szCs w:val="24"/>
        </w:rPr>
        <w:t>tý</w:t>
      </w:r>
      <w:r w:rsidRPr="004370A8">
        <w:rPr>
          <w:rFonts w:ascii="Times New Roman" w:hAnsi="Times New Roman" w:hint="default"/>
          <w:sz w:val="24"/>
          <w:szCs w:val="24"/>
        </w:rPr>
        <w:t>m, ž</w:t>
      </w:r>
      <w:r w:rsidRPr="004370A8">
        <w:rPr>
          <w:rFonts w:ascii="Times New Roman" w:hAnsi="Times New Roman" w:hint="default"/>
          <w:sz w:val="24"/>
          <w:szCs w:val="24"/>
        </w:rPr>
        <w:t>e aspoň</w:t>
      </w:r>
      <w:r w:rsidRPr="004370A8">
        <w:rPr>
          <w:rFonts w:ascii="Times New Roman" w:hAnsi="Times New Roman" w:hint="default"/>
          <w:sz w:val="24"/>
          <w:szCs w:val="24"/>
        </w:rPr>
        <w:t xml:space="preserve"> jeden spô</w:t>
      </w:r>
      <w:r w:rsidRPr="004370A8">
        <w:rPr>
          <w:rFonts w:ascii="Times New Roman" w:hAnsi="Times New Roman" w:hint="default"/>
          <w:sz w:val="24"/>
          <w:szCs w:val="24"/>
        </w:rPr>
        <w:t>sob podá</w:t>
      </w:r>
      <w:r w:rsidRPr="004370A8">
        <w:rPr>
          <w:rFonts w:ascii="Times New Roman" w:hAnsi="Times New Roman" w:hint="default"/>
          <w:sz w:val="24"/>
          <w:szCs w:val="24"/>
        </w:rPr>
        <w:t xml:space="preserve">vania </w:t>
      </w:r>
      <w:r w:rsidRPr="004370A8" w:rsidR="000E0572">
        <w:rPr>
          <w:rFonts w:ascii="Times New Roman" w:hAnsi="Times New Roman"/>
          <w:sz w:val="24"/>
          <w:szCs w:val="24"/>
        </w:rPr>
        <w:t>podnetov</w:t>
      </w:r>
      <w:r w:rsidRPr="004370A8">
        <w:rPr>
          <w:rFonts w:ascii="Times New Roman" w:hAnsi="Times New Roman" w:hint="default"/>
          <w:sz w:val="24"/>
          <w:szCs w:val="24"/>
        </w:rPr>
        <w:t xml:space="preserve"> musí</w:t>
      </w:r>
      <w:r w:rsidRPr="004370A8">
        <w:rPr>
          <w:rFonts w:ascii="Times New Roman" w:hAnsi="Times New Roman" w:hint="default"/>
          <w:sz w:val="24"/>
          <w:szCs w:val="24"/>
        </w:rPr>
        <w:t xml:space="preserve"> byť</w:t>
      </w:r>
      <w:r w:rsidRPr="004370A8">
        <w:rPr>
          <w:rFonts w:ascii="Times New Roman" w:hAnsi="Times New Roman" w:hint="default"/>
          <w:sz w:val="24"/>
          <w:szCs w:val="24"/>
        </w:rPr>
        <w:t xml:space="preserve"> prí</w:t>
      </w:r>
      <w:r w:rsidRPr="004370A8">
        <w:rPr>
          <w:rFonts w:ascii="Times New Roman" w:hAnsi="Times New Roman" w:hint="default"/>
          <w:sz w:val="24"/>
          <w:szCs w:val="24"/>
        </w:rPr>
        <w:t>stupný</w:t>
      </w:r>
      <w:r w:rsidRPr="004370A8">
        <w:rPr>
          <w:rFonts w:ascii="Times New Roman" w:hAnsi="Times New Roman" w:hint="default"/>
          <w:sz w:val="24"/>
          <w:szCs w:val="24"/>
        </w:rPr>
        <w:t xml:space="preserve"> 24 hodí</w:t>
      </w:r>
      <w:r w:rsidRPr="004370A8">
        <w:rPr>
          <w:rFonts w:ascii="Times New Roman" w:hAnsi="Times New Roman" w:hint="default"/>
          <w:sz w:val="24"/>
          <w:szCs w:val="24"/>
        </w:rPr>
        <w:t>n denne.</w:t>
      </w:r>
    </w:p>
    <w:p w:rsidR="00EE12B9" w:rsidRPr="004370A8" w:rsidP="00091350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4567FE" w:rsidP="004C1FF0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91B4B" w:rsidR="001F2BAA">
        <w:rPr>
          <w:rFonts w:ascii="Times New Roman" w:hAnsi="Times New Roman" w:hint="default"/>
          <w:sz w:val="24"/>
          <w:szCs w:val="24"/>
        </w:rPr>
        <w:t>Zamestná</w:t>
      </w:r>
      <w:r w:rsidRPr="00491B4B" w:rsidR="001F2BAA">
        <w:rPr>
          <w:rFonts w:ascii="Times New Roman" w:hAnsi="Times New Roman" w:hint="default"/>
          <w:sz w:val="24"/>
          <w:szCs w:val="24"/>
        </w:rPr>
        <w:t>vateľ</w:t>
      </w:r>
      <w:r w:rsidRPr="00491B4B" w:rsidR="005231C4">
        <w:rPr>
          <w:rFonts w:ascii="Times New Roman" w:hAnsi="Times New Roman" w:hint="default"/>
          <w:sz w:val="24"/>
          <w:szCs w:val="24"/>
        </w:rPr>
        <w:t xml:space="preserve"> podľ</w:t>
      </w:r>
      <w:r w:rsidRPr="00491B4B" w:rsidR="005231C4">
        <w:rPr>
          <w:rFonts w:ascii="Times New Roman" w:hAnsi="Times New Roman" w:hint="default"/>
          <w:sz w:val="24"/>
          <w:szCs w:val="24"/>
        </w:rPr>
        <w:t>a odseku 1</w:t>
      </w:r>
      <w:r w:rsidRPr="00491B4B" w:rsidR="00EE12B9">
        <w:rPr>
          <w:rFonts w:ascii="Times New Roman" w:hAnsi="Times New Roman"/>
          <w:sz w:val="24"/>
          <w:szCs w:val="24"/>
        </w:rPr>
        <w:t xml:space="preserve"> </w:t>
      </w:r>
      <w:r w:rsidRPr="00491B4B" w:rsidR="001F2BAA">
        <w:rPr>
          <w:rFonts w:ascii="Times New Roman" w:hAnsi="Times New Roman" w:hint="default"/>
          <w:sz w:val="24"/>
          <w:szCs w:val="24"/>
        </w:rPr>
        <w:t>je povinný</w:t>
      </w:r>
      <w:r w:rsidRPr="00491B4B" w:rsidR="001F2BAA">
        <w:rPr>
          <w:rFonts w:ascii="Times New Roman" w:hAnsi="Times New Roman" w:hint="default"/>
          <w:sz w:val="24"/>
          <w:szCs w:val="24"/>
        </w:rPr>
        <w:t xml:space="preserve"> pri </w:t>
      </w:r>
      <w:r w:rsidRPr="00491B4B" w:rsidR="00F9255D">
        <w:rPr>
          <w:rFonts w:ascii="Times New Roman" w:hAnsi="Times New Roman" w:hint="default"/>
          <w:sz w:val="24"/>
          <w:szCs w:val="24"/>
        </w:rPr>
        <w:t>preverovaní</w:t>
      </w:r>
      <w:r w:rsidRPr="00491B4B" w:rsidR="00EE12B9">
        <w:rPr>
          <w:rFonts w:ascii="Times New Roman" w:hAnsi="Times New Roman"/>
          <w:sz w:val="24"/>
          <w:szCs w:val="24"/>
        </w:rPr>
        <w:t xml:space="preserve"> </w:t>
      </w:r>
      <w:r w:rsidRPr="00491B4B" w:rsidR="001F2BAA">
        <w:rPr>
          <w:rFonts w:ascii="Times New Roman" w:hAnsi="Times New Roman" w:hint="default"/>
          <w:sz w:val="24"/>
          <w:szCs w:val="24"/>
        </w:rPr>
        <w:t>neanonymný</w:t>
      </w:r>
      <w:r w:rsidRPr="00491B4B" w:rsidR="001F2BAA">
        <w:rPr>
          <w:rFonts w:ascii="Times New Roman" w:hAnsi="Times New Roman" w:hint="default"/>
          <w:sz w:val="24"/>
          <w:szCs w:val="24"/>
        </w:rPr>
        <w:t>ch podnetov zachová</w:t>
      </w:r>
      <w:r w:rsidRPr="00491B4B" w:rsidR="001F2BAA">
        <w:rPr>
          <w:rFonts w:ascii="Times New Roman" w:hAnsi="Times New Roman" w:hint="default"/>
          <w:sz w:val="24"/>
          <w:szCs w:val="24"/>
        </w:rPr>
        <w:t>vať</w:t>
      </w:r>
      <w:r w:rsidRPr="00491B4B" w:rsidR="001F2BAA">
        <w:rPr>
          <w:rFonts w:ascii="Times New Roman" w:hAnsi="Times New Roman" w:hint="default"/>
          <w:sz w:val="24"/>
          <w:szCs w:val="24"/>
        </w:rPr>
        <w:t xml:space="preserve"> mlč</w:t>
      </w:r>
      <w:r w:rsidRPr="00491B4B" w:rsidR="001F2BAA">
        <w:rPr>
          <w:rFonts w:ascii="Times New Roman" w:hAnsi="Times New Roman" w:hint="default"/>
          <w:sz w:val="24"/>
          <w:szCs w:val="24"/>
        </w:rPr>
        <w:t>anlivosť</w:t>
      </w:r>
      <w:r w:rsidRPr="00491B4B" w:rsidR="001F2BAA">
        <w:rPr>
          <w:rFonts w:ascii="Times New Roman" w:hAnsi="Times New Roman" w:hint="default"/>
          <w:sz w:val="24"/>
          <w:szCs w:val="24"/>
        </w:rPr>
        <w:t xml:space="preserve"> o </w:t>
      </w:r>
      <w:r w:rsidRPr="00491B4B" w:rsidR="001F2BAA">
        <w:rPr>
          <w:rFonts w:ascii="Times New Roman" w:hAnsi="Times New Roman" w:hint="default"/>
          <w:sz w:val="24"/>
          <w:szCs w:val="24"/>
        </w:rPr>
        <w:t>totož</w:t>
      </w:r>
      <w:r w:rsidRPr="00491B4B" w:rsidR="001F2BAA">
        <w:rPr>
          <w:rFonts w:ascii="Times New Roman" w:hAnsi="Times New Roman" w:hint="default"/>
          <w:sz w:val="24"/>
          <w:szCs w:val="24"/>
        </w:rPr>
        <w:t xml:space="preserve">nosti </w:t>
      </w:r>
      <w:r w:rsidRPr="00491B4B" w:rsidR="000E0572">
        <w:rPr>
          <w:rFonts w:ascii="Times New Roman" w:hAnsi="Times New Roman" w:hint="default"/>
          <w:sz w:val="24"/>
          <w:szCs w:val="24"/>
        </w:rPr>
        <w:t>osoby, ktorá</w:t>
      </w:r>
      <w:r w:rsidRPr="00491B4B" w:rsidR="000E0572">
        <w:rPr>
          <w:rFonts w:ascii="Times New Roman" w:hAnsi="Times New Roman" w:hint="default"/>
          <w:sz w:val="24"/>
          <w:szCs w:val="24"/>
        </w:rPr>
        <w:t xml:space="preserve"> podala podnet</w:t>
      </w:r>
      <w:r w:rsidRPr="004370A8" w:rsidR="001F2BAA">
        <w:rPr>
          <w:rFonts w:ascii="Times New Roman" w:hAnsi="Times New Roman"/>
          <w:sz w:val="24"/>
          <w:szCs w:val="24"/>
        </w:rPr>
        <w:t>.</w:t>
      </w:r>
    </w:p>
    <w:p w:rsidR="008232DE" w:rsidP="006A230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8232DE" w:rsidP="006A2306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232DE">
        <w:rPr>
          <w:rFonts w:ascii="Times New Roman" w:hAnsi="Times New Roman" w:hint="default"/>
          <w:sz w:val="24"/>
          <w:szCs w:val="24"/>
        </w:rPr>
        <w:t>Zamestná</w:t>
      </w:r>
      <w:r w:rsidRPr="008232DE">
        <w:rPr>
          <w:rFonts w:ascii="Times New Roman" w:hAnsi="Times New Roman" w:hint="default"/>
          <w:sz w:val="24"/>
          <w:szCs w:val="24"/>
        </w:rPr>
        <w:t>vateľ</w:t>
      </w:r>
      <w:r w:rsidRPr="008232DE">
        <w:rPr>
          <w:rFonts w:ascii="Times New Roman" w:hAnsi="Times New Roman" w:hint="default"/>
          <w:sz w:val="24"/>
          <w:szCs w:val="24"/>
        </w:rPr>
        <w:t xml:space="preserve"> podľ</w:t>
      </w:r>
      <w:r w:rsidRPr="008232DE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odseku</w:t>
      </w:r>
      <w:r w:rsidRPr="008232DE">
        <w:rPr>
          <w:rFonts w:ascii="Times New Roman" w:hAnsi="Times New Roman" w:hint="default"/>
          <w:sz w:val="24"/>
          <w:szCs w:val="24"/>
        </w:rPr>
        <w:t xml:space="preserve"> 1 je povinný</w:t>
      </w:r>
      <w:r w:rsidRPr="008232DE">
        <w:rPr>
          <w:rFonts w:ascii="Times New Roman" w:hAnsi="Times New Roman" w:hint="default"/>
          <w:sz w:val="24"/>
          <w:szCs w:val="24"/>
        </w:rPr>
        <w:t xml:space="preserve"> ozná</w:t>
      </w:r>
      <w:r w:rsidRPr="008232DE">
        <w:rPr>
          <w:rFonts w:ascii="Times New Roman" w:hAnsi="Times New Roman" w:hint="default"/>
          <w:sz w:val="24"/>
          <w:szCs w:val="24"/>
        </w:rPr>
        <w:t>miť</w:t>
      </w:r>
      <w:r w:rsidRPr="008232DE">
        <w:rPr>
          <w:rFonts w:ascii="Times New Roman" w:hAnsi="Times New Roman" w:hint="default"/>
          <w:sz w:val="24"/>
          <w:szCs w:val="24"/>
        </w:rPr>
        <w:t xml:space="preserve"> osobe, ktorá</w:t>
      </w:r>
      <w:r w:rsidRPr="008232DE">
        <w:rPr>
          <w:rFonts w:ascii="Times New Roman" w:hAnsi="Times New Roman" w:hint="default"/>
          <w:sz w:val="24"/>
          <w:szCs w:val="24"/>
        </w:rPr>
        <w:t xml:space="preserve"> p</w:t>
      </w:r>
      <w:r w:rsidRPr="008232DE">
        <w:rPr>
          <w:rFonts w:ascii="Times New Roman" w:hAnsi="Times New Roman" w:hint="default"/>
          <w:sz w:val="24"/>
          <w:szCs w:val="24"/>
        </w:rPr>
        <w:t>odala podnet, </w:t>
      </w:r>
      <w:r w:rsidRPr="008232DE">
        <w:rPr>
          <w:rFonts w:ascii="Times New Roman" w:hAnsi="Times New Roman" w:hint="default"/>
          <w:sz w:val="24"/>
          <w:szCs w:val="24"/>
        </w:rPr>
        <w:t>vý</w:t>
      </w:r>
      <w:r w:rsidRPr="008232DE">
        <w:rPr>
          <w:rFonts w:ascii="Times New Roman" w:hAnsi="Times New Roman" w:hint="default"/>
          <w:sz w:val="24"/>
          <w:szCs w:val="24"/>
        </w:rPr>
        <w:t>sledok</w:t>
      </w:r>
      <w:r w:rsidRPr="001B2F67">
        <w:rPr>
          <w:rFonts w:ascii="Times New Roman" w:hAnsi="Times New Roman" w:hint="default"/>
          <w:sz w:val="24"/>
          <w:szCs w:val="24"/>
        </w:rPr>
        <w:t xml:space="preserve"> jeho preverenia do 10 dní</w:t>
      </w:r>
      <w:r w:rsidRPr="001B2F67">
        <w:rPr>
          <w:rFonts w:ascii="Times New Roman" w:hAnsi="Times New Roman" w:hint="default"/>
          <w:sz w:val="24"/>
          <w:szCs w:val="24"/>
        </w:rPr>
        <w:t xml:space="preserve"> od preverenia p</w:t>
      </w:r>
      <w:r w:rsidRPr="00DD67C1">
        <w:rPr>
          <w:rFonts w:ascii="Times New Roman" w:hAnsi="Times New Roman"/>
          <w:sz w:val="24"/>
          <w:szCs w:val="24"/>
        </w:rPr>
        <w:t>odnetu.</w:t>
      </w:r>
    </w:p>
    <w:p w:rsidR="008D2796" w:rsidRPr="006B498C" w:rsidP="008D2796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4567FE" w:rsidRPr="004370A8" w:rsidP="004C1FF0">
      <w:pPr>
        <w:pStyle w:val="NoSpacing"/>
        <w:numPr>
          <w:numId w:val="3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510587">
        <w:rPr>
          <w:rFonts w:ascii="Times New Roman" w:hAnsi="Times New Roman" w:hint="default"/>
          <w:sz w:val="24"/>
          <w:szCs w:val="24"/>
        </w:rPr>
        <w:t>Zamestná</w:t>
      </w:r>
      <w:r w:rsidRPr="004370A8" w:rsidR="00510587">
        <w:rPr>
          <w:rFonts w:ascii="Times New Roman" w:hAnsi="Times New Roman" w:hint="default"/>
          <w:sz w:val="24"/>
          <w:szCs w:val="24"/>
        </w:rPr>
        <w:t>vateľ</w:t>
      </w:r>
      <w:r w:rsidRPr="004370A8" w:rsidR="00510587">
        <w:rPr>
          <w:rFonts w:ascii="Times New Roman" w:hAnsi="Times New Roman" w:hint="default"/>
          <w:sz w:val="24"/>
          <w:szCs w:val="24"/>
        </w:rPr>
        <w:t xml:space="preserve"> podľ</w:t>
      </w:r>
      <w:r w:rsidRPr="004370A8" w:rsidR="00510587">
        <w:rPr>
          <w:rFonts w:ascii="Times New Roman" w:hAnsi="Times New Roman" w:hint="default"/>
          <w:sz w:val="24"/>
          <w:szCs w:val="24"/>
        </w:rPr>
        <w:t>a odseku 1 je povinný</w:t>
      </w:r>
      <w:r w:rsidRPr="004370A8" w:rsidR="00510587">
        <w:rPr>
          <w:rFonts w:ascii="Times New Roman" w:hAnsi="Times New Roman" w:hint="default"/>
          <w:sz w:val="24"/>
          <w:szCs w:val="24"/>
        </w:rPr>
        <w:t xml:space="preserve"> </w:t>
      </w:r>
      <w:r w:rsidRPr="004370A8" w:rsidR="00692EFA">
        <w:rPr>
          <w:rFonts w:ascii="Times New Roman" w:hAnsi="Times New Roman"/>
          <w:sz w:val="24"/>
          <w:szCs w:val="24"/>
        </w:rPr>
        <w:t>vyda</w:t>
      </w:r>
      <w:r w:rsidRPr="004370A8" w:rsidR="008F111D">
        <w:rPr>
          <w:rFonts w:ascii="Times New Roman" w:hAnsi="Times New Roman" w:hint="default"/>
          <w:sz w:val="24"/>
          <w:szCs w:val="24"/>
        </w:rPr>
        <w:t>ť</w:t>
      </w:r>
      <w:r w:rsidRPr="004370A8" w:rsidR="00692EFA">
        <w:rPr>
          <w:rFonts w:ascii="Times New Roman" w:hAnsi="Times New Roman" w:hint="default"/>
          <w:sz w:val="24"/>
          <w:szCs w:val="24"/>
        </w:rPr>
        <w:t xml:space="preserve"> vnú</w:t>
      </w:r>
      <w:r w:rsidRPr="004370A8" w:rsidR="00692EFA">
        <w:rPr>
          <w:rFonts w:ascii="Times New Roman" w:hAnsi="Times New Roman" w:hint="default"/>
          <w:sz w:val="24"/>
          <w:szCs w:val="24"/>
        </w:rPr>
        <w:t>torný</w:t>
      </w:r>
      <w:r w:rsidRPr="004370A8" w:rsidR="00692EFA">
        <w:rPr>
          <w:rFonts w:ascii="Times New Roman" w:hAnsi="Times New Roman" w:hint="default"/>
          <w:sz w:val="24"/>
          <w:szCs w:val="24"/>
        </w:rPr>
        <w:t xml:space="preserve"> predpis, v ktorom </w:t>
      </w:r>
      <w:r w:rsidRPr="004370A8" w:rsidR="00510587">
        <w:rPr>
          <w:rFonts w:ascii="Times New Roman" w:hAnsi="Times New Roman" w:hint="default"/>
          <w:sz w:val="24"/>
          <w:szCs w:val="24"/>
        </w:rPr>
        <w:t>určí</w:t>
      </w:r>
      <w:r w:rsidRPr="004370A8" w:rsidR="00EE12B9">
        <w:rPr>
          <w:rFonts w:ascii="Times New Roman" w:hAnsi="Times New Roman"/>
          <w:sz w:val="24"/>
          <w:szCs w:val="24"/>
        </w:rPr>
        <w:t xml:space="preserve"> podrobnosti o </w:t>
      </w:r>
    </w:p>
    <w:p w:rsidR="004567FE" w:rsidRPr="004370A8" w:rsidP="00472CA9">
      <w:pPr>
        <w:pStyle w:val="NoSpacing"/>
        <w:numPr>
          <w:numId w:val="1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 w:rsidR="00A648B4">
        <w:rPr>
          <w:rFonts w:ascii="Times New Roman" w:hAnsi="Times New Roman" w:hint="default"/>
          <w:sz w:val="24"/>
          <w:szCs w:val="24"/>
        </w:rPr>
        <w:t>podá</w:t>
      </w:r>
      <w:r w:rsidRPr="004370A8" w:rsidR="00A648B4">
        <w:rPr>
          <w:rFonts w:ascii="Times New Roman" w:hAnsi="Times New Roman" w:hint="default"/>
          <w:sz w:val="24"/>
          <w:szCs w:val="24"/>
        </w:rPr>
        <w:t>vaní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Pr="004370A8" w:rsidR="000E0572">
        <w:rPr>
          <w:rFonts w:ascii="Times New Roman" w:hAnsi="Times New Roman"/>
          <w:sz w:val="24"/>
          <w:szCs w:val="24"/>
        </w:rPr>
        <w:t>podnetov</w:t>
      </w:r>
      <w:r w:rsidRPr="004370A8" w:rsidR="00DE4B22">
        <w:rPr>
          <w:rFonts w:ascii="Times New Roman" w:hAnsi="Times New Roman"/>
          <w:sz w:val="24"/>
          <w:szCs w:val="24"/>
        </w:rPr>
        <w:t>,</w:t>
      </w:r>
    </w:p>
    <w:p w:rsidR="008F111D" w:rsidRPr="004370A8" w:rsidP="00472CA9">
      <w:pPr>
        <w:pStyle w:val="NoSpacing"/>
        <w:numPr>
          <w:numId w:val="1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726A27">
        <w:rPr>
          <w:rFonts w:ascii="Times New Roman" w:hAnsi="Times New Roman" w:hint="default"/>
          <w:sz w:val="24"/>
          <w:szCs w:val="24"/>
        </w:rPr>
        <w:t>preverovaní</w:t>
      </w:r>
      <w:r w:rsidR="00726A27">
        <w:rPr>
          <w:rFonts w:ascii="Times New Roman" w:hAnsi="Times New Roman" w:hint="default"/>
          <w:sz w:val="24"/>
          <w:szCs w:val="24"/>
        </w:rPr>
        <w:t xml:space="preserve"> podnetov a </w:t>
      </w:r>
      <w:r w:rsidRPr="004370A8">
        <w:rPr>
          <w:rFonts w:ascii="Times New Roman" w:hAnsi="Times New Roman" w:hint="default"/>
          <w:sz w:val="24"/>
          <w:szCs w:val="24"/>
        </w:rPr>
        <w:t>oprá</w:t>
      </w:r>
      <w:r w:rsidRPr="004370A8">
        <w:rPr>
          <w:rFonts w:ascii="Times New Roman" w:hAnsi="Times New Roman" w:hint="default"/>
          <w:sz w:val="24"/>
          <w:szCs w:val="24"/>
        </w:rPr>
        <w:t>vnenia</w:t>
      </w:r>
      <w:r w:rsidRPr="004370A8" w:rsidR="00EE12B9">
        <w:rPr>
          <w:rFonts w:ascii="Times New Roman" w:hAnsi="Times New Roman"/>
          <w:sz w:val="24"/>
          <w:szCs w:val="24"/>
        </w:rPr>
        <w:t>ch</w:t>
      </w:r>
      <w:r w:rsidRPr="004370A8">
        <w:rPr>
          <w:rFonts w:ascii="Times New Roman" w:hAnsi="Times New Roman"/>
          <w:sz w:val="24"/>
          <w:szCs w:val="24"/>
        </w:rPr>
        <w:t xml:space="preserve"> zodpovednej osoby v </w:t>
      </w:r>
      <w:r w:rsidRPr="004370A8">
        <w:rPr>
          <w:rFonts w:ascii="Times New Roman" w:hAnsi="Times New Roman" w:hint="default"/>
          <w:sz w:val="24"/>
          <w:szCs w:val="24"/>
        </w:rPr>
        <w:t>rá</w:t>
      </w:r>
      <w:r w:rsidRPr="004370A8">
        <w:rPr>
          <w:rFonts w:ascii="Times New Roman" w:hAnsi="Times New Roman" w:hint="default"/>
          <w:sz w:val="24"/>
          <w:szCs w:val="24"/>
        </w:rPr>
        <w:t>mci zamestná</w:t>
      </w:r>
      <w:r w:rsidRPr="004370A8">
        <w:rPr>
          <w:rFonts w:ascii="Times New Roman" w:hAnsi="Times New Roman" w:hint="default"/>
          <w:sz w:val="24"/>
          <w:szCs w:val="24"/>
        </w:rPr>
        <w:t>v</w:t>
      </w:r>
      <w:r w:rsidRPr="004370A8">
        <w:rPr>
          <w:rFonts w:ascii="Times New Roman" w:hAnsi="Times New Roman" w:hint="default"/>
          <w:sz w:val="24"/>
          <w:szCs w:val="24"/>
        </w:rPr>
        <w:t>ateľ</w:t>
      </w:r>
      <w:r w:rsidRPr="004370A8">
        <w:rPr>
          <w:rFonts w:ascii="Times New Roman" w:hAnsi="Times New Roman" w:hint="default"/>
          <w:sz w:val="24"/>
          <w:szCs w:val="24"/>
        </w:rPr>
        <w:t xml:space="preserve">a pri </w:t>
      </w:r>
      <w:r w:rsidRPr="004370A8" w:rsidR="00F9255D">
        <w:rPr>
          <w:rFonts w:ascii="Times New Roman" w:hAnsi="Times New Roman" w:hint="default"/>
          <w:sz w:val="24"/>
          <w:szCs w:val="24"/>
        </w:rPr>
        <w:t>preverovaní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Pr="004370A8" w:rsidR="000E0572">
        <w:rPr>
          <w:rFonts w:ascii="Times New Roman" w:hAnsi="Times New Roman"/>
          <w:sz w:val="24"/>
          <w:szCs w:val="24"/>
        </w:rPr>
        <w:t>podnetov</w:t>
      </w:r>
      <w:r w:rsidRPr="004370A8">
        <w:rPr>
          <w:rFonts w:ascii="Times New Roman" w:hAnsi="Times New Roman"/>
          <w:sz w:val="24"/>
          <w:szCs w:val="24"/>
        </w:rPr>
        <w:t>,</w:t>
      </w:r>
    </w:p>
    <w:p w:rsidR="001F2BAA" w:rsidRPr="004370A8" w:rsidP="00472CA9">
      <w:pPr>
        <w:pStyle w:val="NoSpacing"/>
        <w:numPr>
          <w:numId w:val="1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zachovaní</w:t>
      </w:r>
      <w:r w:rsidRPr="004370A8">
        <w:rPr>
          <w:rFonts w:ascii="Times New Roman" w:hAnsi="Times New Roman" w:hint="default"/>
          <w:sz w:val="24"/>
          <w:szCs w:val="24"/>
        </w:rPr>
        <w:t xml:space="preserve"> mlč</w:t>
      </w:r>
      <w:r w:rsidRPr="004370A8">
        <w:rPr>
          <w:rFonts w:ascii="Times New Roman" w:hAnsi="Times New Roman" w:hint="default"/>
          <w:sz w:val="24"/>
          <w:szCs w:val="24"/>
        </w:rPr>
        <w:t>anlivosti o</w:t>
      </w:r>
      <w:r w:rsidR="00726A27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totož</w:t>
      </w:r>
      <w:r w:rsidRPr="004370A8">
        <w:rPr>
          <w:rFonts w:ascii="Times New Roman" w:hAnsi="Times New Roman" w:hint="default"/>
          <w:sz w:val="24"/>
          <w:szCs w:val="24"/>
        </w:rPr>
        <w:t>nosti</w:t>
      </w:r>
      <w:r w:rsidR="00726A27">
        <w:rPr>
          <w:rFonts w:ascii="Times New Roman" w:hAnsi="Times New Roman" w:hint="default"/>
          <w:sz w:val="24"/>
          <w:szCs w:val="24"/>
        </w:rPr>
        <w:t xml:space="preserve"> osoby, ktorá</w:t>
      </w:r>
      <w:r w:rsidR="00726A27">
        <w:rPr>
          <w:rFonts w:ascii="Times New Roman" w:hAnsi="Times New Roman" w:hint="default"/>
          <w:sz w:val="24"/>
          <w:szCs w:val="24"/>
        </w:rPr>
        <w:t xml:space="preserve"> podala podnet</w:t>
      </w:r>
      <w:r w:rsidRPr="004370A8">
        <w:rPr>
          <w:rFonts w:ascii="Times New Roman" w:hAnsi="Times New Roman"/>
          <w:sz w:val="24"/>
          <w:szCs w:val="24"/>
        </w:rPr>
        <w:t>,</w:t>
      </w:r>
    </w:p>
    <w:p w:rsidR="00726A27" w:rsidP="00472CA9">
      <w:pPr>
        <w:pStyle w:val="NoSpacing"/>
        <w:numPr>
          <w:numId w:val="1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evidovaní</w:t>
      </w:r>
      <w:r w:rsidRPr="004370A8">
        <w:rPr>
          <w:rFonts w:ascii="Times New Roman" w:hAnsi="Times New Roman" w:hint="default"/>
          <w:sz w:val="24"/>
          <w:szCs w:val="24"/>
        </w:rPr>
        <w:t xml:space="preserve"> podnetov </w:t>
      </w:r>
      <w:r>
        <w:rPr>
          <w:rFonts w:ascii="Times New Roman" w:hAnsi="Times New Roman" w:hint="default"/>
          <w:sz w:val="24"/>
          <w:szCs w:val="24"/>
        </w:rPr>
        <w:t>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12</w:t>
      </w:r>
      <w:r w:rsidRPr="004370A8">
        <w:rPr>
          <w:rFonts w:ascii="Times New Roman" w:hAnsi="Times New Roman"/>
          <w:sz w:val="24"/>
          <w:szCs w:val="24"/>
        </w:rPr>
        <w:t>,</w:t>
      </w:r>
    </w:p>
    <w:p w:rsidR="00726A27" w:rsidP="00472CA9">
      <w:pPr>
        <w:pStyle w:val="NoSpacing"/>
        <w:numPr>
          <w:numId w:val="1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A2453B">
        <w:rPr>
          <w:rFonts w:ascii="Times New Roman" w:hAnsi="Times New Roman"/>
          <w:sz w:val="24"/>
          <w:szCs w:val="24"/>
        </w:rPr>
        <w:t>bo</w:t>
      </w:r>
      <w:r>
        <w:rPr>
          <w:rFonts w:ascii="Times New Roman" w:hAnsi="Times New Roman" w:hint="default"/>
          <w:sz w:val="24"/>
          <w:szCs w:val="24"/>
        </w:rPr>
        <w:t>znamovaní</w:t>
      </w:r>
      <w:r>
        <w:rPr>
          <w:rFonts w:ascii="Times New Roman" w:hAnsi="Times New Roman" w:hint="default"/>
          <w:sz w:val="24"/>
          <w:szCs w:val="24"/>
        </w:rPr>
        <w:t xml:space="preserve"> osoby, ktorá</w:t>
      </w:r>
      <w:r>
        <w:rPr>
          <w:rFonts w:ascii="Times New Roman" w:hAnsi="Times New Roman" w:hint="default"/>
          <w:sz w:val="24"/>
          <w:szCs w:val="24"/>
        </w:rPr>
        <w:t xml:space="preserve"> podala podnet</w:t>
      </w:r>
      <w:r w:rsidR="006D36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 </w:t>
      </w:r>
      <w:r w:rsidRPr="004370A8">
        <w:rPr>
          <w:rFonts w:ascii="Times New Roman" w:hAnsi="Times New Roman" w:hint="default"/>
          <w:sz w:val="24"/>
          <w:szCs w:val="24"/>
        </w:rPr>
        <w:t>vý</w:t>
      </w:r>
      <w:r w:rsidRPr="004370A8">
        <w:rPr>
          <w:rFonts w:ascii="Times New Roman" w:hAnsi="Times New Roman" w:hint="default"/>
          <w:sz w:val="24"/>
          <w:szCs w:val="24"/>
        </w:rPr>
        <w:t>sledk</w:t>
      </w:r>
      <w:r>
        <w:rPr>
          <w:rFonts w:ascii="Times New Roman" w:hAnsi="Times New Roman"/>
          <w:sz w:val="24"/>
          <w:szCs w:val="24"/>
        </w:rPr>
        <w:t>om jeho</w:t>
      </w:r>
      <w:r w:rsidRPr="004370A8">
        <w:rPr>
          <w:rFonts w:ascii="Times New Roman" w:hAnsi="Times New Roman"/>
          <w:sz w:val="24"/>
          <w:szCs w:val="24"/>
        </w:rPr>
        <w:t xml:space="preserve"> preverenia</w:t>
      </w:r>
      <w:r>
        <w:rPr>
          <w:rFonts w:ascii="Times New Roman" w:hAnsi="Times New Roman"/>
          <w:sz w:val="24"/>
          <w:szCs w:val="24"/>
        </w:rPr>
        <w:t>,</w:t>
      </w:r>
    </w:p>
    <w:p w:rsidR="00EE12B9" w:rsidRPr="00915609" w:rsidP="00472CA9">
      <w:pPr>
        <w:pStyle w:val="NoSpacing"/>
        <w:numPr>
          <w:numId w:val="1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64E75" w:rsidR="008B69F1">
        <w:rPr>
          <w:rFonts w:ascii="Times New Roman" w:hAnsi="Times New Roman" w:hint="default"/>
          <w:sz w:val="24"/>
          <w:szCs w:val="24"/>
        </w:rPr>
        <w:t>spracú</w:t>
      </w:r>
      <w:r w:rsidRPr="00564E75" w:rsidR="008B69F1">
        <w:rPr>
          <w:rFonts w:ascii="Times New Roman" w:hAnsi="Times New Roman" w:hint="default"/>
          <w:sz w:val="24"/>
          <w:szCs w:val="24"/>
        </w:rPr>
        <w:t>vaní</w:t>
      </w:r>
      <w:r w:rsidRPr="00564E75" w:rsidR="008B69F1">
        <w:rPr>
          <w:rFonts w:ascii="Times New Roman" w:hAnsi="Times New Roman" w:hint="default"/>
          <w:sz w:val="24"/>
          <w:szCs w:val="24"/>
        </w:rPr>
        <w:t xml:space="preserve"> osobný</w:t>
      </w:r>
      <w:r w:rsidRPr="00564E75" w:rsidR="008B69F1">
        <w:rPr>
          <w:rFonts w:ascii="Times New Roman" w:hAnsi="Times New Roman" w:hint="default"/>
          <w:sz w:val="24"/>
          <w:szCs w:val="24"/>
        </w:rPr>
        <w:t>ch ú</w:t>
      </w:r>
      <w:r w:rsidRPr="00564E75" w:rsidR="008B69F1">
        <w:rPr>
          <w:rFonts w:ascii="Times New Roman" w:hAnsi="Times New Roman" w:hint="default"/>
          <w:sz w:val="24"/>
          <w:szCs w:val="24"/>
        </w:rPr>
        <w:t>dajov uvedený</w:t>
      </w:r>
      <w:r w:rsidRPr="00564E75" w:rsidR="008B69F1">
        <w:rPr>
          <w:rFonts w:ascii="Times New Roman" w:hAnsi="Times New Roman" w:hint="default"/>
          <w:sz w:val="24"/>
          <w:szCs w:val="24"/>
        </w:rPr>
        <w:t>ch v</w:t>
      </w:r>
      <w:r w:rsidRPr="006A2306" w:rsidR="00564E75">
        <w:rPr>
          <w:rFonts w:ascii="Times New Roman" w:hAnsi="Times New Roman"/>
          <w:sz w:val="24"/>
          <w:szCs w:val="24"/>
        </w:rPr>
        <w:t> </w:t>
      </w:r>
      <w:r w:rsidRPr="00564E75" w:rsidR="008B69F1">
        <w:rPr>
          <w:rFonts w:ascii="Times New Roman" w:hAnsi="Times New Roman"/>
          <w:sz w:val="24"/>
          <w:szCs w:val="24"/>
        </w:rPr>
        <w:t>podnete</w:t>
      </w:r>
      <w:r w:rsidRPr="006A2306" w:rsidR="00564E75">
        <w:rPr>
          <w:rFonts w:ascii="Times New Roman" w:hAnsi="Times New Roman"/>
          <w:sz w:val="24"/>
          <w:szCs w:val="24"/>
        </w:rPr>
        <w:t>.</w:t>
      </w:r>
    </w:p>
    <w:p w:rsidR="008D2796" w:rsidP="000664D3">
      <w:pPr>
        <w:pStyle w:val="NoSpacing"/>
        <w:tabs>
          <w:tab w:val="left" w:pos="5070"/>
        </w:tabs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6C6A32" w:rsidRPr="004370A8" w:rsidP="00F9099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6C6A32" w:rsidRPr="004370A8" w:rsidP="006C6A3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B409D" w:rsidRPr="006A2306" w:rsidP="0071541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Zamestná</w:t>
      </w:r>
      <w:r w:rsidRPr="004370A8">
        <w:rPr>
          <w:rFonts w:ascii="Times New Roman" w:hAnsi="Times New Roman" w:hint="default"/>
          <w:sz w:val="24"/>
          <w:szCs w:val="24"/>
        </w:rPr>
        <w:t>vateľ</w:t>
      </w:r>
      <w:r w:rsidRPr="004370A8">
        <w:rPr>
          <w:rFonts w:ascii="Times New Roman" w:hAnsi="Times New Roman" w:hint="default"/>
          <w:sz w:val="24"/>
          <w:szCs w:val="24"/>
        </w:rPr>
        <w:t xml:space="preserve"> </w:t>
      </w:r>
      <w:r w:rsidR="008232DE">
        <w:rPr>
          <w:rFonts w:ascii="Times New Roman" w:hAnsi="Times New Roman" w:hint="default"/>
          <w:sz w:val="24"/>
          <w:szCs w:val="24"/>
        </w:rPr>
        <w:t>podľ</w:t>
      </w:r>
      <w:r w:rsidR="008232DE">
        <w:rPr>
          <w:rFonts w:ascii="Times New Roman" w:hAnsi="Times New Roman" w:hint="default"/>
          <w:sz w:val="24"/>
          <w:szCs w:val="24"/>
        </w:rPr>
        <w:t>a §</w:t>
      </w:r>
      <w:r w:rsidR="008232DE">
        <w:rPr>
          <w:rFonts w:ascii="Times New Roman" w:hAnsi="Times New Roman" w:hint="default"/>
          <w:sz w:val="24"/>
          <w:szCs w:val="24"/>
        </w:rPr>
        <w:t xml:space="preserve"> 11</w:t>
      </w:r>
      <w:r w:rsidR="00F81D3E">
        <w:rPr>
          <w:rFonts w:ascii="Times New Roman" w:hAnsi="Times New Roman"/>
          <w:sz w:val="24"/>
          <w:szCs w:val="24"/>
        </w:rPr>
        <w:t xml:space="preserve"> ods. 1 </w:t>
      </w:r>
      <w:r w:rsidRPr="004370A8">
        <w:rPr>
          <w:rFonts w:ascii="Times New Roman" w:hAnsi="Times New Roman"/>
          <w:sz w:val="24"/>
          <w:szCs w:val="24"/>
        </w:rPr>
        <w:t xml:space="preserve">je </w:t>
      </w:r>
      <w:r w:rsidRPr="00564E75">
        <w:rPr>
          <w:rFonts w:ascii="Times New Roman" w:hAnsi="Times New Roman" w:hint="default"/>
          <w:sz w:val="24"/>
          <w:szCs w:val="24"/>
        </w:rPr>
        <w:t>povinný</w:t>
      </w:r>
      <w:r w:rsidRPr="00564E75">
        <w:rPr>
          <w:rFonts w:ascii="Times New Roman" w:hAnsi="Times New Roman" w:hint="default"/>
          <w:sz w:val="24"/>
          <w:szCs w:val="24"/>
        </w:rPr>
        <w:t xml:space="preserve"> </w:t>
      </w:r>
      <w:r w:rsidRPr="00915609" w:rsidR="008B69F1">
        <w:rPr>
          <w:rFonts w:ascii="Times New Roman" w:hAnsi="Times New Roman"/>
          <w:sz w:val="24"/>
          <w:szCs w:val="24"/>
        </w:rPr>
        <w:t xml:space="preserve">po dobu troch rokov </w:t>
      </w:r>
      <w:r w:rsidRPr="0044498B" w:rsidR="008B69F1">
        <w:rPr>
          <w:rFonts w:ascii="Times New Roman" w:hAnsi="Times New Roman" w:hint="default"/>
          <w:sz w:val="24"/>
          <w:szCs w:val="24"/>
        </w:rPr>
        <w:t>odo dň</w:t>
      </w:r>
      <w:r w:rsidRPr="0044498B" w:rsidR="008B69F1">
        <w:rPr>
          <w:rFonts w:ascii="Times New Roman" w:hAnsi="Times New Roman" w:hint="default"/>
          <w:sz w:val="24"/>
          <w:szCs w:val="24"/>
        </w:rPr>
        <w:t>a doruč</w:t>
      </w:r>
      <w:r w:rsidRPr="0044498B" w:rsidR="008B69F1">
        <w:rPr>
          <w:rFonts w:ascii="Times New Roman" w:hAnsi="Times New Roman" w:hint="default"/>
          <w:sz w:val="24"/>
          <w:szCs w:val="24"/>
        </w:rPr>
        <w:t>enia podnetu</w:t>
      </w:r>
      <w:r w:rsidRPr="00C40CBE" w:rsidR="008B69F1">
        <w:rPr>
          <w:rFonts w:ascii="Times New Roman" w:hAnsi="Times New Roman"/>
          <w:sz w:val="24"/>
          <w:szCs w:val="24"/>
        </w:rPr>
        <w:t xml:space="preserve"> </w:t>
      </w:r>
      <w:r w:rsidRPr="006A2306">
        <w:rPr>
          <w:rFonts w:ascii="Times New Roman" w:hAnsi="Times New Roman" w:hint="default"/>
          <w:sz w:val="24"/>
          <w:szCs w:val="24"/>
        </w:rPr>
        <w:t>viesť</w:t>
      </w:r>
      <w:r w:rsidRPr="006A2306">
        <w:rPr>
          <w:rFonts w:ascii="Times New Roman" w:hAnsi="Times New Roman" w:hint="default"/>
          <w:sz w:val="24"/>
          <w:szCs w:val="24"/>
        </w:rPr>
        <w:t xml:space="preserve"> evidenciu </w:t>
      </w:r>
      <w:r w:rsidRPr="006A2306" w:rsidR="000E0572">
        <w:rPr>
          <w:rFonts w:ascii="Times New Roman" w:hAnsi="Times New Roman"/>
          <w:sz w:val="24"/>
          <w:szCs w:val="24"/>
        </w:rPr>
        <w:t>podnetov</w:t>
      </w:r>
      <w:r w:rsidRPr="006A2306" w:rsidR="00BD113A">
        <w:rPr>
          <w:rFonts w:ascii="Times New Roman" w:hAnsi="Times New Roman"/>
          <w:sz w:val="24"/>
          <w:szCs w:val="24"/>
        </w:rPr>
        <w:t xml:space="preserve"> v rozsahu</w:t>
      </w:r>
    </w:p>
    <w:p w:rsidR="005B409D" w:rsidRPr="006A2306" w:rsidP="00472CA9">
      <w:pPr>
        <w:pStyle w:val="NoSpacing"/>
        <w:numPr>
          <w:numId w:val="3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2306">
        <w:rPr>
          <w:rFonts w:ascii="Times New Roman" w:hAnsi="Times New Roman" w:hint="default"/>
          <w:sz w:val="24"/>
          <w:szCs w:val="24"/>
        </w:rPr>
        <w:t>dá</w:t>
      </w:r>
      <w:r w:rsidRPr="006A2306">
        <w:rPr>
          <w:rFonts w:ascii="Times New Roman" w:hAnsi="Times New Roman" w:hint="default"/>
          <w:sz w:val="24"/>
          <w:szCs w:val="24"/>
        </w:rPr>
        <w:t>tum doruč</w:t>
      </w:r>
      <w:r w:rsidRPr="006A2306">
        <w:rPr>
          <w:rFonts w:ascii="Times New Roman" w:hAnsi="Times New Roman" w:hint="default"/>
          <w:sz w:val="24"/>
          <w:szCs w:val="24"/>
        </w:rPr>
        <w:t xml:space="preserve">enia </w:t>
      </w:r>
      <w:r w:rsidRPr="006A2306" w:rsidR="000E0572">
        <w:rPr>
          <w:rFonts w:ascii="Times New Roman" w:hAnsi="Times New Roman"/>
          <w:sz w:val="24"/>
          <w:szCs w:val="24"/>
        </w:rPr>
        <w:t>podnetu</w:t>
      </w:r>
      <w:r w:rsidRPr="006A2306">
        <w:rPr>
          <w:rFonts w:ascii="Times New Roman" w:hAnsi="Times New Roman"/>
          <w:sz w:val="24"/>
          <w:szCs w:val="24"/>
        </w:rPr>
        <w:t xml:space="preserve">, </w:t>
      </w:r>
    </w:p>
    <w:p w:rsidR="005B409D" w:rsidRPr="00491B4B" w:rsidP="00472CA9">
      <w:pPr>
        <w:pStyle w:val="NoSpacing"/>
        <w:numPr>
          <w:numId w:val="3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meno, priezvisko a adresa pobytu o</w:t>
      </w:r>
      <w:r w:rsidRPr="004370A8" w:rsidR="000E0572">
        <w:rPr>
          <w:rFonts w:ascii="Times New Roman" w:hAnsi="Times New Roman" w:hint="default"/>
          <w:sz w:val="24"/>
          <w:szCs w:val="24"/>
        </w:rPr>
        <w:t>soby, ktorá</w:t>
      </w:r>
      <w:r w:rsidRPr="004370A8" w:rsidR="000E0572">
        <w:rPr>
          <w:rFonts w:ascii="Times New Roman" w:hAnsi="Times New Roman" w:hint="default"/>
          <w:sz w:val="24"/>
          <w:szCs w:val="24"/>
        </w:rPr>
        <w:t xml:space="preserve"> </w:t>
      </w:r>
      <w:r w:rsidRPr="00491B4B" w:rsidR="000E0572">
        <w:rPr>
          <w:rFonts w:ascii="Times New Roman" w:hAnsi="Times New Roman"/>
          <w:sz w:val="24"/>
          <w:szCs w:val="24"/>
        </w:rPr>
        <w:t>podala podnet; ak ide o </w:t>
      </w:r>
      <w:r w:rsidRPr="00491B4B" w:rsidR="000E0572">
        <w:rPr>
          <w:rFonts w:ascii="Times New Roman" w:hAnsi="Times New Roman" w:hint="default"/>
          <w:sz w:val="24"/>
          <w:szCs w:val="24"/>
        </w:rPr>
        <w:t>anonymný</w:t>
      </w:r>
      <w:r w:rsidRPr="00491B4B">
        <w:rPr>
          <w:rFonts w:ascii="Times New Roman" w:hAnsi="Times New Roman"/>
          <w:sz w:val="24"/>
          <w:szCs w:val="24"/>
        </w:rPr>
        <w:t xml:space="preserve"> </w:t>
      </w:r>
      <w:r w:rsidRPr="00491B4B" w:rsidR="000E0572">
        <w:rPr>
          <w:rFonts w:ascii="Times New Roman" w:hAnsi="Times New Roman"/>
          <w:sz w:val="24"/>
          <w:szCs w:val="24"/>
        </w:rPr>
        <w:t>podnet</w:t>
      </w:r>
      <w:r w:rsidRPr="00491B4B">
        <w:rPr>
          <w:rFonts w:ascii="Times New Roman" w:hAnsi="Times New Roman" w:hint="default"/>
          <w:sz w:val="24"/>
          <w:szCs w:val="24"/>
        </w:rPr>
        <w:t>, uvedie sa iba pozná</w:t>
      </w:r>
      <w:r w:rsidRPr="00491B4B" w:rsidR="000E0572">
        <w:rPr>
          <w:rFonts w:ascii="Times New Roman" w:hAnsi="Times New Roman" w:hint="default"/>
          <w:sz w:val="24"/>
          <w:szCs w:val="24"/>
        </w:rPr>
        <w:t>mka, ž</w:t>
      </w:r>
      <w:r w:rsidRPr="00491B4B" w:rsidR="000E0572">
        <w:rPr>
          <w:rFonts w:ascii="Times New Roman" w:hAnsi="Times New Roman" w:hint="default"/>
          <w:sz w:val="24"/>
          <w:szCs w:val="24"/>
        </w:rPr>
        <w:t xml:space="preserve">e </w:t>
      </w:r>
      <w:r w:rsidRPr="00491B4B" w:rsidR="000E0572">
        <w:rPr>
          <w:rFonts w:ascii="Times New Roman" w:hAnsi="Times New Roman" w:hint="default"/>
          <w:sz w:val="24"/>
          <w:szCs w:val="24"/>
        </w:rPr>
        <w:t>ide o </w:t>
      </w:r>
      <w:r w:rsidRPr="00491B4B" w:rsidR="000E0572">
        <w:rPr>
          <w:rFonts w:ascii="Times New Roman" w:hAnsi="Times New Roman" w:hint="default"/>
          <w:sz w:val="24"/>
          <w:szCs w:val="24"/>
        </w:rPr>
        <w:t>anonymný</w:t>
      </w:r>
      <w:r w:rsidRPr="00491B4B" w:rsidR="000E0572">
        <w:rPr>
          <w:rFonts w:ascii="Times New Roman" w:hAnsi="Times New Roman" w:hint="default"/>
          <w:sz w:val="24"/>
          <w:szCs w:val="24"/>
        </w:rPr>
        <w:t xml:space="preserve"> podnet</w:t>
      </w:r>
      <w:r w:rsidRPr="00491B4B">
        <w:rPr>
          <w:rFonts w:ascii="Times New Roman" w:hAnsi="Times New Roman"/>
          <w:sz w:val="24"/>
          <w:szCs w:val="24"/>
        </w:rPr>
        <w:t>,</w:t>
      </w:r>
    </w:p>
    <w:p w:rsidR="005B409D" w:rsidRPr="00491B4B" w:rsidP="00472CA9">
      <w:pPr>
        <w:pStyle w:val="NoSpacing"/>
        <w:numPr>
          <w:numId w:val="3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91B4B" w:rsidR="000E0572">
        <w:rPr>
          <w:rFonts w:ascii="Times New Roman" w:hAnsi="Times New Roman"/>
          <w:sz w:val="24"/>
          <w:szCs w:val="24"/>
        </w:rPr>
        <w:t>predmet podnetu</w:t>
      </w:r>
      <w:r w:rsidRPr="00491B4B">
        <w:rPr>
          <w:rFonts w:ascii="Times New Roman" w:hAnsi="Times New Roman"/>
          <w:sz w:val="24"/>
          <w:szCs w:val="24"/>
        </w:rPr>
        <w:t>,</w:t>
      </w:r>
    </w:p>
    <w:p w:rsidR="005B409D" w:rsidRPr="004370A8" w:rsidP="00472CA9">
      <w:pPr>
        <w:pStyle w:val="NoSpacing"/>
        <w:numPr>
          <w:numId w:val="3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 w:rsidR="000E0572">
        <w:rPr>
          <w:rFonts w:ascii="Times New Roman" w:hAnsi="Times New Roman" w:hint="default"/>
          <w:sz w:val="24"/>
          <w:szCs w:val="24"/>
        </w:rPr>
        <w:t>vý</w:t>
      </w:r>
      <w:r w:rsidRPr="004370A8" w:rsidR="000E0572">
        <w:rPr>
          <w:rFonts w:ascii="Times New Roman" w:hAnsi="Times New Roman" w:hint="default"/>
          <w:sz w:val="24"/>
          <w:szCs w:val="24"/>
        </w:rPr>
        <w:t>sledok preverenia podnetu</w:t>
      </w:r>
      <w:r w:rsidRPr="004370A8">
        <w:rPr>
          <w:rFonts w:ascii="Times New Roman" w:hAnsi="Times New Roman"/>
          <w:sz w:val="24"/>
          <w:szCs w:val="24"/>
        </w:rPr>
        <w:t>,</w:t>
      </w:r>
    </w:p>
    <w:p w:rsidR="005B409D" w:rsidRPr="004370A8" w:rsidP="00472CA9">
      <w:pPr>
        <w:pStyle w:val="NoSpacing"/>
        <w:numPr>
          <w:numId w:val="3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 w:rsidR="00C44848">
        <w:rPr>
          <w:rFonts w:ascii="Times New Roman" w:hAnsi="Times New Roman" w:hint="default"/>
          <w:sz w:val="24"/>
          <w:szCs w:val="24"/>
        </w:rPr>
        <w:t>dá</w:t>
      </w:r>
      <w:r w:rsidRPr="004370A8" w:rsidR="00C44848">
        <w:rPr>
          <w:rFonts w:ascii="Times New Roman" w:hAnsi="Times New Roman" w:hint="default"/>
          <w:sz w:val="24"/>
          <w:szCs w:val="24"/>
        </w:rPr>
        <w:t>tum skonč</w:t>
      </w:r>
      <w:r w:rsidRPr="004370A8" w:rsidR="00C44848">
        <w:rPr>
          <w:rFonts w:ascii="Times New Roman" w:hAnsi="Times New Roman" w:hint="default"/>
          <w:sz w:val="24"/>
          <w:szCs w:val="24"/>
        </w:rPr>
        <w:t xml:space="preserve">enia preverenia </w:t>
      </w:r>
      <w:r w:rsidRPr="004370A8" w:rsidR="000E0572">
        <w:rPr>
          <w:rFonts w:ascii="Times New Roman" w:hAnsi="Times New Roman"/>
          <w:sz w:val="24"/>
          <w:szCs w:val="24"/>
        </w:rPr>
        <w:t>podnetu</w:t>
      </w:r>
      <w:r w:rsidRPr="004370A8" w:rsidR="00031263">
        <w:rPr>
          <w:rFonts w:ascii="Times New Roman" w:hAnsi="Times New Roman"/>
          <w:sz w:val="24"/>
          <w:szCs w:val="24"/>
        </w:rPr>
        <w:t>.</w:t>
      </w:r>
    </w:p>
    <w:p w:rsidR="006C6A32" w:rsidRPr="004370A8" w:rsidP="006C6A3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6C6A32" w:rsidRPr="004370A8" w:rsidP="00B866E9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B866E9" w:rsidRPr="00B171B6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171B6" w:rsidR="00B171B6">
        <w:rPr>
          <w:rFonts w:ascii="Times New Roman" w:hAnsi="Times New Roman" w:hint="default"/>
          <w:b/>
          <w:sz w:val="24"/>
          <w:szCs w:val="24"/>
        </w:rPr>
        <w:t>Pozastavenie úč</w:t>
      </w:r>
      <w:r w:rsidRPr="00B171B6" w:rsidR="00B171B6">
        <w:rPr>
          <w:rFonts w:ascii="Times New Roman" w:hAnsi="Times New Roman" w:hint="default"/>
          <w:b/>
          <w:sz w:val="24"/>
          <w:szCs w:val="24"/>
        </w:rPr>
        <w:t>innosti pracovnoprá</w:t>
      </w:r>
      <w:r w:rsidRPr="00B171B6" w:rsidR="00B171B6">
        <w:rPr>
          <w:rFonts w:ascii="Times New Roman" w:hAnsi="Times New Roman" w:hint="default"/>
          <w:b/>
          <w:sz w:val="24"/>
          <w:szCs w:val="24"/>
        </w:rPr>
        <w:t>vneho ú</w:t>
      </w:r>
      <w:r w:rsidRPr="00B171B6" w:rsidR="00B171B6">
        <w:rPr>
          <w:rFonts w:ascii="Times New Roman" w:hAnsi="Times New Roman" w:hint="default"/>
          <w:b/>
          <w:sz w:val="24"/>
          <w:szCs w:val="24"/>
        </w:rPr>
        <w:t>konu</w:t>
      </w:r>
    </w:p>
    <w:p w:rsidR="00B171B6" w:rsidRPr="004370A8" w:rsidP="00B171B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71AA1" w:rsidRPr="004370A8" w:rsidP="00781587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B866E9">
        <w:rPr>
          <w:rFonts w:ascii="Times New Roman" w:hAnsi="Times New Roman" w:hint="default"/>
          <w:sz w:val="24"/>
          <w:szCs w:val="24"/>
        </w:rPr>
        <w:t>Ak sa osoba, ktorá</w:t>
      </w:r>
      <w:r w:rsidRPr="004370A8" w:rsidR="00B866E9">
        <w:rPr>
          <w:rFonts w:ascii="Times New Roman" w:hAnsi="Times New Roman" w:hint="default"/>
          <w:sz w:val="24"/>
          <w:szCs w:val="24"/>
        </w:rPr>
        <w:t xml:space="preserve"> podala </w:t>
      </w:r>
      <w:r w:rsidRPr="004370A8">
        <w:rPr>
          <w:rFonts w:ascii="Times New Roman" w:hAnsi="Times New Roman"/>
          <w:sz w:val="24"/>
          <w:szCs w:val="24"/>
        </w:rPr>
        <w:t>podnet</w:t>
      </w:r>
      <w:r w:rsidR="00C53083">
        <w:rPr>
          <w:rFonts w:ascii="Times New Roman" w:hAnsi="Times New Roman" w:hint="default"/>
          <w:sz w:val="24"/>
          <w:szCs w:val="24"/>
        </w:rPr>
        <w:t xml:space="preserve"> podľ</w:t>
      </w:r>
      <w:r w:rsidR="00C53083">
        <w:rPr>
          <w:rFonts w:ascii="Times New Roman" w:hAnsi="Times New Roman" w:hint="default"/>
          <w:sz w:val="24"/>
          <w:szCs w:val="24"/>
        </w:rPr>
        <w:t>a §</w:t>
      </w:r>
      <w:r w:rsidR="00C53083">
        <w:rPr>
          <w:rFonts w:ascii="Times New Roman" w:hAnsi="Times New Roman" w:hint="default"/>
          <w:sz w:val="24"/>
          <w:szCs w:val="24"/>
        </w:rPr>
        <w:t xml:space="preserve"> </w:t>
      </w:r>
      <w:r w:rsidR="00292550">
        <w:rPr>
          <w:rFonts w:ascii="Times New Roman" w:hAnsi="Times New Roman"/>
          <w:sz w:val="24"/>
          <w:szCs w:val="24"/>
        </w:rPr>
        <w:t>11</w:t>
      </w:r>
      <w:r w:rsidR="0070374A">
        <w:rPr>
          <w:rFonts w:ascii="Times New Roman" w:hAnsi="Times New Roman"/>
          <w:sz w:val="24"/>
          <w:szCs w:val="24"/>
        </w:rPr>
        <w:t>,</w:t>
      </w:r>
      <w:r w:rsidRPr="004370A8" w:rsidR="00B866E9">
        <w:rPr>
          <w:rFonts w:ascii="Times New Roman" w:hAnsi="Times New Roman" w:hint="default"/>
          <w:sz w:val="24"/>
          <w:szCs w:val="24"/>
        </w:rPr>
        <w:t xml:space="preserve"> domnieva, ž</w:t>
      </w:r>
      <w:r w:rsidRPr="004370A8" w:rsidR="00B866E9">
        <w:rPr>
          <w:rFonts w:ascii="Times New Roman" w:hAnsi="Times New Roman" w:hint="default"/>
          <w:sz w:val="24"/>
          <w:szCs w:val="24"/>
        </w:rPr>
        <w:t>e</w:t>
      </w:r>
      <w:r w:rsidRPr="004370A8" w:rsidR="001F5E02">
        <w:rPr>
          <w:rFonts w:ascii="Times New Roman" w:hAnsi="Times New Roman"/>
          <w:sz w:val="24"/>
          <w:szCs w:val="24"/>
        </w:rPr>
        <w:t xml:space="preserve"> </w:t>
      </w:r>
      <w:r w:rsidRPr="004370A8" w:rsidR="00333DE6">
        <w:rPr>
          <w:rFonts w:ascii="Times New Roman" w:hAnsi="Times New Roman"/>
          <w:sz w:val="24"/>
          <w:szCs w:val="24"/>
        </w:rPr>
        <w:t>v </w:t>
      </w:r>
      <w:r w:rsidRPr="004370A8" w:rsidR="00333DE6">
        <w:rPr>
          <w:rFonts w:ascii="Times New Roman" w:hAnsi="Times New Roman" w:hint="default"/>
          <w:sz w:val="24"/>
          <w:szCs w:val="24"/>
        </w:rPr>
        <w:t>sú</w:t>
      </w:r>
      <w:r w:rsidRPr="004370A8" w:rsidR="00333DE6">
        <w:rPr>
          <w:rFonts w:ascii="Times New Roman" w:hAnsi="Times New Roman" w:hint="default"/>
          <w:sz w:val="24"/>
          <w:szCs w:val="24"/>
        </w:rPr>
        <w:t>vislosti s </w:t>
      </w:r>
      <w:r w:rsidRPr="004370A8" w:rsidR="00333DE6">
        <w:rPr>
          <w:rFonts w:ascii="Times New Roman" w:hAnsi="Times New Roman" w:hint="default"/>
          <w:sz w:val="24"/>
          <w:szCs w:val="24"/>
        </w:rPr>
        <w:t>podaní</w:t>
      </w:r>
      <w:r w:rsidRPr="004370A8" w:rsidR="00333DE6">
        <w:rPr>
          <w:rFonts w:ascii="Times New Roman" w:hAnsi="Times New Roman" w:hint="default"/>
          <w:sz w:val="24"/>
          <w:szCs w:val="24"/>
        </w:rPr>
        <w:t xml:space="preserve">m podnetu </w:t>
      </w:r>
      <w:r w:rsidRPr="004370A8" w:rsidR="001F5E02">
        <w:rPr>
          <w:rFonts w:ascii="Times New Roman" w:hAnsi="Times New Roman" w:hint="default"/>
          <w:sz w:val="24"/>
          <w:szCs w:val="24"/>
        </w:rPr>
        <w:t>bol voč</w:t>
      </w:r>
      <w:r w:rsidRPr="004370A8" w:rsidR="001F5E02">
        <w:rPr>
          <w:rFonts w:ascii="Times New Roman" w:hAnsi="Times New Roman" w:hint="default"/>
          <w:sz w:val="24"/>
          <w:szCs w:val="24"/>
        </w:rPr>
        <w:t xml:space="preserve">i nej </w:t>
      </w:r>
      <w:r w:rsidRPr="004370A8" w:rsidR="001F5E02">
        <w:rPr>
          <w:rFonts w:ascii="Times New Roman" w:hAnsi="Times New Roman" w:hint="default"/>
          <w:sz w:val="24"/>
          <w:szCs w:val="24"/>
        </w:rPr>
        <w:t>urobený</w:t>
      </w:r>
      <w:r w:rsidRPr="004370A8" w:rsidR="001F5E02">
        <w:rPr>
          <w:rFonts w:ascii="Times New Roman" w:hAnsi="Times New Roman" w:hint="default"/>
          <w:sz w:val="24"/>
          <w:szCs w:val="24"/>
        </w:rPr>
        <w:t xml:space="preserve"> pracovnoprá</w:t>
      </w:r>
      <w:r w:rsidRPr="004370A8" w:rsidR="001F5E02">
        <w:rPr>
          <w:rFonts w:ascii="Times New Roman" w:hAnsi="Times New Roman" w:hint="default"/>
          <w:sz w:val="24"/>
          <w:szCs w:val="24"/>
        </w:rPr>
        <w:t>vny ú</w:t>
      </w:r>
      <w:r w:rsidRPr="004370A8" w:rsidR="001F5E02">
        <w:rPr>
          <w:rFonts w:ascii="Times New Roman" w:hAnsi="Times New Roman" w:hint="default"/>
          <w:sz w:val="24"/>
          <w:szCs w:val="24"/>
        </w:rPr>
        <w:t>kon, s </w:t>
      </w:r>
      <w:r w:rsidRPr="004370A8" w:rsidR="001F5E02">
        <w:rPr>
          <w:rFonts w:ascii="Times New Roman" w:hAnsi="Times New Roman" w:hint="default"/>
          <w:sz w:val="24"/>
          <w:szCs w:val="24"/>
        </w:rPr>
        <w:t>ktorý</w:t>
      </w:r>
      <w:r w:rsidRPr="004370A8" w:rsidR="001F5E02">
        <w:rPr>
          <w:rFonts w:ascii="Times New Roman" w:hAnsi="Times New Roman" w:hint="default"/>
          <w:sz w:val="24"/>
          <w:szCs w:val="24"/>
        </w:rPr>
        <w:t>m nesú</w:t>
      </w:r>
      <w:r w:rsidRPr="004370A8" w:rsidR="001F5E02">
        <w:rPr>
          <w:rFonts w:ascii="Times New Roman" w:hAnsi="Times New Roman" w:hint="default"/>
          <w:sz w:val="24"/>
          <w:szCs w:val="24"/>
        </w:rPr>
        <w:t>hlasí</w:t>
      </w:r>
      <w:r w:rsidRPr="004370A8" w:rsidR="00F437B9">
        <w:rPr>
          <w:rFonts w:ascii="Times New Roman" w:hAnsi="Times New Roman" w:hint="default"/>
          <w:sz w:val="24"/>
          <w:szCs w:val="24"/>
        </w:rPr>
        <w:t>, môž</w:t>
      </w:r>
      <w:r w:rsidRPr="004370A8" w:rsidR="00F437B9">
        <w:rPr>
          <w:rFonts w:ascii="Times New Roman" w:hAnsi="Times New Roman" w:hint="default"/>
          <w:sz w:val="24"/>
          <w:szCs w:val="24"/>
        </w:rPr>
        <w:t>e pož</w:t>
      </w:r>
      <w:r w:rsidRPr="004370A8" w:rsidR="00F437B9">
        <w:rPr>
          <w:rFonts w:ascii="Times New Roman" w:hAnsi="Times New Roman" w:hint="default"/>
          <w:sz w:val="24"/>
          <w:szCs w:val="24"/>
        </w:rPr>
        <w:t>iadať</w:t>
      </w:r>
      <w:r w:rsidRPr="004370A8" w:rsidR="00F437B9">
        <w:rPr>
          <w:rFonts w:ascii="Times New Roman" w:hAnsi="Times New Roman" w:hint="default"/>
          <w:sz w:val="24"/>
          <w:szCs w:val="24"/>
        </w:rPr>
        <w:t xml:space="preserve"> </w:t>
      </w:r>
      <w:r w:rsidR="00E44992">
        <w:rPr>
          <w:rFonts w:ascii="Times New Roman" w:hAnsi="Times New Roman" w:hint="default"/>
          <w:sz w:val="24"/>
          <w:szCs w:val="24"/>
        </w:rPr>
        <w:t>inš</w:t>
      </w:r>
      <w:r w:rsidR="00E44992">
        <w:rPr>
          <w:rFonts w:ascii="Times New Roman" w:hAnsi="Times New Roman" w:hint="default"/>
          <w:sz w:val="24"/>
          <w:szCs w:val="24"/>
        </w:rPr>
        <w:t>pektorá</w:t>
      </w:r>
      <w:r w:rsidR="00E44992">
        <w:rPr>
          <w:rFonts w:ascii="Times New Roman" w:hAnsi="Times New Roman" w:hint="default"/>
          <w:sz w:val="24"/>
          <w:szCs w:val="24"/>
        </w:rPr>
        <w:t>t prá</w:t>
      </w:r>
      <w:r w:rsidR="00E44992">
        <w:rPr>
          <w:rFonts w:ascii="Times New Roman" w:hAnsi="Times New Roman" w:hint="default"/>
          <w:sz w:val="24"/>
          <w:szCs w:val="24"/>
        </w:rPr>
        <w:t>ce</w:t>
      </w:r>
      <w:r w:rsidRPr="004370A8" w:rsidR="00E44992">
        <w:rPr>
          <w:rFonts w:ascii="Times New Roman" w:hAnsi="Times New Roman"/>
          <w:sz w:val="24"/>
          <w:szCs w:val="24"/>
        </w:rPr>
        <w:t xml:space="preserve"> </w:t>
      </w:r>
      <w:r w:rsidRPr="004370A8" w:rsidR="00B74E1B">
        <w:rPr>
          <w:rFonts w:ascii="Times New Roman" w:hAnsi="Times New Roman" w:hint="default"/>
          <w:sz w:val="24"/>
          <w:szCs w:val="24"/>
        </w:rPr>
        <w:t>do siedmich dní</w:t>
      </w:r>
      <w:r w:rsidRPr="004370A8" w:rsidR="00B74E1B">
        <w:rPr>
          <w:rFonts w:ascii="Times New Roman" w:hAnsi="Times New Roman" w:hint="default"/>
          <w:sz w:val="24"/>
          <w:szCs w:val="24"/>
        </w:rPr>
        <w:t xml:space="preserve"> odo dň</w:t>
      </w:r>
      <w:r w:rsidRPr="004370A8" w:rsidR="00B74E1B">
        <w:rPr>
          <w:rFonts w:ascii="Times New Roman" w:hAnsi="Times New Roman" w:hint="default"/>
          <w:sz w:val="24"/>
          <w:szCs w:val="24"/>
        </w:rPr>
        <w:t>a, keď</w:t>
      </w:r>
      <w:r w:rsidRPr="004370A8" w:rsidR="00B74E1B">
        <w:rPr>
          <w:rFonts w:ascii="Times New Roman" w:hAnsi="Times New Roman" w:hint="default"/>
          <w:sz w:val="24"/>
          <w:szCs w:val="24"/>
        </w:rPr>
        <w:t xml:space="preserve"> sa dozvedel</w:t>
      </w:r>
      <w:r w:rsidR="0070374A">
        <w:rPr>
          <w:rFonts w:ascii="Times New Roman" w:hAnsi="Times New Roman"/>
          <w:sz w:val="24"/>
          <w:szCs w:val="24"/>
        </w:rPr>
        <w:t>a</w:t>
      </w:r>
      <w:r w:rsidRPr="004370A8" w:rsidR="00B74E1B">
        <w:rPr>
          <w:rFonts w:ascii="Times New Roman" w:hAnsi="Times New Roman"/>
          <w:sz w:val="24"/>
          <w:szCs w:val="24"/>
        </w:rPr>
        <w:t xml:space="preserve"> o </w:t>
      </w:r>
      <w:r w:rsidRPr="004370A8" w:rsidR="00B74E1B">
        <w:rPr>
          <w:rFonts w:ascii="Times New Roman" w:hAnsi="Times New Roman" w:hint="default"/>
          <w:sz w:val="24"/>
          <w:szCs w:val="24"/>
        </w:rPr>
        <w:t>pracovnoprá</w:t>
      </w:r>
      <w:r w:rsidRPr="004370A8" w:rsidR="00B74E1B">
        <w:rPr>
          <w:rFonts w:ascii="Times New Roman" w:hAnsi="Times New Roman" w:hint="default"/>
          <w:sz w:val="24"/>
          <w:szCs w:val="24"/>
        </w:rPr>
        <w:t>vnom ú</w:t>
      </w:r>
      <w:r w:rsidRPr="004370A8" w:rsidR="00B74E1B">
        <w:rPr>
          <w:rFonts w:ascii="Times New Roman" w:hAnsi="Times New Roman" w:hint="default"/>
          <w:sz w:val="24"/>
          <w:szCs w:val="24"/>
        </w:rPr>
        <w:t xml:space="preserve">kone, </w:t>
      </w:r>
      <w:r w:rsidRPr="004370A8" w:rsidR="00F437B9">
        <w:rPr>
          <w:rFonts w:ascii="Times New Roman" w:hAnsi="Times New Roman"/>
          <w:sz w:val="24"/>
          <w:szCs w:val="24"/>
        </w:rPr>
        <w:t>o</w:t>
      </w:r>
      <w:r w:rsidRPr="004370A8" w:rsidR="001F5E02">
        <w:rPr>
          <w:rFonts w:ascii="Times New Roman" w:hAnsi="Times New Roman"/>
          <w:sz w:val="24"/>
          <w:szCs w:val="24"/>
        </w:rPr>
        <w:t> </w:t>
      </w:r>
      <w:r w:rsidRPr="004370A8" w:rsidR="001F5E02">
        <w:rPr>
          <w:rFonts w:ascii="Times New Roman" w:hAnsi="Times New Roman" w:hint="default"/>
          <w:sz w:val="24"/>
          <w:szCs w:val="24"/>
        </w:rPr>
        <w:t>pozastavenie úč</w:t>
      </w:r>
      <w:r w:rsidRPr="004370A8" w:rsidR="001F5E02">
        <w:rPr>
          <w:rFonts w:ascii="Times New Roman" w:hAnsi="Times New Roman" w:hint="default"/>
          <w:sz w:val="24"/>
          <w:szCs w:val="24"/>
        </w:rPr>
        <w:t>innosti tohto pracovnoprá</w:t>
      </w:r>
      <w:r w:rsidRPr="004370A8" w:rsidR="001F5E02">
        <w:rPr>
          <w:rFonts w:ascii="Times New Roman" w:hAnsi="Times New Roman" w:hint="default"/>
          <w:sz w:val="24"/>
          <w:szCs w:val="24"/>
        </w:rPr>
        <w:t>vneho ú</w:t>
      </w:r>
      <w:r w:rsidRPr="004370A8" w:rsidR="001F5E02">
        <w:rPr>
          <w:rFonts w:ascii="Times New Roman" w:hAnsi="Times New Roman" w:hint="default"/>
          <w:sz w:val="24"/>
          <w:szCs w:val="24"/>
        </w:rPr>
        <w:t>konu</w:t>
      </w:r>
      <w:r w:rsidRPr="004370A8" w:rsidR="00F437B9">
        <w:rPr>
          <w:rFonts w:ascii="Times New Roman" w:hAnsi="Times New Roman"/>
          <w:sz w:val="24"/>
          <w:szCs w:val="24"/>
        </w:rPr>
        <w:t xml:space="preserve">. </w:t>
      </w:r>
    </w:p>
    <w:p w:rsidR="00A71AA1" w:rsidRPr="004370A8" w:rsidP="00781587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437B9" w:rsidP="002C0EA3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FC299D">
        <w:rPr>
          <w:rFonts w:ascii="Times New Roman" w:hAnsi="Times New Roman" w:hint="default"/>
          <w:sz w:val="24"/>
          <w:szCs w:val="24"/>
        </w:rPr>
        <w:t>Inš</w:t>
      </w:r>
      <w:r w:rsidR="00FC299D">
        <w:rPr>
          <w:rFonts w:ascii="Times New Roman" w:hAnsi="Times New Roman" w:hint="default"/>
          <w:sz w:val="24"/>
          <w:szCs w:val="24"/>
        </w:rPr>
        <w:t>pektor</w:t>
      </w:r>
      <w:r w:rsidR="007303CA">
        <w:rPr>
          <w:rFonts w:ascii="Times New Roman" w:hAnsi="Times New Roman" w:hint="default"/>
          <w:sz w:val="24"/>
          <w:szCs w:val="24"/>
        </w:rPr>
        <w:t>á</w:t>
      </w:r>
      <w:r w:rsidR="007303CA">
        <w:rPr>
          <w:rFonts w:ascii="Times New Roman" w:hAnsi="Times New Roman" w:hint="default"/>
          <w:sz w:val="24"/>
          <w:szCs w:val="24"/>
        </w:rPr>
        <w:t>t</w:t>
      </w:r>
      <w:r w:rsidR="00FC299D">
        <w:rPr>
          <w:rFonts w:ascii="Times New Roman" w:hAnsi="Times New Roman" w:hint="default"/>
          <w:sz w:val="24"/>
          <w:szCs w:val="24"/>
        </w:rPr>
        <w:t xml:space="preserve"> prá</w:t>
      </w:r>
      <w:r w:rsidR="00FC299D">
        <w:rPr>
          <w:rFonts w:ascii="Times New Roman" w:hAnsi="Times New Roman" w:hint="default"/>
          <w:sz w:val="24"/>
          <w:szCs w:val="24"/>
        </w:rPr>
        <w:t xml:space="preserve">ce </w:t>
      </w:r>
      <w:r w:rsidR="00391BA2">
        <w:rPr>
          <w:rFonts w:ascii="Times New Roman" w:hAnsi="Times New Roman"/>
          <w:sz w:val="24"/>
          <w:szCs w:val="24"/>
        </w:rPr>
        <w:t>bezodkladne</w:t>
      </w:r>
      <w:r w:rsidR="00FC299D">
        <w:rPr>
          <w:rFonts w:ascii="Times New Roman" w:hAnsi="Times New Roman"/>
          <w:sz w:val="24"/>
          <w:szCs w:val="24"/>
        </w:rPr>
        <w:t xml:space="preserve"> pozas</w:t>
      </w:r>
      <w:r w:rsidR="00391BA2">
        <w:rPr>
          <w:rFonts w:ascii="Times New Roman" w:hAnsi="Times New Roman"/>
          <w:sz w:val="24"/>
          <w:szCs w:val="24"/>
        </w:rPr>
        <w:t>tav</w:t>
      </w:r>
      <w:r w:rsidR="00292550">
        <w:rPr>
          <w:rFonts w:ascii="Times New Roman" w:hAnsi="Times New Roman" w:hint="default"/>
          <w:sz w:val="24"/>
          <w:szCs w:val="24"/>
        </w:rPr>
        <w:t>í</w:t>
      </w:r>
      <w:r w:rsidR="00391BA2">
        <w:rPr>
          <w:rFonts w:ascii="Times New Roman" w:hAnsi="Times New Roman" w:hint="default"/>
          <w:sz w:val="24"/>
          <w:szCs w:val="24"/>
        </w:rPr>
        <w:t xml:space="preserve"> úč</w:t>
      </w:r>
      <w:r w:rsidR="00391BA2">
        <w:rPr>
          <w:rFonts w:ascii="Times New Roman" w:hAnsi="Times New Roman" w:hint="default"/>
          <w:sz w:val="24"/>
          <w:szCs w:val="24"/>
        </w:rPr>
        <w:t>innosť</w:t>
      </w:r>
      <w:r w:rsidR="00391BA2">
        <w:rPr>
          <w:rFonts w:ascii="Times New Roman" w:hAnsi="Times New Roman" w:hint="default"/>
          <w:sz w:val="24"/>
          <w:szCs w:val="24"/>
        </w:rPr>
        <w:t xml:space="preserve"> pr</w:t>
      </w:r>
      <w:r w:rsidR="00391BA2">
        <w:rPr>
          <w:rFonts w:ascii="Times New Roman" w:hAnsi="Times New Roman" w:hint="default"/>
          <w:sz w:val="24"/>
          <w:szCs w:val="24"/>
        </w:rPr>
        <w:t>acovnoprá</w:t>
      </w:r>
      <w:r w:rsidR="00391BA2">
        <w:rPr>
          <w:rFonts w:ascii="Times New Roman" w:hAnsi="Times New Roman" w:hint="default"/>
          <w:sz w:val="24"/>
          <w:szCs w:val="24"/>
        </w:rPr>
        <w:t>vneho ú</w:t>
      </w:r>
      <w:r w:rsidR="00391BA2">
        <w:rPr>
          <w:rFonts w:ascii="Times New Roman" w:hAnsi="Times New Roman" w:hint="default"/>
          <w:sz w:val="24"/>
          <w:szCs w:val="24"/>
        </w:rPr>
        <w:t>konu podľ</w:t>
      </w:r>
      <w:r w:rsidR="00391BA2">
        <w:rPr>
          <w:rFonts w:ascii="Times New Roman" w:hAnsi="Times New Roman" w:hint="default"/>
          <w:sz w:val="24"/>
          <w:szCs w:val="24"/>
        </w:rPr>
        <w:t>a odseku 1, a</w:t>
      </w:r>
      <w:r w:rsidRPr="004370A8">
        <w:rPr>
          <w:rFonts w:ascii="Times New Roman" w:hAnsi="Times New Roman"/>
          <w:sz w:val="24"/>
          <w:szCs w:val="24"/>
        </w:rPr>
        <w:t>k</w:t>
      </w:r>
      <w:r w:rsidRPr="004370A8" w:rsidR="0051668D">
        <w:rPr>
          <w:rFonts w:ascii="Times New Roman" w:hAnsi="Times New Roman" w:hint="default"/>
          <w:sz w:val="24"/>
          <w:szCs w:val="24"/>
        </w:rPr>
        <w:t xml:space="preserve"> bola dodrž</w:t>
      </w:r>
      <w:r w:rsidRPr="004370A8" w:rsidR="0051668D">
        <w:rPr>
          <w:rFonts w:ascii="Times New Roman" w:hAnsi="Times New Roman" w:hint="default"/>
          <w:sz w:val="24"/>
          <w:szCs w:val="24"/>
        </w:rPr>
        <w:t>aná</w:t>
      </w:r>
      <w:r w:rsidRPr="004370A8" w:rsidR="0051668D">
        <w:rPr>
          <w:rFonts w:ascii="Times New Roman" w:hAnsi="Times New Roman" w:hint="default"/>
          <w:sz w:val="24"/>
          <w:szCs w:val="24"/>
        </w:rPr>
        <w:t xml:space="preserve"> lehota podľ</w:t>
      </w:r>
      <w:r w:rsidRPr="004370A8" w:rsidR="0051668D">
        <w:rPr>
          <w:rFonts w:ascii="Times New Roman" w:hAnsi="Times New Roman" w:hint="default"/>
          <w:sz w:val="24"/>
          <w:szCs w:val="24"/>
        </w:rPr>
        <w:t>a odseku 1 a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="00391BA2">
        <w:rPr>
          <w:rFonts w:ascii="Times New Roman" w:hAnsi="Times New Roman"/>
          <w:sz w:val="24"/>
          <w:szCs w:val="24"/>
        </w:rPr>
        <w:t>ak</w:t>
      </w:r>
      <w:r w:rsidRPr="004370A8">
        <w:rPr>
          <w:rFonts w:ascii="Times New Roman" w:hAnsi="Times New Roman" w:hint="default"/>
          <w:sz w:val="24"/>
          <w:szCs w:val="24"/>
        </w:rPr>
        <w:t xml:space="preserve"> je dô</w:t>
      </w:r>
      <w:r w:rsidRPr="004370A8">
        <w:rPr>
          <w:rFonts w:ascii="Times New Roman" w:hAnsi="Times New Roman" w:hint="default"/>
          <w:sz w:val="24"/>
          <w:szCs w:val="24"/>
        </w:rPr>
        <w:t>vodné</w:t>
      </w:r>
      <w:r w:rsidRPr="004370A8">
        <w:rPr>
          <w:rFonts w:ascii="Times New Roman" w:hAnsi="Times New Roman" w:hint="default"/>
          <w:sz w:val="24"/>
          <w:szCs w:val="24"/>
        </w:rPr>
        <w:t xml:space="preserve"> podozrenie</w:t>
      </w:r>
      <w:r w:rsidRPr="004370A8" w:rsidR="001F5E02">
        <w:rPr>
          <w:rFonts w:ascii="Times New Roman" w:hAnsi="Times New Roman" w:hint="default"/>
          <w:sz w:val="24"/>
          <w:szCs w:val="24"/>
        </w:rPr>
        <w:t>, ž</w:t>
      </w:r>
      <w:r w:rsidRPr="004370A8" w:rsidR="001F5E02">
        <w:rPr>
          <w:rFonts w:ascii="Times New Roman" w:hAnsi="Times New Roman" w:hint="default"/>
          <w:sz w:val="24"/>
          <w:szCs w:val="24"/>
        </w:rPr>
        <w:t xml:space="preserve">e </w:t>
      </w:r>
      <w:r w:rsidR="00391BA2">
        <w:rPr>
          <w:rFonts w:ascii="Times New Roman" w:hAnsi="Times New Roman"/>
          <w:sz w:val="24"/>
          <w:szCs w:val="24"/>
        </w:rPr>
        <w:t xml:space="preserve">tento </w:t>
      </w:r>
      <w:r w:rsidRPr="004370A8" w:rsidR="001F5E02">
        <w:rPr>
          <w:rFonts w:ascii="Times New Roman" w:hAnsi="Times New Roman" w:hint="default"/>
          <w:sz w:val="24"/>
          <w:szCs w:val="24"/>
        </w:rPr>
        <w:t>pracovnoprá</w:t>
      </w:r>
      <w:r w:rsidRPr="004370A8" w:rsidR="001F5E02">
        <w:rPr>
          <w:rFonts w:ascii="Times New Roman" w:hAnsi="Times New Roman" w:hint="default"/>
          <w:sz w:val="24"/>
          <w:szCs w:val="24"/>
        </w:rPr>
        <w:t>vny ú</w:t>
      </w:r>
      <w:r w:rsidRPr="004370A8" w:rsidR="001F5E02">
        <w:rPr>
          <w:rFonts w:ascii="Times New Roman" w:hAnsi="Times New Roman" w:hint="default"/>
          <w:sz w:val="24"/>
          <w:szCs w:val="24"/>
        </w:rPr>
        <w:t>kon bol urobený</w:t>
      </w:r>
      <w:r w:rsidRPr="004370A8" w:rsidR="001F5E02">
        <w:rPr>
          <w:rFonts w:ascii="Times New Roman" w:hAnsi="Times New Roman" w:hint="default"/>
          <w:sz w:val="24"/>
          <w:szCs w:val="24"/>
        </w:rPr>
        <w:t xml:space="preserve"> v </w:t>
      </w:r>
      <w:r w:rsidRPr="004370A8" w:rsidR="001F5E02">
        <w:rPr>
          <w:rFonts w:ascii="Times New Roman" w:hAnsi="Times New Roman" w:hint="default"/>
          <w:sz w:val="24"/>
          <w:szCs w:val="24"/>
        </w:rPr>
        <w:t>sú</w:t>
      </w:r>
      <w:r w:rsidRPr="004370A8" w:rsidR="001F5E02">
        <w:rPr>
          <w:rFonts w:ascii="Times New Roman" w:hAnsi="Times New Roman" w:hint="default"/>
          <w:sz w:val="24"/>
          <w:szCs w:val="24"/>
        </w:rPr>
        <w:t>vislosti s </w:t>
      </w:r>
      <w:r w:rsidRPr="004370A8" w:rsidR="001F5E02">
        <w:rPr>
          <w:rFonts w:ascii="Times New Roman" w:hAnsi="Times New Roman" w:hint="default"/>
          <w:sz w:val="24"/>
          <w:szCs w:val="24"/>
        </w:rPr>
        <w:t>podaní</w:t>
      </w:r>
      <w:r w:rsidRPr="004370A8" w:rsidR="001F5E02">
        <w:rPr>
          <w:rFonts w:ascii="Times New Roman" w:hAnsi="Times New Roman" w:hint="default"/>
          <w:sz w:val="24"/>
          <w:szCs w:val="24"/>
        </w:rPr>
        <w:t>m podnetu</w:t>
      </w:r>
      <w:r w:rsidR="00391BA2">
        <w:rPr>
          <w:rFonts w:ascii="Times New Roman" w:hAnsi="Times New Roman"/>
          <w:sz w:val="24"/>
          <w:szCs w:val="24"/>
        </w:rPr>
        <w:t xml:space="preserve">. </w:t>
      </w:r>
      <w:r w:rsidRPr="002C0EA3" w:rsidR="004B49E7">
        <w:rPr>
          <w:rFonts w:ascii="Times New Roman" w:hAnsi="Times New Roman" w:hint="default"/>
          <w:sz w:val="24"/>
          <w:szCs w:val="24"/>
        </w:rPr>
        <w:t>Inš</w:t>
      </w:r>
      <w:r w:rsidRPr="002C0EA3" w:rsidR="004B49E7">
        <w:rPr>
          <w:rFonts w:ascii="Times New Roman" w:hAnsi="Times New Roman" w:hint="default"/>
          <w:sz w:val="24"/>
          <w:szCs w:val="24"/>
        </w:rPr>
        <w:t>pektorá</w:t>
      </w:r>
      <w:r w:rsidRPr="002C0EA3" w:rsidR="004B49E7">
        <w:rPr>
          <w:rFonts w:ascii="Times New Roman" w:hAnsi="Times New Roman" w:hint="default"/>
          <w:sz w:val="24"/>
          <w:szCs w:val="24"/>
        </w:rPr>
        <w:t>t prá</w:t>
      </w:r>
      <w:r w:rsidRPr="002C0EA3" w:rsidR="004B49E7">
        <w:rPr>
          <w:rFonts w:ascii="Times New Roman" w:hAnsi="Times New Roman" w:hint="default"/>
          <w:sz w:val="24"/>
          <w:szCs w:val="24"/>
        </w:rPr>
        <w:t xml:space="preserve">ce </w:t>
      </w:r>
      <w:r w:rsidRPr="002C0EA3" w:rsidR="00292550">
        <w:rPr>
          <w:rFonts w:ascii="Times New Roman" w:hAnsi="Times New Roman" w:hint="default"/>
          <w:sz w:val="24"/>
          <w:szCs w:val="24"/>
        </w:rPr>
        <w:t>vydá</w:t>
      </w:r>
      <w:r w:rsidRPr="002C0EA3" w:rsidR="00292550">
        <w:rPr>
          <w:rFonts w:ascii="Times New Roman" w:hAnsi="Times New Roman" w:hint="default"/>
          <w:sz w:val="24"/>
          <w:szCs w:val="24"/>
        </w:rPr>
        <w:t xml:space="preserve"> </w:t>
      </w:r>
      <w:r w:rsidRPr="002C0EA3" w:rsidR="004B49E7">
        <w:rPr>
          <w:rFonts w:ascii="Times New Roman" w:hAnsi="Times New Roman"/>
          <w:sz w:val="24"/>
          <w:szCs w:val="24"/>
        </w:rPr>
        <w:t>potvrdenie o</w:t>
      </w:r>
      <w:r w:rsidRPr="002C0EA3" w:rsidR="001F5E02">
        <w:rPr>
          <w:rFonts w:ascii="Times New Roman" w:hAnsi="Times New Roman"/>
          <w:sz w:val="24"/>
          <w:szCs w:val="24"/>
        </w:rPr>
        <w:t xml:space="preserve"> pozastav</w:t>
      </w:r>
      <w:r w:rsidRPr="002C0EA3" w:rsidR="00587094">
        <w:rPr>
          <w:rFonts w:ascii="Times New Roman" w:hAnsi="Times New Roman" w:hint="default"/>
          <w:sz w:val="24"/>
          <w:szCs w:val="24"/>
        </w:rPr>
        <w:t>ení</w:t>
      </w:r>
      <w:r w:rsidRPr="002C0EA3" w:rsidR="001F5E02">
        <w:rPr>
          <w:rFonts w:ascii="Times New Roman" w:hAnsi="Times New Roman" w:hint="default"/>
          <w:sz w:val="24"/>
          <w:szCs w:val="24"/>
        </w:rPr>
        <w:t xml:space="preserve"> úč</w:t>
      </w:r>
      <w:r w:rsidRPr="002C0EA3" w:rsidR="001F5E02">
        <w:rPr>
          <w:rFonts w:ascii="Times New Roman" w:hAnsi="Times New Roman" w:hint="default"/>
          <w:sz w:val="24"/>
          <w:szCs w:val="24"/>
        </w:rPr>
        <w:t>innosti</w:t>
      </w:r>
      <w:r w:rsidRPr="002C0EA3" w:rsidR="00292550">
        <w:rPr>
          <w:rFonts w:ascii="Times New Roman" w:hAnsi="Times New Roman"/>
          <w:sz w:val="24"/>
          <w:szCs w:val="24"/>
        </w:rPr>
        <w:t xml:space="preserve"> a </w:t>
      </w:r>
      <w:r w:rsidRPr="002C0EA3" w:rsidR="00292550">
        <w:rPr>
          <w:rFonts w:ascii="Times New Roman" w:hAnsi="Times New Roman" w:hint="default"/>
          <w:sz w:val="24"/>
          <w:szCs w:val="24"/>
        </w:rPr>
        <w:t>doručí</w:t>
      </w:r>
      <w:r w:rsidRPr="002C0EA3" w:rsidR="00292550">
        <w:rPr>
          <w:rFonts w:ascii="Times New Roman" w:hAnsi="Times New Roman" w:hint="default"/>
          <w:sz w:val="24"/>
          <w:szCs w:val="24"/>
        </w:rPr>
        <w:t xml:space="preserve"> ho</w:t>
      </w:r>
      <w:r w:rsidRPr="002C0EA3" w:rsidR="00587094">
        <w:rPr>
          <w:rFonts w:ascii="Times New Roman" w:hAnsi="Times New Roman" w:hint="default"/>
          <w:sz w:val="24"/>
          <w:szCs w:val="24"/>
        </w:rPr>
        <w:t xml:space="preserve"> zamestná</w:t>
      </w:r>
      <w:r w:rsidRPr="002C0EA3" w:rsidR="00587094">
        <w:rPr>
          <w:rFonts w:ascii="Times New Roman" w:hAnsi="Times New Roman" w:hint="default"/>
          <w:sz w:val="24"/>
          <w:szCs w:val="24"/>
        </w:rPr>
        <w:t>v</w:t>
      </w:r>
      <w:r w:rsidRPr="002C0EA3" w:rsidR="00587094">
        <w:rPr>
          <w:rFonts w:ascii="Times New Roman" w:hAnsi="Times New Roman" w:hint="default"/>
          <w:sz w:val="24"/>
          <w:szCs w:val="24"/>
        </w:rPr>
        <w:t>ateľ</w:t>
      </w:r>
      <w:r w:rsidRPr="002C0EA3" w:rsidR="00587094">
        <w:rPr>
          <w:rFonts w:ascii="Times New Roman" w:hAnsi="Times New Roman" w:hint="default"/>
          <w:sz w:val="24"/>
          <w:szCs w:val="24"/>
        </w:rPr>
        <w:t>ovi a</w:t>
      </w:r>
      <w:r w:rsidRPr="002C0EA3" w:rsidR="0051668D">
        <w:rPr>
          <w:rFonts w:ascii="Times New Roman" w:hAnsi="Times New Roman" w:hint="default"/>
          <w:sz w:val="24"/>
          <w:szCs w:val="24"/>
        </w:rPr>
        <w:t xml:space="preserve"> osobe, ktorá</w:t>
      </w:r>
      <w:r w:rsidRPr="002C0EA3" w:rsidR="0051668D">
        <w:rPr>
          <w:rFonts w:ascii="Times New Roman" w:hAnsi="Times New Roman" w:hint="default"/>
          <w:sz w:val="24"/>
          <w:szCs w:val="24"/>
        </w:rPr>
        <w:t xml:space="preserve"> podala podnet</w:t>
      </w:r>
      <w:r w:rsidRPr="002C0EA3" w:rsidR="00391BA2">
        <w:rPr>
          <w:rFonts w:ascii="Times New Roman" w:hAnsi="Times New Roman" w:hint="default"/>
          <w:sz w:val="24"/>
          <w:szCs w:val="24"/>
        </w:rPr>
        <w:t xml:space="preserve"> podľ</w:t>
      </w:r>
      <w:r w:rsidRPr="002C0EA3" w:rsidR="00391BA2">
        <w:rPr>
          <w:rFonts w:ascii="Times New Roman" w:hAnsi="Times New Roman" w:hint="default"/>
          <w:sz w:val="24"/>
          <w:szCs w:val="24"/>
        </w:rPr>
        <w:t>a §</w:t>
      </w:r>
      <w:r w:rsidRPr="002C0EA3" w:rsidR="00391BA2">
        <w:rPr>
          <w:rFonts w:ascii="Times New Roman" w:hAnsi="Times New Roman" w:hint="default"/>
          <w:sz w:val="24"/>
          <w:szCs w:val="24"/>
        </w:rPr>
        <w:t xml:space="preserve"> </w:t>
      </w:r>
      <w:r w:rsidRPr="002C0EA3" w:rsidR="00292550">
        <w:rPr>
          <w:rFonts w:ascii="Times New Roman" w:hAnsi="Times New Roman"/>
          <w:sz w:val="24"/>
          <w:szCs w:val="24"/>
        </w:rPr>
        <w:t>11</w:t>
      </w:r>
      <w:r w:rsidRPr="002C0EA3" w:rsidR="0051668D">
        <w:rPr>
          <w:rFonts w:ascii="Times New Roman" w:hAnsi="Times New Roman"/>
          <w:sz w:val="24"/>
          <w:szCs w:val="24"/>
        </w:rPr>
        <w:t>.</w:t>
      </w:r>
      <w:r w:rsidRPr="002C0EA3" w:rsidR="00094501">
        <w:rPr>
          <w:rFonts w:ascii="Times New Roman" w:hAnsi="Times New Roman"/>
          <w:sz w:val="24"/>
          <w:szCs w:val="24"/>
        </w:rPr>
        <w:t xml:space="preserve"> </w:t>
      </w:r>
    </w:p>
    <w:p w:rsidR="002C0EA3" w:rsidRPr="002C0EA3" w:rsidP="002C0EA3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292550" w:rsidRPr="004370A8" w:rsidP="00292550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35229D">
        <w:rPr>
          <w:rFonts w:ascii="Times New Roman" w:hAnsi="Times New Roman"/>
          <w:sz w:val="24"/>
          <w:szCs w:val="24"/>
        </w:rPr>
        <w:t>V </w:t>
      </w:r>
      <w:r w:rsidRPr="004370A8" w:rsidR="0035229D">
        <w:rPr>
          <w:rFonts w:ascii="Times New Roman" w:hAnsi="Times New Roman" w:hint="default"/>
          <w:sz w:val="24"/>
          <w:szCs w:val="24"/>
        </w:rPr>
        <w:t>potvrdení</w:t>
      </w:r>
      <w:r w:rsidRPr="004370A8" w:rsidR="0035229D">
        <w:rPr>
          <w:rFonts w:ascii="Times New Roman" w:hAnsi="Times New Roman" w:hint="default"/>
          <w:sz w:val="24"/>
          <w:szCs w:val="24"/>
        </w:rPr>
        <w:t xml:space="preserve"> </w:t>
      </w:r>
      <w:r w:rsidRPr="004370A8" w:rsidR="00587094">
        <w:rPr>
          <w:rFonts w:ascii="Times New Roman" w:hAnsi="Times New Roman" w:hint="default"/>
          <w:sz w:val="24"/>
          <w:szCs w:val="24"/>
        </w:rPr>
        <w:t>podľ</w:t>
      </w:r>
      <w:r w:rsidRPr="004370A8" w:rsidR="00587094">
        <w:rPr>
          <w:rFonts w:ascii="Times New Roman" w:hAnsi="Times New Roman" w:hint="default"/>
          <w:sz w:val="24"/>
          <w:szCs w:val="24"/>
        </w:rPr>
        <w:t xml:space="preserve">a odseku 2 </w:t>
      </w:r>
      <w:r w:rsidR="00391BA2">
        <w:rPr>
          <w:rFonts w:ascii="Times New Roman" w:hAnsi="Times New Roman"/>
          <w:sz w:val="24"/>
          <w:szCs w:val="24"/>
        </w:rPr>
        <w:t>sa</w:t>
      </w:r>
      <w:r w:rsidRPr="004370A8" w:rsidR="00391BA2">
        <w:rPr>
          <w:rFonts w:ascii="Times New Roman" w:hAnsi="Times New Roman"/>
          <w:sz w:val="24"/>
          <w:szCs w:val="24"/>
        </w:rPr>
        <w:t xml:space="preserve"> </w:t>
      </w:r>
      <w:r w:rsidRPr="004370A8" w:rsidR="0035229D">
        <w:rPr>
          <w:rFonts w:ascii="Times New Roman" w:hAnsi="Times New Roman"/>
          <w:sz w:val="24"/>
          <w:szCs w:val="24"/>
        </w:rPr>
        <w:t xml:space="preserve">uvedie </w:t>
      </w:r>
      <w:r w:rsidR="00075CCD">
        <w:rPr>
          <w:rFonts w:ascii="Times New Roman" w:hAnsi="Times New Roman"/>
          <w:sz w:val="24"/>
          <w:szCs w:val="24"/>
        </w:rPr>
        <w:t>meno, priezvisko</w:t>
      </w:r>
      <w:r w:rsidR="00391BA2">
        <w:rPr>
          <w:rFonts w:ascii="Times New Roman" w:hAnsi="Times New Roman" w:hint="default"/>
          <w:sz w:val="24"/>
          <w:szCs w:val="24"/>
        </w:rPr>
        <w:t>, dá</w:t>
      </w:r>
      <w:r w:rsidR="00391BA2">
        <w:rPr>
          <w:rFonts w:ascii="Times New Roman" w:hAnsi="Times New Roman" w:hint="default"/>
          <w:sz w:val="24"/>
          <w:szCs w:val="24"/>
        </w:rPr>
        <w:t>tum narodenia</w:t>
      </w:r>
      <w:r w:rsidR="00C62F47">
        <w:rPr>
          <w:rFonts w:ascii="Times New Roman" w:hAnsi="Times New Roman"/>
          <w:sz w:val="24"/>
          <w:szCs w:val="24"/>
        </w:rPr>
        <w:t xml:space="preserve"> a adresa</w:t>
      </w:r>
      <w:r w:rsidRPr="004370A8" w:rsidR="00075CCD">
        <w:rPr>
          <w:rFonts w:ascii="Times New Roman" w:hAnsi="Times New Roman"/>
          <w:sz w:val="24"/>
          <w:szCs w:val="24"/>
        </w:rPr>
        <w:t xml:space="preserve"> pobytu </w:t>
      </w:r>
      <w:r w:rsidR="00391BA2">
        <w:rPr>
          <w:rFonts w:ascii="Times New Roman" w:hAnsi="Times New Roman" w:hint="default"/>
          <w:sz w:val="24"/>
          <w:szCs w:val="24"/>
        </w:rPr>
        <w:t>osoby, ktorá</w:t>
      </w:r>
      <w:r w:rsidR="00391BA2">
        <w:rPr>
          <w:rFonts w:ascii="Times New Roman" w:hAnsi="Times New Roman" w:hint="default"/>
          <w:sz w:val="24"/>
          <w:szCs w:val="24"/>
        </w:rPr>
        <w:t xml:space="preserve"> podala podnet podľ</w:t>
      </w:r>
      <w:r w:rsidR="00391BA2">
        <w:rPr>
          <w:rFonts w:ascii="Times New Roman" w:hAnsi="Times New Roman" w:hint="default"/>
          <w:sz w:val="24"/>
          <w:szCs w:val="24"/>
        </w:rPr>
        <w:t>a §</w:t>
      </w:r>
      <w:r w:rsidR="00391BA2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Pr="004370A8" w:rsidR="0035229D">
        <w:rPr>
          <w:rFonts w:ascii="Times New Roman" w:hAnsi="Times New Roman"/>
          <w:sz w:val="24"/>
          <w:szCs w:val="24"/>
        </w:rPr>
        <w:t xml:space="preserve">, </w:t>
      </w:r>
      <w:r w:rsidR="00075CCD">
        <w:rPr>
          <w:rFonts w:ascii="Times New Roman" w:hAnsi="Times New Roman" w:hint="default"/>
          <w:sz w:val="24"/>
          <w:szCs w:val="24"/>
        </w:rPr>
        <w:t>označ</w:t>
      </w:r>
      <w:r w:rsidR="00075CCD">
        <w:rPr>
          <w:rFonts w:ascii="Times New Roman" w:hAnsi="Times New Roman" w:hint="default"/>
          <w:sz w:val="24"/>
          <w:szCs w:val="24"/>
        </w:rPr>
        <w:t>enie</w:t>
      </w:r>
      <w:r w:rsidRPr="004370A8" w:rsidR="0035229D">
        <w:rPr>
          <w:rFonts w:ascii="Times New Roman" w:hAnsi="Times New Roman"/>
          <w:sz w:val="24"/>
          <w:szCs w:val="24"/>
        </w:rPr>
        <w:t> </w:t>
      </w:r>
      <w:r w:rsidRPr="004370A8" w:rsidR="00587094">
        <w:rPr>
          <w:rFonts w:ascii="Times New Roman" w:hAnsi="Times New Roman" w:hint="default"/>
          <w:sz w:val="24"/>
          <w:szCs w:val="24"/>
        </w:rPr>
        <w:t>zamestná</w:t>
      </w:r>
      <w:r w:rsidRPr="004370A8" w:rsidR="00587094">
        <w:rPr>
          <w:rFonts w:ascii="Times New Roman" w:hAnsi="Times New Roman" w:hint="default"/>
          <w:sz w:val="24"/>
          <w:szCs w:val="24"/>
        </w:rPr>
        <w:t>vateľ</w:t>
      </w:r>
      <w:r w:rsidR="00075CCD">
        <w:rPr>
          <w:rFonts w:ascii="Times New Roman" w:hAnsi="Times New Roman"/>
          <w:sz w:val="24"/>
          <w:szCs w:val="24"/>
        </w:rPr>
        <w:t>a</w:t>
      </w:r>
      <w:r w:rsidR="004B49E7">
        <w:rPr>
          <w:rFonts w:ascii="Times New Roman" w:hAnsi="Times New Roman"/>
          <w:sz w:val="24"/>
          <w:szCs w:val="24"/>
        </w:rPr>
        <w:t xml:space="preserve"> a</w:t>
      </w:r>
      <w:r w:rsidRPr="004370A8" w:rsidR="00587094">
        <w:rPr>
          <w:rFonts w:ascii="Times New Roman" w:hAnsi="Times New Roman" w:hint="default"/>
          <w:sz w:val="24"/>
          <w:szCs w:val="24"/>
        </w:rPr>
        <w:t xml:space="preserve"> pracovnoprá</w:t>
      </w:r>
      <w:r w:rsidRPr="004370A8" w:rsidR="00587094">
        <w:rPr>
          <w:rFonts w:ascii="Times New Roman" w:hAnsi="Times New Roman" w:hint="default"/>
          <w:sz w:val="24"/>
          <w:szCs w:val="24"/>
        </w:rPr>
        <w:t>vny</w:t>
      </w:r>
      <w:r w:rsidRPr="004370A8" w:rsidR="0035229D">
        <w:rPr>
          <w:rFonts w:ascii="Times New Roman" w:hAnsi="Times New Roman" w:hint="default"/>
          <w:sz w:val="24"/>
          <w:szCs w:val="24"/>
        </w:rPr>
        <w:t xml:space="preserve"> ú</w:t>
      </w:r>
      <w:r w:rsidRPr="004370A8" w:rsidR="0035229D">
        <w:rPr>
          <w:rFonts w:ascii="Times New Roman" w:hAnsi="Times New Roman" w:hint="default"/>
          <w:sz w:val="24"/>
          <w:szCs w:val="24"/>
        </w:rPr>
        <w:t>kon, ktor</w:t>
      </w:r>
      <w:r w:rsidRPr="004370A8" w:rsidR="00587094">
        <w:rPr>
          <w:rFonts w:ascii="Times New Roman" w:hAnsi="Times New Roman" w:hint="default"/>
          <w:sz w:val="24"/>
          <w:szCs w:val="24"/>
        </w:rPr>
        <w:t>é</w:t>
      </w:r>
      <w:r w:rsidRPr="004370A8" w:rsidR="00587094">
        <w:rPr>
          <w:rFonts w:ascii="Times New Roman" w:hAnsi="Times New Roman" w:hint="default"/>
          <w:sz w:val="24"/>
          <w:szCs w:val="24"/>
        </w:rPr>
        <w:t>ho</w:t>
      </w:r>
      <w:r w:rsidRPr="004370A8" w:rsidR="0035229D">
        <w:rPr>
          <w:rFonts w:ascii="Times New Roman" w:hAnsi="Times New Roman" w:hint="default"/>
          <w:sz w:val="24"/>
          <w:szCs w:val="24"/>
        </w:rPr>
        <w:t xml:space="preserve"> úč</w:t>
      </w:r>
      <w:r w:rsidRPr="004370A8" w:rsidR="0035229D">
        <w:rPr>
          <w:rFonts w:ascii="Times New Roman" w:hAnsi="Times New Roman" w:hint="default"/>
          <w:sz w:val="24"/>
          <w:szCs w:val="24"/>
        </w:rPr>
        <w:t>innosť</w:t>
      </w:r>
      <w:r w:rsidR="00391BA2">
        <w:rPr>
          <w:rFonts w:ascii="Times New Roman" w:hAnsi="Times New Roman"/>
          <w:sz w:val="24"/>
          <w:szCs w:val="24"/>
        </w:rPr>
        <w:t xml:space="preserve"> je</w:t>
      </w:r>
      <w:r w:rsidRPr="004370A8" w:rsidR="0035229D">
        <w:rPr>
          <w:rFonts w:ascii="Times New Roman" w:hAnsi="Times New Roman"/>
          <w:sz w:val="24"/>
          <w:szCs w:val="24"/>
        </w:rPr>
        <w:t xml:space="preserve"> pozastav</w:t>
      </w:r>
      <w:r w:rsidR="00391BA2">
        <w:rPr>
          <w:rFonts w:ascii="Times New Roman" w:hAnsi="Times New Roman" w:hint="default"/>
          <w:sz w:val="24"/>
          <w:szCs w:val="24"/>
        </w:rPr>
        <w:t>ená</w:t>
      </w:r>
      <w:r w:rsidR="004B49E7">
        <w:rPr>
          <w:rFonts w:ascii="Times New Roman" w:hAnsi="Times New Roman"/>
          <w:sz w:val="24"/>
          <w:szCs w:val="24"/>
        </w:rPr>
        <w:t>.</w:t>
      </w:r>
      <w:r w:rsidRPr="004370A8" w:rsidR="003522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Ak inš</w:t>
      </w:r>
      <w:r>
        <w:rPr>
          <w:rFonts w:ascii="Times New Roman" w:hAnsi="Times New Roman" w:hint="default"/>
          <w:sz w:val="24"/>
          <w:szCs w:val="24"/>
        </w:rPr>
        <w:t>pektorá</w:t>
      </w:r>
      <w:r>
        <w:rPr>
          <w:rFonts w:ascii="Times New Roman" w:hAnsi="Times New Roman" w:hint="default"/>
          <w:sz w:val="24"/>
          <w:szCs w:val="24"/>
        </w:rPr>
        <w:t>t prá</w:t>
      </w:r>
      <w:r>
        <w:rPr>
          <w:rFonts w:ascii="Times New Roman" w:hAnsi="Times New Roman" w:hint="default"/>
          <w:sz w:val="24"/>
          <w:szCs w:val="24"/>
        </w:rPr>
        <w:t>ce nevyhovie ž</w:t>
      </w:r>
      <w:r>
        <w:rPr>
          <w:rFonts w:ascii="Times New Roman" w:hAnsi="Times New Roman" w:hint="default"/>
          <w:sz w:val="24"/>
          <w:szCs w:val="24"/>
        </w:rPr>
        <w:t>iadosti podľ</w:t>
      </w:r>
      <w:r>
        <w:rPr>
          <w:rFonts w:ascii="Times New Roman" w:hAnsi="Times New Roman" w:hint="default"/>
          <w:sz w:val="24"/>
          <w:szCs w:val="24"/>
        </w:rPr>
        <w:t>a odseku 1, pí</w:t>
      </w:r>
      <w:r>
        <w:rPr>
          <w:rFonts w:ascii="Times New Roman" w:hAnsi="Times New Roman" w:hint="default"/>
          <w:sz w:val="24"/>
          <w:szCs w:val="24"/>
        </w:rPr>
        <w:t>somne ozná</w:t>
      </w:r>
      <w:r>
        <w:rPr>
          <w:rFonts w:ascii="Times New Roman" w:hAnsi="Times New Roman" w:hint="default"/>
          <w:sz w:val="24"/>
          <w:szCs w:val="24"/>
        </w:rPr>
        <w:t>mi osobe, ktorá</w:t>
      </w:r>
      <w:r>
        <w:rPr>
          <w:rFonts w:ascii="Times New Roman" w:hAnsi="Times New Roman" w:hint="default"/>
          <w:sz w:val="24"/>
          <w:szCs w:val="24"/>
        </w:rPr>
        <w:t xml:space="preserve"> podala podnet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11, dô</w:t>
      </w:r>
      <w:r>
        <w:rPr>
          <w:rFonts w:ascii="Times New Roman" w:hAnsi="Times New Roman" w:hint="default"/>
          <w:sz w:val="24"/>
          <w:szCs w:val="24"/>
        </w:rPr>
        <w:t>vody nepozastavenia úč</w:t>
      </w:r>
      <w:r>
        <w:rPr>
          <w:rFonts w:ascii="Times New Roman" w:hAnsi="Times New Roman" w:hint="default"/>
          <w:sz w:val="24"/>
          <w:szCs w:val="24"/>
        </w:rPr>
        <w:t>innosti pracovnoprá</w:t>
      </w:r>
      <w:r>
        <w:rPr>
          <w:rFonts w:ascii="Times New Roman" w:hAnsi="Times New Roman" w:hint="default"/>
          <w:sz w:val="24"/>
          <w:szCs w:val="24"/>
        </w:rPr>
        <w:t>vneho ú</w:t>
      </w:r>
      <w:r>
        <w:rPr>
          <w:rFonts w:ascii="Times New Roman" w:hAnsi="Times New Roman" w:hint="default"/>
          <w:sz w:val="24"/>
          <w:szCs w:val="24"/>
        </w:rPr>
        <w:t>konu.</w:t>
      </w:r>
    </w:p>
    <w:p w:rsidR="00D0466E" w:rsidRPr="004370A8" w:rsidP="00781587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4B49E7" w:rsidP="00781587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Pozastavenie úč</w:t>
      </w:r>
      <w:r>
        <w:rPr>
          <w:rFonts w:ascii="Times New Roman" w:hAnsi="Times New Roman" w:hint="default"/>
          <w:sz w:val="24"/>
          <w:szCs w:val="24"/>
        </w:rPr>
        <w:t>innosti pracovnoprá</w:t>
      </w:r>
      <w:r>
        <w:rPr>
          <w:rFonts w:ascii="Times New Roman" w:hAnsi="Times New Roman" w:hint="default"/>
          <w:sz w:val="24"/>
          <w:szCs w:val="24"/>
        </w:rPr>
        <w:t>vneho ú</w:t>
      </w:r>
      <w:r>
        <w:rPr>
          <w:rFonts w:ascii="Times New Roman" w:hAnsi="Times New Roman" w:hint="default"/>
          <w:sz w:val="24"/>
          <w:szCs w:val="24"/>
        </w:rPr>
        <w:t>konu začí</w:t>
      </w:r>
      <w:r>
        <w:rPr>
          <w:rFonts w:ascii="Times New Roman" w:hAnsi="Times New Roman" w:hint="default"/>
          <w:sz w:val="24"/>
          <w:szCs w:val="24"/>
        </w:rPr>
        <w:t>na dň</w:t>
      </w:r>
      <w:r>
        <w:rPr>
          <w:rFonts w:ascii="Times New Roman" w:hAnsi="Times New Roman" w:hint="default"/>
          <w:sz w:val="24"/>
          <w:szCs w:val="24"/>
        </w:rPr>
        <w:t>om dor</w:t>
      </w:r>
      <w:r w:rsidR="00292550">
        <w:rPr>
          <w:rFonts w:ascii="Times New Roman" w:hAnsi="Times New Roman" w:hint="default"/>
          <w:sz w:val="24"/>
          <w:szCs w:val="24"/>
        </w:rPr>
        <w:t>uč</w:t>
      </w:r>
      <w:r w:rsidR="00292550">
        <w:rPr>
          <w:rFonts w:ascii="Times New Roman" w:hAnsi="Times New Roman" w:hint="default"/>
          <w:sz w:val="24"/>
          <w:szCs w:val="24"/>
        </w:rPr>
        <w:t>enia potvrdenia podľ</w:t>
      </w:r>
      <w:r w:rsidR="00292550">
        <w:rPr>
          <w:rFonts w:ascii="Times New Roman" w:hAnsi="Times New Roman" w:hint="default"/>
          <w:sz w:val="24"/>
          <w:szCs w:val="24"/>
        </w:rPr>
        <w:t>a od</w:t>
      </w:r>
      <w:r w:rsidR="00292550">
        <w:rPr>
          <w:rFonts w:ascii="Times New Roman" w:hAnsi="Times New Roman" w:hint="default"/>
          <w:sz w:val="24"/>
          <w:szCs w:val="24"/>
        </w:rPr>
        <w:t xml:space="preserve">seku </w:t>
      </w:r>
      <w:r w:rsidR="002700E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default"/>
          <w:sz w:val="24"/>
          <w:szCs w:val="24"/>
        </w:rPr>
        <w:t xml:space="preserve"> osobe, ktorá</w:t>
      </w:r>
      <w:r>
        <w:rPr>
          <w:rFonts w:ascii="Times New Roman" w:hAnsi="Times New Roman" w:hint="default"/>
          <w:sz w:val="24"/>
          <w:szCs w:val="24"/>
        </w:rPr>
        <w:t xml:space="preserve"> podala podnet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29255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 </w:t>
      </w:r>
      <w:r w:rsidR="00B920F1">
        <w:rPr>
          <w:rFonts w:ascii="Times New Roman" w:hAnsi="Times New Roman" w:hint="default"/>
          <w:sz w:val="24"/>
          <w:szCs w:val="24"/>
        </w:rPr>
        <w:t>Rozhodnutiu, ktoré</w:t>
      </w:r>
      <w:r w:rsidR="00B920F1">
        <w:rPr>
          <w:rFonts w:ascii="Times New Roman" w:hAnsi="Times New Roman" w:hint="default"/>
          <w:sz w:val="24"/>
          <w:szCs w:val="24"/>
        </w:rPr>
        <w:t xml:space="preserve"> je p</w:t>
      </w:r>
      <w:r>
        <w:rPr>
          <w:rFonts w:ascii="Times New Roman" w:hAnsi="Times New Roman" w:hint="default"/>
          <w:sz w:val="24"/>
          <w:szCs w:val="24"/>
        </w:rPr>
        <w:t>racovnoprá</w:t>
      </w:r>
      <w:r>
        <w:rPr>
          <w:rFonts w:ascii="Times New Roman" w:hAnsi="Times New Roman" w:hint="default"/>
          <w:sz w:val="24"/>
          <w:szCs w:val="24"/>
        </w:rPr>
        <w:t>vn</w:t>
      </w:r>
      <w:r w:rsidR="00B920F1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kon</w:t>
      </w:r>
      <w:r w:rsidR="00B920F1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 w:hint="default"/>
          <w:sz w:val="24"/>
          <w:szCs w:val="24"/>
        </w:rPr>
        <w:t>, sa pozastavení</w:t>
      </w:r>
      <w:r>
        <w:rPr>
          <w:rFonts w:ascii="Times New Roman" w:hAnsi="Times New Roman" w:hint="default"/>
          <w:sz w:val="24"/>
          <w:szCs w:val="24"/>
        </w:rPr>
        <w:t>m úč</w:t>
      </w:r>
      <w:r>
        <w:rPr>
          <w:rFonts w:ascii="Times New Roman" w:hAnsi="Times New Roman" w:hint="default"/>
          <w:sz w:val="24"/>
          <w:szCs w:val="24"/>
        </w:rPr>
        <w:t>innosti odkladá</w:t>
      </w:r>
      <w:r>
        <w:rPr>
          <w:rFonts w:ascii="Times New Roman" w:hAnsi="Times New Roman" w:hint="default"/>
          <w:sz w:val="24"/>
          <w:szCs w:val="24"/>
        </w:rPr>
        <w:t xml:space="preserve"> vykonateľ</w:t>
      </w:r>
      <w:r>
        <w:rPr>
          <w:rFonts w:ascii="Times New Roman" w:hAnsi="Times New Roman" w:hint="default"/>
          <w:sz w:val="24"/>
          <w:szCs w:val="24"/>
        </w:rPr>
        <w:t>nosť.</w:t>
      </w:r>
    </w:p>
    <w:p w:rsidR="0035229D" w:rsidRPr="004370A8" w:rsidP="00781587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391BA2">
        <w:rPr>
          <w:rFonts w:ascii="Times New Roman" w:hAnsi="Times New Roman" w:hint="default"/>
          <w:sz w:val="24"/>
          <w:szCs w:val="24"/>
        </w:rPr>
        <w:t>Inš</w:t>
      </w:r>
      <w:r w:rsidR="00391BA2">
        <w:rPr>
          <w:rFonts w:ascii="Times New Roman" w:hAnsi="Times New Roman" w:hint="default"/>
          <w:sz w:val="24"/>
          <w:szCs w:val="24"/>
        </w:rPr>
        <w:t>pektor</w:t>
      </w:r>
      <w:r w:rsidR="001F4801">
        <w:rPr>
          <w:rFonts w:ascii="Times New Roman" w:hAnsi="Times New Roman" w:hint="default"/>
          <w:sz w:val="24"/>
          <w:szCs w:val="24"/>
        </w:rPr>
        <w:t>á</w:t>
      </w:r>
      <w:r w:rsidR="001F4801">
        <w:rPr>
          <w:rFonts w:ascii="Times New Roman" w:hAnsi="Times New Roman" w:hint="default"/>
          <w:sz w:val="24"/>
          <w:szCs w:val="24"/>
        </w:rPr>
        <w:t>t</w:t>
      </w:r>
      <w:r w:rsidR="00391BA2">
        <w:rPr>
          <w:rFonts w:ascii="Times New Roman" w:hAnsi="Times New Roman" w:hint="default"/>
          <w:sz w:val="24"/>
          <w:szCs w:val="24"/>
        </w:rPr>
        <w:t xml:space="preserve"> prá</w:t>
      </w:r>
      <w:r w:rsidR="00391BA2">
        <w:rPr>
          <w:rFonts w:ascii="Times New Roman" w:hAnsi="Times New Roman" w:hint="default"/>
          <w:sz w:val="24"/>
          <w:szCs w:val="24"/>
        </w:rPr>
        <w:t xml:space="preserve">ce </w:t>
      </w:r>
      <w:r w:rsidR="004B49E7">
        <w:rPr>
          <w:rFonts w:ascii="Times New Roman" w:hAnsi="Times New Roman"/>
          <w:sz w:val="24"/>
          <w:szCs w:val="24"/>
        </w:rPr>
        <w:t>osobu</w:t>
      </w:r>
      <w:r w:rsidR="00292550">
        <w:rPr>
          <w:rFonts w:ascii="Times New Roman" w:hAnsi="Times New Roman" w:hint="default"/>
          <w:sz w:val="24"/>
          <w:szCs w:val="24"/>
        </w:rPr>
        <w:t>, ktorá</w:t>
      </w:r>
      <w:r w:rsidR="00292550">
        <w:rPr>
          <w:rFonts w:ascii="Times New Roman" w:hAnsi="Times New Roman" w:hint="default"/>
          <w:sz w:val="24"/>
          <w:szCs w:val="24"/>
        </w:rPr>
        <w:t xml:space="preserve"> podala podnet podľ</w:t>
      </w:r>
      <w:r w:rsidR="00292550">
        <w:rPr>
          <w:rFonts w:ascii="Times New Roman" w:hAnsi="Times New Roman" w:hint="default"/>
          <w:sz w:val="24"/>
          <w:szCs w:val="24"/>
        </w:rPr>
        <w:t>a §</w:t>
      </w:r>
      <w:r w:rsidR="00292550">
        <w:rPr>
          <w:rFonts w:ascii="Times New Roman" w:hAnsi="Times New Roman" w:hint="default"/>
          <w:sz w:val="24"/>
          <w:szCs w:val="24"/>
        </w:rPr>
        <w:t xml:space="preserve"> 11</w:t>
      </w:r>
      <w:r w:rsidR="00391BA2">
        <w:rPr>
          <w:rFonts w:ascii="Times New Roman" w:hAnsi="Times New Roman"/>
          <w:sz w:val="24"/>
          <w:szCs w:val="24"/>
        </w:rPr>
        <w:t xml:space="preserve">, </w:t>
      </w:r>
      <w:r w:rsidR="004B49E7">
        <w:rPr>
          <w:rFonts w:ascii="Times New Roman" w:hAnsi="Times New Roman"/>
          <w:sz w:val="24"/>
          <w:szCs w:val="24"/>
        </w:rPr>
        <w:t xml:space="preserve">pri </w:t>
      </w:r>
      <w:r w:rsidR="00292550">
        <w:rPr>
          <w:rFonts w:ascii="Times New Roman" w:hAnsi="Times New Roman" w:hint="default"/>
          <w:sz w:val="24"/>
          <w:szCs w:val="24"/>
        </w:rPr>
        <w:t>doruč</w:t>
      </w:r>
      <w:r w:rsidR="00292550">
        <w:rPr>
          <w:rFonts w:ascii="Times New Roman" w:hAnsi="Times New Roman" w:hint="default"/>
          <w:sz w:val="24"/>
          <w:szCs w:val="24"/>
        </w:rPr>
        <w:t>ení</w:t>
      </w:r>
      <w:r w:rsidR="004B49E7">
        <w:rPr>
          <w:rFonts w:ascii="Times New Roman" w:hAnsi="Times New Roman"/>
          <w:sz w:val="24"/>
          <w:szCs w:val="24"/>
        </w:rPr>
        <w:t xml:space="preserve"> potvrdenia </w:t>
      </w:r>
      <w:r w:rsidR="00292550">
        <w:rPr>
          <w:rFonts w:ascii="Times New Roman" w:hAnsi="Times New Roman" w:hint="default"/>
          <w:sz w:val="24"/>
          <w:szCs w:val="24"/>
        </w:rPr>
        <w:t>podľ</w:t>
      </w:r>
      <w:r w:rsidR="00292550">
        <w:rPr>
          <w:rFonts w:ascii="Times New Roman" w:hAnsi="Times New Roman" w:hint="default"/>
          <w:sz w:val="24"/>
          <w:szCs w:val="24"/>
        </w:rPr>
        <w:t xml:space="preserve">a odseku </w:t>
      </w:r>
      <w:r w:rsidR="008E7079">
        <w:rPr>
          <w:rFonts w:ascii="Times New Roman" w:hAnsi="Times New Roman"/>
          <w:sz w:val="24"/>
          <w:szCs w:val="24"/>
        </w:rPr>
        <w:t>2</w:t>
      </w:r>
      <w:r w:rsidR="00292550">
        <w:rPr>
          <w:rFonts w:ascii="Times New Roman" w:hAnsi="Times New Roman"/>
          <w:sz w:val="24"/>
          <w:szCs w:val="24"/>
        </w:rPr>
        <w:t xml:space="preserve"> </w:t>
      </w:r>
      <w:r w:rsidR="00391BA2">
        <w:rPr>
          <w:rFonts w:ascii="Times New Roman" w:hAnsi="Times New Roman" w:hint="default"/>
          <w:sz w:val="24"/>
          <w:szCs w:val="24"/>
        </w:rPr>
        <w:t>pí</w:t>
      </w:r>
      <w:r w:rsidR="00391BA2">
        <w:rPr>
          <w:rFonts w:ascii="Times New Roman" w:hAnsi="Times New Roman" w:hint="default"/>
          <w:sz w:val="24"/>
          <w:szCs w:val="24"/>
        </w:rPr>
        <w:t>somne</w:t>
      </w:r>
      <w:r w:rsidRPr="004370A8" w:rsidR="00391BA2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poučí</w:t>
      </w:r>
      <w:r w:rsidRPr="004370A8">
        <w:rPr>
          <w:rFonts w:ascii="Times New Roman" w:hAnsi="Times New Roman" w:hint="default"/>
          <w:sz w:val="24"/>
          <w:szCs w:val="24"/>
        </w:rPr>
        <w:t xml:space="preserve"> o </w:t>
      </w:r>
      <w:r w:rsidRPr="004370A8">
        <w:rPr>
          <w:rFonts w:ascii="Times New Roman" w:hAnsi="Times New Roman" w:hint="default"/>
          <w:sz w:val="24"/>
          <w:szCs w:val="24"/>
        </w:rPr>
        <w:t>mož</w:t>
      </w:r>
      <w:r w:rsidRPr="004370A8">
        <w:rPr>
          <w:rFonts w:ascii="Times New Roman" w:hAnsi="Times New Roman" w:hint="default"/>
          <w:sz w:val="24"/>
          <w:szCs w:val="24"/>
        </w:rPr>
        <w:t>nosti podať</w:t>
      </w:r>
      <w:r w:rsidRPr="004370A8">
        <w:rPr>
          <w:rFonts w:ascii="Times New Roman" w:hAnsi="Times New Roman" w:hint="default"/>
          <w:sz w:val="24"/>
          <w:szCs w:val="24"/>
        </w:rPr>
        <w:t xml:space="preserve"> ná</w:t>
      </w:r>
      <w:r w:rsidRPr="004370A8">
        <w:rPr>
          <w:rFonts w:ascii="Times New Roman" w:hAnsi="Times New Roman" w:hint="default"/>
          <w:sz w:val="24"/>
          <w:szCs w:val="24"/>
        </w:rPr>
        <w:t xml:space="preserve">vrh na </w:t>
      </w:r>
      <w:r w:rsidR="00653CB4">
        <w:rPr>
          <w:rFonts w:ascii="Times New Roman" w:hAnsi="Times New Roman"/>
          <w:sz w:val="24"/>
          <w:szCs w:val="24"/>
        </w:rPr>
        <w:t>nariadenie</w:t>
      </w:r>
      <w:r w:rsidRPr="004370A8" w:rsidR="00653CB4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>p</w:t>
      </w:r>
      <w:r w:rsidRPr="004370A8" w:rsidR="00D0466E">
        <w:rPr>
          <w:rFonts w:ascii="Times New Roman" w:hAnsi="Times New Roman"/>
          <w:sz w:val="24"/>
          <w:szCs w:val="24"/>
        </w:rPr>
        <w:t>r</w:t>
      </w:r>
      <w:r w:rsidRPr="004370A8">
        <w:rPr>
          <w:rFonts w:ascii="Times New Roman" w:hAnsi="Times New Roman" w:hint="default"/>
          <w:sz w:val="24"/>
          <w:szCs w:val="24"/>
        </w:rPr>
        <w:t>edbež</w:t>
      </w:r>
      <w:r w:rsidRPr="004370A8">
        <w:rPr>
          <w:rFonts w:ascii="Times New Roman" w:hAnsi="Times New Roman" w:hint="default"/>
          <w:sz w:val="24"/>
          <w:szCs w:val="24"/>
        </w:rPr>
        <w:t>né</w:t>
      </w:r>
      <w:r w:rsidRPr="004370A8">
        <w:rPr>
          <w:rFonts w:ascii="Times New Roman" w:hAnsi="Times New Roman" w:hint="default"/>
          <w:sz w:val="24"/>
          <w:szCs w:val="24"/>
        </w:rPr>
        <w:t>ho opatrenia</w:t>
      </w:r>
      <w:r w:rsidRPr="004370A8" w:rsidR="00D0466E">
        <w:rPr>
          <w:rFonts w:ascii="Times New Roman" w:hAnsi="Times New Roman"/>
          <w:sz w:val="24"/>
          <w:szCs w:val="24"/>
        </w:rPr>
        <w:t xml:space="preserve"> a s </w:t>
      </w:r>
      <w:r w:rsidRPr="004370A8" w:rsidR="00D0466E">
        <w:rPr>
          <w:rFonts w:ascii="Times New Roman" w:hAnsi="Times New Roman" w:hint="default"/>
          <w:sz w:val="24"/>
          <w:szCs w:val="24"/>
        </w:rPr>
        <w:t>tý</w:t>
      </w:r>
      <w:r w:rsidRPr="004370A8" w:rsidR="00D0466E">
        <w:rPr>
          <w:rFonts w:ascii="Times New Roman" w:hAnsi="Times New Roman" w:hint="default"/>
          <w:sz w:val="24"/>
          <w:szCs w:val="24"/>
        </w:rPr>
        <w:t>m spo</w:t>
      </w:r>
      <w:r w:rsidRPr="004370A8" w:rsidR="00A71AA1">
        <w:rPr>
          <w:rFonts w:ascii="Times New Roman" w:hAnsi="Times New Roman" w:hint="default"/>
          <w:sz w:val="24"/>
          <w:szCs w:val="24"/>
        </w:rPr>
        <w:t>jený</w:t>
      </w:r>
      <w:r w:rsidRPr="004370A8" w:rsidR="00A71AA1">
        <w:rPr>
          <w:rFonts w:ascii="Times New Roman" w:hAnsi="Times New Roman" w:hint="default"/>
          <w:sz w:val="24"/>
          <w:szCs w:val="24"/>
        </w:rPr>
        <w:t>ch ná</w:t>
      </w:r>
      <w:r w:rsidRPr="004370A8" w:rsidR="00A71AA1">
        <w:rPr>
          <w:rFonts w:ascii="Times New Roman" w:hAnsi="Times New Roman" w:hint="default"/>
          <w:sz w:val="24"/>
          <w:szCs w:val="24"/>
        </w:rPr>
        <w:t>sledkoch podľ</w:t>
      </w:r>
      <w:r w:rsidRPr="004370A8" w:rsidR="00A71AA1">
        <w:rPr>
          <w:rFonts w:ascii="Times New Roman" w:hAnsi="Times New Roman" w:hint="default"/>
          <w:sz w:val="24"/>
          <w:szCs w:val="24"/>
        </w:rPr>
        <w:t xml:space="preserve">a odseku </w:t>
      </w:r>
      <w:r w:rsidR="004B49E7">
        <w:rPr>
          <w:rFonts w:ascii="Times New Roman" w:hAnsi="Times New Roman"/>
          <w:sz w:val="24"/>
          <w:szCs w:val="24"/>
        </w:rPr>
        <w:t>6</w:t>
      </w:r>
      <w:r w:rsidRPr="004370A8" w:rsidR="00D0466E">
        <w:rPr>
          <w:rFonts w:ascii="Times New Roman" w:hAnsi="Times New Roman"/>
          <w:sz w:val="24"/>
          <w:szCs w:val="24"/>
        </w:rPr>
        <w:t>.</w:t>
      </w:r>
    </w:p>
    <w:p w:rsidR="00D0466E" w:rsidRPr="004370A8" w:rsidP="00781587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556B81" w:rsidP="00781587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292F3D">
        <w:rPr>
          <w:rFonts w:ascii="Times New Roman" w:hAnsi="Times New Roman"/>
          <w:sz w:val="24"/>
          <w:szCs w:val="24"/>
        </w:rPr>
        <w:t xml:space="preserve"> </w:t>
      </w:r>
      <w:r w:rsidRPr="004370A8" w:rsidR="00FD5D0C">
        <w:rPr>
          <w:rFonts w:ascii="Times New Roman" w:hAnsi="Times New Roman"/>
          <w:sz w:val="24"/>
          <w:szCs w:val="24"/>
        </w:rPr>
        <w:t>Pozastavenie</w:t>
      </w:r>
      <w:r w:rsidRPr="004370A8" w:rsidR="00CB4036">
        <w:rPr>
          <w:rFonts w:ascii="Times New Roman" w:hAnsi="Times New Roman"/>
          <w:sz w:val="24"/>
          <w:szCs w:val="24"/>
        </w:rPr>
        <w:t xml:space="preserve"> </w:t>
      </w:r>
      <w:r w:rsidRPr="004370A8" w:rsidR="00FD5D0C">
        <w:rPr>
          <w:rFonts w:ascii="Times New Roman" w:hAnsi="Times New Roman" w:hint="default"/>
          <w:sz w:val="24"/>
          <w:szCs w:val="24"/>
        </w:rPr>
        <w:t>úč</w:t>
      </w:r>
      <w:r w:rsidRPr="004370A8" w:rsidR="00FD5D0C">
        <w:rPr>
          <w:rFonts w:ascii="Times New Roman" w:hAnsi="Times New Roman" w:hint="default"/>
          <w:sz w:val="24"/>
          <w:szCs w:val="24"/>
        </w:rPr>
        <w:t xml:space="preserve">innosti </w:t>
      </w:r>
      <w:r w:rsidR="00292550">
        <w:rPr>
          <w:rFonts w:ascii="Times New Roman" w:hAnsi="Times New Roman" w:hint="default"/>
          <w:sz w:val="24"/>
          <w:szCs w:val="24"/>
        </w:rPr>
        <w:t>pracovnoprá</w:t>
      </w:r>
      <w:r w:rsidR="00292550">
        <w:rPr>
          <w:rFonts w:ascii="Times New Roman" w:hAnsi="Times New Roman" w:hint="default"/>
          <w:sz w:val="24"/>
          <w:szCs w:val="24"/>
        </w:rPr>
        <w:t>vneho ú</w:t>
      </w:r>
      <w:r w:rsidR="00292550">
        <w:rPr>
          <w:rFonts w:ascii="Times New Roman" w:hAnsi="Times New Roman" w:hint="default"/>
          <w:sz w:val="24"/>
          <w:szCs w:val="24"/>
        </w:rPr>
        <w:t xml:space="preserve">konu </w:t>
      </w:r>
      <w:r w:rsidR="00333DE6">
        <w:rPr>
          <w:rFonts w:ascii="Times New Roman" w:hAnsi="Times New Roman"/>
          <w:sz w:val="24"/>
          <w:szCs w:val="24"/>
        </w:rPr>
        <w:t xml:space="preserve">sa </w:t>
      </w:r>
      <w:r w:rsidR="005F7145">
        <w:rPr>
          <w:rFonts w:ascii="Times New Roman" w:hAnsi="Times New Roman"/>
          <w:sz w:val="24"/>
          <w:szCs w:val="24"/>
        </w:rPr>
        <w:t>s</w:t>
      </w:r>
      <w:r w:rsidRPr="004370A8" w:rsidR="00A71AA1">
        <w:rPr>
          <w:rFonts w:ascii="Times New Roman" w:hAnsi="Times New Roman" w:hint="default"/>
          <w:sz w:val="24"/>
          <w:szCs w:val="24"/>
        </w:rPr>
        <w:t>končí</w:t>
      </w:r>
      <w:r w:rsidRPr="004370A8" w:rsidR="0035229D">
        <w:rPr>
          <w:rFonts w:ascii="Times New Roman" w:hAnsi="Times New Roman" w:hint="default"/>
          <w:sz w:val="24"/>
          <w:szCs w:val="24"/>
        </w:rPr>
        <w:t xml:space="preserve"> uplynutí</w:t>
      </w:r>
      <w:r w:rsidRPr="004370A8" w:rsidR="0035229D">
        <w:rPr>
          <w:rFonts w:ascii="Times New Roman" w:hAnsi="Times New Roman" w:hint="default"/>
          <w:sz w:val="24"/>
          <w:szCs w:val="24"/>
        </w:rPr>
        <w:t xml:space="preserve">m </w:t>
      </w:r>
      <w:r w:rsidRPr="004370A8" w:rsidR="00B74E1B">
        <w:rPr>
          <w:rFonts w:ascii="Times New Roman" w:hAnsi="Times New Roman"/>
          <w:sz w:val="24"/>
          <w:szCs w:val="24"/>
        </w:rPr>
        <w:t>14</w:t>
      </w:r>
      <w:r w:rsidRPr="004370A8" w:rsidR="00D0466E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dní</w:t>
      </w:r>
      <w:r w:rsidRPr="004370A8" w:rsidR="00D0466E">
        <w:rPr>
          <w:rFonts w:ascii="Times New Roman" w:hAnsi="Times New Roman"/>
          <w:sz w:val="24"/>
          <w:szCs w:val="24"/>
        </w:rPr>
        <w:t xml:space="preserve"> od </w:t>
      </w:r>
      <w:r w:rsidR="00B920F1">
        <w:rPr>
          <w:rFonts w:ascii="Times New Roman" w:hAnsi="Times New Roman" w:hint="default"/>
          <w:sz w:val="24"/>
          <w:szCs w:val="24"/>
        </w:rPr>
        <w:t>doruč</w:t>
      </w:r>
      <w:r w:rsidR="00B920F1">
        <w:rPr>
          <w:rFonts w:ascii="Times New Roman" w:hAnsi="Times New Roman" w:hint="default"/>
          <w:sz w:val="24"/>
          <w:szCs w:val="24"/>
        </w:rPr>
        <w:t>enia</w:t>
      </w:r>
      <w:r w:rsidRPr="004370A8" w:rsidR="00B920F1">
        <w:rPr>
          <w:rFonts w:ascii="Times New Roman" w:hAnsi="Times New Roman"/>
          <w:sz w:val="24"/>
          <w:szCs w:val="24"/>
        </w:rPr>
        <w:t xml:space="preserve"> </w:t>
      </w:r>
      <w:r w:rsidRPr="004370A8" w:rsidR="00D0466E">
        <w:rPr>
          <w:rFonts w:ascii="Times New Roman" w:hAnsi="Times New Roman" w:hint="default"/>
          <w:sz w:val="24"/>
          <w:szCs w:val="24"/>
        </w:rPr>
        <w:t>potvrdenia podľ</w:t>
      </w:r>
      <w:r w:rsidRPr="004370A8" w:rsidR="00D0466E">
        <w:rPr>
          <w:rFonts w:ascii="Times New Roman" w:hAnsi="Times New Roman" w:hint="default"/>
          <w:sz w:val="24"/>
          <w:szCs w:val="24"/>
        </w:rPr>
        <w:t xml:space="preserve">a odseku </w:t>
      </w:r>
      <w:r w:rsidR="008E7079">
        <w:rPr>
          <w:rFonts w:ascii="Times New Roman" w:hAnsi="Times New Roman"/>
          <w:sz w:val="24"/>
          <w:szCs w:val="24"/>
        </w:rPr>
        <w:t>2</w:t>
      </w:r>
      <w:r w:rsidRPr="004370A8" w:rsidR="0051668D">
        <w:rPr>
          <w:rFonts w:ascii="Times New Roman" w:hAnsi="Times New Roman"/>
          <w:sz w:val="24"/>
          <w:szCs w:val="24"/>
        </w:rPr>
        <w:t xml:space="preserve"> </w:t>
      </w:r>
      <w:r w:rsidR="001F4801">
        <w:rPr>
          <w:rFonts w:ascii="Times New Roman" w:hAnsi="Times New Roman" w:hint="default"/>
          <w:sz w:val="24"/>
          <w:szCs w:val="24"/>
        </w:rPr>
        <w:t>osobe, ktorá</w:t>
      </w:r>
      <w:r w:rsidR="001F4801">
        <w:rPr>
          <w:rFonts w:ascii="Times New Roman" w:hAnsi="Times New Roman" w:hint="default"/>
          <w:sz w:val="24"/>
          <w:szCs w:val="24"/>
        </w:rPr>
        <w:t xml:space="preserve"> podala podnet</w:t>
      </w:r>
      <w:r w:rsidR="00D22150">
        <w:rPr>
          <w:rFonts w:ascii="Times New Roman" w:hAnsi="Times New Roman" w:hint="default"/>
          <w:sz w:val="24"/>
          <w:szCs w:val="24"/>
        </w:rPr>
        <w:t xml:space="preserve"> podľ</w:t>
      </w:r>
      <w:r w:rsidR="00D22150">
        <w:rPr>
          <w:rFonts w:ascii="Times New Roman" w:hAnsi="Times New Roman" w:hint="default"/>
          <w:sz w:val="24"/>
          <w:szCs w:val="24"/>
        </w:rPr>
        <w:t>a §</w:t>
      </w:r>
      <w:r w:rsidR="00D22150">
        <w:rPr>
          <w:rFonts w:ascii="Times New Roman" w:hAnsi="Times New Roman" w:hint="default"/>
          <w:sz w:val="24"/>
          <w:szCs w:val="24"/>
        </w:rPr>
        <w:t xml:space="preserve"> </w:t>
      </w:r>
      <w:r w:rsidR="00292550">
        <w:rPr>
          <w:rFonts w:ascii="Times New Roman" w:hAnsi="Times New Roman"/>
          <w:sz w:val="24"/>
          <w:szCs w:val="24"/>
        </w:rPr>
        <w:t>11</w:t>
      </w:r>
      <w:r w:rsidRPr="00F34208" w:rsidR="00F34208">
        <w:rPr>
          <w:rFonts w:ascii="Times New Roman" w:hAnsi="Times New Roman"/>
          <w:sz w:val="24"/>
          <w:szCs w:val="24"/>
        </w:rPr>
        <w:t>.</w:t>
      </w:r>
      <w:r w:rsidRPr="00C75B62" w:rsidR="00D0466E">
        <w:rPr>
          <w:rFonts w:ascii="Times New Roman" w:hAnsi="Times New Roman"/>
          <w:sz w:val="24"/>
          <w:szCs w:val="24"/>
        </w:rPr>
        <w:t xml:space="preserve"> </w:t>
      </w:r>
      <w:r w:rsidRPr="008D2796" w:rsidR="00D0466E">
        <w:rPr>
          <w:rFonts w:ascii="Times New Roman" w:hAnsi="Times New Roman"/>
          <w:sz w:val="24"/>
          <w:szCs w:val="24"/>
        </w:rPr>
        <w:t>Dor</w:t>
      </w:r>
      <w:r w:rsidRPr="004370A8" w:rsidR="00D0466E">
        <w:rPr>
          <w:rFonts w:ascii="Times New Roman" w:hAnsi="Times New Roman"/>
          <w:sz w:val="24"/>
          <w:szCs w:val="24"/>
        </w:rPr>
        <w:t>u</w:t>
      </w:r>
      <w:r w:rsidRPr="004370A8" w:rsidR="00D0466E">
        <w:rPr>
          <w:rFonts w:ascii="Times New Roman" w:hAnsi="Times New Roman" w:hint="default"/>
          <w:sz w:val="24"/>
          <w:szCs w:val="24"/>
        </w:rPr>
        <w:t>č</w:t>
      </w:r>
      <w:r w:rsidRPr="004370A8" w:rsidR="00D0466E">
        <w:rPr>
          <w:rFonts w:ascii="Times New Roman" w:hAnsi="Times New Roman" w:hint="default"/>
          <w:sz w:val="24"/>
          <w:szCs w:val="24"/>
        </w:rPr>
        <w:t>ení</w:t>
      </w:r>
      <w:r w:rsidRPr="004370A8" w:rsidR="00D0466E">
        <w:rPr>
          <w:rFonts w:ascii="Times New Roman" w:hAnsi="Times New Roman" w:hint="default"/>
          <w:sz w:val="24"/>
          <w:szCs w:val="24"/>
        </w:rPr>
        <w:t>m ná</w:t>
      </w:r>
      <w:r w:rsidRPr="004370A8" w:rsidR="00D0466E">
        <w:rPr>
          <w:rFonts w:ascii="Times New Roman" w:hAnsi="Times New Roman" w:hint="default"/>
          <w:sz w:val="24"/>
          <w:szCs w:val="24"/>
        </w:rPr>
        <w:t xml:space="preserve">vrhu na </w:t>
      </w:r>
      <w:r w:rsidR="00653CB4">
        <w:rPr>
          <w:rFonts w:ascii="Times New Roman" w:hAnsi="Times New Roman"/>
          <w:sz w:val="24"/>
          <w:szCs w:val="24"/>
        </w:rPr>
        <w:t>nariadenie</w:t>
      </w:r>
      <w:r w:rsidRPr="004370A8" w:rsidR="00653CB4">
        <w:rPr>
          <w:rFonts w:ascii="Times New Roman" w:hAnsi="Times New Roman"/>
          <w:sz w:val="24"/>
          <w:szCs w:val="24"/>
        </w:rPr>
        <w:t xml:space="preserve"> </w:t>
      </w:r>
      <w:r w:rsidRPr="004370A8" w:rsidR="00D0466E">
        <w:rPr>
          <w:rFonts w:ascii="Times New Roman" w:hAnsi="Times New Roman" w:hint="default"/>
          <w:sz w:val="24"/>
          <w:szCs w:val="24"/>
        </w:rPr>
        <w:t>predbež</w:t>
      </w:r>
      <w:r w:rsidRPr="004370A8" w:rsidR="00D0466E">
        <w:rPr>
          <w:rFonts w:ascii="Times New Roman" w:hAnsi="Times New Roman" w:hint="default"/>
          <w:sz w:val="24"/>
          <w:szCs w:val="24"/>
        </w:rPr>
        <w:t>né</w:t>
      </w:r>
      <w:r w:rsidRPr="004370A8" w:rsidR="00D0466E">
        <w:rPr>
          <w:rFonts w:ascii="Times New Roman" w:hAnsi="Times New Roman" w:hint="default"/>
          <w:sz w:val="24"/>
          <w:szCs w:val="24"/>
        </w:rPr>
        <w:t>ho opatrenia na sú</w:t>
      </w:r>
      <w:r w:rsidRPr="004370A8" w:rsidR="00D0466E">
        <w:rPr>
          <w:rFonts w:ascii="Times New Roman" w:hAnsi="Times New Roman" w:hint="default"/>
          <w:sz w:val="24"/>
          <w:szCs w:val="24"/>
        </w:rPr>
        <w:t>d poč</w:t>
      </w:r>
      <w:r w:rsidRPr="004370A8" w:rsidR="00D0466E">
        <w:rPr>
          <w:rFonts w:ascii="Times New Roman" w:hAnsi="Times New Roman" w:hint="default"/>
          <w:sz w:val="24"/>
          <w:szCs w:val="24"/>
        </w:rPr>
        <w:t xml:space="preserve">as tejto lehoty sa trvanie </w:t>
      </w:r>
      <w:r w:rsidRPr="004370A8" w:rsidR="00C07D2D">
        <w:rPr>
          <w:rFonts w:ascii="Times New Roman" w:hAnsi="Times New Roman" w:hint="default"/>
          <w:sz w:val="24"/>
          <w:szCs w:val="24"/>
        </w:rPr>
        <w:t>pozastavenia úč</w:t>
      </w:r>
      <w:r w:rsidRPr="004370A8" w:rsidR="00C07D2D">
        <w:rPr>
          <w:rFonts w:ascii="Times New Roman" w:hAnsi="Times New Roman" w:hint="default"/>
          <w:sz w:val="24"/>
          <w:szCs w:val="24"/>
        </w:rPr>
        <w:t xml:space="preserve">innosti </w:t>
      </w:r>
      <w:r w:rsidRPr="004370A8" w:rsidR="00D0466E">
        <w:rPr>
          <w:rFonts w:ascii="Times New Roman" w:hAnsi="Times New Roman" w:hint="default"/>
          <w:sz w:val="24"/>
          <w:szCs w:val="24"/>
        </w:rPr>
        <w:t>predlž</w:t>
      </w:r>
      <w:r w:rsidRPr="004370A8" w:rsidR="00D0466E">
        <w:rPr>
          <w:rFonts w:ascii="Times New Roman" w:hAnsi="Times New Roman" w:hint="default"/>
          <w:sz w:val="24"/>
          <w:szCs w:val="24"/>
        </w:rPr>
        <w:t>uje až</w:t>
      </w:r>
      <w:r w:rsidRPr="004370A8" w:rsidR="00D0466E">
        <w:rPr>
          <w:rFonts w:ascii="Times New Roman" w:hAnsi="Times New Roman" w:hint="default"/>
          <w:sz w:val="24"/>
          <w:szCs w:val="24"/>
        </w:rPr>
        <w:t xml:space="preserve"> do nadobudnutia vykonateľ</w:t>
      </w:r>
      <w:r w:rsidRPr="004370A8" w:rsidR="00D0466E">
        <w:rPr>
          <w:rFonts w:ascii="Times New Roman" w:hAnsi="Times New Roman" w:hint="default"/>
          <w:sz w:val="24"/>
          <w:szCs w:val="24"/>
        </w:rPr>
        <w:t>nosti r</w:t>
      </w:r>
      <w:r w:rsidRPr="004370A8" w:rsidR="00C07D2D">
        <w:rPr>
          <w:rFonts w:ascii="Times New Roman" w:hAnsi="Times New Roman" w:hint="default"/>
          <w:sz w:val="24"/>
          <w:szCs w:val="24"/>
        </w:rPr>
        <w:t>ozhodnutia sú</w:t>
      </w:r>
      <w:r w:rsidRPr="004370A8" w:rsidR="00C07D2D">
        <w:rPr>
          <w:rFonts w:ascii="Times New Roman" w:hAnsi="Times New Roman" w:hint="default"/>
          <w:sz w:val="24"/>
          <w:szCs w:val="24"/>
        </w:rPr>
        <w:t>du o </w:t>
      </w:r>
      <w:r w:rsidRPr="004370A8" w:rsidR="00C07D2D">
        <w:rPr>
          <w:rFonts w:ascii="Times New Roman" w:hAnsi="Times New Roman" w:hint="default"/>
          <w:sz w:val="24"/>
          <w:szCs w:val="24"/>
        </w:rPr>
        <w:t>tomto ná</w:t>
      </w:r>
      <w:r w:rsidRPr="004370A8" w:rsidR="00C07D2D">
        <w:rPr>
          <w:rFonts w:ascii="Times New Roman" w:hAnsi="Times New Roman" w:hint="default"/>
          <w:sz w:val="24"/>
          <w:szCs w:val="24"/>
        </w:rPr>
        <w:t>vrhu.</w:t>
      </w:r>
    </w:p>
    <w:p w:rsidR="0037012A" w:rsidRPr="004370A8" w:rsidP="0037012A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974974" w:rsidP="00781587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 w:rsidR="006C1AAF">
        <w:rPr>
          <w:rFonts w:ascii="Times New Roman" w:hAnsi="Times New Roman" w:hint="default"/>
          <w:sz w:val="24"/>
          <w:szCs w:val="24"/>
        </w:rPr>
        <w:t>Ustanovenia odsekov 1 až</w:t>
      </w:r>
      <w:r w:rsidRPr="004370A8" w:rsidR="006C1AAF">
        <w:rPr>
          <w:rFonts w:ascii="Times New Roman" w:hAnsi="Times New Roman" w:hint="default"/>
          <w:sz w:val="24"/>
          <w:szCs w:val="24"/>
        </w:rPr>
        <w:t xml:space="preserve"> </w:t>
      </w:r>
      <w:r w:rsidR="00564E75">
        <w:rPr>
          <w:rFonts w:ascii="Times New Roman" w:hAnsi="Times New Roman"/>
          <w:sz w:val="24"/>
          <w:szCs w:val="24"/>
        </w:rPr>
        <w:t>6</w:t>
      </w:r>
      <w:r w:rsidRPr="004370A8" w:rsidR="006C1AAF">
        <w:rPr>
          <w:rFonts w:ascii="Times New Roman" w:hAnsi="Times New Roman" w:hint="default"/>
          <w:sz w:val="24"/>
          <w:szCs w:val="24"/>
        </w:rPr>
        <w:t xml:space="preserve"> sa vzť</w:t>
      </w:r>
      <w:r w:rsidRPr="004370A8" w:rsidR="006C1AAF">
        <w:rPr>
          <w:rFonts w:ascii="Times New Roman" w:hAnsi="Times New Roman" w:hint="default"/>
          <w:sz w:val="24"/>
          <w:szCs w:val="24"/>
        </w:rPr>
        <w:t>ahujú</w:t>
      </w:r>
      <w:r w:rsidRPr="004370A8" w:rsidR="006C1AAF">
        <w:rPr>
          <w:rFonts w:ascii="Times New Roman" w:hAnsi="Times New Roman" w:hint="default"/>
          <w:sz w:val="24"/>
          <w:szCs w:val="24"/>
        </w:rPr>
        <w:t xml:space="preserve"> aj </w:t>
      </w:r>
      <w:r>
        <w:rPr>
          <w:rFonts w:ascii="Times New Roman" w:hAnsi="Times New Roman"/>
          <w:sz w:val="24"/>
          <w:szCs w:val="24"/>
        </w:rPr>
        <w:t>na</w:t>
      </w:r>
    </w:p>
    <w:p w:rsidR="004B49E7" w:rsidP="00472CA9">
      <w:pPr>
        <w:pStyle w:val="NoSpacing"/>
        <w:numPr>
          <w:numId w:val="3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70A8" w:rsidR="006C1AAF">
        <w:rPr>
          <w:rFonts w:ascii="Times New Roman" w:hAnsi="Times New Roman"/>
          <w:sz w:val="24"/>
          <w:szCs w:val="24"/>
        </w:rPr>
        <w:t>osobu,</w:t>
      </w:r>
      <w:r w:rsidRPr="004370A8" w:rsidR="00921CB4">
        <w:rPr>
          <w:rFonts w:ascii="Times New Roman" w:hAnsi="Times New Roman" w:hint="default"/>
          <w:sz w:val="24"/>
          <w:szCs w:val="24"/>
        </w:rPr>
        <w:t xml:space="preserve"> ktorá</w:t>
      </w:r>
      <w:r w:rsidRPr="004370A8" w:rsidR="00921CB4">
        <w:rPr>
          <w:rFonts w:ascii="Times New Roman" w:hAnsi="Times New Roman" w:hint="default"/>
          <w:sz w:val="24"/>
          <w:szCs w:val="24"/>
        </w:rPr>
        <w:t xml:space="preserve"> podala podn</w:t>
      </w:r>
      <w:r w:rsidRPr="004370A8" w:rsidR="00921CB4">
        <w:rPr>
          <w:rFonts w:ascii="Times New Roman" w:hAnsi="Times New Roman" w:hint="default"/>
          <w:sz w:val="24"/>
          <w:szCs w:val="24"/>
        </w:rPr>
        <w:t>et svojmu zamestná</w:t>
      </w:r>
      <w:r w:rsidRPr="004370A8" w:rsidR="00921CB4">
        <w:rPr>
          <w:rFonts w:ascii="Times New Roman" w:hAnsi="Times New Roman" w:hint="default"/>
          <w:sz w:val="24"/>
          <w:szCs w:val="24"/>
        </w:rPr>
        <w:t>vateľ</w:t>
      </w:r>
      <w:r w:rsidRPr="004370A8" w:rsidR="00921CB4">
        <w:rPr>
          <w:rFonts w:ascii="Times New Roman" w:hAnsi="Times New Roman" w:hint="default"/>
          <w:sz w:val="24"/>
          <w:szCs w:val="24"/>
        </w:rPr>
        <w:t>ovi, ktorý</w:t>
      </w:r>
      <w:r w:rsidRPr="004370A8" w:rsidR="00921CB4">
        <w:rPr>
          <w:rFonts w:ascii="Times New Roman" w:hAnsi="Times New Roman" w:hint="default"/>
          <w:sz w:val="24"/>
          <w:szCs w:val="24"/>
        </w:rPr>
        <w:t xml:space="preserve"> </w:t>
      </w:r>
      <w:r w:rsidR="00C53083">
        <w:rPr>
          <w:rFonts w:ascii="Times New Roman" w:hAnsi="Times New Roman" w:hint="default"/>
          <w:sz w:val="24"/>
          <w:szCs w:val="24"/>
        </w:rPr>
        <w:t>nie je zamestná</w:t>
      </w:r>
      <w:r w:rsidR="00C53083">
        <w:rPr>
          <w:rFonts w:ascii="Times New Roman" w:hAnsi="Times New Roman" w:hint="default"/>
          <w:sz w:val="24"/>
          <w:szCs w:val="24"/>
        </w:rPr>
        <w:t>vateľ</w:t>
      </w:r>
      <w:r w:rsidR="00C53083">
        <w:rPr>
          <w:rFonts w:ascii="Times New Roman" w:hAnsi="Times New Roman" w:hint="default"/>
          <w:sz w:val="24"/>
          <w:szCs w:val="24"/>
        </w:rPr>
        <w:t>om podľ</w:t>
      </w:r>
      <w:r w:rsidR="00C53083">
        <w:rPr>
          <w:rFonts w:ascii="Times New Roman" w:hAnsi="Times New Roman" w:hint="default"/>
          <w:sz w:val="24"/>
          <w:szCs w:val="24"/>
        </w:rPr>
        <w:t>a §</w:t>
      </w:r>
      <w:r w:rsidR="00C53083">
        <w:rPr>
          <w:rFonts w:ascii="Times New Roman" w:hAnsi="Times New Roman" w:hint="default"/>
          <w:sz w:val="24"/>
          <w:szCs w:val="24"/>
        </w:rPr>
        <w:t xml:space="preserve"> </w:t>
      </w:r>
      <w:r w:rsidR="00292550">
        <w:rPr>
          <w:rFonts w:ascii="Times New Roman" w:hAnsi="Times New Roman"/>
          <w:sz w:val="24"/>
          <w:szCs w:val="24"/>
        </w:rPr>
        <w:t>11</w:t>
      </w:r>
      <w:r w:rsidRPr="004370A8" w:rsidR="00921CB4">
        <w:rPr>
          <w:rFonts w:ascii="Times New Roman" w:hAnsi="Times New Roman"/>
          <w:sz w:val="24"/>
          <w:szCs w:val="24"/>
        </w:rPr>
        <w:t xml:space="preserve"> ods. 1</w:t>
      </w:r>
      <w:r w:rsidR="005F7145">
        <w:rPr>
          <w:rFonts w:ascii="Times New Roman" w:hAnsi="Times New Roman"/>
          <w:sz w:val="24"/>
          <w:szCs w:val="24"/>
        </w:rPr>
        <w:t>,</w:t>
      </w:r>
    </w:p>
    <w:p w:rsidR="00974974" w:rsidP="00472CA9">
      <w:pPr>
        <w:pStyle w:val="NoSpacing"/>
        <w:numPr>
          <w:numId w:val="3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9E7" w:rsidR="00A5034C">
        <w:rPr>
          <w:rFonts w:ascii="Times New Roman" w:hAnsi="Times New Roman"/>
          <w:sz w:val="24"/>
          <w:szCs w:val="24"/>
        </w:rPr>
        <w:t>osobu,</w:t>
      </w:r>
      <w:r w:rsidR="006D36C4">
        <w:rPr>
          <w:rFonts w:ascii="Times New Roman" w:hAnsi="Times New Roman" w:hint="default"/>
          <w:sz w:val="24"/>
          <w:szCs w:val="24"/>
        </w:rPr>
        <w:t xml:space="preserve"> ktorá</w:t>
      </w:r>
      <w:r w:rsidR="006D36C4">
        <w:rPr>
          <w:rFonts w:ascii="Times New Roman" w:hAnsi="Times New Roman" w:hint="default"/>
          <w:sz w:val="24"/>
          <w:szCs w:val="24"/>
        </w:rPr>
        <w:t xml:space="preserve"> podala podnet svojmu zamestná</w:t>
      </w:r>
      <w:r w:rsidR="006D36C4">
        <w:rPr>
          <w:rFonts w:ascii="Times New Roman" w:hAnsi="Times New Roman" w:hint="default"/>
          <w:sz w:val="24"/>
          <w:szCs w:val="24"/>
        </w:rPr>
        <w:t>vateľ</w:t>
      </w:r>
      <w:r w:rsidR="006D36C4">
        <w:rPr>
          <w:rFonts w:ascii="Times New Roman" w:hAnsi="Times New Roman" w:hint="default"/>
          <w:sz w:val="24"/>
          <w:szCs w:val="24"/>
        </w:rPr>
        <w:t>ovi, ktorý</w:t>
      </w:r>
      <w:r w:rsidR="006D36C4">
        <w:rPr>
          <w:rFonts w:ascii="Times New Roman" w:hAnsi="Times New Roman" w:hint="default"/>
          <w:sz w:val="24"/>
          <w:szCs w:val="24"/>
        </w:rPr>
        <w:t xml:space="preserve"> je</w:t>
      </w:r>
      <w:r w:rsidRPr="004B49E7" w:rsidR="00A5034C">
        <w:rPr>
          <w:rFonts w:ascii="Times New Roman" w:hAnsi="Times New Roman"/>
          <w:sz w:val="24"/>
          <w:szCs w:val="24"/>
        </w:rPr>
        <w:t xml:space="preserve"> </w:t>
      </w:r>
      <w:r w:rsidR="006D36C4">
        <w:rPr>
          <w:rFonts w:ascii="Times New Roman" w:hAnsi="Times New Roman"/>
          <w:sz w:val="24"/>
          <w:szCs w:val="24"/>
        </w:rPr>
        <w:t>za</w:t>
      </w:r>
      <w:r w:rsidRPr="004B49E7" w:rsidR="006C1AAF">
        <w:rPr>
          <w:rFonts w:ascii="Times New Roman" w:hAnsi="Times New Roman" w:hint="default"/>
          <w:sz w:val="24"/>
          <w:szCs w:val="24"/>
        </w:rPr>
        <w:t>mestná</w:t>
      </w:r>
      <w:r w:rsidRPr="004B49E7" w:rsidR="006C1AAF">
        <w:rPr>
          <w:rFonts w:ascii="Times New Roman" w:hAnsi="Times New Roman" w:hint="default"/>
          <w:sz w:val="24"/>
          <w:szCs w:val="24"/>
        </w:rPr>
        <w:t>vateľ</w:t>
      </w:r>
      <w:r w:rsidR="006D36C4">
        <w:rPr>
          <w:rFonts w:ascii="Times New Roman" w:hAnsi="Times New Roman"/>
          <w:sz w:val="24"/>
          <w:szCs w:val="24"/>
        </w:rPr>
        <w:t>om</w:t>
      </w:r>
      <w:r w:rsidRPr="004B49E7" w:rsidR="006C1AAF">
        <w:rPr>
          <w:rFonts w:ascii="Times New Roman" w:hAnsi="Times New Roman"/>
          <w:sz w:val="24"/>
          <w:szCs w:val="24"/>
        </w:rPr>
        <w:t xml:space="preserve"> </w:t>
      </w:r>
      <w:r w:rsidRPr="004B49E7" w:rsidR="00921CB4">
        <w:rPr>
          <w:rFonts w:ascii="Times New Roman" w:hAnsi="Times New Roman" w:hint="default"/>
          <w:sz w:val="24"/>
          <w:szCs w:val="24"/>
        </w:rPr>
        <w:t>podľ</w:t>
      </w:r>
      <w:r w:rsidRPr="004B49E7" w:rsidR="00921CB4">
        <w:rPr>
          <w:rFonts w:ascii="Times New Roman" w:hAnsi="Times New Roman" w:hint="default"/>
          <w:sz w:val="24"/>
          <w:szCs w:val="24"/>
        </w:rPr>
        <w:t>a §</w:t>
      </w:r>
      <w:r w:rsidRPr="004B49E7" w:rsidR="00921CB4">
        <w:rPr>
          <w:rFonts w:ascii="Times New Roman" w:hAnsi="Times New Roman" w:hint="default"/>
          <w:sz w:val="24"/>
          <w:szCs w:val="24"/>
        </w:rPr>
        <w:t xml:space="preserve"> </w:t>
      </w:r>
      <w:r w:rsidR="00292550">
        <w:rPr>
          <w:rFonts w:ascii="Times New Roman" w:hAnsi="Times New Roman"/>
          <w:sz w:val="24"/>
          <w:szCs w:val="24"/>
        </w:rPr>
        <w:t>11</w:t>
      </w:r>
      <w:r w:rsidRPr="004B49E7" w:rsidR="00921CB4">
        <w:rPr>
          <w:rFonts w:ascii="Times New Roman" w:hAnsi="Times New Roman"/>
          <w:sz w:val="24"/>
          <w:szCs w:val="24"/>
        </w:rPr>
        <w:t xml:space="preserve"> ods. 1</w:t>
      </w:r>
      <w:r w:rsidR="006D36C4">
        <w:rPr>
          <w:rFonts w:ascii="Times New Roman" w:hAnsi="Times New Roman"/>
          <w:sz w:val="24"/>
          <w:szCs w:val="24"/>
        </w:rPr>
        <w:t xml:space="preserve"> a</w:t>
      </w:r>
      <w:r w:rsidRPr="004B49E7" w:rsidR="00921CB4">
        <w:rPr>
          <w:rFonts w:ascii="Times New Roman" w:hAnsi="Times New Roman"/>
          <w:sz w:val="24"/>
          <w:szCs w:val="24"/>
        </w:rPr>
        <w:t xml:space="preserve"> </w:t>
      </w:r>
      <w:r w:rsidRPr="004B49E7" w:rsidR="006C1AAF">
        <w:rPr>
          <w:rFonts w:ascii="Times New Roman" w:hAnsi="Times New Roman" w:hint="default"/>
          <w:sz w:val="24"/>
          <w:szCs w:val="24"/>
        </w:rPr>
        <w:t>nemá</w:t>
      </w:r>
      <w:r w:rsidRPr="004B49E7" w:rsidR="006C1AAF">
        <w:rPr>
          <w:rFonts w:ascii="Times New Roman" w:hAnsi="Times New Roman" w:hint="default"/>
          <w:sz w:val="24"/>
          <w:szCs w:val="24"/>
        </w:rPr>
        <w:t xml:space="preserve"> vnú</w:t>
      </w:r>
      <w:r w:rsidRPr="004B49E7" w:rsidR="006C1AAF">
        <w:rPr>
          <w:rFonts w:ascii="Times New Roman" w:hAnsi="Times New Roman" w:hint="default"/>
          <w:sz w:val="24"/>
          <w:szCs w:val="24"/>
        </w:rPr>
        <w:t>torný</w:t>
      </w:r>
      <w:r w:rsidRPr="004B49E7" w:rsidR="006C1AAF">
        <w:rPr>
          <w:rFonts w:ascii="Times New Roman" w:hAnsi="Times New Roman" w:hint="default"/>
          <w:sz w:val="24"/>
          <w:szCs w:val="24"/>
        </w:rPr>
        <w:t xml:space="preserve"> systé</w:t>
      </w:r>
      <w:r w:rsidRPr="004B49E7" w:rsidR="006C1AAF">
        <w:rPr>
          <w:rFonts w:ascii="Times New Roman" w:hAnsi="Times New Roman" w:hint="default"/>
          <w:sz w:val="24"/>
          <w:szCs w:val="24"/>
        </w:rPr>
        <w:t>m vybavovania podnetov podľ</w:t>
      </w:r>
      <w:r w:rsidRPr="004B49E7" w:rsidR="006C1AAF">
        <w:rPr>
          <w:rFonts w:ascii="Times New Roman" w:hAnsi="Times New Roman" w:hint="default"/>
          <w:sz w:val="24"/>
          <w:szCs w:val="24"/>
        </w:rPr>
        <w:t>a §</w:t>
      </w:r>
      <w:r w:rsidRPr="004B49E7" w:rsidR="006C1AAF">
        <w:rPr>
          <w:rFonts w:ascii="Times New Roman" w:hAnsi="Times New Roman" w:hint="default"/>
          <w:sz w:val="24"/>
          <w:szCs w:val="24"/>
        </w:rPr>
        <w:t xml:space="preserve"> </w:t>
      </w:r>
      <w:r w:rsidR="00292550">
        <w:rPr>
          <w:rFonts w:ascii="Times New Roman" w:hAnsi="Times New Roman"/>
          <w:sz w:val="24"/>
          <w:szCs w:val="24"/>
        </w:rPr>
        <w:t>11</w:t>
      </w:r>
      <w:r w:rsidRPr="004B49E7">
        <w:rPr>
          <w:rFonts w:ascii="Times New Roman" w:hAnsi="Times New Roman"/>
          <w:sz w:val="24"/>
          <w:szCs w:val="24"/>
        </w:rPr>
        <w:t>,</w:t>
      </w:r>
      <w:r w:rsidRPr="004B49E7" w:rsidR="00216377">
        <w:rPr>
          <w:rFonts w:ascii="Times New Roman" w:hAnsi="Times New Roman"/>
          <w:sz w:val="24"/>
          <w:szCs w:val="24"/>
        </w:rPr>
        <w:t xml:space="preserve"> </w:t>
      </w:r>
    </w:p>
    <w:p w:rsidR="00974974" w:rsidP="00472CA9">
      <w:pPr>
        <w:pStyle w:val="NoSpacing"/>
        <w:numPr>
          <w:numId w:val="3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9E7">
        <w:rPr>
          <w:rFonts w:ascii="Times New Roman" w:hAnsi="Times New Roman" w:hint="default"/>
          <w:sz w:val="24"/>
          <w:szCs w:val="24"/>
        </w:rPr>
        <w:t>oznamovateľ</w:t>
      </w:r>
      <w:r w:rsidRPr="004B49E7">
        <w:rPr>
          <w:rFonts w:ascii="Times New Roman" w:hAnsi="Times New Roman" w:hint="default"/>
          <w:sz w:val="24"/>
          <w:szCs w:val="24"/>
        </w:rPr>
        <w:t>a, ktoré</w:t>
      </w:r>
      <w:r w:rsidRPr="004B49E7">
        <w:rPr>
          <w:rFonts w:ascii="Times New Roman" w:hAnsi="Times New Roman" w:hint="default"/>
          <w:sz w:val="24"/>
          <w:szCs w:val="24"/>
        </w:rPr>
        <w:t>mu zanikl</w:t>
      </w:r>
      <w:r w:rsidRPr="004B49E7">
        <w:rPr>
          <w:rFonts w:ascii="Times New Roman" w:hAnsi="Times New Roman" w:hint="default"/>
          <w:sz w:val="24"/>
          <w:szCs w:val="24"/>
        </w:rPr>
        <w:t>a ochrana podľ</w:t>
      </w:r>
      <w:r w:rsidRPr="004B49E7">
        <w:rPr>
          <w:rFonts w:ascii="Times New Roman" w:hAnsi="Times New Roman" w:hint="default"/>
          <w:sz w:val="24"/>
          <w:szCs w:val="24"/>
        </w:rPr>
        <w:t>a §</w:t>
      </w:r>
      <w:r w:rsidRPr="004B49E7">
        <w:rPr>
          <w:rFonts w:ascii="Times New Roman" w:hAnsi="Times New Roman" w:hint="default"/>
          <w:sz w:val="24"/>
          <w:szCs w:val="24"/>
        </w:rPr>
        <w:t xml:space="preserve"> 8 ods. 1 pí</w:t>
      </w:r>
      <w:r w:rsidRPr="004B49E7">
        <w:rPr>
          <w:rFonts w:ascii="Times New Roman" w:hAnsi="Times New Roman" w:hint="default"/>
          <w:sz w:val="24"/>
          <w:szCs w:val="24"/>
        </w:rPr>
        <w:t>sm. c), a </w:t>
      </w:r>
      <w:r w:rsidRPr="004B49E7">
        <w:rPr>
          <w:rFonts w:ascii="Times New Roman" w:hAnsi="Times New Roman" w:hint="default"/>
          <w:sz w:val="24"/>
          <w:szCs w:val="24"/>
        </w:rPr>
        <w:t>to až</w:t>
      </w:r>
      <w:r w:rsidRPr="004B49E7">
        <w:rPr>
          <w:rFonts w:ascii="Times New Roman" w:hAnsi="Times New Roman" w:hint="default"/>
          <w:sz w:val="24"/>
          <w:szCs w:val="24"/>
        </w:rPr>
        <w:t xml:space="preserve"> do </w:t>
      </w:r>
      <w:r w:rsidR="00C10697">
        <w:rPr>
          <w:rFonts w:ascii="Times New Roman" w:hAnsi="Times New Roman" w:hint="default"/>
          <w:sz w:val="24"/>
          <w:szCs w:val="24"/>
        </w:rPr>
        <w:t>skonč</w:t>
      </w:r>
      <w:r w:rsidR="00C10697">
        <w:rPr>
          <w:rFonts w:ascii="Times New Roman" w:hAnsi="Times New Roman" w:hint="default"/>
          <w:sz w:val="24"/>
          <w:szCs w:val="24"/>
        </w:rPr>
        <w:t xml:space="preserve">enia alebo </w:t>
      </w:r>
      <w:r w:rsidRPr="004B49E7">
        <w:rPr>
          <w:rFonts w:ascii="Times New Roman" w:hAnsi="Times New Roman" w:hint="default"/>
          <w:sz w:val="24"/>
          <w:szCs w:val="24"/>
        </w:rPr>
        <w:t>zá</w:t>
      </w:r>
      <w:r w:rsidRPr="004B49E7">
        <w:rPr>
          <w:rFonts w:ascii="Times New Roman" w:hAnsi="Times New Roman" w:hint="default"/>
          <w:sz w:val="24"/>
          <w:szCs w:val="24"/>
        </w:rPr>
        <w:t>niku pracovnoprá</w:t>
      </w:r>
      <w:r w:rsidRPr="004B49E7">
        <w:rPr>
          <w:rFonts w:ascii="Times New Roman" w:hAnsi="Times New Roman" w:hint="default"/>
          <w:sz w:val="24"/>
          <w:szCs w:val="24"/>
        </w:rPr>
        <w:t>vneho vzť</w:t>
      </w:r>
      <w:r w:rsidRPr="004B49E7">
        <w:rPr>
          <w:rFonts w:ascii="Times New Roman" w:hAnsi="Times New Roman" w:hint="default"/>
          <w:sz w:val="24"/>
          <w:szCs w:val="24"/>
        </w:rPr>
        <w:t xml:space="preserve">ahu, </w:t>
      </w:r>
    </w:p>
    <w:p w:rsidR="003E7321" w:rsidRPr="00726A27" w:rsidP="00472CA9">
      <w:pPr>
        <w:pStyle w:val="NoSpacing"/>
        <w:numPr>
          <w:numId w:val="3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9E7" w:rsidR="00A5034C">
        <w:rPr>
          <w:rFonts w:ascii="Times New Roman" w:hAnsi="Times New Roman" w:hint="default"/>
          <w:sz w:val="24"/>
          <w:szCs w:val="24"/>
        </w:rPr>
        <w:t>oznamovateľ</w:t>
      </w:r>
      <w:r w:rsidRPr="004B49E7" w:rsidR="00A5034C">
        <w:rPr>
          <w:rFonts w:ascii="Times New Roman" w:hAnsi="Times New Roman" w:hint="default"/>
          <w:sz w:val="24"/>
          <w:szCs w:val="24"/>
        </w:rPr>
        <w:t>a, ktor</w:t>
      </w:r>
      <w:r w:rsidRPr="004B49E7" w:rsidR="00AF6D6D">
        <w:rPr>
          <w:rFonts w:ascii="Times New Roman" w:hAnsi="Times New Roman" w:hint="default"/>
          <w:sz w:val="24"/>
          <w:szCs w:val="24"/>
        </w:rPr>
        <w:t>é</w:t>
      </w:r>
      <w:r w:rsidRPr="004B49E7" w:rsidR="00AF6D6D">
        <w:rPr>
          <w:rFonts w:ascii="Times New Roman" w:hAnsi="Times New Roman" w:hint="default"/>
          <w:sz w:val="24"/>
          <w:szCs w:val="24"/>
        </w:rPr>
        <w:t>mu bolo doruč</w:t>
      </w:r>
      <w:r w:rsidRPr="004B49E7" w:rsidR="00AF6D6D">
        <w:rPr>
          <w:rFonts w:ascii="Times New Roman" w:hAnsi="Times New Roman" w:hint="default"/>
          <w:sz w:val="24"/>
          <w:szCs w:val="24"/>
        </w:rPr>
        <w:t>ené</w:t>
      </w:r>
      <w:r w:rsidRPr="004B49E7" w:rsidR="00AF6D6D">
        <w:rPr>
          <w:rFonts w:ascii="Times New Roman" w:hAnsi="Times New Roman" w:hint="default"/>
          <w:sz w:val="24"/>
          <w:szCs w:val="24"/>
        </w:rPr>
        <w:t xml:space="preserve"> pí</w:t>
      </w:r>
      <w:r w:rsidRPr="004B49E7" w:rsidR="00AF6D6D">
        <w:rPr>
          <w:rFonts w:ascii="Times New Roman" w:hAnsi="Times New Roman" w:hint="default"/>
          <w:sz w:val="24"/>
          <w:szCs w:val="24"/>
        </w:rPr>
        <w:t>somné</w:t>
      </w:r>
      <w:r w:rsidRPr="004B49E7" w:rsidR="00AF6D6D">
        <w:rPr>
          <w:rFonts w:ascii="Times New Roman" w:hAnsi="Times New Roman" w:hint="default"/>
          <w:sz w:val="24"/>
          <w:szCs w:val="24"/>
        </w:rPr>
        <w:t xml:space="preserve"> ozná</w:t>
      </w:r>
      <w:r w:rsidRPr="004B49E7" w:rsidR="00AF6D6D">
        <w:rPr>
          <w:rFonts w:ascii="Times New Roman" w:hAnsi="Times New Roman" w:hint="default"/>
          <w:sz w:val="24"/>
          <w:szCs w:val="24"/>
        </w:rPr>
        <w:t>menie podľ</w:t>
      </w:r>
      <w:r w:rsidRPr="004B49E7" w:rsidR="00AF6D6D">
        <w:rPr>
          <w:rFonts w:ascii="Times New Roman" w:hAnsi="Times New Roman" w:hint="default"/>
          <w:sz w:val="24"/>
          <w:szCs w:val="24"/>
        </w:rPr>
        <w:t>a §</w:t>
      </w:r>
      <w:r w:rsidRPr="004B49E7" w:rsidR="00AF6D6D">
        <w:rPr>
          <w:rFonts w:ascii="Times New Roman" w:hAnsi="Times New Roman" w:hint="default"/>
          <w:sz w:val="24"/>
          <w:szCs w:val="24"/>
        </w:rPr>
        <w:t xml:space="preserve"> 4 ods. 2 alebo §</w:t>
      </w:r>
      <w:r w:rsidRPr="004B49E7" w:rsidR="00AF6D6D">
        <w:rPr>
          <w:rFonts w:ascii="Times New Roman" w:hAnsi="Times New Roman" w:hint="default"/>
          <w:sz w:val="24"/>
          <w:szCs w:val="24"/>
        </w:rPr>
        <w:t xml:space="preserve"> 6 ods. 2</w:t>
      </w:r>
      <w:r w:rsidRPr="00D22150" w:rsidR="002D4B26">
        <w:rPr>
          <w:rFonts w:ascii="Times New Roman" w:hAnsi="Times New Roman"/>
          <w:sz w:val="24"/>
          <w:szCs w:val="24"/>
        </w:rPr>
        <w:t>, a </w:t>
      </w:r>
      <w:r w:rsidRPr="00D22150" w:rsidR="002D4B26">
        <w:rPr>
          <w:rFonts w:ascii="Times New Roman" w:hAnsi="Times New Roman" w:hint="default"/>
          <w:sz w:val="24"/>
          <w:szCs w:val="24"/>
        </w:rPr>
        <w:t>to až</w:t>
      </w:r>
      <w:r w:rsidRPr="00D22150" w:rsidR="002D4B26">
        <w:rPr>
          <w:rFonts w:ascii="Times New Roman" w:hAnsi="Times New Roman" w:hint="default"/>
          <w:sz w:val="24"/>
          <w:szCs w:val="24"/>
        </w:rPr>
        <w:t xml:space="preserve"> do zá</w:t>
      </w:r>
      <w:r w:rsidRPr="00D22150" w:rsidR="002D4B26">
        <w:rPr>
          <w:rFonts w:ascii="Times New Roman" w:hAnsi="Times New Roman" w:hint="default"/>
          <w:sz w:val="24"/>
          <w:szCs w:val="24"/>
        </w:rPr>
        <w:t>niku pracovnoprá</w:t>
      </w:r>
      <w:r w:rsidRPr="00D22150" w:rsidR="002D4B26">
        <w:rPr>
          <w:rFonts w:ascii="Times New Roman" w:hAnsi="Times New Roman" w:hint="default"/>
          <w:sz w:val="24"/>
          <w:szCs w:val="24"/>
        </w:rPr>
        <w:t>vneho vzť</w:t>
      </w:r>
      <w:r w:rsidRPr="00D22150" w:rsidR="002D4B26">
        <w:rPr>
          <w:rFonts w:ascii="Times New Roman" w:hAnsi="Times New Roman" w:hint="default"/>
          <w:sz w:val="24"/>
          <w:szCs w:val="24"/>
        </w:rPr>
        <w:t>ahu</w:t>
      </w:r>
      <w:r w:rsidRPr="00D22150" w:rsidR="00AF6D6D">
        <w:rPr>
          <w:rFonts w:ascii="Times New Roman" w:hAnsi="Times New Roman"/>
          <w:sz w:val="24"/>
          <w:szCs w:val="24"/>
        </w:rPr>
        <w:t>.</w:t>
      </w:r>
    </w:p>
    <w:p w:rsidR="00564E75" w:rsidP="006A2306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564E75" w:rsidP="00564E75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64E75" w:rsidRPr="00A831D4" w:rsidP="00564E75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A831D4">
        <w:rPr>
          <w:rFonts w:ascii="Times New Roman" w:hAnsi="Times New Roman" w:hint="default"/>
          <w:b/>
          <w:sz w:val="24"/>
          <w:szCs w:val="24"/>
        </w:rPr>
        <w:t>Poriadkové</w:t>
      </w:r>
      <w:r w:rsidRPr="00A831D4">
        <w:rPr>
          <w:rFonts w:ascii="Times New Roman" w:hAnsi="Times New Roman" w:hint="default"/>
          <w:b/>
          <w:sz w:val="24"/>
          <w:szCs w:val="24"/>
        </w:rPr>
        <w:t xml:space="preserve"> pokuty</w:t>
      </w:r>
    </w:p>
    <w:p w:rsidR="00564E75" w:rsidRPr="00A831D4" w:rsidP="00564E75">
      <w:pPr>
        <w:pStyle w:val="NoSpacing"/>
        <w:bidi w:val="0"/>
        <w:ind w:left="720"/>
        <w:rPr>
          <w:rFonts w:ascii="Times New Roman" w:hAnsi="Times New Roman"/>
          <w:sz w:val="24"/>
          <w:szCs w:val="24"/>
        </w:rPr>
      </w:pPr>
    </w:p>
    <w:p w:rsidR="008E7079" w:rsidP="00564E75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564E75">
        <w:rPr>
          <w:rFonts w:ascii="Times New Roman" w:hAnsi="Times New Roman"/>
          <w:sz w:val="24"/>
          <w:szCs w:val="24"/>
        </w:rPr>
        <w:t>Fyzick</w:t>
      </w:r>
      <w:r w:rsidR="00564E75">
        <w:rPr>
          <w:rFonts w:ascii="Times New Roman" w:hAnsi="Times New Roman"/>
          <w:sz w:val="24"/>
          <w:szCs w:val="24"/>
        </w:rPr>
        <w:t>ej osobe a </w:t>
      </w:r>
      <w:r w:rsidR="00564E75">
        <w:rPr>
          <w:rFonts w:ascii="Times New Roman" w:hAnsi="Times New Roman" w:hint="default"/>
          <w:sz w:val="24"/>
          <w:szCs w:val="24"/>
        </w:rPr>
        <w:t>osobe oprá</w:t>
      </w:r>
      <w:r w:rsidR="00564E75">
        <w:rPr>
          <w:rFonts w:ascii="Times New Roman" w:hAnsi="Times New Roman" w:hint="default"/>
          <w:sz w:val="24"/>
          <w:szCs w:val="24"/>
        </w:rPr>
        <w:t>vnenej robiť</w:t>
      </w:r>
      <w:r w:rsidR="00564E75">
        <w:rPr>
          <w:rFonts w:ascii="Times New Roman" w:hAnsi="Times New Roman" w:hint="default"/>
          <w:sz w:val="24"/>
          <w:szCs w:val="24"/>
        </w:rPr>
        <w:t xml:space="preserve"> prá</w:t>
      </w:r>
      <w:r w:rsidR="00564E75">
        <w:rPr>
          <w:rFonts w:ascii="Times New Roman" w:hAnsi="Times New Roman" w:hint="default"/>
          <w:sz w:val="24"/>
          <w:szCs w:val="24"/>
        </w:rPr>
        <w:t>vne</w:t>
      </w:r>
      <w:r w:rsidR="00D63DC0">
        <w:rPr>
          <w:rFonts w:ascii="Times New Roman" w:hAnsi="Times New Roman" w:hint="default"/>
          <w:sz w:val="24"/>
          <w:szCs w:val="24"/>
        </w:rPr>
        <w:t xml:space="preserve"> ú</w:t>
      </w:r>
      <w:r w:rsidR="00D63DC0">
        <w:rPr>
          <w:rFonts w:ascii="Times New Roman" w:hAnsi="Times New Roman" w:hint="default"/>
          <w:sz w:val="24"/>
          <w:szCs w:val="24"/>
        </w:rPr>
        <w:t>kony za prá</w:t>
      </w:r>
      <w:r w:rsidR="00D63DC0">
        <w:rPr>
          <w:rFonts w:ascii="Times New Roman" w:hAnsi="Times New Roman" w:hint="default"/>
          <w:sz w:val="24"/>
          <w:szCs w:val="24"/>
        </w:rPr>
        <w:t>vnickú</w:t>
      </w:r>
      <w:r w:rsidR="00D63DC0">
        <w:rPr>
          <w:rFonts w:ascii="Times New Roman" w:hAnsi="Times New Roman" w:hint="default"/>
          <w:sz w:val="24"/>
          <w:szCs w:val="24"/>
        </w:rPr>
        <w:t xml:space="preserve"> osobu, ktoré</w:t>
      </w:r>
      <w:r w:rsidR="00564E75">
        <w:rPr>
          <w:rFonts w:ascii="Times New Roman" w:hAnsi="Times New Roman"/>
          <w:sz w:val="24"/>
          <w:szCs w:val="24"/>
        </w:rPr>
        <w:t xml:space="preserve"> v </w:t>
      </w:r>
      <w:r w:rsidRPr="00A831D4" w:rsidR="00564E75">
        <w:rPr>
          <w:rFonts w:ascii="Times New Roman" w:hAnsi="Times New Roman" w:hint="default"/>
          <w:sz w:val="24"/>
          <w:szCs w:val="24"/>
        </w:rPr>
        <w:t>urč</w:t>
      </w:r>
      <w:r w:rsidRPr="00A831D4" w:rsidR="00564E75">
        <w:rPr>
          <w:rFonts w:ascii="Times New Roman" w:hAnsi="Times New Roman" w:hint="default"/>
          <w:sz w:val="24"/>
          <w:szCs w:val="24"/>
        </w:rPr>
        <w:t>enej lehote nesplnili povinnosti podľ</w:t>
      </w:r>
      <w:r w:rsidRPr="00A831D4" w:rsidR="00564E75">
        <w:rPr>
          <w:rFonts w:ascii="Times New Roman" w:hAnsi="Times New Roman" w:hint="default"/>
          <w:sz w:val="24"/>
          <w:szCs w:val="24"/>
        </w:rPr>
        <w:t>a §</w:t>
      </w:r>
      <w:r w:rsidRPr="00A831D4" w:rsidR="00564E75">
        <w:rPr>
          <w:rFonts w:ascii="Times New Roman" w:hAnsi="Times New Roman" w:hint="default"/>
          <w:sz w:val="24"/>
          <w:szCs w:val="24"/>
        </w:rPr>
        <w:t xml:space="preserve"> 1</w:t>
      </w:r>
      <w:r w:rsidR="001D31D0">
        <w:rPr>
          <w:rFonts w:ascii="Times New Roman" w:hAnsi="Times New Roman"/>
          <w:sz w:val="24"/>
          <w:szCs w:val="24"/>
        </w:rPr>
        <w:t>7</w:t>
      </w:r>
      <w:r w:rsidRPr="007D5E38" w:rsidR="00564E75">
        <w:rPr>
          <w:rFonts w:ascii="Times New Roman" w:hAnsi="Times New Roman"/>
          <w:sz w:val="24"/>
          <w:szCs w:val="24"/>
        </w:rPr>
        <w:t xml:space="preserve"> ods. </w:t>
      </w:r>
      <w:r w:rsidR="00CB6594">
        <w:rPr>
          <w:rFonts w:ascii="Times New Roman" w:hAnsi="Times New Roman"/>
          <w:sz w:val="24"/>
          <w:szCs w:val="24"/>
        </w:rPr>
        <w:t>2</w:t>
      </w:r>
      <w:r w:rsidRPr="00A831D4" w:rsidR="00564E75">
        <w:rPr>
          <w:rFonts w:ascii="Times New Roman" w:hAnsi="Times New Roman"/>
          <w:sz w:val="24"/>
          <w:szCs w:val="24"/>
        </w:rPr>
        <w:t xml:space="preserve">, </w:t>
      </w:r>
      <w:r w:rsidR="00C10697">
        <w:rPr>
          <w:rFonts w:ascii="Times New Roman" w:hAnsi="Times New Roman" w:hint="default"/>
          <w:sz w:val="24"/>
          <w:szCs w:val="24"/>
        </w:rPr>
        <w:t>inš</w:t>
      </w:r>
      <w:r w:rsidR="00C10697">
        <w:rPr>
          <w:rFonts w:ascii="Times New Roman" w:hAnsi="Times New Roman" w:hint="default"/>
          <w:sz w:val="24"/>
          <w:szCs w:val="24"/>
        </w:rPr>
        <w:t>pektorá</w:t>
      </w:r>
      <w:r w:rsidR="00C10697">
        <w:rPr>
          <w:rFonts w:ascii="Times New Roman" w:hAnsi="Times New Roman" w:hint="default"/>
          <w:sz w:val="24"/>
          <w:szCs w:val="24"/>
        </w:rPr>
        <w:t>t prá</w:t>
      </w:r>
      <w:r w:rsidR="00C10697">
        <w:rPr>
          <w:rFonts w:ascii="Times New Roman" w:hAnsi="Times New Roman" w:hint="default"/>
          <w:sz w:val="24"/>
          <w:szCs w:val="24"/>
        </w:rPr>
        <w:t>ce môž</w:t>
      </w:r>
      <w:r w:rsidR="00C10697">
        <w:rPr>
          <w:rFonts w:ascii="Times New Roman" w:hAnsi="Times New Roman" w:hint="default"/>
          <w:sz w:val="24"/>
          <w:szCs w:val="24"/>
        </w:rPr>
        <w:t>e</w:t>
      </w:r>
      <w:r w:rsidRPr="00A831D4" w:rsidR="00C10697">
        <w:rPr>
          <w:rFonts w:ascii="Times New Roman" w:hAnsi="Times New Roman"/>
          <w:sz w:val="24"/>
          <w:szCs w:val="24"/>
        </w:rPr>
        <w:t xml:space="preserve"> </w:t>
      </w:r>
      <w:r w:rsidRPr="00A831D4" w:rsidR="00564E75">
        <w:rPr>
          <w:rFonts w:ascii="Times New Roman" w:hAnsi="Times New Roman" w:hint="default"/>
          <w:sz w:val="24"/>
          <w:szCs w:val="24"/>
        </w:rPr>
        <w:t>ulož</w:t>
      </w:r>
      <w:r w:rsidRPr="00A831D4" w:rsidR="00564E75">
        <w:rPr>
          <w:rFonts w:ascii="Times New Roman" w:hAnsi="Times New Roman" w:hint="default"/>
          <w:sz w:val="24"/>
          <w:szCs w:val="24"/>
        </w:rPr>
        <w:t>iť</w:t>
      </w:r>
      <w:r w:rsidRPr="00A831D4" w:rsidR="00564E75">
        <w:rPr>
          <w:rFonts w:ascii="Times New Roman" w:hAnsi="Times New Roman" w:hint="default"/>
          <w:sz w:val="24"/>
          <w:szCs w:val="24"/>
        </w:rPr>
        <w:t xml:space="preserve"> poriadkovú</w:t>
      </w:r>
      <w:r w:rsidRPr="00A831D4" w:rsidR="00564E75">
        <w:rPr>
          <w:rFonts w:ascii="Times New Roman" w:hAnsi="Times New Roman" w:hint="default"/>
          <w:sz w:val="24"/>
          <w:szCs w:val="24"/>
        </w:rPr>
        <w:t xml:space="preserve"> pokutu </w:t>
      </w:r>
      <w:r w:rsidRPr="007D5E38" w:rsidR="00564E75">
        <w:rPr>
          <w:rFonts w:ascii="Times New Roman" w:hAnsi="Times New Roman"/>
          <w:sz w:val="24"/>
          <w:szCs w:val="24"/>
        </w:rPr>
        <w:t>d</w:t>
      </w:r>
      <w:r w:rsidRPr="00A831D4" w:rsidR="00564E75">
        <w:rPr>
          <w:rFonts w:ascii="Times New Roman" w:hAnsi="Times New Roman"/>
          <w:sz w:val="24"/>
          <w:szCs w:val="24"/>
        </w:rPr>
        <w:t xml:space="preserve">o </w:t>
      </w:r>
      <w:r w:rsidR="00564E75">
        <w:rPr>
          <w:rFonts w:ascii="Times New Roman" w:hAnsi="Times New Roman"/>
          <w:sz w:val="24"/>
          <w:szCs w:val="24"/>
        </w:rPr>
        <w:t>5</w:t>
      </w:r>
      <w:r w:rsidRPr="00A831D4" w:rsidR="00564E75">
        <w:rPr>
          <w:rFonts w:ascii="Times New Roman" w:hAnsi="Times New Roman"/>
          <w:sz w:val="24"/>
          <w:szCs w:val="24"/>
        </w:rPr>
        <w:t xml:space="preserve">00 eur, a to aj </w:t>
      </w:r>
      <w:r w:rsidRPr="007D5E38" w:rsidR="00564E75">
        <w:rPr>
          <w:rFonts w:ascii="Times New Roman" w:hAnsi="Times New Roman"/>
          <w:sz w:val="24"/>
          <w:szCs w:val="24"/>
        </w:rPr>
        <w:t>opakovane</w:t>
      </w:r>
      <w:r w:rsidRPr="00A831D4" w:rsidR="00564E75">
        <w:rPr>
          <w:rFonts w:ascii="Times New Roman" w:hAnsi="Times New Roman" w:hint="default"/>
          <w:sz w:val="24"/>
          <w:szCs w:val="24"/>
        </w:rPr>
        <w:t>, ak povinnosť</w:t>
      </w:r>
      <w:r w:rsidRPr="00A831D4" w:rsidR="00564E75">
        <w:rPr>
          <w:rFonts w:ascii="Times New Roman" w:hAnsi="Times New Roman" w:hint="default"/>
          <w:sz w:val="24"/>
          <w:szCs w:val="24"/>
        </w:rPr>
        <w:t xml:space="preserve"> nesplnil</w:t>
      </w:r>
      <w:r w:rsidR="00E3426F">
        <w:rPr>
          <w:rFonts w:ascii="Times New Roman" w:hAnsi="Times New Roman"/>
          <w:sz w:val="24"/>
          <w:szCs w:val="24"/>
        </w:rPr>
        <w:t>i</w:t>
      </w:r>
      <w:r w:rsidRPr="00A831D4" w:rsidR="00564E75">
        <w:rPr>
          <w:rFonts w:ascii="Times New Roman" w:hAnsi="Times New Roman" w:hint="default"/>
          <w:sz w:val="24"/>
          <w:szCs w:val="24"/>
        </w:rPr>
        <w:t xml:space="preserve"> ani v novourč</w:t>
      </w:r>
      <w:r w:rsidRPr="00A831D4" w:rsidR="00564E75">
        <w:rPr>
          <w:rFonts w:ascii="Times New Roman" w:hAnsi="Times New Roman" w:hint="default"/>
          <w:sz w:val="24"/>
          <w:szCs w:val="24"/>
        </w:rPr>
        <w:t>enej lehote</w:t>
      </w:r>
      <w:r w:rsidRPr="00A831D4" w:rsidR="00564E75">
        <w:rPr>
          <w:rFonts w:ascii="Times New Roman" w:hAnsi="Times New Roman" w:hint="default"/>
          <w:sz w:val="24"/>
          <w:szCs w:val="24"/>
        </w:rPr>
        <w:t xml:space="preserve">. </w:t>
      </w:r>
    </w:p>
    <w:p w:rsidR="008E7079" w:rsidP="008E7079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64E75" w:rsidRPr="00A831D4" w:rsidP="00564E75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831D4">
        <w:rPr>
          <w:rFonts w:ascii="Times New Roman" w:hAnsi="Times New Roman" w:hint="default"/>
          <w:sz w:val="24"/>
          <w:szCs w:val="24"/>
        </w:rPr>
        <w:t>Poriadkovú</w:t>
      </w:r>
      <w:r w:rsidRPr="00A831D4">
        <w:rPr>
          <w:rFonts w:ascii="Times New Roman" w:hAnsi="Times New Roman" w:hint="default"/>
          <w:sz w:val="24"/>
          <w:szCs w:val="24"/>
        </w:rPr>
        <w:t xml:space="preserve"> pokutu môž</w:t>
      </w:r>
      <w:r w:rsidRPr="00A831D4">
        <w:rPr>
          <w:rFonts w:ascii="Times New Roman" w:hAnsi="Times New Roman" w:hint="default"/>
          <w:sz w:val="24"/>
          <w:szCs w:val="24"/>
        </w:rPr>
        <w:t>e inš</w:t>
      </w:r>
      <w:r w:rsidRPr="00A831D4">
        <w:rPr>
          <w:rFonts w:ascii="Times New Roman" w:hAnsi="Times New Roman" w:hint="default"/>
          <w:sz w:val="24"/>
          <w:szCs w:val="24"/>
        </w:rPr>
        <w:t>pektorá</w:t>
      </w:r>
      <w:r w:rsidRPr="00A831D4">
        <w:rPr>
          <w:rFonts w:ascii="Times New Roman" w:hAnsi="Times New Roman" w:hint="default"/>
          <w:sz w:val="24"/>
          <w:szCs w:val="24"/>
        </w:rPr>
        <w:t>t prá</w:t>
      </w:r>
      <w:r w:rsidRPr="00A831D4">
        <w:rPr>
          <w:rFonts w:ascii="Times New Roman" w:hAnsi="Times New Roman" w:hint="default"/>
          <w:sz w:val="24"/>
          <w:szCs w:val="24"/>
        </w:rPr>
        <w:t>ce ulož</w:t>
      </w:r>
      <w:r w:rsidRPr="00A831D4">
        <w:rPr>
          <w:rFonts w:ascii="Times New Roman" w:hAnsi="Times New Roman" w:hint="default"/>
          <w:sz w:val="24"/>
          <w:szCs w:val="24"/>
        </w:rPr>
        <w:t>iť</w:t>
      </w:r>
      <w:r w:rsidRPr="00A831D4">
        <w:rPr>
          <w:rFonts w:ascii="Times New Roman" w:hAnsi="Times New Roman" w:hint="default"/>
          <w:sz w:val="24"/>
          <w:szCs w:val="24"/>
        </w:rPr>
        <w:t xml:space="preserve"> do jedné</w:t>
      </w:r>
      <w:r w:rsidRPr="00A831D4">
        <w:rPr>
          <w:rFonts w:ascii="Times New Roman" w:hAnsi="Times New Roman" w:hint="default"/>
          <w:sz w:val="24"/>
          <w:szCs w:val="24"/>
        </w:rPr>
        <w:t>ho roka odo dň</w:t>
      </w:r>
      <w:r w:rsidRPr="00A831D4">
        <w:rPr>
          <w:rFonts w:ascii="Times New Roman" w:hAnsi="Times New Roman" w:hint="default"/>
          <w:sz w:val="24"/>
          <w:szCs w:val="24"/>
        </w:rPr>
        <w:t>a</w:t>
      </w:r>
      <w:r w:rsidR="00E3426F">
        <w:rPr>
          <w:rFonts w:ascii="Times New Roman" w:hAnsi="Times New Roman"/>
          <w:sz w:val="24"/>
          <w:szCs w:val="24"/>
        </w:rPr>
        <w:t xml:space="preserve"> nesplnenia povinnosti</w:t>
      </w:r>
      <w:r w:rsidRPr="00A831D4">
        <w:rPr>
          <w:rFonts w:ascii="Times New Roman" w:hAnsi="Times New Roman"/>
          <w:sz w:val="24"/>
          <w:szCs w:val="24"/>
        </w:rPr>
        <w:t>.</w:t>
      </w:r>
    </w:p>
    <w:p w:rsidR="00564E75" w:rsidRPr="00A831D4" w:rsidP="00564E75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64E75" w:rsidP="00564E75">
      <w:pPr>
        <w:pStyle w:val="NoSpacing"/>
        <w:numPr>
          <w:ilvl w:val="1"/>
          <w:numId w:val="1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831D4">
        <w:rPr>
          <w:rFonts w:ascii="Times New Roman" w:hAnsi="Times New Roman" w:hint="default"/>
          <w:sz w:val="24"/>
          <w:szCs w:val="24"/>
        </w:rPr>
        <w:t>Vý</w:t>
      </w:r>
      <w:r w:rsidRPr="00A831D4">
        <w:rPr>
          <w:rFonts w:ascii="Times New Roman" w:hAnsi="Times New Roman" w:hint="default"/>
          <w:sz w:val="24"/>
          <w:szCs w:val="24"/>
        </w:rPr>
        <w:t>nos poriadkový</w:t>
      </w:r>
      <w:r w:rsidRPr="00A831D4">
        <w:rPr>
          <w:rFonts w:ascii="Times New Roman" w:hAnsi="Times New Roman" w:hint="default"/>
          <w:sz w:val="24"/>
          <w:szCs w:val="24"/>
        </w:rPr>
        <w:t>ch pokú</w:t>
      </w:r>
      <w:r w:rsidRPr="00A831D4">
        <w:rPr>
          <w:rFonts w:ascii="Times New Roman" w:hAnsi="Times New Roman" w:hint="default"/>
          <w:sz w:val="24"/>
          <w:szCs w:val="24"/>
        </w:rPr>
        <w:t>t je prí</w:t>
      </w:r>
      <w:r w:rsidRPr="00A831D4">
        <w:rPr>
          <w:rFonts w:ascii="Times New Roman" w:hAnsi="Times New Roman" w:hint="default"/>
          <w:sz w:val="24"/>
          <w:szCs w:val="24"/>
        </w:rPr>
        <w:t>jmom š</w:t>
      </w:r>
      <w:r w:rsidRPr="00A831D4">
        <w:rPr>
          <w:rFonts w:ascii="Times New Roman" w:hAnsi="Times New Roman" w:hint="default"/>
          <w:sz w:val="24"/>
          <w:szCs w:val="24"/>
        </w:rPr>
        <w:t>tá</w:t>
      </w:r>
      <w:r w:rsidRPr="00A831D4">
        <w:rPr>
          <w:rFonts w:ascii="Times New Roman" w:hAnsi="Times New Roman" w:hint="default"/>
          <w:sz w:val="24"/>
          <w:szCs w:val="24"/>
        </w:rPr>
        <w:t>tneho rozpoč</w:t>
      </w:r>
      <w:r w:rsidRPr="00A831D4">
        <w:rPr>
          <w:rFonts w:ascii="Times New Roman" w:hAnsi="Times New Roman" w:hint="default"/>
          <w:sz w:val="24"/>
          <w:szCs w:val="24"/>
        </w:rPr>
        <w:t>tu.</w:t>
      </w:r>
    </w:p>
    <w:p w:rsidR="00DF7DA4" w:rsidP="006A230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42412" w:rsidRPr="004370A8" w:rsidP="00042412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42412" w:rsidRPr="004370A8" w:rsidP="00042412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4370A8">
        <w:rPr>
          <w:rFonts w:ascii="Times New Roman" w:hAnsi="Times New Roman" w:hint="default"/>
          <w:b/>
          <w:sz w:val="24"/>
          <w:szCs w:val="24"/>
        </w:rPr>
        <w:t>Sprá</w:t>
      </w:r>
      <w:r w:rsidRPr="004370A8">
        <w:rPr>
          <w:rFonts w:ascii="Times New Roman" w:hAnsi="Times New Roman" w:hint="default"/>
          <w:b/>
          <w:sz w:val="24"/>
          <w:szCs w:val="24"/>
        </w:rPr>
        <w:t>vne delikty</w:t>
      </w:r>
    </w:p>
    <w:p w:rsidR="00042412" w:rsidRPr="004370A8" w:rsidP="00042412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042412" w:rsidRPr="0075068B" w:rsidP="00042412">
      <w:pPr>
        <w:pStyle w:val="NoSpacing"/>
        <w:numPr>
          <w:numId w:val="14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Zamestná</w:t>
      </w:r>
      <w:r w:rsidRPr="004370A8">
        <w:rPr>
          <w:rFonts w:ascii="Times New Roman" w:hAnsi="Times New Roman" w:hint="default"/>
          <w:sz w:val="24"/>
          <w:szCs w:val="24"/>
        </w:rPr>
        <w:t>vateľ</w:t>
      </w:r>
      <w:r w:rsidRPr="004370A8">
        <w:rPr>
          <w:rFonts w:ascii="Times New Roman" w:hAnsi="Times New Roman" w:hint="default"/>
          <w:sz w:val="24"/>
          <w:szCs w:val="24"/>
        </w:rPr>
        <w:t>ovi, ktorý</w:t>
      </w:r>
      <w:r w:rsidRPr="004370A8">
        <w:rPr>
          <w:rFonts w:ascii="Times New Roman" w:hAnsi="Times New Roman" w:hint="default"/>
          <w:sz w:val="24"/>
          <w:szCs w:val="24"/>
        </w:rPr>
        <w:t xml:space="preserve"> si nesplní</w:t>
      </w:r>
      <w:r w:rsidRPr="004370A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niektorú</w:t>
      </w:r>
      <w:r>
        <w:rPr>
          <w:rFonts w:ascii="Times New Roman" w:hAnsi="Times New Roman" w:hint="default"/>
          <w:sz w:val="24"/>
          <w:szCs w:val="24"/>
        </w:rPr>
        <w:t xml:space="preserve"> z </w:t>
      </w:r>
      <w:r w:rsidRPr="004370A8">
        <w:rPr>
          <w:rFonts w:ascii="Times New Roman" w:hAnsi="Times New Roman"/>
          <w:sz w:val="24"/>
          <w:szCs w:val="24"/>
        </w:rPr>
        <w:t>povinnost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29255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 w:hint="default"/>
          <w:sz w:val="24"/>
          <w:szCs w:val="24"/>
        </w:rPr>
        <w:t xml:space="preserve"> alebo §</w:t>
      </w:r>
      <w:r>
        <w:rPr>
          <w:rFonts w:ascii="Times New Roman" w:hAnsi="Times New Roman" w:hint="default"/>
          <w:sz w:val="24"/>
          <w:szCs w:val="24"/>
        </w:rPr>
        <w:t xml:space="preserve"> 1</w:t>
      </w:r>
      <w:r w:rsidR="002925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</w:t>
      </w:r>
      <w:r w:rsidRPr="007506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 w:hint="default"/>
          <w:sz w:val="24"/>
          <w:szCs w:val="24"/>
        </w:rPr>
        <w:t>š</w:t>
      </w:r>
      <w:r>
        <w:rPr>
          <w:rFonts w:ascii="Times New Roman" w:hAnsi="Times New Roman" w:hint="default"/>
          <w:sz w:val="24"/>
          <w:szCs w:val="24"/>
        </w:rPr>
        <w:t>pektorá</w:t>
      </w:r>
      <w:r>
        <w:rPr>
          <w:rFonts w:ascii="Times New Roman" w:hAnsi="Times New Roman" w:hint="default"/>
          <w:sz w:val="24"/>
          <w:szCs w:val="24"/>
        </w:rPr>
        <w:t>t prá</w:t>
      </w:r>
      <w:r>
        <w:rPr>
          <w:rFonts w:ascii="Times New Roman" w:hAnsi="Times New Roman" w:hint="default"/>
          <w:sz w:val="24"/>
          <w:szCs w:val="24"/>
        </w:rPr>
        <w:t>ce</w:t>
      </w:r>
      <w:r w:rsidRPr="0075068B">
        <w:rPr>
          <w:rFonts w:ascii="Times New Roman" w:hAnsi="Times New Roman"/>
          <w:sz w:val="24"/>
          <w:szCs w:val="24"/>
        </w:rPr>
        <w:t xml:space="preserve"> </w:t>
      </w:r>
      <w:r w:rsidRPr="0075068B">
        <w:rPr>
          <w:rFonts w:ascii="Times New Roman" w:hAnsi="Times New Roman" w:hint="default"/>
          <w:sz w:val="24"/>
          <w:szCs w:val="24"/>
        </w:rPr>
        <w:t>môž</w:t>
      </w:r>
      <w:r w:rsidRPr="0075068B">
        <w:rPr>
          <w:rFonts w:ascii="Times New Roman" w:hAnsi="Times New Roman" w:hint="default"/>
          <w:sz w:val="24"/>
          <w:szCs w:val="24"/>
        </w:rPr>
        <w:t>e ulož</w:t>
      </w:r>
      <w:r w:rsidRPr="0075068B">
        <w:rPr>
          <w:rFonts w:ascii="Times New Roman" w:hAnsi="Times New Roman" w:hint="default"/>
          <w:sz w:val="24"/>
          <w:szCs w:val="24"/>
        </w:rPr>
        <w:t>iť</w:t>
      </w:r>
      <w:r w:rsidRPr="0075068B">
        <w:rPr>
          <w:rFonts w:ascii="Times New Roman" w:hAnsi="Times New Roman" w:hint="default"/>
          <w:sz w:val="24"/>
          <w:szCs w:val="24"/>
        </w:rPr>
        <w:t xml:space="preserve"> pokutu do </w:t>
      </w:r>
      <w:r>
        <w:rPr>
          <w:rFonts w:ascii="Times New Roman" w:hAnsi="Times New Roman"/>
          <w:sz w:val="24"/>
          <w:szCs w:val="24"/>
        </w:rPr>
        <w:t>2</w:t>
      </w:r>
      <w:r w:rsidRPr="0075068B">
        <w:rPr>
          <w:rFonts w:ascii="Times New Roman" w:hAnsi="Times New Roman"/>
          <w:sz w:val="24"/>
          <w:szCs w:val="24"/>
        </w:rPr>
        <w:t>0 000 eur.</w:t>
      </w:r>
    </w:p>
    <w:p w:rsidR="00042412" w:rsidRPr="004370A8" w:rsidP="00042412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42412" w:rsidRPr="004370A8" w:rsidP="00042412">
      <w:pPr>
        <w:pStyle w:val="NoSpacing"/>
        <w:numPr>
          <w:numId w:val="14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Pri ukladaní</w:t>
      </w:r>
      <w:r w:rsidRPr="004370A8">
        <w:rPr>
          <w:rFonts w:ascii="Times New Roman" w:hAnsi="Times New Roman" w:hint="default"/>
          <w:sz w:val="24"/>
          <w:szCs w:val="24"/>
        </w:rPr>
        <w:t xml:space="preserve"> pokuty </w:t>
      </w:r>
      <w:r>
        <w:rPr>
          <w:rFonts w:ascii="Times New Roman" w:hAnsi="Times New Roman" w:hint="default"/>
          <w:sz w:val="24"/>
          <w:szCs w:val="24"/>
        </w:rPr>
        <w:t>inš</w:t>
      </w:r>
      <w:r>
        <w:rPr>
          <w:rFonts w:ascii="Times New Roman" w:hAnsi="Times New Roman" w:hint="default"/>
          <w:sz w:val="24"/>
          <w:szCs w:val="24"/>
        </w:rPr>
        <w:t>pektorá</w:t>
      </w:r>
      <w:r>
        <w:rPr>
          <w:rFonts w:ascii="Times New Roman" w:hAnsi="Times New Roman" w:hint="default"/>
          <w:sz w:val="24"/>
          <w:szCs w:val="24"/>
        </w:rPr>
        <w:t>t prá</w:t>
      </w:r>
      <w:r>
        <w:rPr>
          <w:rFonts w:ascii="Times New Roman" w:hAnsi="Times New Roman" w:hint="default"/>
          <w:sz w:val="24"/>
          <w:szCs w:val="24"/>
        </w:rPr>
        <w:t>ce</w:t>
      </w:r>
      <w:r w:rsidRPr="004370A8">
        <w:rPr>
          <w:rFonts w:ascii="Times New Roman" w:hAnsi="Times New Roman" w:hint="default"/>
          <w:sz w:val="24"/>
          <w:szCs w:val="24"/>
        </w:rPr>
        <w:t xml:space="preserve"> prihliada na zá</w:t>
      </w:r>
      <w:r w:rsidRPr="004370A8">
        <w:rPr>
          <w:rFonts w:ascii="Times New Roman" w:hAnsi="Times New Roman" w:hint="default"/>
          <w:sz w:val="24"/>
          <w:szCs w:val="24"/>
        </w:rPr>
        <w:t>važ</w:t>
      </w:r>
      <w:r w:rsidRPr="004370A8">
        <w:rPr>
          <w:rFonts w:ascii="Times New Roman" w:hAnsi="Times New Roman" w:hint="default"/>
          <w:sz w:val="24"/>
          <w:szCs w:val="24"/>
        </w:rPr>
        <w:t>nosť</w:t>
      </w:r>
      <w:r w:rsidRPr="004370A8">
        <w:rPr>
          <w:rFonts w:ascii="Times New Roman" w:hAnsi="Times New Roman" w:hint="default"/>
          <w:sz w:val="24"/>
          <w:szCs w:val="24"/>
        </w:rPr>
        <w:t>, ná</w:t>
      </w:r>
      <w:r w:rsidRPr="004370A8">
        <w:rPr>
          <w:rFonts w:ascii="Times New Roman" w:hAnsi="Times New Roman" w:hint="default"/>
          <w:sz w:val="24"/>
          <w:szCs w:val="24"/>
        </w:rPr>
        <w:t>sledky, č</w:t>
      </w:r>
      <w:r w:rsidRPr="004370A8">
        <w:rPr>
          <w:rFonts w:ascii="Times New Roman" w:hAnsi="Times New Roman" w:hint="default"/>
          <w:sz w:val="24"/>
          <w:szCs w:val="24"/>
        </w:rPr>
        <w:t xml:space="preserve">as trvania </w:t>
      </w:r>
      <w:r>
        <w:rPr>
          <w:rFonts w:ascii="Times New Roman" w:hAnsi="Times New Roman" w:hint="default"/>
          <w:sz w:val="24"/>
          <w:szCs w:val="24"/>
        </w:rPr>
        <w:t>poruš</w:t>
      </w:r>
      <w:r>
        <w:rPr>
          <w:rFonts w:ascii="Times New Roman" w:hAnsi="Times New Roman" w:hint="default"/>
          <w:sz w:val="24"/>
          <w:szCs w:val="24"/>
        </w:rPr>
        <w:t>enia povinnosti podľ</w:t>
      </w:r>
      <w:r>
        <w:rPr>
          <w:rFonts w:ascii="Times New Roman" w:hAnsi="Times New Roman" w:hint="default"/>
          <w:sz w:val="24"/>
          <w:szCs w:val="24"/>
        </w:rPr>
        <w:t>a tohto zá</w:t>
      </w:r>
      <w:r>
        <w:rPr>
          <w:rFonts w:ascii="Times New Roman" w:hAnsi="Times New Roman" w:hint="default"/>
          <w:sz w:val="24"/>
          <w:szCs w:val="24"/>
        </w:rPr>
        <w:t>kona a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padné</w:t>
      </w:r>
      <w:r w:rsidRPr="004370A8">
        <w:rPr>
          <w:rFonts w:ascii="Times New Roman" w:hAnsi="Times New Roman" w:hint="default"/>
          <w:sz w:val="24"/>
          <w:szCs w:val="24"/>
        </w:rPr>
        <w:t xml:space="preserve"> opakované</w:t>
      </w:r>
      <w:r w:rsidRPr="004370A8">
        <w:rPr>
          <w:rFonts w:ascii="Times New Roman" w:hAnsi="Times New Roman" w:hint="default"/>
          <w:sz w:val="24"/>
          <w:szCs w:val="24"/>
        </w:rPr>
        <w:t xml:space="preserve"> poruš</w:t>
      </w:r>
      <w:r w:rsidRPr="004370A8">
        <w:rPr>
          <w:rFonts w:ascii="Times New Roman" w:hAnsi="Times New Roman" w:hint="default"/>
          <w:sz w:val="24"/>
          <w:szCs w:val="24"/>
        </w:rPr>
        <w:t xml:space="preserve">enie </w:t>
      </w:r>
      <w:r>
        <w:rPr>
          <w:rFonts w:ascii="Times New Roman" w:hAnsi="Times New Roman" w:hint="default"/>
          <w:sz w:val="24"/>
          <w:szCs w:val="24"/>
        </w:rPr>
        <w:t>povinnosti podľ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 w:rsidRPr="004370A8">
        <w:rPr>
          <w:rFonts w:ascii="Times New Roman" w:hAnsi="Times New Roman" w:hint="default"/>
          <w:sz w:val="24"/>
          <w:szCs w:val="24"/>
        </w:rPr>
        <w:t>tohto zá</w:t>
      </w:r>
      <w:r w:rsidRPr="004370A8">
        <w:rPr>
          <w:rFonts w:ascii="Times New Roman" w:hAnsi="Times New Roman" w:hint="default"/>
          <w:sz w:val="24"/>
          <w:szCs w:val="24"/>
        </w:rPr>
        <w:t>kona.</w:t>
      </w:r>
    </w:p>
    <w:p w:rsidR="00042412" w:rsidRPr="004370A8" w:rsidP="00042412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42412" w:rsidRPr="004370A8" w:rsidP="00042412">
      <w:pPr>
        <w:pStyle w:val="NoSpacing"/>
        <w:numPr>
          <w:numId w:val="14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Pokutu mož</w:t>
      </w:r>
      <w:r w:rsidRPr="004370A8">
        <w:rPr>
          <w:rFonts w:ascii="Times New Roman" w:hAnsi="Times New Roman" w:hint="default"/>
          <w:sz w:val="24"/>
          <w:szCs w:val="24"/>
        </w:rPr>
        <w:t>no ulož</w:t>
      </w:r>
      <w:r w:rsidRPr="004370A8">
        <w:rPr>
          <w:rFonts w:ascii="Times New Roman" w:hAnsi="Times New Roman" w:hint="default"/>
          <w:sz w:val="24"/>
          <w:szCs w:val="24"/>
        </w:rPr>
        <w:t>i</w:t>
      </w:r>
      <w:r w:rsidRPr="004370A8">
        <w:rPr>
          <w:rFonts w:ascii="Times New Roman" w:hAnsi="Times New Roman" w:hint="default"/>
          <w:sz w:val="24"/>
          <w:szCs w:val="24"/>
        </w:rPr>
        <w:t>ť</w:t>
      </w:r>
      <w:r w:rsidRPr="004370A8">
        <w:rPr>
          <w:rFonts w:ascii="Times New Roman" w:hAnsi="Times New Roman" w:hint="default"/>
          <w:sz w:val="24"/>
          <w:szCs w:val="24"/>
        </w:rPr>
        <w:t xml:space="preserve"> do </w:t>
      </w:r>
      <w:r>
        <w:rPr>
          <w:rFonts w:ascii="Times New Roman" w:hAnsi="Times New Roman" w:hint="default"/>
          <w:sz w:val="24"/>
          <w:szCs w:val="24"/>
        </w:rPr>
        <w:t>jedné</w:t>
      </w:r>
      <w:r>
        <w:rPr>
          <w:rFonts w:ascii="Times New Roman" w:hAnsi="Times New Roman" w:hint="default"/>
          <w:sz w:val="24"/>
          <w:szCs w:val="24"/>
        </w:rPr>
        <w:t xml:space="preserve">ho </w:t>
      </w:r>
      <w:r w:rsidRPr="004370A8">
        <w:rPr>
          <w:rFonts w:ascii="Times New Roman" w:hAnsi="Times New Roman"/>
          <w:sz w:val="24"/>
          <w:szCs w:val="24"/>
        </w:rPr>
        <w:t xml:space="preserve"> rok</w:t>
      </w:r>
      <w:r>
        <w:rPr>
          <w:rFonts w:ascii="Times New Roman" w:hAnsi="Times New Roman"/>
          <w:sz w:val="24"/>
          <w:szCs w:val="24"/>
        </w:rPr>
        <w:t>a</w:t>
      </w:r>
      <w:r w:rsidRPr="004370A8">
        <w:rPr>
          <w:rFonts w:ascii="Times New Roman" w:hAnsi="Times New Roman" w:hint="default"/>
          <w:sz w:val="24"/>
          <w:szCs w:val="24"/>
        </w:rPr>
        <w:t xml:space="preserve"> odo dň</w:t>
      </w:r>
      <w:r w:rsidRPr="004370A8">
        <w:rPr>
          <w:rFonts w:ascii="Times New Roman" w:hAnsi="Times New Roman" w:hint="default"/>
          <w:sz w:val="24"/>
          <w:szCs w:val="24"/>
        </w:rPr>
        <w:t>a, keď</w:t>
      </w:r>
      <w:r w:rsidRPr="004370A8">
        <w:rPr>
          <w:rFonts w:ascii="Times New Roman" w:hAnsi="Times New Roman" w:hint="default"/>
          <w:sz w:val="24"/>
          <w:szCs w:val="24"/>
        </w:rPr>
        <w:t xml:space="preserve"> sa </w:t>
      </w:r>
      <w:r>
        <w:rPr>
          <w:rFonts w:ascii="Times New Roman" w:hAnsi="Times New Roman" w:hint="default"/>
          <w:sz w:val="24"/>
          <w:szCs w:val="24"/>
        </w:rPr>
        <w:t>inš</w:t>
      </w:r>
      <w:r>
        <w:rPr>
          <w:rFonts w:ascii="Times New Roman" w:hAnsi="Times New Roman" w:hint="default"/>
          <w:sz w:val="24"/>
          <w:szCs w:val="24"/>
        </w:rPr>
        <w:t>pektorá</w:t>
      </w:r>
      <w:r>
        <w:rPr>
          <w:rFonts w:ascii="Times New Roman" w:hAnsi="Times New Roman" w:hint="default"/>
          <w:sz w:val="24"/>
          <w:szCs w:val="24"/>
        </w:rPr>
        <w:t>t prá</w:t>
      </w:r>
      <w:r>
        <w:rPr>
          <w:rFonts w:ascii="Times New Roman" w:hAnsi="Times New Roman" w:hint="default"/>
          <w:sz w:val="24"/>
          <w:szCs w:val="24"/>
        </w:rPr>
        <w:t>ce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dozvedel o poruš</w:t>
      </w:r>
      <w:r w:rsidRPr="004370A8">
        <w:rPr>
          <w:rFonts w:ascii="Times New Roman" w:hAnsi="Times New Roman" w:hint="default"/>
          <w:sz w:val="24"/>
          <w:szCs w:val="24"/>
        </w:rPr>
        <w:t>ení</w:t>
      </w:r>
      <w:r w:rsidRPr="004370A8">
        <w:rPr>
          <w:rFonts w:ascii="Times New Roman" w:hAnsi="Times New Roman" w:hint="default"/>
          <w:sz w:val="24"/>
          <w:szCs w:val="24"/>
        </w:rPr>
        <w:t xml:space="preserve"> povinnosti, najneskô</w:t>
      </w:r>
      <w:r w:rsidRPr="004370A8">
        <w:rPr>
          <w:rFonts w:ascii="Times New Roman" w:hAnsi="Times New Roman" w:hint="default"/>
          <w:sz w:val="24"/>
          <w:szCs w:val="24"/>
        </w:rPr>
        <w:t>r vš</w:t>
      </w:r>
      <w:r w:rsidRPr="004370A8">
        <w:rPr>
          <w:rFonts w:ascii="Times New Roman" w:hAnsi="Times New Roman" w:hint="default"/>
          <w:sz w:val="24"/>
          <w:szCs w:val="24"/>
        </w:rPr>
        <w:t xml:space="preserve">ak do </w:t>
      </w:r>
      <w:r>
        <w:rPr>
          <w:rFonts w:ascii="Times New Roman" w:hAnsi="Times New Roman"/>
          <w:sz w:val="24"/>
          <w:szCs w:val="24"/>
        </w:rPr>
        <w:t>troch</w:t>
      </w:r>
      <w:r w:rsidRPr="004370A8">
        <w:rPr>
          <w:rFonts w:ascii="Times New Roman" w:hAnsi="Times New Roman"/>
          <w:sz w:val="24"/>
          <w:szCs w:val="24"/>
        </w:rPr>
        <w:t xml:space="preserve"> rokov</w:t>
      </w:r>
      <w:r>
        <w:rPr>
          <w:rFonts w:ascii="Times New Roman" w:hAnsi="Times New Roman" w:hint="default"/>
          <w:sz w:val="24"/>
          <w:szCs w:val="24"/>
        </w:rPr>
        <w:t xml:space="preserve"> odo dň</w:t>
      </w:r>
      <w:r>
        <w:rPr>
          <w:rFonts w:ascii="Times New Roman" w:hAnsi="Times New Roman" w:hint="default"/>
          <w:sz w:val="24"/>
          <w:szCs w:val="24"/>
        </w:rPr>
        <w:t>a</w:t>
      </w:r>
      <w:r w:rsidRPr="004370A8">
        <w:rPr>
          <w:rFonts w:ascii="Times New Roman" w:hAnsi="Times New Roman" w:hint="default"/>
          <w:sz w:val="24"/>
          <w:szCs w:val="24"/>
        </w:rPr>
        <w:t>, keď</w:t>
      </w:r>
      <w:r w:rsidRPr="004370A8">
        <w:rPr>
          <w:rFonts w:ascii="Times New Roman" w:hAnsi="Times New Roman" w:hint="default"/>
          <w:sz w:val="24"/>
          <w:szCs w:val="24"/>
        </w:rPr>
        <w:t xml:space="preserve"> k poruš</w:t>
      </w:r>
      <w:r w:rsidRPr="004370A8">
        <w:rPr>
          <w:rFonts w:ascii="Times New Roman" w:hAnsi="Times New Roman" w:hint="default"/>
          <w:sz w:val="24"/>
          <w:szCs w:val="24"/>
        </w:rPr>
        <w:t>eniu povinnosti doš</w:t>
      </w:r>
      <w:r w:rsidRPr="004370A8">
        <w:rPr>
          <w:rFonts w:ascii="Times New Roman" w:hAnsi="Times New Roman" w:hint="default"/>
          <w:sz w:val="24"/>
          <w:szCs w:val="24"/>
        </w:rPr>
        <w:t>lo.</w:t>
      </w:r>
    </w:p>
    <w:p w:rsidR="00042412" w:rsidRPr="004370A8" w:rsidP="00042412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42412" w:rsidRPr="004370A8" w:rsidP="00042412">
      <w:pPr>
        <w:pStyle w:val="NoSpacing"/>
        <w:numPr>
          <w:numId w:val="14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Vý</w:t>
      </w:r>
      <w:r w:rsidRPr="004370A8">
        <w:rPr>
          <w:rFonts w:ascii="Times New Roman" w:hAnsi="Times New Roman" w:hint="default"/>
          <w:sz w:val="24"/>
          <w:szCs w:val="24"/>
        </w:rPr>
        <w:t>nos pokú</w:t>
      </w:r>
      <w:r w:rsidRPr="004370A8">
        <w:rPr>
          <w:rFonts w:ascii="Times New Roman" w:hAnsi="Times New Roman" w:hint="default"/>
          <w:sz w:val="24"/>
          <w:szCs w:val="24"/>
        </w:rPr>
        <w:t xml:space="preserve">t </w:t>
      </w:r>
      <w:r w:rsidR="00DF7DA4">
        <w:rPr>
          <w:rFonts w:ascii="Times New Roman" w:hAnsi="Times New Roman"/>
          <w:sz w:val="24"/>
          <w:szCs w:val="24"/>
        </w:rPr>
        <w:t xml:space="preserve">je </w:t>
      </w:r>
      <w:r w:rsidRPr="004370A8">
        <w:rPr>
          <w:rFonts w:ascii="Times New Roman" w:hAnsi="Times New Roman" w:hint="default"/>
          <w:sz w:val="24"/>
          <w:szCs w:val="24"/>
        </w:rPr>
        <w:t>prí</w:t>
      </w:r>
      <w:r w:rsidRPr="004370A8">
        <w:rPr>
          <w:rFonts w:ascii="Times New Roman" w:hAnsi="Times New Roman" w:hint="default"/>
          <w:sz w:val="24"/>
          <w:szCs w:val="24"/>
        </w:rPr>
        <w:t>jmom š</w:t>
      </w:r>
      <w:r w:rsidRPr="004370A8">
        <w:rPr>
          <w:rFonts w:ascii="Times New Roman" w:hAnsi="Times New Roman" w:hint="default"/>
          <w:sz w:val="24"/>
          <w:szCs w:val="24"/>
        </w:rPr>
        <w:t>tá</w:t>
      </w:r>
      <w:r w:rsidRPr="004370A8">
        <w:rPr>
          <w:rFonts w:ascii="Times New Roman" w:hAnsi="Times New Roman" w:hint="default"/>
          <w:sz w:val="24"/>
          <w:szCs w:val="24"/>
        </w:rPr>
        <w:t>tneho rozpoč</w:t>
      </w:r>
      <w:r w:rsidRPr="004370A8">
        <w:rPr>
          <w:rFonts w:ascii="Times New Roman" w:hAnsi="Times New Roman" w:hint="default"/>
          <w:sz w:val="24"/>
          <w:szCs w:val="24"/>
        </w:rPr>
        <w:t>tu.</w:t>
      </w:r>
    </w:p>
    <w:p w:rsidR="006676F2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8004A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8004A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F4E31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370A8">
        <w:rPr>
          <w:rFonts w:ascii="Times New Roman" w:hAnsi="Times New Roman" w:hint="default"/>
          <w:b/>
          <w:sz w:val="24"/>
          <w:szCs w:val="24"/>
        </w:rPr>
        <w:t>Spoloč</w:t>
      </w:r>
      <w:r w:rsidRPr="004370A8">
        <w:rPr>
          <w:rFonts w:ascii="Times New Roman" w:hAnsi="Times New Roman" w:hint="default"/>
          <w:b/>
          <w:sz w:val="24"/>
          <w:szCs w:val="24"/>
        </w:rPr>
        <w:t>né</w:t>
      </w:r>
      <w:r w:rsidRPr="004370A8">
        <w:rPr>
          <w:rFonts w:ascii="Times New Roman" w:hAnsi="Times New Roman" w:hint="default"/>
          <w:b/>
          <w:sz w:val="24"/>
          <w:szCs w:val="24"/>
        </w:rPr>
        <w:t xml:space="preserve"> ustanovenia</w:t>
      </w:r>
    </w:p>
    <w:p w:rsidR="00005BF4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05BF4" w:rsidRPr="004370A8" w:rsidP="00005BF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05BF4" w:rsidRPr="004370A8" w:rsidP="00005BF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05BF4" w:rsidRPr="004370A8" w:rsidP="00005BF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Oznamovateľ</w:t>
      </w:r>
      <w:r w:rsidRPr="004370A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osoba, voč</w:t>
      </w:r>
      <w:r>
        <w:rPr>
          <w:rFonts w:ascii="Times New Roman" w:hAnsi="Times New Roman" w:hint="default"/>
          <w:sz w:val="24"/>
          <w:szCs w:val="24"/>
        </w:rPr>
        <w:t>i kt</w:t>
      </w:r>
      <w:r>
        <w:rPr>
          <w:rFonts w:ascii="Times New Roman" w:hAnsi="Times New Roman" w:hint="default"/>
          <w:sz w:val="24"/>
          <w:szCs w:val="24"/>
        </w:rPr>
        <w:t>orej bola pozastavená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pracovnoprá</w:t>
      </w:r>
      <w:r>
        <w:rPr>
          <w:rFonts w:ascii="Times New Roman" w:hAnsi="Times New Roman" w:hint="default"/>
          <w:sz w:val="24"/>
          <w:szCs w:val="24"/>
        </w:rPr>
        <w:t>vneho ú</w:t>
      </w:r>
      <w:r>
        <w:rPr>
          <w:rFonts w:ascii="Times New Roman" w:hAnsi="Times New Roman" w:hint="default"/>
          <w:sz w:val="24"/>
          <w:szCs w:val="24"/>
        </w:rPr>
        <w:t>konu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13 ods. 2, majú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vo na poskytnutie prá</w:t>
      </w:r>
      <w:r>
        <w:rPr>
          <w:rFonts w:ascii="Times New Roman" w:hAnsi="Times New Roman" w:hint="default"/>
          <w:sz w:val="24"/>
          <w:szCs w:val="24"/>
        </w:rPr>
        <w:t>vnej pomoci podľ</w:t>
      </w:r>
      <w:r>
        <w:rPr>
          <w:rFonts w:ascii="Times New Roman" w:hAnsi="Times New Roman" w:hint="default"/>
          <w:sz w:val="24"/>
          <w:szCs w:val="24"/>
        </w:rPr>
        <w:t>a</w:t>
      </w:r>
      <w:r w:rsidRPr="004370A8">
        <w:rPr>
          <w:rFonts w:ascii="Times New Roman" w:hAnsi="Times New Roman"/>
          <w:sz w:val="24"/>
          <w:szCs w:val="24"/>
        </w:rPr>
        <w:t xml:space="preserve"> osobitn</w:t>
      </w:r>
      <w:r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>ho</w:t>
      </w:r>
      <w:r w:rsidRPr="004370A8">
        <w:rPr>
          <w:rFonts w:ascii="Times New Roman" w:hAnsi="Times New Roman"/>
          <w:sz w:val="24"/>
          <w:szCs w:val="24"/>
        </w:rPr>
        <w:t xml:space="preserve"> predpis</w:t>
      </w:r>
      <w:r>
        <w:rPr>
          <w:rFonts w:ascii="Times New Roman" w:hAnsi="Times New Roman"/>
          <w:sz w:val="24"/>
          <w:szCs w:val="24"/>
        </w:rPr>
        <w:t>u</w:t>
      </w:r>
      <w:r w:rsidRPr="004370A8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8"/>
      </w:r>
      <w:r>
        <w:rPr>
          <w:rFonts w:ascii="Times New Roman" w:hAnsi="Times New Roman"/>
          <w:sz w:val="24"/>
          <w:szCs w:val="24"/>
        </w:rPr>
        <w:t>)</w:t>
      </w:r>
    </w:p>
    <w:p w:rsidR="00005BF4" w:rsidP="00B171B6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05BF4" w:rsidP="00005BF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05BF4" w:rsidP="00005BF4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005BF4" w:rsidP="00005BF4">
      <w:pPr>
        <w:pStyle w:val="NoSpacing"/>
        <w:numPr>
          <w:ilvl w:val="1"/>
          <w:numId w:val="43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Inš</w:t>
      </w:r>
      <w:r>
        <w:rPr>
          <w:rFonts w:ascii="Times New Roman" w:hAnsi="Times New Roman" w:hint="default"/>
          <w:sz w:val="24"/>
          <w:szCs w:val="24"/>
        </w:rPr>
        <w:t>pektor prá</w:t>
      </w:r>
      <w:r>
        <w:rPr>
          <w:rFonts w:ascii="Times New Roman" w:hAnsi="Times New Roman" w:hint="default"/>
          <w:sz w:val="24"/>
          <w:szCs w:val="24"/>
        </w:rPr>
        <w:t>ce má</w:t>
      </w:r>
      <w:r>
        <w:rPr>
          <w:rFonts w:ascii="Times New Roman" w:hAnsi="Times New Roman" w:hint="default"/>
          <w:sz w:val="24"/>
          <w:szCs w:val="24"/>
        </w:rPr>
        <w:t xml:space="preserve"> na úč</w:t>
      </w:r>
      <w:r>
        <w:rPr>
          <w:rFonts w:ascii="Times New Roman" w:hAnsi="Times New Roman" w:hint="default"/>
          <w:sz w:val="24"/>
          <w:szCs w:val="24"/>
        </w:rPr>
        <w:t>ely §</w:t>
      </w:r>
      <w:r>
        <w:rPr>
          <w:rFonts w:ascii="Times New Roman" w:hAnsi="Times New Roman" w:hint="default"/>
          <w:sz w:val="24"/>
          <w:szCs w:val="24"/>
        </w:rPr>
        <w:t xml:space="preserve"> 7 a </w:t>
      </w:r>
      <w:r>
        <w:rPr>
          <w:rFonts w:ascii="Times New Roman" w:hAnsi="Times New Roman" w:hint="default"/>
          <w:sz w:val="24"/>
          <w:szCs w:val="24"/>
        </w:rPr>
        <w:t>13 oprá</w:t>
      </w:r>
      <w:r>
        <w:rPr>
          <w:rFonts w:ascii="Times New Roman" w:hAnsi="Times New Roman" w:hint="default"/>
          <w:sz w:val="24"/>
          <w:szCs w:val="24"/>
        </w:rPr>
        <w:t>vnenia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9"/>
      </w:r>
      <w:r>
        <w:rPr>
          <w:rFonts w:ascii="Times New Roman" w:hAnsi="Times New Roman" w:hint="default"/>
          <w:sz w:val="24"/>
          <w:szCs w:val="24"/>
        </w:rPr>
        <w:t>) ako pri vý</w:t>
      </w:r>
      <w:r>
        <w:rPr>
          <w:rFonts w:ascii="Times New Roman" w:hAnsi="Times New Roman" w:hint="default"/>
          <w:sz w:val="24"/>
          <w:szCs w:val="24"/>
        </w:rPr>
        <w:t>kone inš</w:t>
      </w:r>
      <w:r>
        <w:rPr>
          <w:rFonts w:ascii="Times New Roman" w:hAnsi="Times New Roman" w:hint="default"/>
          <w:sz w:val="24"/>
          <w:szCs w:val="24"/>
        </w:rPr>
        <w:t>pekcie prá</w:t>
      </w:r>
      <w:r>
        <w:rPr>
          <w:rFonts w:ascii="Times New Roman" w:hAnsi="Times New Roman" w:hint="default"/>
          <w:sz w:val="24"/>
          <w:szCs w:val="24"/>
        </w:rPr>
        <w:t>ce.</w:t>
      </w:r>
    </w:p>
    <w:p w:rsidR="006336C3" w:rsidP="006336C3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05BF4" w:rsidP="00005BF4">
      <w:pPr>
        <w:pStyle w:val="NoSpacing"/>
        <w:numPr>
          <w:ilvl w:val="1"/>
          <w:numId w:val="43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 w:hint="default"/>
          <w:sz w:val="24"/>
          <w:szCs w:val="24"/>
        </w:rPr>
        <w:t>yzické</w:t>
      </w:r>
      <w:r>
        <w:rPr>
          <w:rFonts w:ascii="Times New Roman" w:hAnsi="Times New Roman" w:hint="default"/>
          <w:sz w:val="24"/>
          <w:szCs w:val="24"/>
        </w:rPr>
        <w:t xml:space="preserve"> osoby a 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vnické</w:t>
      </w:r>
      <w:r>
        <w:rPr>
          <w:rFonts w:ascii="Times New Roman" w:hAnsi="Times New Roman" w:hint="default"/>
          <w:sz w:val="24"/>
          <w:szCs w:val="24"/>
        </w:rPr>
        <w:t xml:space="preserve"> osoby majú</w:t>
      </w:r>
      <w:r>
        <w:rPr>
          <w:rFonts w:ascii="Times New Roman" w:hAnsi="Times New Roman" w:hint="default"/>
          <w:sz w:val="24"/>
          <w:szCs w:val="24"/>
        </w:rPr>
        <w:t xml:space="preserve"> na úč</w:t>
      </w:r>
      <w:r>
        <w:rPr>
          <w:rFonts w:ascii="Times New Roman" w:hAnsi="Times New Roman" w:hint="default"/>
          <w:sz w:val="24"/>
          <w:szCs w:val="24"/>
        </w:rPr>
        <w:t>ely §</w:t>
      </w:r>
      <w:r>
        <w:rPr>
          <w:rFonts w:ascii="Times New Roman" w:hAnsi="Times New Roman" w:hint="default"/>
          <w:sz w:val="24"/>
          <w:szCs w:val="24"/>
        </w:rPr>
        <w:t xml:space="preserve"> 7 a </w:t>
      </w:r>
      <w:r>
        <w:rPr>
          <w:rFonts w:ascii="Times New Roman" w:hAnsi="Times New Roman" w:hint="default"/>
          <w:sz w:val="24"/>
          <w:szCs w:val="24"/>
        </w:rPr>
        <w:t>13 povinnosti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0"/>
      </w:r>
      <w:r>
        <w:rPr>
          <w:rFonts w:ascii="Times New Roman" w:hAnsi="Times New Roman" w:hint="default"/>
          <w:sz w:val="24"/>
          <w:szCs w:val="24"/>
        </w:rPr>
        <w:t>) ako pri vý</w:t>
      </w:r>
      <w:r>
        <w:rPr>
          <w:rFonts w:ascii="Times New Roman" w:hAnsi="Times New Roman" w:hint="default"/>
          <w:sz w:val="24"/>
          <w:szCs w:val="24"/>
        </w:rPr>
        <w:t>kone inš</w:t>
      </w:r>
      <w:r>
        <w:rPr>
          <w:rFonts w:ascii="Times New Roman" w:hAnsi="Times New Roman" w:hint="default"/>
          <w:sz w:val="24"/>
          <w:szCs w:val="24"/>
        </w:rPr>
        <w:t>pekcie prá</w:t>
      </w:r>
      <w:r>
        <w:rPr>
          <w:rFonts w:ascii="Times New Roman" w:hAnsi="Times New Roman" w:hint="default"/>
          <w:sz w:val="24"/>
          <w:szCs w:val="24"/>
        </w:rPr>
        <w:t>ce.</w:t>
      </w:r>
    </w:p>
    <w:p w:rsidR="00005BF4" w:rsidP="00005BF4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05BF4" w:rsidP="00005BF4">
      <w:pPr>
        <w:pStyle w:val="NoSpacing"/>
        <w:numPr>
          <w:ilvl w:val="1"/>
          <w:numId w:val="43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rodný</w:t>
      </w:r>
      <w:r>
        <w:rPr>
          <w:rFonts w:ascii="Times New Roman" w:hAnsi="Times New Roman" w:hint="default"/>
          <w:sz w:val="24"/>
          <w:szCs w:val="24"/>
        </w:rPr>
        <w:t xml:space="preserve"> inš</w:t>
      </w:r>
      <w:r>
        <w:rPr>
          <w:rFonts w:ascii="Times New Roman" w:hAnsi="Times New Roman" w:hint="default"/>
          <w:sz w:val="24"/>
          <w:szCs w:val="24"/>
        </w:rPr>
        <w:t>pektorá</w:t>
      </w:r>
      <w:r>
        <w:rPr>
          <w:rFonts w:ascii="Times New Roman" w:hAnsi="Times New Roman" w:hint="default"/>
          <w:sz w:val="24"/>
          <w:szCs w:val="24"/>
        </w:rPr>
        <w:t>t prá</w:t>
      </w:r>
      <w:r>
        <w:rPr>
          <w:rFonts w:ascii="Times New Roman" w:hAnsi="Times New Roman" w:hint="default"/>
          <w:sz w:val="24"/>
          <w:szCs w:val="24"/>
        </w:rPr>
        <w:t>ce a </w:t>
      </w:r>
      <w:r>
        <w:rPr>
          <w:rFonts w:ascii="Times New Roman" w:hAnsi="Times New Roman" w:hint="default"/>
          <w:sz w:val="24"/>
          <w:szCs w:val="24"/>
        </w:rPr>
        <w:t>inš</w:t>
      </w:r>
      <w:r>
        <w:rPr>
          <w:rFonts w:ascii="Times New Roman" w:hAnsi="Times New Roman" w:hint="default"/>
          <w:sz w:val="24"/>
          <w:szCs w:val="24"/>
        </w:rPr>
        <w:t>pektorá</w:t>
      </w:r>
      <w:r>
        <w:rPr>
          <w:rFonts w:ascii="Times New Roman" w:hAnsi="Times New Roman" w:hint="default"/>
          <w:sz w:val="24"/>
          <w:szCs w:val="24"/>
        </w:rPr>
        <w:t>t prá</w:t>
      </w:r>
      <w:r>
        <w:rPr>
          <w:rFonts w:ascii="Times New Roman" w:hAnsi="Times New Roman" w:hint="default"/>
          <w:sz w:val="24"/>
          <w:szCs w:val="24"/>
        </w:rPr>
        <w:t>ce na úč</w:t>
      </w:r>
      <w:r>
        <w:rPr>
          <w:rFonts w:ascii="Times New Roman" w:hAnsi="Times New Roman" w:hint="default"/>
          <w:sz w:val="24"/>
          <w:szCs w:val="24"/>
        </w:rPr>
        <w:t>ely §</w:t>
      </w:r>
      <w:r>
        <w:rPr>
          <w:rFonts w:ascii="Times New Roman" w:hAnsi="Times New Roman" w:hint="default"/>
          <w:sz w:val="24"/>
          <w:szCs w:val="24"/>
        </w:rPr>
        <w:t xml:space="preserve"> 7 a </w:t>
      </w:r>
      <w:r>
        <w:rPr>
          <w:rFonts w:ascii="Times New Roman" w:hAnsi="Times New Roman" w:hint="default"/>
          <w:sz w:val="24"/>
          <w:szCs w:val="24"/>
        </w:rPr>
        <w:t>13 spracú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 xml:space="preserve"> osobné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daje v </w:t>
      </w:r>
      <w:r>
        <w:rPr>
          <w:rFonts w:ascii="Times New Roman" w:hAnsi="Times New Roman" w:hint="default"/>
          <w:sz w:val="24"/>
          <w:szCs w:val="24"/>
        </w:rPr>
        <w:t>rozsahu ustanovenom osobitný</w:t>
      </w:r>
      <w:r>
        <w:rPr>
          <w:rFonts w:ascii="Times New Roman" w:hAnsi="Times New Roman" w:hint="default"/>
          <w:sz w:val="24"/>
          <w:szCs w:val="24"/>
        </w:rPr>
        <w:t xml:space="preserve">m </w:t>
      </w:r>
      <w:r w:rsidR="006676F2">
        <w:rPr>
          <w:rFonts w:ascii="Times New Roman" w:hAnsi="Times New Roman"/>
          <w:sz w:val="24"/>
          <w:szCs w:val="24"/>
        </w:rPr>
        <w:t>predpisom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1"/>
      </w:r>
      <w:r>
        <w:rPr>
          <w:rFonts w:ascii="Times New Roman" w:hAnsi="Times New Roman" w:hint="default"/>
          <w:sz w:val="24"/>
          <w:szCs w:val="24"/>
        </w:rPr>
        <w:t>) bez sú</w:t>
      </w:r>
      <w:r>
        <w:rPr>
          <w:rFonts w:ascii="Times New Roman" w:hAnsi="Times New Roman" w:hint="default"/>
          <w:sz w:val="24"/>
          <w:szCs w:val="24"/>
        </w:rPr>
        <w:t>hlasu dotknutý</w:t>
      </w:r>
      <w:r>
        <w:rPr>
          <w:rFonts w:ascii="Times New Roman" w:hAnsi="Times New Roman" w:hint="default"/>
          <w:sz w:val="24"/>
          <w:szCs w:val="24"/>
        </w:rPr>
        <w:t>ch osô</w:t>
      </w:r>
      <w:r>
        <w:rPr>
          <w:rFonts w:ascii="Times New Roman" w:hAnsi="Times New Roman" w:hint="default"/>
          <w:sz w:val="24"/>
          <w:szCs w:val="24"/>
        </w:rPr>
        <w:t>b.</w:t>
      </w:r>
    </w:p>
    <w:p w:rsidR="00005BF4" w:rsidP="00005BF4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5F4E31" w:rsidP="00005BF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37012A" w:rsidRPr="0037012A" w:rsidP="000664D3">
      <w:pPr>
        <w:pStyle w:val="NoSpacing"/>
        <w:tabs>
          <w:tab w:val="left" w:pos="3510"/>
          <w:tab w:val="center" w:pos="4716"/>
        </w:tabs>
        <w:bidi w:val="0"/>
        <w:ind w:left="360"/>
        <w:rPr>
          <w:rFonts w:ascii="Times New Roman" w:hAnsi="Times New Roman"/>
          <w:sz w:val="24"/>
          <w:szCs w:val="24"/>
        </w:rPr>
      </w:pPr>
      <w:r w:rsidR="000664D3">
        <w:rPr>
          <w:rFonts w:ascii="Times New Roman" w:hAnsi="Times New Roman"/>
          <w:b/>
          <w:sz w:val="24"/>
          <w:szCs w:val="24"/>
        </w:rPr>
        <w:tab/>
      </w:r>
    </w:p>
    <w:p w:rsidR="0037012A" w:rsidRPr="004370A8" w:rsidP="0037012A">
      <w:pPr>
        <w:pStyle w:val="NoSpacing"/>
        <w:numPr>
          <w:numId w:val="2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Slovenské</w:t>
      </w:r>
      <w:r w:rsidRPr="004370A8">
        <w:rPr>
          <w:rFonts w:ascii="Times New Roman" w:hAnsi="Times New Roman" w:hint="default"/>
          <w:sz w:val="24"/>
          <w:szCs w:val="24"/>
        </w:rPr>
        <w:t xml:space="preserve"> ná</w:t>
      </w:r>
      <w:r w:rsidRPr="004370A8">
        <w:rPr>
          <w:rFonts w:ascii="Times New Roman" w:hAnsi="Times New Roman" w:hint="default"/>
          <w:sz w:val="24"/>
          <w:szCs w:val="24"/>
        </w:rPr>
        <w:t>rodné</w:t>
      </w:r>
      <w:r w:rsidRPr="004370A8">
        <w:rPr>
          <w:rFonts w:ascii="Times New Roman" w:hAnsi="Times New Roman" w:hint="default"/>
          <w:sz w:val="24"/>
          <w:szCs w:val="24"/>
        </w:rPr>
        <w:t xml:space="preserve"> stredisko pre ľ</w:t>
      </w:r>
      <w:r w:rsidRPr="004370A8">
        <w:rPr>
          <w:rFonts w:ascii="Times New Roman" w:hAnsi="Times New Roman" w:hint="default"/>
          <w:sz w:val="24"/>
          <w:szCs w:val="24"/>
        </w:rPr>
        <w:t>udské</w:t>
      </w:r>
      <w:r w:rsidRPr="004370A8">
        <w:rPr>
          <w:rFonts w:ascii="Times New Roman" w:hAnsi="Times New Roman" w:hint="default"/>
          <w:sz w:val="24"/>
          <w:szCs w:val="24"/>
        </w:rPr>
        <w:t xml:space="preserve"> prá</w:t>
      </w:r>
      <w:r w:rsidRPr="004370A8">
        <w:rPr>
          <w:rFonts w:ascii="Times New Roman" w:hAnsi="Times New Roman" w:hint="default"/>
          <w:sz w:val="24"/>
          <w:szCs w:val="24"/>
        </w:rPr>
        <w:t xml:space="preserve">va </w:t>
      </w:r>
      <w:r w:rsidR="00F87789">
        <w:rPr>
          <w:rFonts w:ascii="Times New Roman" w:hAnsi="Times New Roman"/>
          <w:sz w:val="24"/>
          <w:szCs w:val="24"/>
        </w:rPr>
        <w:t xml:space="preserve">pravidelne vyhodnocuje a </w:t>
      </w:r>
      <w:r w:rsidRPr="004370A8" w:rsidR="00F87789">
        <w:rPr>
          <w:rFonts w:ascii="Times New Roman" w:hAnsi="Times New Roman" w:hint="default"/>
          <w:sz w:val="24"/>
          <w:szCs w:val="24"/>
        </w:rPr>
        <w:t>na svojom webovom sí</w:t>
      </w:r>
      <w:r w:rsidRPr="004370A8" w:rsidR="00F87789">
        <w:rPr>
          <w:rFonts w:ascii="Times New Roman" w:hAnsi="Times New Roman" w:hint="default"/>
          <w:sz w:val="24"/>
          <w:szCs w:val="24"/>
        </w:rPr>
        <w:t xml:space="preserve">dle </w:t>
      </w:r>
      <w:r w:rsidRPr="004370A8">
        <w:rPr>
          <w:rFonts w:ascii="Times New Roman" w:hAnsi="Times New Roman" w:hint="default"/>
          <w:sz w:val="24"/>
          <w:szCs w:val="24"/>
        </w:rPr>
        <w:t>zverejň</w:t>
      </w:r>
      <w:r w:rsidRPr="004370A8">
        <w:rPr>
          <w:rFonts w:ascii="Times New Roman" w:hAnsi="Times New Roman" w:hint="default"/>
          <w:sz w:val="24"/>
          <w:szCs w:val="24"/>
        </w:rPr>
        <w:t>uje informá</w:t>
      </w:r>
      <w:r w:rsidRPr="004370A8">
        <w:rPr>
          <w:rFonts w:ascii="Times New Roman" w:hAnsi="Times New Roman" w:hint="default"/>
          <w:sz w:val="24"/>
          <w:szCs w:val="24"/>
        </w:rPr>
        <w:t>cie, ktoré</w:t>
      </w:r>
      <w:r w:rsidRPr="004370A8">
        <w:rPr>
          <w:rFonts w:ascii="Times New Roman" w:hAnsi="Times New Roman" w:hint="default"/>
          <w:sz w:val="24"/>
          <w:szCs w:val="24"/>
        </w:rPr>
        <w:t xml:space="preserve"> sa tý</w:t>
      </w:r>
      <w:r w:rsidRPr="004370A8">
        <w:rPr>
          <w:rFonts w:ascii="Times New Roman" w:hAnsi="Times New Roman" w:hint="default"/>
          <w:sz w:val="24"/>
          <w:szCs w:val="24"/>
        </w:rPr>
        <w:t>kajú</w:t>
      </w:r>
      <w:r w:rsidRPr="004370A8">
        <w:rPr>
          <w:rFonts w:ascii="Times New Roman" w:hAnsi="Times New Roman" w:hint="default"/>
          <w:sz w:val="24"/>
          <w:szCs w:val="24"/>
        </w:rPr>
        <w:t xml:space="preserve"> </w:t>
      </w:r>
      <w:r w:rsidR="002D6B54">
        <w:rPr>
          <w:rFonts w:ascii="Times New Roman" w:hAnsi="Times New Roman" w:hint="default"/>
          <w:sz w:val="24"/>
          <w:szCs w:val="24"/>
        </w:rPr>
        <w:t>oznamovania protispoloč</w:t>
      </w:r>
      <w:r w:rsidR="002D6B54">
        <w:rPr>
          <w:rFonts w:ascii="Times New Roman" w:hAnsi="Times New Roman" w:hint="default"/>
          <w:sz w:val="24"/>
          <w:szCs w:val="24"/>
        </w:rPr>
        <w:t>enskej č</w:t>
      </w:r>
      <w:r w:rsidR="002D6B54">
        <w:rPr>
          <w:rFonts w:ascii="Times New Roman" w:hAnsi="Times New Roman" w:hint="default"/>
          <w:sz w:val="24"/>
          <w:szCs w:val="24"/>
        </w:rPr>
        <w:t>innosti</w:t>
      </w:r>
      <w:r w:rsidR="00F87789">
        <w:rPr>
          <w:rFonts w:ascii="Times New Roman" w:hAnsi="Times New Roman"/>
          <w:sz w:val="24"/>
          <w:szCs w:val="24"/>
        </w:rPr>
        <w:t xml:space="preserve"> a</w:t>
      </w:r>
      <w:r w:rsidRPr="004370A8">
        <w:rPr>
          <w:rFonts w:ascii="Times New Roman" w:hAnsi="Times New Roman" w:hint="default"/>
          <w:sz w:val="24"/>
          <w:szCs w:val="24"/>
        </w:rPr>
        <w:t xml:space="preserve"> poskytovania ochrany podľ</w:t>
      </w:r>
      <w:r w:rsidRPr="004370A8">
        <w:rPr>
          <w:rFonts w:ascii="Times New Roman" w:hAnsi="Times New Roman" w:hint="default"/>
          <w:sz w:val="24"/>
          <w:szCs w:val="24"/>
        </w:rPr>
        <w:t>a tohto zá</w:t>
      </w:r>
      <w:r w:rsidRPr="004370A8">
        <w:rPr>
          <w:rFonts w:ascii="Times New Roman" w:hAnsi="Times New Roman" w:hint="default"/>
          <w:sz w:val="24"/>
          <w:szCs w:val="24"/>
        </w:rPr>
        <w:t xml:space="preserve">kona, </w:t>
      </w:r>
      <w:r w:rsidR="00F87789">
        <w:rPr>
          <w:rFonts w:ascii="Times New Roman" w:hAnsi="Times New Roman" w:hint="default"/>
          <w:sz w:val="24"/>
          <w:szCs w:val="24"/>
        </w:rPr>
        <w:t>ď</w:t>
      </w:r>
      <w:r w:rsidR="00F87789">
        <w:rPr>
          <w:rFonts w:ascii="Times New Roman" w:hAnsi="Times New Roman" w:hint="default"/>
          <w:sz w:val="24"/>
          <w:szCs w:val="24"/>
        </w:rPr>
        <w:t xml:space="preserve">alej </w:t>
      </w:r>
      <w:r w:rsidR="00F87789">
        <w:rPr>
          <w:rFonts w:ascii="Times New Roman" w:hAnsi="Times New Roman" w:hint="default"/>
          <w:sz w:val="24"/>
          <w:szCs w:val="24"/>
        </w:rPr>
        <w:t>zverejň</w:t>
      </w:r>
      <w:r w:rsidR="00F87789">
        <w:rPr>
          <w:rFonts w:ascii="Times New Roman" w:hAnsi="Times New Roman" w:hint="default"/>
          <w:sz w:val="24"/>
          <w:szCs w:val="24"/>
        </w:rPr>
        <w:t xml:space="preserve">uje </w:t>
      </w:r>
      <w:r w:rsidRPr="004370A8">
        <w:rPr>
          <w:rFonts w:ascii="Times New Roman" w:hAnsi="Times New Roman" w:hint="default"/>
          <w:sz w:val="24"/>
          <w:szCs w:val="24"/>
        </w:rPr>
        <w:t>znenia prá</w:t>
      </w:r>
      <w:r w:rsidRPr="004370A8">
        <w:rPr>
          <w:rFonts w:ascii="Times New Roman" w:hAnsi="Times New Roman" w:hint="default"/>
          <w:sz w:val="24"/>
          <w:szCs w:val="24"/>
        </w:rPr>
        <w:t>vnych predpisov, ktoré</w:t>
      </w:r>
      <w:r w:rsidRPr="004370A8">
        <w:rPr>
          <w:rFonts w:ascii="Times New Roman" w:hAnsi="Times New Roman" w:hint="default"/>
          <w:sz w:val="24"/>
          <w:szCs w:val="24"/>
        </w:rPr>
        <w:t xml:space="preserve"> s </w:t>
      </w:r>
      <w:r w:rsidRPr="004370A8">
        <w:rPr>
          <w:rFonts w:ascii="Times New Roman" w:hAnsi="Times New Roman" w:hint="default"/>
          <w:sz w:val="24"/>
          <w:szCs w:val="24"/>
        </w:rPr>
        <w:t>touto problematikou sú</w:t>
      </w:r>
      <w:r w:rsidRPr="004370A8">
        <w:rPr>
          <w:rFonts w:ascii="Times New Roman" w:hAnsi="Times New Roman" w:hint="default"/>
          <w:sz w:val="24"/>
          <w:szCs w:val="24"/>
        </w:rPr>
        <w:t>visia, ako aj sú</w:t>
      </w:r>
      <w:r w:rsidRPr="004370A8">
        <w:rPr>
          <w:rFonts w:ascii="Times New Roman" w:hAnsi="Times New Roman" w:hint="default"/>
          <w:sz w:val="24"/>
          <w:szCs w:val="24"/>
        </w:rPr>
        <w:t>visiace sú</w:t>
      </w:r>
      <w:r w:rsidRPr="004370A8">
        <w:rPr>
          <w:rFonts w:ascii="Times New Roman" w:hAnsi="Times New Roman" w:hint="default"/>
          <w:sz w:val="24"/>
          <w:szCs w:val="24"/>
        </w:rPr>
        <w:t>dne rozhodnutia, odborné</w:t>
      </w:r>
      <w:r w:rsidRPr="004370A8">
        <w:rPr>
          <w:rFonts w:ascii="Times New Roman" w:hAnsi="Times New Roman" w:hint="default"/>
          <w:sz w:val="24"/>
          <w:szCs w:val="24"/>
        </w:rPr>
        <w:t xml:space="preserve"> č</w:t>
      </w:r>
      <w:r w:rsidRPr="004370A8">
        <w:rPr>
          <w:rFonts w:ascii="Times New Roman" w:hAnsi="Times New Roman" w:hint="default"/>
          <w:sz w:val="24"/>
          <w:szCs w:val="24"/>
        </w:rPr>
        <w:t>lá</w:t>
      </w:r>
      <w:r w:rsidRPr="004370A8">
        <w:rPr>
          <w:rFonts w:ascii="Times New Roman" w:hAnsi="Times New Roman" w:hint="default"/>
          <w:sz w:val="24"/>
          <w:szCs w:val="24"/>
        </w:rPr>
        <w:t>nky a </w:t>
      </w:r>
      <w:r w:rsidRPr="004370A8">
        <w:rPr>
          <w:rFonts w:ascii="Times New Roman" w:hAnsi="Times New Roman" w:hint="default"/>
          <w:sz w:val="24"/>
          <w:szCs w:val="24"/>
        </w:rPr>
        <w:t>ď</w:t>
      </w:r>
      <w:r w:rsidRPr="004370A8">
        <w:rPr>
          <w:rFonts w:ascii="Times New Roman" w:hAnsi="Times New Roman" w:hint="default"/>
          <w:sz w:val="24"/>
          <w:szCs w:val="24"/>
        </w:rPr>
        <w:t>alš</w:t>
      </w:r>
      <w:r w:rsidRPr="004370A8">
        <w:rPr>
          <w:rFonts w:ascii="Times New Roman" w:hAnsi="Times New Roman" w:hint="default"/>
          <w:sz w:val="24"/>
          <w:szCs w:val="24"/>
        </w:rPr>
        <w:t>ie informá</w:t>
      </w:r>
      <w:r w:rsidRPr="004370A8">
        <w:rPr>
          <w:rFonts w:ascii="Times New Roman" w:hAnsi="Times New Roman" w:hint="default"/>
          <w:sz w:val="24"/>
          <w:szCs w:val="24"/>
        </w:rPr>
        <w:t>cie, ktoré</w:t>
      </w:r>
      <w:r w:rsidRPr="004370A8">
        <w:rPr>
          <w:rFonts w:ascii="Times New Roman" w:hAnsi="Times New Roman" w:hint="default"/>
          <w:sz w:val="24"/>
          <w:szCs w:val="24"/>
        </w:rPr>
        <w:t xml:space="preserve"> sa tý</w:t>
      </w:r>
      <w:r w:rsidR="002D6B54">
        <w:rPr>
          <w:rFonts w:ascii="Times New Roman" w:hAnsi="Times New Roman" w:hint="default"/>
          <w:sz w:val="24"/>
          <w:szCs w:val="24"/>
        </w:rPr>
        <w:t>kajú</w:t>
      </w:r>
      <w:r w:rsidR="002D6B54">
        <w:rPr>
          <w:rFonts w:ascii="Times New Roman" w:hAnsi="Times New Roman" w:hint="default"/>
          <w:sz w:val="24"/>
          <w:szCs w:val="24"/>
        </w:rPr>
        <w:t xml:space="preserve"> </w:t>
      </w:r>
      <w:r w:rsidR="00D32565">
        <w:rPr>
          <w:rFonts w:ascii="Times New Roman" w:hAnsi="Times New Roman" w:hint="default"/>
          <w:sz w:val="24"/>
          <w:szCs w:val="24"/>
        </w:rPr>
        <w:t>oznamovania protispoloč</w:t>
      </w:r>
      <w:r w:rsidR="00D32565">
        <w:rPr>
          <w:rFonts w:ascii="Times New Roman" w:hAnsi="Times New Roman" w:hint="default"/>
          <w:sz w:val="24"/>
          <w:szCs w:val="24"/>
        </w:rPr>
        <w:t>enskej č</w:t>
      </w:r>
      <w:r w:rsidR="00D32565">
        <w:rPr>
          <w:rFonts w:ascii="Times New Roman" w:hAnsi="Times New Roman" w:hint="default"/>
          <w:sz w:val="24"/>
          <w:szCs w:val="24"/>
        </w:rPr>
        <w:t>innosti a </w:t>
      </w:r>
      <w:r w:rsidR="00D32565">
        <w:rPr>
          <w:rFonts w:ascii="Times New Roman" w:hAnsi="Times New Roman" w:hint="default"/>
          <w:sz w:val="24"/>
          <w:szCs w:val="24"/>
        </w:rPr>
        <w:t>poskytovania ochrany podľ</w:t>
      </w:r>
      <w:r w:rsidR="00D32565">
        <w:rPr>
          <w:rFonts w:ascii="Times New Roman" w:hAnsi="Times New Roman" w:hint="default"/>
          <w:sz w:val="24"/>
          <w:szCs w:val="24"/>
        </w:rPr>
        <w:t>a</w:t>
      </w:r>
      <w:r w:rsidR="002D6B54">
        <w:rPr>
          <w:rFonts w:ascii="Times New Roman" w:hAnsi="Times New Roman" w:hint="default"/>
          <w:sz w:val="24"/>
          <w:szCs w:val="24"/>
        </w:rPr>
        <w:t xml:space="preserve"> tohto zá</w:t>
      </w:r>
      <w:r w:rsidR="002D6B54">
        <w:rPr>
          <w:rFonts w:ascii="Times New Roman" w:hAnsi="Times New Roman" w:hint="default"/>
          <w:sz w:val="24"/>
          <w:szCs w:val="24"/>
        </w:rPr>
        <w:t>kona.</w:t>
      </w:r>
    </w:p>
    <w:p w:rsidR="0037012A" w:rsidRPr="004370A8" w:rsidP="0037012A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7012A" w:rsidP="006F6E95">
      <w:pPr>
        <w:pStyle w:val="NoSpacing"/>
        <w:numPr>
          <w:numId w:val="21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Ministerst</w:t>
      </w:r>
      <w:r w:rsidRPr="004370A8">
        <w:rPr>
          <w:rFonts w:ascii="Times New Roman" w:hAnsi="Times New Roman" w:hint="default"/>
          <w:sz w:val="24"/>
          <w:szCs w:val="24"/>
        </w:rPr>
        <w:t>vá</w:t>
      </w:r>
      <w:r w:rsidRPr="004370A8">
        <w:rPr>
          <w:rFonts w:ascii="Times New Roman" w:hAnsi="Times New Roman" w:hint="default"/>
          <w:sz w:val="24"/>
          <w:szCs w:val="24"/>
        </w:rPr>
        <w:t xml:space="preserve"> a </w:t>
      </w:r>
      <w:r w:rsidRPr="004370A8">
        <w:rPr>
          <w:rFonts w:ascii="Times New Roman" w:hAnsi="Times New Roman" w:hint="default"/>
          <w:sz w:val="24"/>
          <w:szCs w:val="24"/>
        </w:rPr>
        <w:t>ostatné</w:t>
      </w:r>
      <w:r w:rsidRPr="004370A8">
        <w:rPr>
          <w:rFonts w:ascii="Times New Roman" w:hAnsi="Times New Roman" w:hint="default"/>
          <w:sz w:val="24"/>
          <w:szCs w:val="24"/>
        </w:rPr>
        <w:t xml:space="preserve"> orgá</w:t>
      </w:r>
      <w:r w:rsidRPr="004370A8">
        <w:rPr>
          <w:rFonts w:ascii="Times New Roman" w:hAnsi="Times New Roman" w:hint="default"/>
          <w:sz w:val="24"/>
          <w:szCs w:val="24"/>
        </w:rPr>
        <w:t>ny verejnej moci poskytujú</w:t>
      </w:r>
      <w:r w:rsidRPr="004370A8">
        <w:rPr>
          <w:rFonts w:ascii="Times New Roman" w:hAnsi="Times New Roman" w:hint="default"/>
          <w:sz w:val="24"/>
          <w:szCs w:val="24"/>
        </w:rPr>
        <w:t xml:space="preserve"> Slovenské</w:t>
      </w:r>
      <w:r w:rsidRPr="004370A8">
        <w:rPr>
          <w:rFonts w:ascii="Times New Roman" w:hAnsi="Times New Roman" w:hint="default"/>
          <w:sz w:val="24"/>
          <w:szCs w:val="24"/>
        </w:rPr>
        <w:t>mu ná</w:t>
      </w:r>
      <w:r w:rsidRPr="004370A8">
        <w:rPr>
          <w:rFonts w:ascii="Times New Roman" w:hAnsi="Times New Roman" w:hint="default"/>
          <w:sz w:val="24"/>
          <w:szCs w:val="24"/>
        </w:rPr>
        <w:t>rodné</w:t>
      </w:r>
      <w:r w:rsidRPr="004370A8">
        <w:rPr>
          <w:rFonts w:ascii="Times New Roman" w:hAnsi="Times New Roman" w:hint="default"/>
          <w:sz w:val="24"/>
          <w:szCs w:val="24"/>
        </w:rPr>
        <w:t>mu stredisku pre ľ</w:t>
      </w:r>
      <w:r w:rsidRPr="004370A8">
        <w:rPr>
          <w:rFonts w:ascii="Times New Roman" w:hAnsi="Times New Roman" w:hint="default"/>
          <w:sz w:val="24"/>
          <w:szCs w:val="24"/>
        </w:rPr>
        <w:t>udské</w:t>
      </w:r>
      <w:r w:rsidRPr="004370A8">
        <w:rPr>
          <w:rFonts w:ascii="Times New Roman" w:hAnsi="Times New Roman" w:hint="default"/>
          <w:sz w:val="24"/>
          <w:szCs w:val="24"/>
        </w:rPr>
        <w:t xml:space="preserve"> prá</w:t>
      </w:r>
      <w:r w:rsidRPr="004370A8">
        <w:rPr>
          <w:rFonts w:ascii="Times New Roman" w:hAnsi="Times New Roman" w:hint="default"/>
          <w:sz w:val="24"/>
          <w:szCs w:val="24"/>
        </w:rPr>
        <w:t>va pri zhromažď</w:t>
      </w:r>
      <w:r w:rsidRPr="004370A8">
        <w:rPr>
          <w:rFonts w:ascii="Times New Roman" w:hAnsi="Times New Roman" w:hint="default"/>
          <w:sz w:val="24"/>
          <w:szCs w:val="24"/>
        </w:rPr>
        <w:t>ovaní</w:t>
      </w:r>
      <w:r w:rsidRPr="004370A8">
        <w:rPr>
          <w:rFonts w:ascii="Times New Roman" w:hAnsi="Times New Roman" w:hint="default"/>
          <w:sz w:val="24"/>
          <w:szCs w:val="24"/>
        </w:rPr>
        <w:t xml:space="preserve"> informá</w:t>
      </w:r>
      <w:r w:rsidRPr="004370A8">
        <w:rPr>
          <w:rFonts w:ascii="Times New Roman" w:hAnsi="Times New Roman" w:hint="default"/>
          <w:sz w:val="24"/>
          <w:szCs w:val="24"/>
        </w:rPr>
        <w:t>cií</w:t>
      </w:r>
      <w:r w:rsidRPr="004370A8">
        <w:rPr>
          <w:rFonts w:ascii="Times New Roman" w:hAnsi="Times New Roman" w:hint="default"/>
          <w:sz w:val="24"/>
          <w:szCs w:val="24"/>
        </w:rPr>
        <w:t xml:space="preserve"> podľ</w:t>
      </w:r>
      <w:r w:rsidRPr="004370A8">
        <w:rPr>
          <w:rFonts w:ascii="Times New Roman" w:hAnsi="Times New Roman" w:hint="default"/>
          <w:sz w:val="24"/>
          <w:szCs w:val="24"/>
        </w:rPr>
        <w:t>a odseku 1 potrebnú</w:t>
      </w:r>
      <w:r w:rsidRPr="004370A8">
        <w:rPr>
          <w:rFonts w:ascii="Times New Roman" w:hAnsi="Times New Roman" w:hint="default"/>
          <w:sz w:val="24"/>
          <w:szCs w:val="24"/>
        </w:rPr>
        <w:t xml:space="preserve"> súč</w:t>
      </w:r>
      <w:r w:rsidRPr="004370A8">
        <w:rPr>
          <w:rFonts w:ascii="Times New Roman" w:hAnsi="Times New Roman" w:hint="default"/>
          <w:sz w:val="24"/>
          <w:szCs w:val="24"/>
        </w:rPr>
        <w:t>innosť.</w:t>
      </w:r>
    </w:p>
    <w:p w:rsidR="00AD20DF" w:rsidP="0097222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657E9" w:rsidP="005657E9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657E9" w:rsidP="005657E9">
      <w:pPr>
        <w:pStyle w:val="NoSpacing"/>
        <w:bidi w:val="0"/>
        <w:ind w:left="720"/>
        <w:rPr>
          <w:rFonts w:ascii="Times New Roman" w:hAnsi="Times New Roman"/>
          <w:b/>
          <w:sz w:val="24"/>
          <w:szCs w:val="24"/>
        </w:rPr>
      </w:pPr>
    </w:p>
    <w:p w:rsidR="005657E9" w:rsidP="005657E9">
      <w:pPr>
        <w:pStyle w:val="NoSpacing"/>
        <w:numPr>
          <w:numId w:val="45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Slovensk</w:t>
      </w:r>
      <w:r w:rsidR="00DB3F5E"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 xml:space="preserve"> informač</w:t>
      </w:r>
      <w:r>
        <w:rPr>
          <w:rFonts w:ascii="Times New Roman" w:hAnsi="Times New Roman" w:hint="default"/>
          <w:sz w:val="24"/>
          <w:szCs w:val="24"/>
        </w:rPr>
        <w:t>n</w:t>
      </w:r>
      <w:r w:rsidR="00DB3F5E"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 xml:space="preserve"> služ</w:t>
      </w:r>
      <w:r>
        <w:rPr>
          <w:rFonts w:ascii="Times New Roman" w:hAnsi="Times New Roman" w:hint="default"/>
          <w:sz w:val="24"/>
          <w:szCs w:val="24"/>
        </w:rPr>
        <w:t>b</w:t>
      </w:r>
      <w:r w:rsidR="00DB3F5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 w:hint="default"/>
          <w:sz w:val="24"/>
          <w:szCs w:val="24"/>
        </w:rPr>
        <w:t>, Vojenské</w:t>
      </w:r>
      <w:r>
        <w:rPr>
          <w:rFonts w:ascii="Times New Roman" w:hAnsi="Times New Roman" w:hint="default"/>
          <w:sz w:val="24"/>
          <w:szCs w:val="24"/>
        </w:rPr>
        <w:t xml:space="preserve"> spravodajstv</w:t>
      </w:r>
      <w:r w:rsidR="00DB3F5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rodn</w:t>
      </w:r>
      <w:r w:rsidR="00DB3F5E"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 xml:space="preserve"> bezpeč</w:t>
      </w:r>
      <w:r>
        <w:rPr>
          <w:rFonts w:ascii="Times New Roman" w:hAnsi="Times New Roman" w:hint="default"/>
          <w:sz w:val="24"/>
          <w:szCs w:val="24"/>
        </w:rPr>
        <w:t>nostn</w:t>
      </w:r>
      <w:r w:rsidR="00DB3F5E"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rad</w:t>
      </w:r>
      <w:r w:rsidR="00DB3F5E">
        <w:rPr>
          <w:rFonts w:ascii="Times New Roman" w:hAnsi="Times New Roman"/>
          <w:sz w:val="24"/>
          <w:szCs w:val="24"/>
        </w:rPr>
        <w:t xml:space="preserve"> a </w:t>
      </w:r>
      <w:r w:rsidR="00DB3F5E">
        <w:rPr>
          <w:rFonts w:ascii="Times New Roman" w:hAnsi="Times New Roman" w:hint="default"/>
          <w:sz w:val="24"/>
          <w:szCs w:val="24"/>
        </w:rPr>
        <w:t>ich prí</w:t>
      </w:r>
      <w:r w:rsidR="00DB3F5E">
        <w:rPr>
          <w:rFonts w:ascii="Times New Roman" w:hAnsi="Times New Roman" w:hint="default"/>
          <w:sz w:val="24"/>
          <w:szCs w:val="24"/>
        </w:rPr>
        <w:t>sluš</w:t>
      </w:r>
      <w:r w:rsidR="00DB3F5E">
        <w:rPr>
          <w:rFonts w:ascii="Times New Roman" w:hAnsi="Times New Roman" w:hint="default"/>
          <w:sz w:val="24"/>
          <w:szCs w:val="24"/>
        </w:rPr>
        <w:t>ní</w:t>
      </w:r>
      <w:r w:rsidR="00DB3F5E">
        <w:rPr>
          <w:rFonts w:ascii="Times New Roman" w:hAnsi="Times New Roman" w:hint="default"/>
          <w:sz w:val="24"/>
          <w:szCs w:val="24"/>
        </w:rPr>
        <w:t>kov</w:t>
      </w:r>
      <w:r>
        <w:rPr>
          <w:rFonts w:ascii="Times New Roman" w:hAnsi="Times New Roman" w:hint="default"/>
          <w:sz w:val="24"/>
          <w:szCs w:val="24"/>
        </w:rPr>
        <w:t xml:space="preserve"> sa nevzť</w:t>
      </w:r>
      <w:r>
        <w:rPr>
          <w:rFonts w:ascii="Times New Roman" w:hAnsi="Times New Roman" w:hint="default"/>
          <w:sz w:val="24"/>
          <w:szCs w:val="24"/>
        </w:rPr>
        <w:t>ahuje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1D31D0">
        <w:rPr>
          <w:rFonts w:ascii="Times New Roman" w:hAnsi="Times New Roman" w:hint="default"/>
          <w:sz w:val="24"/>
          <w:szCs w:val="24"/>
        </w:rPr>
        <w:t>3 až</w:t>
      </w:r>
      <w:r>
        <w:rPr>
          <w:rFonts w:ascii="Times New Roman" w:hAnsi="Times New Roman"/>
          <w:sz w:val="24"/>
          <w:szCs w:val="24"/>
        </w:rPr>
        <w:t xml:space="preserve"> </w:t>
      </w:r>
      <w:r w:rsidR="001D31D0">
        <w:rPr>
          <w:rFonts w:ascii="Times New Roman" w:hAnsi="Times New Roman"/>
          <w:sz w:val="24"/>
          <w:szCs w:val="24"/>
        </w:rPr>
        <w:t>10</w:t>
      </w:r>
      <w:r w:rsidR="00DB3F5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13 a</w:t>
      </w:r>
      <w:r w:rsidR="001D31D0">
        <w:rPr>
          <w:rFonts w:ascii="Times New Roman" w:hAnsi="Times New Roman" w:hint="default"/>
          <w:sz w:val="24"/>
          <w:szCs w:val="24"/>
        </w:rPr>
        <w:t>ž</w:t>
      </w:r>
      <w:r w:rsidR="001D31D0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1D31D0">
        <w:rPr>
          <w:rFonts w:ascii="Times New Roman" w:hAnsi="Times New Roman"/>
          <w:sz w:val="24"/>
          <w:szCs w:val="24"/>
        </w:rPr>
        <w:t>5</w:t>
      </w:r>
      <w:r w:rsidR="00DB3F5E">
        <w:rPr>
          <w:rFonts w:ascii="Times New Roman" w:hAnsi="Times New Roman" w:hint="default"/>
          <w:sz w:val="24"/>
          <w:szCs w:val="24"/>
        </w:rPr>
        <w:t xml:space="preserve"> a §</w:t>
      </w:r>
      <w:r w:rsidR="00DB3F5E">
        <w:rPr>
          <w:rFonts w:ascii="Times New Roman" w:hAnsi="Times New Roman" w:hint="default"/>
          <w:sz w:val="24"/>
          <w:szCs w:val="24"/>
        </w:rPr>
        <w:t xml:space="preserve"> 18 ods. 2</w:t>
      </w:r>
      <w:r w:rsidR="007D0512">
        <w:rPr>
          <w:rFonts w:ascii="Times New Roman" w:hAnsi="Times New Roman"/>
          <w:sz w:val="24"/>
          <w:szCs w:val="24"/>
        </w:rPr>
        <w:t>.</w:t>
      </w:r>
      <w:r w:rsidR="001D31D0">
        <w:rPr>
          <w:rFonts w:ascii="Times New Roman" w:hAnsi="Times New Roman"/>
          <w:sz w:val="24"/>
          <w:szCs w:val="24"/>
        </w:rPr>
        <w:t xml:space="preserve"> </w:t>
      </w:r>
      <w:r w:rsidR="007D0512">
        <w:rPr>
          <w:rFonts w:ascii="Times New Roman" w:hAnsi="Times New Roman"/>
          <w:sz w:val="24"/>
          <w:szCs w:val="24"/>
        </w:rPr>
        <w:t>P</w:t>
      </w:r>
      <w:r w:rsidR="001D31D0">
        <w:rPr>
          <w:rFonts w:ascii="Times New Roman" w:hAnsi="Times New Roman" w:hint="default"/>
          <w:sz w:val="24"/>
          <w:szCs w:val="24"/>
        </w:rPr>
        <w:t>ri plnení</w:t>
      </w:r>
      <w:r w:rsidR="001D31D0">
        <w:rPr>
          <w:rFonts w:ascii="Times New Roman" w:hAnsi="Times New Roman" w:hint="default"/>
          <w:sz w:val="24"/>
          <w:szCs w:val="24"/>
        </w:rPr>
        <w:t xml:space="preserve"> povinnost</w:t>
      </w:r>
      <w:r w:rsidR="00DB3F5E">
        <w:rPr>
          <w:rFonts w:ascii="Times New Roman" w:hAnsi="Times New Roman" w:hint="default"/>
          <w:sz w:val="24"/>
          <w:szCs w:val="24"/>
        </w:rPr>
        <w:t>í</w:t>
      </w:r>
      <w:r w:rsidR="001D31D0">
        <w:rPr>
          <w:rFonts w:ascii="Times New Roman" w:hAnsi="Times New Roman" w:hint="default"/>
          <w:sz w:val="24"/>
          <w:szCs w:val="24"/>
        </w:rPr>
        <w:t xml:space="preserve"> podľ</w:t>
      </w:r>
      <w:r w:rsidR="001D31D0">
        <w:rPr>
          <w:rFonts w:ascii="Times New Roman" w:hAnsi="Times New Roman" w:hint="default"/>
          <w:sz w:val="24"/>
          <w:szCs w:val="24"/>
        </w:rPr>
        <w:t>a §</w:t>
      </w:r>
      <w:r w:rsidR="001D31D0">
        <w:rPr>
          <w:rFonts w:ascii="Times New Roman" w:hAnsi="Times New Roman" w:hint="default"/>
          <w:sz w:val="24"/>
          <w:szCs w:val="24"/>
        </w:rPr>
        <w:t xml:space="preserve"> 11 ods. </w:t>
      </w:r>
      <w:r w:rsidR="00DB3F5E">
        <w:rPr>
          <w:rFonts w:ascii="Times New Roman" w:hAnsi="Times New Roman"/>
          <w:sz w:val="24"/>
          <w:szCs w:val="24"/>
        </w:rPr>
        <w:t xml:space="preserve">4 a </w:t>
      </w:r>
      <w:r w:rsidR="001D31D0">
        <w:rPr>
          <w:rFonts w:ascii="Times New Roman" w:hAnsi="Times New Roman" w:hint="default"/>
          <w:sz w:val="24"/>
          <w:szCs w:val="24"/>
        </w:rPr>
        <w:t>7 nesmie byť</w:t>
      </w:r>
      <w:r w:rsidR="001D31D0">
        <w:rPr>
          <w:rFonts w:ascii="Times New Roman" w:hAnsi="Times New Roman" w:hint="default"/>
          <w:sz w:val="24"/>
          <w:szCs w:val="24"/>
        </w:rPr>
        <w:t xml:space="preserve"> ohrozený</w:t>
      </w:r>
      <w:r w:rsidR="001D31D0">
        <w:rPr>
          <w:rFonts w:ascii="Times New Roman" w:hAnsi="Times New Roman" w:hint="default"/>
          <w:sz w:val="24"/>
          <w:szCs w:val="24"/>
        </w:rPr>
        <w:t xml:space="preserve"> zá</w:t>
      </w:r>
      <w:r w:rsidR="001D31D0">
        <w:rPr>
          <w:rFonts w:ascii="Times New Roman" w:hAnsi="Times New Roman" w:hint="default"/>
          <w:sz w:val="24"/>
          <w:szCs w:val="24"/>
        </w:rPr>
        <w:t>ujem spravodajskej služ</w:t>
      </w:r>
      <w:r w:rsidR="001D31D0">
        <w:rPr>
          <w:rFonts w:ascii="Times New Roman" w:hAnsi="Times New Roman" w:hint="default"/>
          <w:sz w:val="24"/>
          <w:szCs w:val="24"/>
        </w:rPr>
        <w:t>by.</w:t>
      </w:r>
    </w:p>
    <w:p w:rsidR="005657E9" w:rsidP="005657E9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657E9" w:rsidP="005657E9">
      <w:pPr>
        <w:pStyle w:val="NoSpacing"/>
        <w:numPr>
          <w:numId w:val="45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40005">
        <w:rPr>
          <w:rFonts w:ascii="Times New Roman" w:hAnsi="Times New Roman" w:hint="default"/>
          <w:sz w:val="24"/>
          <w:szCs w:val="24"/>
        </w:rPr>
        <w:t>Dozor nad dodrž</w:t>
      </w:r>
      <w:r w:rsidRPr="00240005">
        <w:rPr>
          <w:rFonts w:ascii="Times New Roman" w:hAnsi="Times New Roman" w:hint="default"/>
          <w:sz w:val="24"/>
          <w:szCs w:val="24"/>
        </w:rPr>
        <w:t>iavaní</w:t>
      </w:r>
      <w:r w:rsidRPr="00240005">
        <w:rPr>
          <w:rFonts w:ascii="Times New Roman" w:hAnsi="Times New Roman" w:hint="default"/>
          <w:sz w:val="24"/>
          <w:szCs w:val="24"/>
        </w:rPr>
        <w:t>m §</w:t>
      </w:r>
      <w:r w:rsidRPr="00240005">
        <w:rPr>
          <w:rFonts w:ascii="Times New Roman" w:hAnsi="Times New Roman" w:hint="default"/>
          <w:sz w:val="24"/>
          <w:szCs w:val="24"/>
        </w:rPr>
        <w:t xml:space="preserve"> 11 a 12 vo vzť</w:t>
      </w:r>
      <w:r w:rsidRPr="00240005">
        <w:rPr>
          <w:rFonts w:ascii="Times New Roman" w:hAnsi="Times New Roman" w:hint="default"/>
          <w:sz w:val="24"/>
          <w:szCs w:val="24"/>
        </w:rPr>
        <w:t>ahu k Slovenskej informač</w:t>
      </w:r>
      <w:r w:rsidRPr="00240005">
        <w:rPr>
          <w:rFonts w:ascii="Times New Roman" w:hAnsi="Times New Roman" w:hint="default"/>
          <w:sz w:val="24"/>
          <w:szCs w:val="24"/>
        </w:rPr>
        <w:t>nej služ</w:t>
      </w:r>
      <w:r w:rsidRPr="00240005">
        <w:rPr>
          <w:rFonts w:ascii="Times New Roman" w:hAnsi="Times New Roman" w:hint="default"/>
          <w:sz w:val="24"/>
          <w:szCs w:val="24"/>
        </w:rPr>
        <w:t>be, Vojenské</w:t>
      </w:r>
      <w:r w:rsidRPr="00240005">
        <w:rPr>
          <w:rFonts w:ascii="Times New Roman" w:hAnsi="Times New Roman" w:hint="default"/>
          <w:sz w:val="24"/>
          <w:szCs w:val="24"/>
        </w:rPr>
        <w:t>mu spravodajstvu a Ná</w:t>
      </w:r>
      <w:r w:rsidRPr="00240005">
        <w:rPr>
          <w:rFonts w:ascii="Times New Roman" w:hAnsi="Times New Roman" w:hint="default"/>
          <w:sz w:val="24"/>
          <w:szCs w:val="24"/>
        </w:rPr>
        <w:t>rodné</w:t>
      </w:r>
      <w:r w:rsidRPr="00240005">
        <w:rPr>
          <w:rFonts w:ascii="Times New Roman" w:hAnsi="Times New Roman" w:hint="default"/>
          <w:sz w:val="24"/>
          <w:szCs w:val="24"/>
        </w:rPr>
        <w:t>mu bezpeč</w:t>
      </w:r>
      <w:r w:rsidRPr="00240005">
        <w:rPr>
          <w:rFonts w:ascii="Times New Roman" w:hAnsi="Times New Roman" w:hint="default"/>
          <w:sz w:val="24"/>
          <w:szCs w:val="24"/>
        </w:rPr>
        <w:t>nostné</w:t>
      </w:r>
      <w:r w:rsidRPr="00240005">
        <w:rPr>
          <w:rFonts w:ascii="Times New Roman" w:hAnsi="Times New Roman" w:hint="default"/>
          <w:sz w:val="24"/>
          <w:szCs w:val="24"/>
        </w:rPr>
        <w:t>mu ú</w:t>
      </w:r>
      <w:r w:rsidRPr="00240005">
        <w:rPr>
          <w:rFonts w:ascii="Times New Roman" w:hAnsi="Times New Roman" w:hint="default"/>
          <w:sz w:val="24"/>
          <w:szCs w:val="24"/>
        </w:rPr>
        <w:t>radu vykoná</w:t>
      </w:r>
      <w:r w:rsidRPr="00240005">
        <w:rPr>
          <w:rFonts w:ascii="Times New Roman" w:hAnsi="Times New Roman" w:hint="default"/>
          <w:sz w:val="24"/>
          <w:szCs w:val="24"/>
        </w:rPr>
        <w:t>va Ná</w:t>
      </w:r>
      <w:r w:rsidRPr="00240005">
        <w:rPr>
          <w:rFonts w:ascii="Times New Roman" w:hAnsi="Times New Roman" w:hint="default"/>
          <w:sz w:val="24"/>
          <w:szCs w:val="24"/>
        </w:rPr>
        <w:t>rodná</w:t>
      </w:r>
      <w:r w:rsidRPr="00240005">
        <w:rPr>
          <w:rFonts w:ascii="Times New Roman" w:hAnsi="Times New Roman" w:hint="default"/>
          <w:sz w:val="24"/>
          <w:szCs w:val="24"/>
        </w:rPr>
        <w:t xml:space="preserve"> rada Slovenskej republiky podľ</w:t>
      </w:r>
      <w:r w:rsidRPr="00240005">
        <w:rPr>
          <w:rFonts w:ascii="Times New Roman" w:hAnsi="Times New Roman" w:hint="default"/>
          <w:sz w:val="24"/>
          <w:szCs w:val="24"/>
        </w:rPr>
        <w:t>a osobitné</w:t>
      </w:r>
      <w:r w:rsidRPr="00240005">
        <w:rPr>
          <w:rFonts w:ascii="Times New Roman" w:hAnsi="Times New Roman" w:hint="default"/>
          <w:sz w:val="24"/>
          <w:szCs w:val="24"/>
        </w:rPr>
        <w:t>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2"/>
      </w:r>
      <w:r w:rsidRPr="00240005">
        <w:rPr>
          <w:rFonts w:ascii="Times New Roman" w:hAnsi="Times New Roman"/>
          <w:sz w:val="24"/>
          <w:szCs w:val="24"/>
        </w:rPr>
        <w:t>)</w:t>
      </w:r>
    </w:p>
    <w:p w:rsidR="00972220" w:rsidP="006A2306">
      <w:pPr>
        <w:pStyle w:val="NoSpacing"/>
        <w:tabs>
          <w:tab w:val="left" w:pos="3345"/>
        </w:tabs>
        <w:bidi w:val="0"/>
        <w:ind w:left="720"/>
        <w:rPr>
          <w:rFonts w:ascii="Times New Roman" w:hAnsi="Times New Roman"/>
          <w:b/>
          <w:sz w:val="24"/>
          <w:szCs w:val="24"/>
        </w:rPr>
      </w:pPr>
    </w:p>
    <w:p w:rsidR="00075CCD" w:rsidRPr="004370A8" w:rsidP="00005BF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B171B6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64983" w:rsidP="005657E9">
      <w:pPr>
        <w:pStyle w:val="NoSpacing"/>
        <w:numPr>
          <w:numId w:val="46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Na konanie podľ</w:t>
      </w:r>
      <w:r w:rsidRPr="004370A8">
        <w:rPr>
          <w:rFonts w:ascii="Times New Roman" w:hAnsi="Times New Roman" w:hint="default"/>
          <w:sz w:val="24"/>
          <w:szCs w:val="24"/>
        </w:rPr>
        <w:t>a tohto zá</w:t>
      </w:r>
      <w:r w:rsidRPr="004370A8">
        <w:rPr>
          <w:rFonts w:ascii="Times New Roman" w:hAnsi="Times New Roman" w:hint="default"/>
          <w:sz w:val="24"/>
          <w:szCs w:val="24"/>
        </w:rPr>
        <w:t xml:space="preserve">kona sa </w:t>
      </w:r>
      <w:r w:rsidRPr="004370A8" w:rsidR="00C13C31">
        <w:rPr>
          <w:rFonts w:ascii="Times New Roman" w:hAnsi="Times New Roman"/>
          <w:sz w:val="24"/>
          <w:szCs w:val="24"/>
        </w:rPr>
        <w:t>ne</w:t>
      </w:r>
      <w:r w:rsidRPr="004370A8">
        <w:rPr>
          <w:rFonts w:ascii="Times New Roman" w:hAnsi="Times New Roman" w:hint="default"/>
          <w:sz w:val="24"/>
          <w:szCs w:val="24"/>
        </w:rPr>
        <w:t>vzť</w:t>
      </w:r>
      <w:r w:rsidRPr="004370A8">
        <w:rPr>
          <w:rFonts w:ascii="Times New Roman" w:hAnsi="Times New Roman" w:hint="default"/>
          <w:sz w:val="24"/>
          <w:szCs w:val="24"/>
        </w:rPr>
        <w:t>ahuje vš</w:t>
      </w:r>
      <w:r w:rsidRPr="004370A8">
        <w:rPr>
          <w:rFonts w:ascii="Times New Roman" w:hAnsi="Times New Roman" w:hint="default"/>
          <w:sz w:val="24"/>
          <w:szCs w:val="24"/>
        </w:rPr>
        <w:t>eobecný</w:t>
      </w:r>
      <w:r w:rsidRPr="004370A8">
        <w:rPr>
          <w:rFonts w:ascii="Times New Roman" w:hAnsi="Times New Roman" w:hint="default"/>
          <w:sz w:val="24"/>
          <w:szCs w:val="24"/>
        </w:rPr>
        <w:t xml:space="preserve"> predpis o </w:t>
      </w:r>
      <w:r w:rsidRPr="004370A8">
        <w:rPr>
          <w:rFonts w:ascii="Times New Roman" w:hAnsi="Times New Roman" w:hint="default"/>
          <w:sz w:val="24"/>
          <w:szCs w:val="24"/>
        </w:rPr>
        <w:t>sprá</w:t>
      </w:r>
      <w:r w:rsidRPr="004370A8">
        <w:rPr>
          <w:rFonts w:ascii="Times New Roman" w:hAnsi="Times New Roman" w:hint="default"/>
          <w:sz w:val="24"/>
          <w:szCs w:val="24"/>
        </w:rPr>
        <w:t>vnom konaní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3"/>
      </w:r>
      <w:r w:rsidR="002D6B54">
        <w:rPr>
          <w:rFonts w:ascii="Times New Roman" w:hAnsi="Times New Roman"/>
          <w:sz w:val="24"/>
          <w:szCs w:val="24"/>
        </w:rPr>
        <w:t>)</w:t>
      </w:r>
      <w:r w:rsidRPr="004370A8" w:rsidR="00401374">
        <w:rPr>
          <w:rFonts w:ascii="Times New Roman" w:hAnsi="Times New Roman"/>
          <w:sz w:val="24"/>
          <w:szCs w:val="24"/>
        </w:rPr>
        <w:t xml:space="preserve"> okrem konania o </w:t>
      </w:r>
      <w:r w:rsidRPr="004370A8" w:rsidR="00401374">
        <w:rPr>
          <w:rFonts w:ascii="Times New Roman" w:hAnsi="Times New Roman" w:hint="default"/>
          <w:sz w:val="24"/>
          <w:szCs w:val="24"/>
        </w:rPr>
        <w:t>udelenie sú</w:t>
      </w:r>
      <w:r w:rsidRPr="004370A8" w:rsidR="00401374">
        <w:rPr>
          <w:rFonts w:ascii="Times New Roman" w:hAnsi="Times New Roman" w:hint="default"/>
          <w:sz w:val="24"/>
          <w:szCs w:val="24"/>
        </w:rPr>
        <w:t xml:space="preserve">hlasu </w:t>
      </w:r>
      <w:r w:rsidR="00E44992">
        <w:rPr>
          <w:rFonts w:ascii="Times New Roman" w:hAnsi="Times New Roman" w:hint="default"/>
          <w:sz w:val="24"/>
          <w:szCs w:val="24"/>
        </w:rPr>
        <w:t>inš</w:t>
      </w:r>
      <w:r w:rsidR="00E44992">
        <w:rPr>
          <w:rFonts w:ascii="Times New Roman" w:hAnsi="Times New Roman" w:hint="default"/>
          <w:sz w:val="24"/>
          <w:szCs w:val="24"/>
        </w:rPr>
        <w:t>pektorá</w:t>
      </w:r>
      <w:r w:rsidR="00E44992">
        <w:rPr>
          <w:rFonts w:ascii="Times New Roman" w:hAnsi="Times New Roman" w:hint="default"/>
          <w:sz w:val="24"/>
          <w:szCs w:val="24"/>
        </w:rPr>
        <w:t>tu prá</w:t>
      </w:r>
      <w:r w:rsidR="00E44992">
        <w:rPr>
          <w:rFonts w:ascii="Times New Roman" w:hAnsi="Times New Roman" w:hint="default"/>
          <w:sz w:val="24"/>
          <w:szCs w:val="24"/>
        </w:rPr>
        <w:t>ce</w:t>
      </w:r>
      <w:r w:rsidR="00E44992">
        <w:rPr>
          <w:rFonts w:ascii="Times New Roman" w:hAnsi="Times New Roman"/>
          <w:sz w:val="24"/>
          <w:szCs w:val="24"/>
        </w:rPr>
        <w:t xml:space="preserve"> </w:t>
      </w:r>
      <w:r w:rsidRPr="004370A8" w:rsidR="00401374">
        <w:rPr>
          <w:rFonts w:ascii="Times New Roman" w:hAnsi="Times New Roman" w:hint="default"/>
          <w:sz w:val="24"/>
          <w:szCs w:val="24"/>
        </w:rPr>
        <w:t>podľ</w:t>
      </w:r>
      <w:r w:rsidRPr="004370A8" w:rsidR="00401374">
        <w:rPr>
          <w:rFonts w:ascii="Times New Roman" w:hAnsi="Times New Roman" w:hint="default"/>
          <w:sz w:val="24"/>
          <w:szCs w:val="24"/>
        </w:rPr>
        <w:t>a §</w:t>
      </w:r>
      <w:r w:rsidRPr="004370A8" w:rsidR="00401374">
        <w:rPr>
          <w:rFonts w:ascii="Times New Roman" w:hAnsi="Times New Roman" w:hint="default"/>
          <w:sz w:val="24"/>
          <w:szCs w:val="24"/>
        </w:rPr>
        <w:t xml:space="preserve"> </w:t>
      </w:r>
      <w:r w:rsidR="00AA5B23">
        <w:rPr>
          <w:rFonts w:ascii="Times New Roman" w:hAnsi="Times New Roman"/>
          <w:sz w:val="24"/>
          <w:szCs w:val="24"/>
        </w:rPr>
        <w:t>7</w:t>
      </w:r>
      <w:r w:rsidR="009F4124">
        <w:rPr>
          <w:rFonts w:ascii="Times New Roman" w:hAnsi="Times New Roman"/>
          <w:sz w:val="24"/>
          <w:szCs w:val="24"/>
        </w:rPr>
        <w:t>,</w:t>
      </w:r>
      <w:r w:rsidR="00805D90">
        <w:rPr>
          <w:rFonts w:ascii="Times New Roman" w:hAnsi="Times New Roman"/>
          <w:sz w:val="24"/>
          <w:szCs w:val="24"/>
        </w:rPr>
        <w:t xml:space="preserve"> </w:t>
      </w:r>
      <w:r w:rsidR="001B0C81">
        <w:rPr>
          <w:rFonts w:ascii="Times New Roman" w:hAnsi="Times New Roman"/>
          <w:sz w:val="24"/>
          <w:szCs w:val="24"/>
        </w:rPr>
        <w:t>konania</w:t>
      </w:r>
      <w:r w:rsidR="001B0C81">
        <w:rPr>
          <w:rFonts w:ascii="Times New Roman" w:hAnsi="Times New Roman"/>
          <w:sz w:val="24"/>
          <w:szCs w:val="24"/>
        </w:rPr>
        <w:t xml:space="preserve"> o </w:t>
      </w:r>
      <w:r w:rsidR="001B0C81">
        <w:rPr>
          <w:rFonts w:ascii="Times New Roman" w:hAnsi="Times New Roman" w:hint="default"/>
          <w:sz w:val="24"/>
          <w:szCs w:val="24"/>
        </w:rPr>
        <w:t>ulož</w:t>
      </w:r>
      <w:r w:rsidR="001B0C81">
        <w:rPr>
          <w:rFonts w:ascii="Times New Roman" w:hAnsi="Times New Roman" w:hint="default"/>
          <w:sz w:val="24"/>
          <w:szCs w:val="24"/>
        </w:rPr>
        <w:t>ení</w:t>
      </w:r>
      <w:r w:rsidR="001B0C81">
        <w:rPr>
          <w:rFonts w:ascii="Times New Roman" w:hAnsi="Times New Roman" w:hint="default"/>
          <w:sz w:val="24"/>
          <w:szCs w:val="24"/>
        </w:rPr>
        <w:t xml:space="preserve"> poriadkovej pokuty </w:t>
      </w:r>
      <w:r w:rsidRPr="004370A8" w:rsidR="002A326D">
        <w:rPr>
          <w:rFonts w:ascii="Times New Roman" w:hAnsi="Times New Roman" w:hint="default"/>
          <w:sz w:val="24"/>
          <w:szCs w:val="24"/>
        </w:rPr>
        <w:t>podľ</w:t>
      </w:r>
      <w:r w:rsidRPr="004370A8" w:rsidR="002A326D">
        <w:rPr>
          <w:rFonts w:ascii="Times New Roman" w:hAnsi="Times New Roman" w:hint="default"/>
          <w:sz w:val="24"/>
          <w:szCs w:val="24"/>
        </w:rPr>
        <w:t>a §</w:t>
      </w:r>
      <w:r w:rsidRPr="004370A8" w:rsidR="002A326D">
        <w:rPr>
          <w:rFonts w:ascii="Times New Roman" w:hAnsi="Times New Roman" w:hint="default"/>
          <w:sz w:val="24"/>
          <w:szCs w:val="24"/>
        </w:rPr>
        <w:t xml:space="preserve"> 1</w:t>
      </w:r>
      <w:r w:rsidR="00D32565">
        <w:rPr>
          <w:rFonts w:ascii="Times New Roman" w:hAnsi="Times New Roman"/>
          <w:sz w:val="24"/>
          <w:szCs w:val="24"/>
        </w:rPr>
        <w:t>5</w:t>
      </w:r>
      <w:r w:rsidR="009F4124">
        <w:rPr>
          <w:rFonts w:ascii="Times New Roman" w:hAnsi="Times New Roman"/>
          <w:sz w:val="24"/>
          <w:szCs w:val="24"/>
        </w:rPr>
        <w:t xml:space="preserve"> a </w:t>
      </w:r>
      <w:r w:rsidRPr="004370A8" w:rsidR="001B0C81">
        <w:rPr>
          <w:rFonts w:ascii="Times New Roman" w:hAnsi="Times New Roman"/>
          <w:sz w:val="24"/>
          <w:szCs w:val="24"/>
        </w:rPr>
        <w:t>konania o </w:t>
      </w:r>
      <w:r w:rsidRPr="004370A8" w:rsidR="001B0C81">
        <w:rPr>
          <w:rFonts w:ascii="Times New Roman" w:hAnsi="Times New Roman" w:hint="default"/>
          <w:sz w:val="24"/>
          <w:szCs w:val="24"/>
        </w:rPr>
        <w:t>sprá</w:t>
      </w:r>
      <w:r w:rsidRPr="004370A8" w:rsidR="001B0C81">
        <w:rPr>
          <w:rFonts w:ascii="Times New Roman" w:hAnsi="Times New Roman" w:hint="default"/>
          <w:sz w:val="24"/>
          <w:szCs w:val="24"/>
        </w:rPr>
        <w:t>vnych delikto</w:t>
      </w:r>
      <w:r w:rsidR="001B0C81">
        <w:rPr>
          <w:rFonts w:ascii="Times New Roman" w:hAnsi="Times New Roman"/>
          <w:sz w:val="24"/>
          <w:szCs w:val="24"/>
        </w:rPr>
        <w:t>ch</w:t>
      </w:r>
      <w:r w:rsidRPr="004370A8" w:rsidR="001B0C81">
        <w:rPr>
          <w:rFonts w:ascii="Times New Roman" w:hAnsi="Times New Roman"/>
          <w:sz w:val="24"/>
          <w:szCs w:val="24"/>
        </w:rPr>
        <w:t xml:space="preserve"> </w:t>
      </w:r>
      <w:r w:rsidR="009F4124">
        <w:rPr>
          <w:rFonts w:ascii="Times New Roman" w:hAnsi="Times New Roman" w:hint="default"/>
          <w:sz w:val="24"/>
          <w:szCs w:val="24"/>
        </w:rPr>
        <w:t xml:space="preserve"> podľ</w:t>
      </w:r>
      <w:r w:rsidR="009F4124">
        <w:rPr>
          <w:rFonts w:ascii="Times New Roman" w:hAnsi="Times New Roman" w:hint="default"/>
          <w:sz w:val="24"/>
          <w:szCs w:val="24"/>
        </w:rPr>
        <w:t>a §</w:t>
      </w:r>
      <w:r w:rsidR="009F4124">
        <w:rPr>
          <w:rFonts w:ascii="Times New Roman" w:hAnsi="Times New Roman" w:hint="default"/>
          <w:sz w:val="24"/>
          <w:szCs w:val="24"/>
        </w:rPr>
        <w:t xml:space="preserve"> 16</w:t>
      </w:r>
      <w:r w:rsidRPr="004370A8" w:rsidR="002A326D">
        <w:rPr>
          <w:rFonts w:ascii="Times New Roman" w:hAnsi="Times New Roman"/>
          <w:sz w:val="24"/>
          <w:szCs w:val="24"/>
        </w:rPr>
        <w:t>.</w:t>
      </w:r>
    </w:p>
    <w:p w:rsidR="003F57CF" w:rsidP="005657E9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24A17" w:rsidP="005657E9">
      <w:pPr>
        <w:pStyle w:val="NoSpacing"/>
        <w:numPr>
          <w:numId w:val="46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92550">
        <w:rPr>
          <w:rFonts w:ascii="Times New Roman" w:hAnsi="Times New Roman" w:hint="default"/>
          <w:sz w:val="24"/>
          <w:szCs w:val="24"/>
        </w:rPr>
        <w:t>Na doruč</w:t>
      </w:r>
      <w:r w:rsidRPr="00292550">
        <w:rPr>
          <w:rFonts w:ascii="Times New Roman" w:hAnsi="Times New Roman" w:hint="default"/>
          <w:sz w:val="24"/>
          <w:szCs w:val="24"/>
        </w:rPr>
        <w:t xml:space="preserve">ovanie </w:t>
      </w:r>
      <w:r w:rsidRPr="00292550" w:rsidR="00ED6A29">
        <w:rPr>
          <w:rFonts w:ascii="Times New Roman" w:hAnsi="Times New Roman" w:hint="default"/>
          <w:sz w:val="24"/>
          <w:szCs w:val="24"/>
        </w:rPr>
        <w:t>ozná</w:t>
      </w:r>
      <w:r w:rsidRPr="00292550" w:rsidR="00ED6A29">
        <w:rPr>
          <w:rFonts w:ascii="Times New Roman" w:hAnsi="Times New Roman" w:hint="default"/>
          <w:sz w:val="24"/>
          <w:szCs w:val="24"/>
        </w:rPr>
        <w:t>menia prokurá</w:t>
      </w:r>
      <w:r w:rsidRPr="00292550" w:rsidR="00ED6A29">
        <w:rPr>
          <w:rFonts w:ascii="Times New Roman" w:hAnsi="Times New Roman" w:hint="default"/>
          <w:sz w:val="24"/>
          <w:szCs w:val="24"/>
        </w:rPr>
        <w:t>tora alebo sú</w:t>
      </w:r>
      <w:r w:rsidRPr="00292550" w:rsidR="00ED6A29">
        <w:rPr>
          <w:rFonts w:ascii="Times New Roman" w:hAnsi="Times New Roman" w:hint="default"/>
          <w:sz w:val="24"/>
          <w:szCs w:val="24"/>
        </w:rPr>
        <w:t>du zamestná</w:t>
      </w:r>
      <w:r w:rsidRPr="00292550" w:rsidR="00ED6A29">
        <w:rPr>
          <w:rFonts w:ascii="Times New Roman" w:hAnsi="Times New Roman" w:hint="default"/>
          <w:sz w:val="24"/>
          <w:szCs w:val="24"/>
        </w:rPr>
        <w:t>vateľ</w:t>
      </w:r>
      <w:r w:rsidRPr="00292550" w:rsidR="00ED6A29">
        <w:rPr>
          <w:rFonts w:ascii="Times New Roman" w:hAnsi="Times New Roman" w:hint="default"/>
          <w:sz w:val="24"/>
          <w:szCs w:val="24"/>
        </w:rPr>
        <w:t>ovi podľ</w:t>
      </w:r>
      <w:r w:rsidRPr="00292550" w:rsidR="00ED6A29">
        <w:rPr>
          <w:rFonts w:ascii="Times New Roman" w:hAnsi="Times New Roman" w:hint="default"/>
          <w:sz w:val="24"/>
          <w:szCs w:val="24"/>
        </w:rPr>
        <w:t>a §</w:t>
      </w:r>
      <w:r w:rsidRPr="00292550" w:rsidR="00ED6A29">
        <w:rPr>
          <w:rFonts w:ascii="Times New Roman" w:hAnsi="Times New Roman" w:hint="default"/>
          <w:sz w:val="24"/>
          <w:szCs w:val="24"/>
        </w:rPr>
        <w:t xml:space="preserve"> 4 ods. </w:t>
      </w:r>
      <w:r w:rsidR="008E7079">
        <w:rPr>
          <w:rFonts w:ascii="Times New Roman" w:hAnsi="Times New Roman"/>
          <w:sz w:val="24"/>
          <w:szCs w:val="24"/>
        </w:rPr>
        <w:t>1</w:t>
      </w:r>
      <w:r w:rsidRPr="00292550" w:rsidR="00ED6A29">
        <w:rPr>
          <w:rFonts w:ascii="Times New Roman" w:hAnsi="Times New Roman" w:hint="default"/>
          <w:sz w:val="24"/>
          <w:szCs w:val="24"/>
        </w:rPr>
        <w:t>, ozná</w:t>
      </w:r>
      <w:r w:rsidRPr="00591CD5" w:rsidR="00ED6A29">
        <w:rPr>
          <w:rFonts w:ascii="Times New Roman" w:hAnsi="Times New Roman" w:hint="default"/>
          <w:sz w:val="24"/>
          <w:szCs w:val="24"/>
        </w:rPr>
        <w:t>menia sprá</w:t>
      </w:r>
      <w:r w:rsidRPr="00591CD5" w:rsidR="00ED6A29">
        <w:rPr>
          <w:rFonts w:ascii="Times New Roman" w:hAnsi="Times New Roman" w:hint="default"/>
          <w:sz w:val="24"/>
          <w:szCs w:val="24"/>
        </w:rPr>
        <w:t>vneho orgá</w:t>
      </w:r>
      <w:r w:rsidRPr="00591CD5" w:rsidR="00ED6A29">
        <w:rPr>
          <w:rFonts w:ascii="Times New Roman" w:hAnsi="Times New Roman" w:hint="default"/>
          <w:sz w:val="24"/>
          <w:szCs w:val="24"/>
        </w:rPr>
        <w:t>nu zamestná</w:t>
      </w:r>
      <w:r w:rsidRPr="00591CD5" w:rsidR="00ED6A29">
        <w:rPr>
          <w:rFonts w:ascii="Times New Roman" w:hAnsi="Times New Roman" w:hint="default"/>
          <w:sz w:val="24"/>
          <w:szCs w:val="24"/>
        </w:rPr>
        <w:t>vateľ</w:t>
      </w:r>
      <w:r w:rsidRPr="00591CD5" w:rsidR="00ED6A29">
        <w:rPr>
          <w:rFonts w:ascii="Times New Roman" w:hAnsi="Times New Roman" w:hint="default"/>
          <w:sz w:val="24"/>
          <w:szCs w:val="24"/>
        </w:rPr>
        <w:t>ovi podľ</w:t>
      </w:r>
      <w:r w:rsidRPr="00591CD5" w:rsidR="00ED6A29">
        <w:rPr>
          <w:rFonts w:ascii="Times New Roman" w:hAnsi="Times New Roman" w:hint="default"/>
          <w:sz w:val="24"/>
          <w:szCs w:val="24"/>
        </w:rPr>
        <w:t>a §</w:t>
      </w:r>
      <w:r w:rsidRPr="00591CD5" w:rsidR="00ED6A29">
        <w:rPr>
          <w:rFonts w:ascii="Times New Roman" w:hAnsi="Times New Roman" w:hint="default"/>
          <w:sz w:val="24"/>
          <w:szCs w:val="24"/>
        </w:rPr>
        <w:t xml:space="preserve"> 6 ods. </w:t>
      </w:r>
      <w:r w:rsidR="008E7079">
        <w:rPr>
          <w:rFonts w:ascii="Times New Roman" w:hAnsi="Times New Roman"/>
          <w:sz w:val="24"/>
          <w:szCs w:val="24"/>
        </w:rPr>
        <w:t>1</w:t>
      </w:r>
      <w:r w:rsidRPr="00FA5569" w:rsidR="00ED6A29">
        <w:rPr>
          <w:rFonts w:ascii="Times New Roman" w:hAnsi="Times New Roman" w:hint="default"/>
          <w:sz w:val="24"/>
          <w:szCs w:val="24"/>
        </w:rPr>
        <w:t>, ozná</w:t>
      </w:r>
      <w:r w:rsidRPr="00FA5569" w:rsidR="00ED6A29">
        <w:rPr>
          <w:rFonts w:ascii="Times New Roman" w:hAnsi="Times New Roman" w:hint="default"/>
          <w:sz w:val="24"/>
          <w:szCs w:val="24"/>
        </w:rPr>
        <w:t>menia prokurá</w:t>
      </w:r>
      <w:r w:rsidRPr="00FA5569" w:rsidR="00ED6A29">
        <w:rPr>
          <w:rFonts w:ascii="Times New Roman" w:hAnsi="Times New Roman" w:hint="default"/>
          <w:sz w:val="24"/>
          <w:szCs w:val="24"/>
        </w:rPr>
        <w:t>tora, s</w:t>
      </w:r>
      <w:r w:rsidRPr="00FA5569" w:rsidR="00ED6A29">
        <w:rPr>
          <w:rFonts w:ascii="Times New Roman" w:hAnsi="Times New Roman" w:hint="default"/>
          <w:sz w:val="24"/>
          <w:szCs w:val="24"/>
        </w:rPr>
        <w:t>ú</w:t>
      </w:r>
      <w:r w:rsidRPr="00FA5569" w:rsidR="00ED6A29">
        <w:rPr>
          <w:rFonts w:ascii="Times New Roman" w:hAnsi="Times New Roman" w:hint="default"/>
          <w:sz w:val="24"/>
          <w:szCs w:val="24"/>
        </w:rPr>
        <w:t>du alebo sprá</w:t>
      </w:r>
      <w:r w:rsidRPr="00FA5569" w:rsidR="00ED6A29">
        <w:rPr>
          <w:rFonts w:ascii="Times New Roman" w:hAnsi="Times New Roman" w:hint="default"/>
          <w:sz w:val="24"/>
          <w:szCs w:val="24"/>
        </w:rPr>
        <w:t>vneho orgá</w:t>
      </w:r>
      <w:r w:rsidRPr="00FA5569" w:rsidR="00ED6A29">
        <w:rPr>
          <w:rFonts w:ascii="Times New Roman" w:hAnsi="Times New Roman" w:hint="default"/>
          <w:sz w:val="24"/>
          <w:szCs w:val="24"/>
        </w:rPr>
        <w:t xml:space="preserve">nu </w:t>
      </w:r>
      <w:r w:rsidRPr="006207C3" w:rsidR="00ED6A29">
        <w:rPr>
          <w:rFonts w:ascii="Times New Roman" w:hAnsi="Times New Roman" w:hint="default"/>
          <w:sz w:val="24"/>
          <w:szCs w:val="24"/>
        </w:rPr>
        <w:t>zamestná</w:t>
      </w:r>
      <w:r w:rsidRPr="006207C3" w:rsidR="00ED6A29">
        <w:rPr>
          <w:rFonts w:ascii="Times New Roman" w:hAnsi="Times New Roman" w:hint="default"/>
          <w:sz w:val="24"/>
          <w:szCs w:val="24"/>
        </w:rPr>
        <w:t>vateľ</w:t>
      </w:r>
      <w:r w:rsidRPr="006207C3" w:rsidR="00ED6A29">
        <w:rPr>
          <w:rFonts w:ascii="Times New Roman" w:hAnsi="Times New Roman" w:hint="default"/>
          <w:sz w:val="24"/>
          <w:szCs w:val="24"/>
        </w:rPr>
        <w:t xml:space="preserve">ovi </w:t>
      </w:r>
      <w:r w:rsidRPr="002E7195" w:rsidR="00ED6A29">
        <w:rPr>
          <w:rFonts w:ascii="Times New Roman" w:hAnsi="Times New Roman" w:hint="default"/>
          <w:sz w:val="24"/>
          <w:szCs w:val="24"/>
        </w:rPr>
        <w:t>podľ</w:t>
      </w:r>
      <w:r w:rsidRPr="002E7195" w:rsidR="00ED6A29">
        <w:rPr>
          <w:rFonts w:ascii="Times New Roman" w:hAnsi="Times New Roman" w:hint="default"/>
          <w:sz w:val="24"/>
          <w:szCs w:val="24"/>
        </w:rPr>
        <w:t>a §</w:t>
      </w:r>
      <w:r w:rsidRPr="002E7195" w:rsidR="00ED6A29">
        <w:rPr>
          <w:rFonts w:ascii="Times New Roman" w:hAnsi="Times New Roman" w:hint="default"/>
          <w:sz w:val="24"/>
          <w:szCs w:val="24"/>
        </w:rPr>
        <w:t xml:space="preserve"> 8 ods. 5</w:t>
      </w:r>
      <w:r w:rsidRPr="009F3AD7" w:rsidR="00ED6A29">
        <w:rPr>
          <w:rFonts w:ascii="Times New Roman" w:hAnsi="Times New Roman"/>
          <w:sz w:val="24"/>
          <w:szCs w:val="24"/>
        </w:rPr>
        <w:t xml:space="preserve"> a potvrdenia o </w:t>
      </w:r>
      <w:r w:rsidRPr="009F3AD7" w:rsidR="00ED6A29">
        <w:rPr>
          <w:rFonts w:ascii="Times New Roman" w:hAnsi="Times New Roman" w:hint="default"/>
          <w:sz w:val="24"/>
          <w:szCs w:val="24"/>
        </w:rPr>
        <w:t>pozastavení</w:t>
      </w:r>
      <w:r w:rsidRPr="009F3AD7" w:rsidR="00ED6A29">
        <w:rPr>
          <w:rFonts w:ascii="Times New Roman" w:hAnsi="Times New Roman" w:hint="default"/>
          <w:sz w:val="24"/>
          <w:szCs w:val="24"/>
        </w:rPr>
        <w:t xml:space="preserve"> ú</w:t>
      </w:r>
      <w:r w:rsidR="008E7079">
        <w:rPr>
          <w:rFonts w:ascii="Times New Roman" w:hAnsi="Times New Roman" w:hint="default"/>
          <w:sz w:val="24"/>
          <w:szCs w:val="24"/>
        </w:rPr>
        <w:t>č</w:t>
      </w:r>
      <w:r w:rsidR="008E7079">
        <w:rPr>
          <w:rFonts w:ascii="Times New Roman" w:hAnsi="Times New Roman" w:hint="default"/>
          <w:sz w:val="24"/>
          <w:szCs w:val="24"/>
        </w:rPr>
        <w:t>innosti pracovnoprá</w:t>
      </w:r>
      <w:r w:rsidR="008E7079">
        <w:rPr>
          <w:rFonts w:ascii="Times New Roman" w:hAnsi="Times New Roman" w:hint="default"/>
          <w:sz w:val="24"/>
          <w:szCs w:val="24"/>
        </w:rPr>
        <w:t>vneho ú</w:t>
      </w:r>
      <w:r w:rsidR="008E7079">
        <w:rPr>
          <w:rFonts w:ascii="Times New Roman" w:hAnsi="Times New Roman" w:hint="default"/>
          <w:sz w:val="24"/>
          <w:szCs w:val="24"/>
        </w:rPr>
        <w:t xml:space="preserve">konu </w:t>
      </w:r>
      <w:r w:rsidRPr="009F3AD7" w:rsidR="00ED6A29">
        <w:rPr>
          <w:rFonts w:ascii="Times New Roman" w:hAnsi="Times New Roman" w:hint="default"/>
          <w:sz w:val="24"/>
          <w:szCs w:val="24"/>
        </w:rPr>
        <w:t>podľ</w:t>
      </w:r>
      <w:r w:rsidRPr="009F3AD7" w:rsidR="00ED6A29">
        <w:rPr>
          <w:rFonts w:ascii="Times New Roman" w:hAnsi="Times New Roman" w:hint="default"/>
          <w:sz w:val="24"/>
          <w:szCs w:val="24"/>
        </w:rPr>
        <w:t>a §</w:t>
      </w:r>
      <w:r w:rsidRPr="009F3AD7" w:rsidR="00ED6A29">
        <w:rPr>
          <w:rFonts w:ascii="Times New Roman" w:hAnsi="Times New Roman" w:hint="default"/>
          <w:sz w:val="24"/>
          <w:szCs w:val="24"/>
        </w:rPr>
        <w:t xml:space="preserve"> 1</w:t>
      </w:r>
      <w:r w:rsidRPr="006A2306" w:rsidR="003675CA">
        <w:rPr>
          <w:rFonts w:ascii="Times New Roman" w:hAnsi="Times New Roman"/>
          <w:sz w:val="24"/>
          <w:szCs w:val="24"/>
        </w:rPr>
        <w:t>3</w:t>
      </w:r>
      <w:r w:rsidRPr="00292550" w:rsidR="00ED6A29">
        <w:rPr>
          <w:rFonts w:ascii="Times New Roman" w:hAnsi="Times New Roman"/>
          <w:sz w:val="24"/>
          <w:szCs w:val="24"/>
        </w:rPr>
        <w:t xml:space="preserve"> </w:t>
      </w:r>
      <w:r w:rsidR="008E7079">
        <w:rPr>
          <w:rFonts w:ascii="Times New Roman" w:hAnsi="Times New Roman"/>
          <w:sz w:val="24"/>
          <w:szCs w:val="24"/>
        </w:rPr>
        <w:t xml:space="preserve">ods. 2 </w:t>
      </w:r>
      <w:r w:rsidRPr="00292550">
        <w:rPr>
          <w:rFonts w:ascii="Times New Roman" w:hAnsi="Times New Roman"/>
          <w:sz w:val="24"/>
          <w:szCs w:val="24"/>
        </w:rPr>
        <w:t xml:space="preserve">sa </w:t>
      </w:r>
      <w:r w:rsidRPr="00591CD5">
        <w:rPr>
          <w:rFonts w:ascii="Times New Roman" w:hAnsi="Times New Roman" w:hint="default"/>
          <w:sz w:val="24"/>
          <w:szCs w:val="24"/>
        </w:rPr>
        <w:t>vzť</w:t>
      </w:r>
      <w:r w:rsidRPr="00591CD5">
        <w:rPr>
          <w:rFonts w:ascii="Times New Roman" w:hAnsi="Times New Roman" w:hint="default"/>
          <w:sz w:val="24"/>
          <w:szCs w:val="24"/>
        </w:rPr>
        <w:t>ahuje vš</w:t>
      </w:r>
      <w:r w:rsidRPr="00591CD5">
        <w:rPr>
          <w:rFonts w:ascii="Times New Roman" w:hAnsi="Times New Roman" w:hint="default"/>
          <w:sz w:val="24"/>
          <w:szCs w:val="24"/>
        </w:rPr>
        <w:t>eobecný</w:t>
      </w:r>
      <w:r w:rsidRPr="00591CD5">
        <w:rPr>
          <w:rFonts w:ascii="Times New Roman" w:hAnsi="Times New Roman" w:hint="default"/>
          <w:sz w:val="24"/>
          <w:szCs w:val="24"/>
        </w:rPr>
        <w:t xml:space="preserve"> predpis o</w:t>
      </w:r>
      <w:r w:rsidRPr="00FA5569">
        <w:rPr>
          <w:rFonts w:ascii="Times New Roman" w:hAnsi="Times New Roman"/>
          <w:sz w:val="24"/>
          <w:szCs w:val="24"/>
        </w:rPr>
        <w:t> </w:t>
      </w:r>
      <w:r w:rsidRPr="00FA5569">
        <w:rPr>
          <w:rFonts w:ascii="Times New Roman" w:hAnsi="Times New Roman" w:hint="default"/>
          <w:sz w:val="24"/>
          <w:szCs w:val="24"/>
        </w:rPr>
        <w:t>sprá</w:t>
      </w:r>
      <w:r w:rsidRPr="00FA5569">
        <w:rPr>
          <w:rFonts w:ascii="Times New Roman" w:hAnsi="Times New Roman" w:hint="default"/>
          <w:sz w:val="24"/>
          <w:szCs w:val="24"/>
        </w:rPr>
        <w:t xml:space="preserve">vnom </w:t>
      </w:r>
      <w:r w:rsidRPr="005C7166">
        <w:rPr>
          <w:rFonts w:ascii="Times New Roman" w:hAnsi="Times New Roman" w:hint="default"/>
          <w:sz w:val="24"/>
          <w:szCs w:val="24"/>
        </w:rPr>
        <w:t>konaní</w:t>
      </w:r>
      <w:r w:rsidRPr="004752DE" w:rsidR="00BA784B">
        <w:rPr>
          <w:rFonts w:ascii="Times New Roman" w:hAnsi="Times New Roman" w:hint="default"/>
          <w:sz w:val="24"/>
          <w:szCs w:val="24"/>
        </w:rPr>
        <w:t xml:space="preserve"> okrem doruč</w:t>
      </w:r>
      <w:r w:rsidRPr="004752DE" w:rsidR="00BA784B">
        <w:rPr>
          <w:rFonts w:ascii="Times New Roman" w:hAnsi="Times New Roman" w:hint="default"/>
          <w:sz w:val="24"/>
          <w:szCs w:val="24"/>
        </w:rPr>
        <w:t>ovania verejnou vyhláš</w:t>
      </w:r>
      <w:r w:rsidRPr="004752DE" w:rsidR="00BA784B">
        <w:rPr>
          <w:rFonts w:ascii="Times New Roman" w:hAnsi="Times New Roman" w:hint="default"/>
          <w:sz w:val="24"/>
          <w:szCs w:val="24"/>
        </w:rPr>
        <w:t>kou.</w:t>
      </w:r>
    </w:p>
    <w:p w:rsidR="00DF7DA4" w:rsidP="005657E9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F7DA4" w:rsidP="005657E9">
      <w:pPr>
        <w:pStyle w:val="NoSpacing"/>
        <w:numPr>
          <w:numId w:val="46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F7DA4">
        <w:rPr>
          <w:rFonts w:ascii="Times New Roman" w:hAnsi="Times New Roman" w:hint="default"/>
          <w:sz w:val="24"/>
          <w:szCs w:val="24"/>
        </w:rPr>
        <w:t>Inš</w:t>
      </w:r>
      <w:r w:rsidRPr="00DF7DA4">
        <w:rPr>
          <w:rFonts w:ascii="Times New Roman" w:hAnsi="Times New Roman" w:hint="default"/>
          <w:sz w:val="24"/>
          <w:szCs w:val="24"/>
        </w:rPr>
        <w:t>pektorá</w:t>
      </w:r>
      <w:r w:rsidRPr="00DF7DA4">
        <w:rPr>
          <w:rFonts w:ascii="Times New Roman" w:hAnsi="Times New Roman" w:hint="default"/>
          <w:sz w:val="24"/>
          <w:szCs w:val="24"/>
        </w:rPr>
        <w:t>t prá</w:t>
      </w:r>
      <w:r w:rsidRPr="00DF7DA4">
        <w:rPr>
          <w:rFonts w:ascii="Times New Roman" w:hAnsi="Times New Roman" w:hint="default"/>
          <w:sz w:val="24"/>
          <w:szCs w:val="24"/>
        </w:rPr>
        <w:t>ce prí</w:t>
      </w:r>
      <w:r w:rsidRPr="00DF7DA4">
        <w:rPr>
          <w:rFonts w:ascii="Times New Roman" w:hAnsi="Times New Roman" w:hint="default"/>
          <w:sz w:val="24"/>
          <w:szCs w:val="24"/>
        </w:rPr>
        <w:t>sluš</w:t>
      </w:r>
      <w:r w:rsidRPr="00DF7DA4">
        <w:rPr>
          <w:rFonts w:ascii="Times New Roman" w:hAnsi="Times New Roman" w:hint="default"/>
          <w:sz w:val="24"/>
          <w:szCs w:val="24"/>
        </w:rPr>
        <w:t>ný</w:t>
      </w:r>
      <w:r w:rsidRPr="00DF7DA4">
        <w:rPr>
          <w:rFonts w:ascii="Times New Roman" w:hAnsi="Times New Roman" w:hint="default"/>
          <w:sz w:val="24"/>
          <w:szCs w:val="24"/>
        </w:rPr>
        <w:t xml:space="preserve"> na</w:t>
      </w:r>
      <w:r w:rsidRPr="00DF7DA4">
        <w:rPr>
          <w:rFonts w:ascii="Times New Roman" w:hAnsi="Times New Roman" w:hint="default"/>
          <w:sz w:val="24"/>
          <w:szCs w:val="24"/>
        </w:rPr>
        <w:t xml:space="preserve"> úč</w:t>
      </w:r>
      <w:r w:rsidRPr="00DF7DA4">
        <w:rPr>
          <w:rFonts w:ascii="Times New Roman" w:hAnsi="Times New Roman" w:hint="default"/>
          <w:sz w:val="24"/>
          <w:szCs w:val="24"/>
        </w:rPr>
        <w:t>ely §</w:t>
      </w:r>
      <w:r w:rsidRPr="00DF7DA4">
        <w:rPr>
          <w:rFonts w:ascii="Times New Roman" w:hAnsi="Times New Roman" w:hint="default"/>
          <w:sz w:val="24"/>
          <w:szCs w:val="24"/>
        </w:rPr>
        <w:t xml:space="preserve"> 4 ods. 1, §</w:t>
      </w:r>
      <w:r w:rsidRPr="00DF7DA4">
        <w:rPr>
          <w:rFonts w:ascii="Times New Roman" w:hAnsi="Times New Roman" w:hint="default"/>
          <w:sz w:val="24"/>
          <w:szCs w:val="24"/>
        </w:rPr>
        <w:t xml:space="preserve"> 6 ods. 1, §</w:t>
      </w:r>
      <w:r w:rsidRPr="00DF7DA4">
        <w:rPr>
          <w:rFonts w:ascii="Times New Roman" w:hAnsi="Times New Roman" w:hint="default"/>
          <w:sz w:val="24"/>
          <w:szCs w:val="24"/>
        </w:rPr>
        <w:t xml:space="preserve"> 7, 8 a 13 je ten, v ktoré</w:t>
      </w:r>
      <w:r w:rsidRPr="00DF7DA4">
        <w:rPr>
          <w:rFonts w:ascii="Times New Roman" w:hAnsi="Times New Roman" w:hint="default"/>
          <w:sz w:val="24"/>
          <w:szCs w:val="24"/>
        </w:rPr>
        <w:t>ho ú</w:t>
      </w:r>
      <w:r w:rsidRPr="00DF7DA4">
        <w:rPr>
          <w:rFonts w:ascii="Times New Roman" w:hAnsi="Times New Roman" w:hint="default"/>
          <w:sz w:val="24"/>
          <w:szCs w:val="24"/>
        </w:rPr>
        <w:t>zemnom obvode oznamovateľ</w:t>
      </w:r>
      <w:r w:rsidRPr="00DF7DA4">
        <w:rPr>
          <w:rFonts w:ascii="Times New Roman" w:hAnsi="Times New Roman" w:hint="default"/>
          <w:sz w:val="24"/>
          <w:szCs w:val="24"/>
        </w:rPr>
        <w:t xml:space="preserve"> alebo osoba, ktorá</w:t>
      </w:r>
      <w:r w:rsidRPr="00DF7DA4">
        <w:rPr>
          <w:rFonts w:ascii="Times New Roman" w:hAnsi="Times New Roman" w:hint="default"/>
          <w:sz w:val="24"/>
          <w:szCs w:val="24"/>
        </w:rPr>
        <w:t xml:space="preserve"> podala podnet podľ</w:t>
      </w:r>
      <w:r w:rsidRPr="00DF7DA4">
        <w:rPr>
          <w:rFonts w:ascii="Times New Roman" w:hAnsi="Times New Roman" w:hint="default"/>
          <w:sz w:val="24"/>
          <w:szCs w:val="24"/>
        </w:rPr>
        <w:t>a §</w:t>
      </w:r>
      <w:r w:rsidRPr="00DF7DA4">
        <w:rPr>
          <w:rFonts w:ascii="Times New Roman" w:hAnsi="Times New Roman" w:hint="default"/>
          <w:sz w:val="24"/>
          <w:szCs w:val="24"/>
        </w:rPr>
        <w:t xml:space="preserve"> 11, vykoná</w:t>
      </w:r>
      <w:r w:rsidRPr="00DF7DA4">
        <w:rPr>
          <w:rFonts w:ascii="Times New Roman" w:hAnsi="Times New Roman" w:hint="default"/>
          <w:sz w:val="24"/>
          <w:szCs w:val="24"/>
        </w:rPr>
        <w:t>vajú</w:t>
      </w:r>
      <w:r w:rsidRPr="00DF7DA4">
        <w:rPr>
          <w:rFonts w:ascii="Times New Roman" w:hAnsi="Times New Roman" w:hint="default"/>
          <w:sz w:val="24"/>
          <w:szCs w:val="24"/>
        </w:rPr>
        <w:t xml:space="preserve"> prá</w:t>
      </w:r>
      <w:r w:rsidRPr="00DF7DA4">
        <w:rPr>
          <w:rFonts w:ascii="Times New Roman" w:hAnsi="Times New Roman" w:hint="default"/>
          <w:sz w:val="24"/>
          <w:szCs w:val="24"/>
        </w:rPr>
        <w:t>cu.</w:t>
      </w:r>
    </w:p>
    <w:p w:rsidR="0058004A" w:rsidP="0058004A">
      <w:pPr>
        <w:pStyle w:val="NoSpacing"/>
        <w:tabs>
          <w:tab w:val="left" w:pos="85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7148A9" w:rsidRPr="004370A8" w:rsidP="00005BF4">
      <w:pPr>
        <w:pStyle w:val="NoSpacing"/>
        <w:numPr>
          <w:numId w:val="11"/>
        </w:num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F7AEC" w:rsidRPr="004370A8" w:rsidP="004F7AE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A4480B">
        <w:rPr>
          <w:rFonts w:ascii="Times New Roman" w:hAnsi="Times New Roman" w:hint="default"/>
          <w:b/>
          <w:sz w:val="24"/>
          <w:szCs w:val="24"/>
        </w:rPr>
        <w:t>Prechodné</w:t>
      </w:r>
      <w:r w:rsidR="00A4480B">
        <w:rPr>
          <w:rFonts w:ascii="Times New Roman" w:hAnsi="Times New Roman" w:hint="default"/>
          <w:b/>
          <w:sz w:val="24"/>
          <w:szCs w:val="24"/>
        </w:rPr>
        <w:t xml:space="preserve"> ustanovenia</w:t>
      </w:r>
    </w:p>
    <w:p w:rsidR="004F7AEC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64983" w:rsidRPr="004370A8" w:rsidP="00F90994">
      <w:pPr>
        <w:pStyle w:val="NoSpacing"/>
        <w:numPr>
          <w:numId w:val="1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/>
          <w:sz w:val="24"/>
          <w:szCs w:val="24"/>
        </w:rPr>
        <w:t>Ochran</w:t>
      </w:r>
      <w:r w:rsidRPr="004370A8" w:rsidR="009E4263">
        <w:rPr>
          <w:rFonts w:ascii="Times New Roman" w:hAnsi="Times New Roman"/>
          <w:sz w:val="24"/>
          <w:szCs w:val="24"/>
        </w:rPr>
        <w:t>a</w:t>
      </w:r>
      <w:r w:rsidRPr="004370A8">
        <w:rPr>
          <w:rFonts w:ascii="Times New Roman" w:hAnsi="Times New Roman" w:hint="default"/>
          <w:sz w:val="24"/>
          <w:szCs w:val="24"/>
        </w:rPr>
        <w:t xml:space="preserve"> podľ</w:t>
      </w:r>
      <w:r w:rsidRPr="004370A8">
        <w:rPr>
          <w:rFonts w:ascii="Times New Roman" w:hAnsi="Times New Roman" w:hint="default"/>
          <w:sz w:val="24"/>
          <w:szCs w:val="24"/>
        </w:rPr>
        <w:t>a tohto zá</w:t>
      </w:r>
      <w:r w:rsidRPr="004370A8">
        <w:rPr>
          <w:rFonts w:ascii="Times New Roman" w:hAnsi="Times New Roman" w:hint="default"/>
          <w:sz w:val="24"/>
          <w:szCs w:val="24"/>
        </w:rPr>
        <w:t xml:space="preserve">kona </w:t>
      </w:r>
      <w:r w:rsidRPr="004370A8" w:rsidR="009E4263">
        <w:rPr>
          <w:rFonts w:ascii="Times New Roman" w:hAnsi="Times New Roman"/>
          <w:sz w:val="24"/>
          <w:szCs w:val="24"/>
        </w:rPr>
        <w:t>sa poskytuje</w:t>
      </w:r>
      <w:r w:rsidRPr="004370A8">
        <w:rPr>
          <w:rFonts w:ascii="Times New Roman" w:hAnsi="Times New Roman" w:hint="default"/>
          <w:sz w:val="24"/>
          <w:szCs w:val="24"/>
        </w:rPr>
        <w:t xml:space="preserve"> aj fyzickej osobe, ktorá</w:t>
      </w:r>
      <w:r w:rsidRPr="004370A8">
        <w:rPr>
          <w:rFonts w:ascii="Times New Roman" w:hAnsi="Times New Roman" w:hint="default"/>
          <w:sz w:val="24"/>
          <w:szCs w:val="24"/>
        </w:rPr>
        <w:t xml:space="preserve"> urobila ozná</w:t>
      </w:r>
      <w:r w:rsidRPr="004370A8">
        <w:rPr>
          <w:rFonts w:ascii="Times New Roman" w:hAnsi="Times New Roman" w:hint="default"/>
          <w:sz w:val="24"/>
          <w:szCs w:val="24"/>
        </w:rPr>
        <w:t>men</w:t>
      </w:r>
      <w:r w:rsidRPr="004370A8">
        <w:rPr>
          <w:rFonts w:ascii="Times New Roman" w:hAnsi="Times New Roman" w:hint="default"/>
          <w:sz w:val="24"/>
          <w:szCs w:val="24"/>
        </w:rPr>
        <w:t xml:space="preserve">ie pred </w:t>
      </w:r>
      <w:r w:rsidRPr="004370A8" w:rsidR="00EC1515">
        <w:rPr>
          <w:rFonts w:ascii="Times New Roman" w:hAnsi="Times New Roman" w:hint="default"/>
          <w:sz w:val="24"/>
          <w:szCs w:val="24"/>
        </w:rPr>
        <w:t>úč</w:t>
      </w:r>
      <w:r w:rsidRPr="004370A8" w:rsidR="00EC1515">
        <w:rPr>
          <w:rFonts w:ascii="Times New Roman" w:hAnsi="Times New Roman" w:hint="default"/>
          <w:sz w:val="24"/>
          <w:szCs w:val="24"/>
        </w:rPr>
        <w:t>innosť</w:t>
      </w:r>
      <w:r w:rsidRPr="004370A8" w:rsidR="00EC1515">
        <w:rPr>
          <w:rFonts w:ascii="Times New Roman" w:hAnsi="Times New Roman" w:hint="default"/>
          <w:sz w:val="24"/>
          <w:szCs w:val="24"/>
        </w:rPr>
        <w:t>ou tohto zá</w:t>
      </w:r>
      <w:r w:rsidRPr="004370A8" w:rsidR="00EC1515">
        <w:rPr>
          <w:rFonts w:ascii="Times New Roman" w:hAnsi="Times New Roman" w:hint="default"/>
          <w:sz w:val="24"/>
          <w:szCs w:val="24"/>
        </w:rPr>
        <w:t>kona</w:t>
      </w:r>
      <w:r w:rsidR="00805D90">
        <w:rPr>
          <w:rFonts w:ascii="Times New Roman" w:hAnsi="Times New Roman"/>
          <w:sz w:val="24"/>
          <w:szCs w:val="24"/>
        </w:rPr>
        <w:t xml:space="preserve"> a </w:t>
      </w:r>
      <w:r w:rsidR="00805D90">
        <w:rPr>
          <w:rFonts w:ascii="Times New Roman" w:hAnsi="Times New Roman" w:hint="default"/>
          <w:sz w:val="24"/>
          <w:szCs w:val="24"/>
        </w:rPr>
        <w:t>po jeho úč</w:t>
      </w:r>
      <w:r w:rsidR="00805D90">
        <w:rPr>
          <w:rFonts w:ascii="Times New Roman" w:hAnsi="Times New Roman" w:hint="default"/>
          <w:sz w:val="24"/>
          <w:szCs w:val="24"/>
        </w:rPr>
        <w:t>innosti podala ž</w:t>
      </w:r>
      <w:r w:rsidR="00805D90">
        <w:rPr>
          <w:rFonts w:ascii="Times New Roman" w:hAnsi="Times New Roman" w:hint="default"/>
          <w:sz w:val="24"/>
          <w:szCs w:val="24"/>
        </w:rPr>
        <w:t>iadosť</w:t>
      </w:r>
      <w:r w:rsidR="00805D90">
        <w:rPr>
          <w:rFonts w:ascii="Times New Roman" w:hAnsi="Times New Roman" w:hint="default"/>
          <w:sz w:val="24"/>
          <w:szCs w:val="24"/>
        </w:rPr>
        <w:t xml:space="preserve"> o poskytnutie ochrany.</w:t>
      </w:r>
    </w:p>
    <w:p w:rsidR="004F7AEC" w:rsidRPr="004370A8" w:rsidP="00EE3E0D">
      <w:pPr>
        <w:pStyle w:val="NoSpacing"/>
        <w:tabs>
          <w:tab w:val="left" w:pos="851"/>
        </w:tabs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="00EE3E0D">
        <w:rPr>
          <w:rFonts w:ascii="Times New Roman" w:hAnsi="Times New Roman"/>
          <w:sz w:val="24"/>
          <w:szCs w:val="24"/>
        </w:rPr>
        <w:tab/>
      </w:r>
    </w:p>
    <w:p w:rsidR="004F7AEC" w:rsidP="00F90994">
      <w:pPr>
        <w:pStyle w:val="NoSpacing"/>
        <w:numPr>
          <w:numId w:val="10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Zamestná</w:t>
      </w:r>
      <w:r w:rsidRPr="004370A8">
        <w:rPr>
          <w:rFonts w:ascii="Times New Roman" w:hAnsi="Times New Roman" w:hint="default"/>
          <w:sz w:val="24"/>
          <w:szCs w:val="24"/>
        </w:rPr>
        <w:t>vateľ</w:t>
      </w:r>
      <w:r w:rsidRPr="004370A8" w:rsidR="009E4263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je povinný</w:t>
      </w:r>
      <w:r w:rsidRPr="004370A8">
        <w:rPr>
          <w:rFonts w:ascii="Times New Roman" w:hAnsi="Times New Roman" w:hint="default"/>
          <w:sz w:val="24"/>
          <w:szCs w:val="24"/>
        </w:rPr>
        <w:t xml:space="preserve"> </w:t>
      </w:r>
      <w:r w:rsidR="00805D90">
        <w:rPr>
          <w:rFonts w:ascii="Times New Roman" w:hAnsi="Times New Roman"/>
          <w:sz w:val="24"/>
          <w:szCs w:val="24"/>
        </w:rPr>
        <w:t>zabezpe</w:t>
      </w:r>
      <w:r w:rsidR="00AA5B23">
        <w:rPr>
          <w:rFonts w:ascii="Times New Roman" w:hAnsi="Times New Roman" w:hint="default"/>
          <w:sz w:val="24"/>
          <w:szCs w:val="24"/>
        </w:rPr>
        <w:t>č</w:t>
      </w:r>
      <w:r w:rsidR="00AA5B23">
        <w:rPr>
          <w:rFonts w:ascii="Times New Roman" w:hAnsi="Times New Roman" w:hint="default"/>
          <w:sz w:val="24"/>
          <w:szCs w:val="24"/>
        </w:rPr>
        <w:t>iť</w:t>
      </w:r>
      <w:r w:rsidR="00AA5B23">
        <w:rPr>
          <w:rFonts w:ascii="Times New Roman" w:hAnsi="Times New Roman" w:hint="default"/>
          <w:sz w:val="24"/>
          <w:szCs w:val="24"/>
        </w:rPr>
        <w:t xml:space="preserve"> plnenie povinností</w:t>
      </w:r>
      <w:r w:rsidR="00AA5B23">
        <w:rPr>
          <w:rFonts w:ascii="Times New Roman" w:hAnsi="Times New Roman" w:hint="default"/>
          <w:sz w:val="24"/>
          <w:szCs w:val="24"/>
        </w:rPr>
        <w:t xml:space="preserve"> podľ</w:t>
      </w:r>
      <w:r w:rsidR="00AA5B23">
        <w:rPr>
          <w:rFonts w:ascii="Times New Roman" w:hAnsi="Times New Roman" w:hint="default"/>
          <w:sz w:val="24"/>
          <w:szCs w:val="24"/>
        </w:rPr>
        <w:t>a §</w:t>
      </w:r>
      <w:r w:rsidR="00AA5B23">
        <w:rPr>
          <w:rFonts w:ascii="Times New Roman" w:hAnsi="Times New Roman" w:hint="default"/>
          <w:sz w:val="24"/>
          <w:szCs w:val="24"/>
        </w:rPr>
        <w:t xml:space="preserve"> </w:t>
      </w:r>
      <w:r w:rsidR="00292550">
        <w:rPr>
          <w:rFonts w:ascii="Times New Roman" w:hAnsi="Times New Roman"/>
          <w:sz w:val="24"/>
          <w:szCs w:val="24"/>
        </w:rPr>
        <w:t>11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="00F9232F">
        <w:rPr>
          <w:rFonts w:ascii="Times New Roman" w:hAnsi="Times New Roman"/>
          <w:sz w:val="24"/>
          <w:szCs w:val="24"/>
        </w:rPr>
        <w:t>a 1</w:t>
      </w:r>
      <w:r w:rsidR="00292550">
        <w:rPr>
          <w:rFonts w:ascii="Times New Roman" w:hAnsi="Times New Roman"/>
          <w:sz w:val="24"/>
          <w:szCs w:val="24"/>
        </w:rPr>
        <w:t>2</w:t>
      </w:r>
      <w:r w:rsidR="00F9232F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 xml:space="preserve">do </w:t>
      </w:r>
      <w:r w:rsidR="002D6B54">
        <w:rPr>
          <w:rFonts w:ascii="Times New Roman" w:hAnsi="Times New Roman" w:hint="default"/>
          <w:sz w:val="24"/>
          <w:szCs w:val="24"/>
        </w:rPr>
        <w:t>š</w:t>
      </w:r>
      <w:r w:rsidR="002D6B54">
        <w:rPr>
          <w:rFonts w:ascii="Times New Roman" w:hAnsi="Times New Roman" w:hint="default"/>
          <w:sz w:val="24"/>
          <w:szCs w:val="24"/>
        </w:rPr>
        <w:t>iestich</w:t>
      </w:r>
      <w:r w:rsidRPr="004370A8" w:rsidR="00EC1515">
        <w:rPr>
          <w:rFonts w:ascii="Times New Roman" w:hAnsi="Times New Roman" w:hint="default"/>
          <w:sz w:val="24"/>
          <w:szCs w:val="24"/>
        </w:rPr>
        <w:t xml:space="preserve"> mesiacov od nadobudnutia úč</w:t>
      </w:r>
      <w:r w:rsidRPr="004370A8" w:rsidR="00EC1515">
        <w:rPr>
          <w:rFonts w:ascii="Times New Roman" w:hAnsi="Times New Roman" w:hint="default"/>
          <w:sz w:val="24"/>
          <w:szCs w:val="24"/>
        </w:rPr>
        <w:t>innosti tohto zá</w:t>
      </w:r>
      <w:r w:rsidRPr="004370A8" w:rsidR="00EC1515">
        <w:rPr>
          <w:rFonts w:ascii="Times New Roman" w:hAnsi="Times New Roman" w:hint="default"/>
          <w:sz w:val="24"/>
          <w:szCs w:val="24"/>
        </w:rPr>
        <w:t>kona</w:t>
      </w:r>
      <w:r w:rsidRPr="004370A8">
        <w:rPr>
          <w:rFonts w:ascii="Times New Roman" w:hAnsi="Times New Roman"/>
          <w:sz w:val="24"/>
          <w:szCs w:val="24"/>
        </w:rPr>
        <w:t>.</w:t>
      </w:r>
    </w:p>
    <w:p w:rsidR="0026119A" w:rsidP="0026119A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F51C99" w:rsidRPr="004370A8" w:rsidP="0026119A">
      <w:pPr>
        <w:pStyle w:val="NoSpacing"/>
        <w:tabs>
          <w:tab w:val="left" w:pos="851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3706BF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CA64ED" w:rsidRPr="002D6B54" w:rsidP="003706BF">
      <w:pPr>
        <w:pStyle w:val="NoSpacing"/>
        <w:bidi w:val="0"/>
        <w:jc w:val="both"/>
        <w:rPr>
          <w:rFonts w:ascii="Times New Roman" w:hAnsi="Times New Roman"/>
          <w:sz w:val="20"/>
          <w:szCs w:val="20"/>
        </w:rPr>
      </w:pPr>
    </w:p>
    <w:p w:rsidR="00FD0B01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 w:rsidR="00CA64ED">
        <w:rPr>
          <w:rFonts w:ascii="Times New Roman" w:hAnsi="Times New Roman" w:hint="default"/>
          <w:sz w:val="24"/>
          <w:szCs w:val="24"/>
        </w:rPr>
        <w:t>Zá</w:t>
      </w:r>
      <w:r w:rsidRPr="004370A8" w:rsidR="00CA64ED">
        <w:rPr>
          <w:rFonts w:ascii="Times New Roman" w:hAnsi="Times New Roman" w:hint="default"/>
          <w:sz w:val="24"/>
          <w:szCs w:val="24"/>
        </w:rPr>
        <w:t>kon č</w:t>
      </w:r>
      <w:r w:rsidRPr="004370A8" w:rsidR="00CA64ED">
        <w:rPr>
          <w:rFonts w:ascii="Times New Roman" w:hAnsi="Times New Roman" w:hint="default"/>
          <w:sz w:val="24"/>
          <w:szCs w:val="24"/>
        </w:rPr>
        <w:t>. 311/2001 Z. z. Zá</w:t>
      </w:r>
      <w:r w:rsidRPr="004370A8" w:rsidR="00CA64ED">
        <w:rPr>
          <w:rFonts w:ascii="Times New Roman" w:hAnsi="Times New Roman" w:hint="default"/>
          <w:sz w:val="24"/>
          <w:szCs w:val="24"/>
        </w:rPr>
        <w:t>ko</w:t>
      </w:r>
      <w:r w:rsidRPr="004370A8" w:rsidR="00CA64ED">
        <w:rPr>
          <w:rFonts w:ascii="Times New Roman" w:hAnsi="Times New Roman" w:hint="default"/>
          <w:sz w:val="24"/>
          <w:szCs w:val="24"/>
        </w:rPr>
        <w:t>nní</w:t>
      </w:r>
      <w:r w:rsidRPr="004370A8" w:rsidR="00CA64ED">
        <w:rPr>
          <w:rFonts w:ascii="Times New Roman" w:hAnsi="Times New Roman" w:hint="default"/>
          <w:sz w:val="24"/>
          <w:szCs w:val="24"/>
        </w:rPr>
        <w:t>k prá</w:t>
      </w:r>
      <w:r w:rsidRPr="004370A8" w:rsidR="00CA64ED">
        <w:rPr>
          <w:rFonts w:ascii="Times New Roman" w:hAnsi="Times New Roman" w:hint="default"/>
          <w:sz w:val="24"/>
          <w:szCs w:val="24"/>
        </w:rPr>
        <w:t>ce v</w:t>
      </w:r>
      <w:r w:rsidRPr="004370A8" w:rsidR="005C26FA">
        <w:rPr>
          <w:rFonts w:ascii="Times New Roman" w:hAnsi="Times New Roman"/>
          <w:sz w:val="24"/>
          <w:szCs w:val="24"/>
        </w:rPr>
        <w:t> </w:t>
      </w:r>
      <w:r w:rsidRPr="004370A8" w:rsidR="00CA64ED">
        <w:rPr>
          <w:rFonts w:ascii="Times New Roman" w:hAnsi="Times New Roman" w:hint="default"/>
          <w:sz w:val="24"/>
          <w:szCs w:val="24"/>
        </w:rPr>
        <w:t>znení</w:t>
      </w:r>
      <w:r w:rsidRPr="004370A8" w:rsidR="005C26FA">
        <w:rPr>
          <w:rFonts w:ascii="Times New Roman" w:hAnsi="Times New Roman" w:hint="default"/>
          <w:sz w:val="24"/>
          <w:szCs w:val="24"/>
        </w:rPr>
        <w:t xml:space="preserve">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165/2002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408/2002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210/2003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461/2003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5/2004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365/2004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82/2005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131/2005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244/2005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</w:t>
      </w:r>
      <w:r w:rsidRPr="004370A8" w:rsidR="005C26FA">
        <w:rPr>
          <w:rFonts w:ascii="Times New Roman" w:hAnsi="Times New Roman" w:hint="default"/>
          <w:sz w:val="24"/>
          <w:szCs w:val="24"/>
        </w:rPr>
        <w:t xml:space="preserve"> č</w:t>
      </w:r>
      <w:r w:rsidRPr="004370A8" w:rsidR="005C26FA">
        <w:rPr>
          <w:rFonts w:ascii="Times New Roman" w:hAnsi="Times New Roman" w:hint="default"/>
          <w:sz w:val="24"/>
          <w:szCs w:val="24"/>
        </w:rPr>
        <w:t>. 570/2005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124/2006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231/2006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348/2007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200/2008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460/2008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49/2009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184/2009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574/2009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543/2010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</w:t>
      </w:r>
      <w:r w:rsidRPr="004370A8" w:rsidR="005C26FA">
        <w:rPr>
          <w:rFonts w:ascii="Times New Roman" w:hAnsi="Times New Roman" w:hint="default"/>
          <w:sz w:val="24"/>
          <w:szCs w:val="24"/>
        </w:rPr>
        <w:t>ona č</w:t>
      </w:r>
      <w:r w:rsidRPr="004370A8" w:rsidR="005C26FA">
        <w:rPr>
          <w:rFonts w:ascii="Times New Roman" w:hAnsi="Times New Roman" w:hint="default"/>
          <w:sz w:val="24"/>
          <w:szCs w:val="24"/>
        </w:rPr>
        <w:t>. 48/2011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257/2011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406/2011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512/2011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251/2012 Z. z., 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 xml:space="preserve">. 252/2012 </w:t>
      </w:r>
      <w:r w:rsidR="00D32565">
        <w:rPr>
          <w:rFonts w:ascii="Times New Roman" w:hAnsi="Times New Roman" w:hint="default"/>
          <w:sz w:val="24"/>
          <w:szCs w:val="24"/>
        </w:rPr>
        <w:t>Z. z., zá</w:t>
      </w:r>
      <w:r w:rsidR="00D32565">
        <w:rPr>
          <w:rFonts w:ascii="Times New Roman" w:hAnsi="Times New Roman" w:hint="default"/>
          <w:sz w:val="24"/>
          <w:szCs w:val="24"/>
        </w:rPr>
        <w:t>kona č</w:t>
      </w:r>
      <w:r w:rsidR="00D32565">
        <w:rPr>
          <w:rFonts w:ascii="Times New Roman" w:hAnsi="Times New Roman" w:hint="default"/>
          <w:sz w:val="24"/>
          <w:szCs w:val="24"/>
        </w:rPr>
        <w:t>. 345/2012 Z. z.,</w:t>
      </w:r>
      <w:r w:rsidRPr="004370A8" w:rsidR="005C26FA">
        <w:rPr>
          <w:rFonts w:ascii="Times New Roman" w:hAnsi="Times New Roman"/>
          <w:sz w:val="24"/>
          <w:szCs w:val="24"/>
        </w:rPr>
        <w:t> </w:t>
      </w:r>
      <w:r w:rsidRPr="004370A8" w:rsidR="005C26FA">
        <w:rPr>
          <w:rFonts w:ascii="Times New Roman" w:hAnsi="Times New Roman" w:hint="default"/>
          <w:sz w:val="24"/>
          <w:szCs w:val="24"/>
        </w:rPr>
        <w:t>zá</w:t>
      </w:r>
      <w:r w:rsidRPr="004370A8" w:rsidR="005C26FA">
        <w:rPr>
          <w:rFonts w:ascii="Times New Roman" w:hAnsi="Times New Roman" w:hint="default"/>
          <w:sz w:val="24"/>
          <w:szCs w:val="24"/>
        </w:rPr>
        <w:t>kona č</w:t>
      </w:r>
      <w:r w:rsidRPr="004370A8" w:rsidR="005C26FA">
        <w:rPr>
          <w:rFonts w:ascii="Times New Roman" w:hAnsi="Times New Roman" w:hint="default"/>
          <w:sz w:val="24"/>
          <w:szCs w:val="24"/>
        </w:rPr>
        <w:t>. 361/2012 Z. z.</w:t>
      </w:r>
      <w:r w:rsidR="009310F6">
        <w:rPr>
          <w:rFonts w:ascii="Times New Roman" w:hAnsi="Times New Roman"/>
          <w:sz w:val="24"/>
          <w:szCs w:val="24"/>
        </w:rPr>
        <w:t>,</w:t>
      </w:r>
      <w:r w:rsidR="00D32565">
        <w:rPr>
          <w:rFonts w:ascii="Times New Roman" w:hAnsi="Times New Roman"/>
          <w:sz w:val="24"/>
          <w:szCs w:val="24"/>
        </w:rPr>
        <w:t> </w:t>
      </w:r>
      <w:r w:rsidR="00F81D3E">
        <w:rPr>
          <w:rFonts w:ascii="Times New Roman" w:hAnsi="Times New Roman" w:hint="default"/>
          <w:sz w:val="24"/>
          <w:szCs w:val="24"/>
        </w:rPr>
        <w:t>ná</w:t>
      </w:r>
      <w:r w:rsidR="00F81D3E">
        <w:rPr>
          <w:rFonts w:ascii="Times New Roman" w:hAnsi="Times New Roman" w:hint="default"/>
          <w:sz w:val="24"/>
          <w:szCs w:val="24"/>
        </w:rPr>
        <w:t>lezu Ú</w:t>
      </w:r>
      <w:r w:rsidR="00F81D3E">
        <w:rPr>
          <w:rFonts w:ascii="Times New Roman" w:hAnsi="Times New Roman" w:hint="default"/>
          <w:sz w:val="24"/>
          <w:szCs w:val="24"/>
        </w:rPr>
        <w:t>stavné</w:t>
      </w:r>
      <w:r w:rsidR="00F81D3E">
        <w:rPr>
          <w:rFonts w:ascii="Times New Roman" w:hAnsi="Times New Roman" w:hint="default"/>
          <w:sz w:val="24"/>
          <w:szCs w:val="24"/>
        </w:rPr>
        <w:t>ho sú</w:t>
      </w:r>
      <w:r w:rsidR="00F81D3E">
        <w:rPr>
          <w:rFonts w:ascii="Times New Roman" w:hAnsi="Times New Roman" w:hint="default"/>
          <w:sz w:val="24"/>
          <w:szCs w:val="24"/>
        </w:rPr>
        <w:t xml:space="preserve">du Slovenskej republiky </w:t>
      </w:r>
      <w:r w:rsidR="00D32565">
        <w:rPr>
          <w:rFonts w:ascii="Times New Roman" w:hAnsi="Times New Roman" w:hint="default"/>
          <w:sz w:val="24"/>
          <w:szCs w:val="24"/>
        </w:rPr>
        <w:t>č</w:t>
      </w:r>
      <w:r w:rsidR="00D32565">
        <w:rPr>
          <w:rFonts w:ascii="Times New Roman" w:hAnsi="Times New Roman" w:hint="default"/>
          <w:sz w:val="24"/>
          <w:szCs w:val="24"/>
        </w:rPr>
        <w:t>.  233/2</w:t>
      </w:r>
      <w:r w:rsidR="00D32565">
        <w:rPr>
          <w:rFonts w:ascii="Times New Roman" w:hAnsi="Times New Roman" w:hint="default"/>
          <w:sz w:val="24"/>
          <w:szCs w:val="24"/>
        </w:rPr>
        <w:t xml:space="preserve">013 Z. z. </w:t>
      </w:r>
      <w:r w:rsidR="009310F6">
        <w:rPr>
          <w:rFonts w:ascii="Times New Roman" w:hAnsi="Times New Roman"/>
          <w:sz w:val="24"/>
          <w:szCs w:val="24"/>
        </w:rPr>
        <w:t>a </w:t>
      </w:r>
      <w:r w:rsidR="009310F6">
        <w:rPr>
          <w:rFonts w:ascii="Times New Roman" w:hAnsi="Times New Roman" w:hint="default"/>
          <w:sz w:val="24"/>
          <w:szCs w:val="24"/>
        </w:rPr>
        <w:t>zá</w:t>
      </w:r>
      <w:r w:rsidR="009310F6">
        <w:rPr>
          <w:rFonts w:ascii="Times New Roman" w:hAnsi="Times New Roman" w:hint="default"/>
          <w:sz w:val="24"/>
          <w:szCs w:val="24"/>
        </w:rPr>
        <w:t>kona č</w:t>
      </w:r>
      <w:r w:rsidR="009310F6">
        <w:rPr>
          <w:rFonts w:ascii="Times New Roman" w:hAnsi="Times New Roman" w:hint="default"/>
          <w:sz w:val="24"/>
          <w:szCs w:val="24"/>
        </w:rPr>
        <w:t xml:space="preserve">. 58/2014 Z. z. </w:t>
      </w:r>
      <w:r w:rsidRPr="004370A8" w:rsidR="005C26FA">
        <w:rPr>
          <w:rFonts w:ascii="Times New Roman" w:hAnsi="Times New Roman" w:hint="default"/>
          <w:sz w:val="24"/>
          <w:szCs w:val="24"/>
        </w:rPr>
        <w:t>sa mení</w:t>
      </w:r>
      <w:r w:rsidRPr="004370A8" w:rsidR="005C26FA">
        <w:rPr>
          <w:rFonts w:ascii="Times New Roman" w:hAnsi="Times New Roman" w:hint="default"/>
          <w:sz w:val="24"/>
          <w:szCs w:val="24"/>
        </w:rPr>
        <w:t xml:space="preserve"> a dopĺň</w:t>
      </w:r>
      <w:r w:rsidRPr="004370A8" w:rsidR="005C26FA">
        <w:rPr>
          <w:rFonts w:ascii="Times New Roman" w:hAnsi="Times New Roman" w:hint="default"/>
          <w:sz w:val="24"/>
          <w:szCs w:val="24"/>
        </w:rPr>
        <w:t>a takto:</w:t>
      </w:r>
    </w:p>
    <w:p w:rsidR="005C26FA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706BF" w:rsidRPr="004370A8" w:rsidP="002C0EA3">
      <w:pPr>
        <w:pStyle w:val="NoSpacing"/>
        <w:numPr>
          <w:numId w:val="41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A648B4">
        <w:rPr>
          <w:rFonts w:ascii="Times New Roman" w:hAnsi="Times New Roman" w:hint="default"/>
          <w:sz w:val="24"/>
          <w:szCs w:val="24"/>
        </w:rPr>
        <w:t>V §</w:t>
      </w:r>
      <w:r w:rsidRPr="004370A8" w:rsidR="00A648B4">
        <w:rPr>
          <w:rFonts w:ascii="Times New Roman" w:hAnsi="Times New Roman" w:hint="default"/>
          <w:sz w:val="24"/>
          <w:szCs w:val="24"/>
        </w:rPr>
        <w:t xml:space="preserve"> 1</w:t>
      </w:r>
      <w:r w:rsidRPr="004370A8" w:rsidR="00612BDA">
        <w:rPr>
          <w:rFonts w:ascii="Times New Roman" w:hAnsi="Times New Roman"/>
          <w:sz w:val="24"/>
          <w:szCs w:val="24"/>
        </w:rPr>
        <w:t>3</w:t>
      </w:r>
      <w:r w:rsidRPr="004370A8" w:rsidR="00A648B4">
        <w:rPr>
          <w:rFonts w:ascii="Times New Roman" w:hAnsi="Times New Roman" w:hint="default"/>
          <w:sz w:val="24"/>
          <w:szCs w:val="24"/>
        </w:rPr>
        <w:t xml:space="preserve"> ods. 2 sa na konci pripá</w:t>
      </w:r>
      <w:r w:rsidRPr="004370A8" w:rsidR="00A648B4">
        <w:rPr>
          <w:rFonts w:ascii="Times New Roman" w:hAnsi="Times New Roman" w:hint="default"/>
          <w:sz w:val="24"/>
          <w:szCs w:val="24"/>
        </w:rPr>
        <w:t>jajú</w:t>
      </w:r>
      <w:r w:rsidRPr="004370A8" w:rsidR="00A648B4">
        <w:rPr>
          <w:rFonts w:ascii="Times New Roman" w:hAnsi="Times New Roman" w:hint="default"/>
          <w:sz w:val="24"/>
          <w:szCs w:val="24"/>
        </w:rPr>
        <w:t xml:space="preserve"> tieto slová</w:t>
      </w:r>
      <w:r w:rsidRPr="004370A8" w:rsidR="00A648B4">
        <w:rPr>
          <w:rFonts w:ascii="Times New Roman" w:hAnsi="Times New Roman" w:hint="default"/>
          <w:sz w:val="24"/>
          <w:szCs w:val="24"/>
        </w:rPr>
        <w:t>: „</w:t>
      </w:r>
      <w:r w:rsidRPr="004370A8" w:rsidR="00A648B4">
        <w:rPr>
          <w:rFonts w:ascii="Times New Roman" w:hAnsi="Times New Roman" w:hint="default"/>
          <w:sz w:val="24"/>
          <w:szCs w:val="24"/>
        </w:rPr>
        <w:t>alebo z </w:t>
      </w:r>
      <w:r w:rsidRPr="004370A8" w:rsidR="00A648B4">
        <w:rPr>
          <w:rFonts w:ascii="Times New Roman" w:hAnsi="Times New Roman" w:hint="default"/>
          <w:sz w:val="24"/>
          <w:szCs w:val="24"/>
        </w:rPr>
        <w:t>dô</w:t>
      </w:r>
      <w:r w:rsidRPr="004370A8" w:rsidR="00A648B4">
        <w:rPr>
          <w:rFonts w:ascii="Times New Roman" w:hAnsi="Times New Roman" w:hint="default"/>
          <w:sz w:val="24"/>
          <w:szCs w:val="24"/>
        </w:rPr>
        <w:t>vodu ozná</w:t>
      </w:r>
      <w:r w:rsidRPr="004370A8" w:rsidR="00A648B4">
        <w:rPr>
          <w:rFonts w:ascii="Times New Roman" w:hAnsi="Times New Roman" w:hint="default"/>
          <w:sz w:val="24"/>
          <w:szCs w:val="24"/>
        </w:rPr>
        <w:t>menia</w:t>
      </w:r>
      <w:r w:rsidR="00804D12">
        <w:rPr>
          <w:rFonts w:ascii="Times New Roman" w:hAnsi="Times New Roman"/>
          <w:sz w:val="24"/>
          <w:szCs w:val="24"/>
        </w:rPr>
        <w:t xml:space="preserve"> </w:t>
      </w:r>
      <w:r w:rsidR="00AB3636">
        <w:rPr>
          <w:rFonts w:ascii="Times New Roman" w:hAnsi="Times New Roman"/>
          <w:sz w:val="24"/>
          <w:szCs w:val="24"/>
        </w:rPr>
        <w:t xml:space="preserve">kriminality alebo inej </w:t>
      </w:r>
      <w:r w:rsidRPr="004370A8" w:rsidR="00A648B4">
        <w:rPr>
          <w:rFonts w:ascii="Times New Roman" w:hAnsi="Times New Roman" w:hint="default"/>
          <w:sz w:val="24"/>
          <w:szCs w:val="24"/>
        </w:rPr>
        <w:t>protispoloč</w:t>
      </w:r>
      <w:r w:rsidRPr="004370A8" w:rsidR="00A648B4">
        <w:rPr>
          <w:rFonts w:ascii="Times New Roman" w:hAnsi="Times New Roman" w:hint="default"/>
          <w:sz w:val="24"/>
          <w:szCs w:val="24"/>
        </w:rPr>
        <w:t>enskej č</w:t>
      </w:r>
      <w:r w:rsidRPr="004370A8" w:rsidR="00A648B4">
        <w:rPr>
          <w:rFonts w:ascii="Times New Roman" w:hAnsi="Times New Roman" w:hint="default"/>
          <w:sz w:val="24"/>
          <w:szCs w:val="24"/>
        </w:rPr>
        <w:t>innosti“.</w:t>
      </w:r>
    </w:p>
    <w:p w:rsidR="005C26FA" w:rsidRPr="004370A8" w:rsidP="002C0EA3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648B4" w:rsidRPr="004370A8" w:rsidP="002C0EA3">
      <w:pPr>
        <w:pStyle w:val="NoSpacing"/>
        <w:numPr>
          <w:numId w:val="41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13 ods. 3 sa slov</w:t>
      </w:r>
      <w:r w:rsidRPr="004370A8" w:rsidR="00462890">
        <w:rPr>
          <w:rFonts w:ascii="Times New Roman" w:hAnsi="Times New Roman" w:hint="default"/>
          <w:sz w:val="24"/>
          <w:szCs w:val="24"/>
        </w:rPr>
        <w:t>á</w:t>
      </w:r>
      <w:r w:rsidR="00F34208">
        <w:rPr>
          <w:rFonts w:ascii="Times New Roman" w:hAnsi="Times New Roman" w:hint="default"/>
          <w:sz w:val="24"/>
          <w:szCs w:val="24"/>
        </w:rPr>
        <w:t xml:space="preserve"> „ž</w:t>
      </w:r>
      <w:r w:rsidR="00F34208">
        <w:rPr>
          <w:rFonts w:ascii="Times New Roman" w:hAnsi="Times New Roman" w:hint="default"/>
          <w:sz w:val="24"/>
          <w:szCs w:val="24"/>
        </w:rPr>
        <w:t>alobu alebo ná</w:t>
      </w:r>
      <w:r w:rsidR="00F34208">
        <w:rPr>
          <w:rFonts w:ascii="Times New Roman" w:hAnsi="Times New Roman" w:hint="default"/>
          <w:sz w:val="24"/>
          <w:szCs w:val="24"/>
        </w:rPr>
        <w:t>vrh na zač</w:t>
      </w:r>
      <w:r w:rsidR="00F34208">
        <w:rPr>
          <w:rFonts w:ascii="Times New Roman" w:hAnsi="Times New Roman" w:hint="default"/>
          <w:sz w:val="24"/>
          <w:szCs w:val="24"/>
        </w:rPr>
        <w:t>atie trestné</w:t>
      </w:r>
      <w:r w:rsidR="00F34208">
        <w:rPr>
          <w:rFonts w:ascii="Times New Roman" w:hAnsi="Times New Roman" w:hint="default"/>
          <w:sz w:val="24"/>
          <w:szCs w:val="24"/>
        </w:rPr>
        <w:t>ho stí</w:t>
      </w:r>
      <w:r w:rsidR="00F34208">
        <w:rPr>
          <w:rFonts w:ascii="Times New Roman" w:hAnsi="Times New Roman" w:hint="default"/>
          <w:sz w:val="24"/>
          <w:szCs w:val="24"/>
        </w:rPr>
        <w:t>hania“</w:t>
      </w:r>
      <w:r w:rsidR="00F34208">
        <w:rPr>
          <w:rFonts w:ascii="Times New Roman" w:hAnsi="Times New Roman" w:hint="default"/>
          <w:sz w:val="24"/>
          <w:szCs w:val="24"/>
        </w:rPr>
        <w:t xml:space="preserve"> nahrá</w:t>
      </w:r>
      <w:r w:rsidR="00F34208">
        <w:rPr>
          <w:rFonts w:ascii="Times New Roman" w:hAnsi="Times New Roman" w:hint="default"/>
          <w:sz w:val="24"/>
          <w:szCs w:val="24"/>
        </w:rPr>
        <w:t>dzajú</w:t>
      </w:r>
      <w:r w:rsidR="00F34208">
        <w:rPr>
          <w:rFonts w:ascii="Times New Roman" w:hAnsi="Times New Roman" w:hint="default"/>
          <w:sz w:val="24"/>
          <w:szCs w:val="24"/>
        </w:rPr>
        <w:t xml:space="preserve"> slovami</w:t>
      </w:r>
      <w:r w:rsidRPr="004370A8">
        <w:rPr>
          <w:rFonts w:ascii="Times New Roman" w:hAnsi="Times New Roman" w:hint="default"/>
          <w:sz w:val="24"/>
          <w:szCs w:val="24"/>
        </w:rPr>
        <w:t xml:space="preserve"> „</w:t>
      </w:r>
      <w:r w:rsidR="00F34208">
        <w:rPr>
          <w:rFonts w:ascii="Times New Roman" w:hAnsi="Times New Roman" w:hint="default"/>
          <w:sz w:val="24"/>
          <w:szCs w:val="24"/>
        </w:rPr>
        <w:t>ž</w:t>
      </w:r>
      <w:r w:rsidR="00F34208">
        <w:rPr>
          <w:rFonts w:ascii="Times New Roman" w:hAnsi="Times New Roman" w:hint="default"/>
          <w:sz w:val="24"/>
          <w:szCs w:val="24"/>
        </w:rPr>
        <w:t>alobu, ná</w:t>
      </w:r>
      <w:r w:rsidR="00F34208">
        <w:rPr>
          <w:rFonts w:ascii="Times New Roman" w:hAnsi="Times New Roman" w:hint="default"/>
          <w:sz w:val="24"/>
          <w:szCs w:val="24"/>
        </w:rPr>
        <w:t>vrh na za</w:t>
      </w:r>
      <w:r w:rsidR="008D2796">
        <w:rPr>
          <w:rFonts w:ascii="Times New Roman" w:hAnsi="Times New Roman" w:hint="default"/>
          <w:sz w:val="24"/>
          <w:szCs w:val="24"/>
        </w:rPr>
        <w:t>č</w:t>
      </w:r>
      <w:r w:rsidR="00F34208">
        <w:rPr>
          <w:rFonts w:ascii="Times New Roman" w:hAnsi="Times New Roman" w:hint="default"/>
          <w:sz w:val="24"/>
          <w:szCs w:val="24"/>
        </w:rPr>
        <w:t>atie trestné</w:t>
      </w:r>
      <w:r w:rsidR="00F34208">
        <w:rPr>
          <w:rFonts w:ascii="Times New Roman" w:hAnsi="Times New Roman" w:hint="default"/>
          <w:sz w:val="24"/>
          <w:szCs w:val="24"/>
        </w:rPr>
        <w:t>ho stí</w:t>
      </w:r>
      <w:r w:rsidR="00F34208">
        <w:rPr>
          <w:rFonts w:ascii="Times New Roman" w:hAnsi="Times New Roman" w:hint="default"/>
          <w:sz w:val="24"/>
          <w:szCs w:val="24"/>
        </w:rPr>
        <w:t>hania alebo</w:t>
      </w:r>
      <w:r w:rsidRPr="004370A8" w:rsidR="00462890">
        <w:rPr>
          <w:rFonts w:ascii="Times New Roman" w:hAnsi="Times New Roman"/>
          <w:sz w:val="24"/>
          <w:szCs w:val="24"/>
        </w:rPr>
        <w:t xml:space="preserve"> </w:t>
      </w:r>
      <w:r w:rsidR="00F34208">
        <w:rPr>
          <w:rFonts w:ascii="Times New Roman" w:hAnsi="Times New Roman" w:hint="default"/>
          <w:sz w:val="24"/>
          <w:szCs w:val="24"/>
        </w:rPr>
        <w:t>iné</w:t>
      </w:r>
      <w:r w:rsidR="00F34208">
        <w:rPr>
          <w:rFonts w:ascii="Times New Roman" w:hAnsi="Times New Roman" w:hint="default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ozná</w:t>
      </w:r>
      <w:r w:rsidRPr="004370A8">
        <w:rPr>
          <w:rFonts w:ascii="Times New Roman" w:hAnsi="Times New Roman" w:hint="default"/>
          <w:sz w:val="24"/>
          <w:szCs w:val="24"/>
        </w:rPr>
        <w:t>menie o</w:t>
      </w:r>
      <w:r w:rsidR="00F34208">
        <w:rPr>
          <w:rFonts w:ascii="Times New Roman" w:hAnsi="Times New Roman"/>
          <w:sz w:val="24"/>
          <w:szCs w:val="24"/>
        </w:rPr>
        <w:t> </w:t>
      </w:r>
      <w:r w:rsidR="00F34208">
        <w:rPr>
          <w:rFonts w:ascii="Times New Roman" w:hAnsi="Times New Roman"/>
          <w:sz w:val="24"/>
          <w:szCs w:val="24"/>
        </w:rPr>
        <w:t>kriminalite alebo</w:t>
      </w:r>
      <w:r w:rsidRPr="004370A8" w:rsidR="00462890">
        <w:rPr>
          <w:rFonts w:ascii="Times New Roman" w:hAnsi="Times New Roman"/>
          <w:sz w:val="24"/>
          <w:szCs w:val="24"/>
        </w:rPr>
        <w:t> </w:t>
      </w:r>
      <w:r w:rsidRPr="004370A8" w:rsidR="00462890">
        <w:rPr>
          <w:rFonts w:ascii="Times New Roman" w:hAnsi="Times New Roman"/>
          <w:sz w:val="24"/>
          <w:szCs w:val="24"/>
        </w:rPr>
        <w:t xml:space="preserve">inej </w:t>
      </w:r>
      <w:r w:rsidRPr="004370A8">
        <w:rPr>
          <w:rFonts w:ascii="Times New Roman" w:hAnsi="Times New Roman" w:hint="default"/>
          <w:sz w:val="24"/>
          <w:szCs w:val="24"/>
        </w:rPr>
        <w:t>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innosti“.</w:t>
      </w:r>
    </w:p>
    <w:p w:rsidR="00760E77" w:rsidRPr="004370A8" w:rsidP="002C0EA3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82B21" w:rsidRPr="004370A8" w:rsidP="002C0EA3">
      <w:pPr>
        <w:pStyle w:val="NoSpacing"/>
        <w:numPr>
          <w:numId w:val="41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760E77">
        <w:rPr>
          <w:rFonts w:ascii="Times New Roman" w:hAnsi="Times New Roman" w:hint="default"/>
          <w:sz w:val="24"/>
          <w:szCs w:val="24"/>
        </w:rPr>
        <w:t>V §</w:t>
      </w:r>
      <w:r w:rsidRPr="004370A8" w:rsidR="00760E77">
        <w:rPr>
          <w:rFonts w:ascii="Times New Roman" w:hAnsi="Times New Roman" w:hint="default"/>
          <w:sz w:val="24"/>
          <w:szCs w:val="24"/>
        </w:rPr>
        <w:t xml:space="preserve"> 47 ods. 2 prvej vete sa </w:t>
      </w:r>
      <w:r w:rsidR="00364037">
        <w:rPr>
          <w:rFonts w:ascii="Times New Roman" w:hAnsi="Times New Roman" w:hint="default"/>
          <w:sz w:val="24"/>
          <w:szCs w:val="24"/>
        </w:rPr>
        <w:t>za slovom „</w:t>
      </w:r>
      <w:r w:rsidR="00364037">
        <w:rPr>
          <w:rFonts w:ascii="Times New Roman" w:hAnsi="Times New Roman" w:hint="default"/>
          <w:sz w:val="24"/>
          <w:szCs w:val="24"/>
        </w:rPr>
        <w:t>dodrž</w:t>
      </w:r>
      <w:r w:rsidR="00364037">
        <w:rPr>
          <w:rFonts w:ascii="Times New Roman" w:hAnsi="Times New Roman" w:hint="default"/>
          <w:sz w:val="24"/>
          <w:szCs w:val="24"/>
        </w:rPr>
        <w:t>iavať,“</w:t>
      </w:r>
      <w:r w:rsidR="00364037">
        <w:rPr>
          <w:rFonts w:ascii="Times New Roman" w:hAnsi="Times New Roman" w:hint="default"/>
          <w:sz w:val="24"/>
          <w:szCs w:val="24"/>
        </w:rPr>
        <w:t xml:space="preserve"> vypúšť</w:t>
      </w:r>
      <w:r w:rsidR="00364037">
        <w:rPr>
          <w:rFonts w:ascii="Times New Roman" w:hAnsi="Times New Roman" w:hint="default"/>
          <w:sz w:val="24"/>
          <w:szCs w:val="24"/>
        </w:rPr>
        <w:t>a slovo „</w:t>
      </w:r>
      <w:r w:rsidR="00364037">
        <w:rPr>
          <w:rFonts w:ascii="Times New Roman" w:hAnsi="Times New Roman" w:hint="default"/>
          <w:sz w:val="24"/>
          <w:szCs w:val="24"/>
        </w:rPr>
        <w:t>a“</w:t>
      </w:r>
      <w:r w:rsidR="00364037">
        <w:rPr>
          <w:rFonts w:ascii="Times New Roman" w:hAnsi="Times New Roman" w:hint="default"/>
          <w:sz w:val="24"/>
          <w:szCs w:val="24"/>
        </w:rPr>
        <w:t xml:space="preserve"> a </w:t>
      </w:r>
      <w:r w:rsidRPr="004370A8" w:rsidR="00760E77">
        <w:rPr>
          <w:rFonts w:ascii="Times New Roman" w:hAnsi="Times New Roman"/>
          <w:sz w:val="24"/>
          <w:szCs w:val="24"/>
        </w:rPr>
        <w:t xml:space="preserve">na konci </w:t>
      </w:r>
      <w:r w:rsidR="00364037">
        <w:rPr>
          <w:rFonts w:ascii="Times New Roman" w:hAnsi="Times New Roman"/>
          <w:sz w:val="24"/>
          <w:szCs w:val="24"/>
        </w:rPr>
        <w:t xml:space="preserve">sa </w:t>
      </w:r>
      <w:r w:rsidRPr="004370A8" w:rsidR="00760E77">
        <w:rPr>
          <w:rFonts w:ascii="Times New Roman" w:hAnsi="Times New Roman" w:hint="default"/>
          <w:sz w:val="24"/>
          <w:szCs w:val="24"/>
        </w:rPr>
        <w:t>pripá</w:t>
      </w:r>
      <w:r w:rsidRPr="004370A8" w:rsidR="00760E77">
        <w:rPr>
          <w:rFonts w:ascii="Times New Roman" w:hAnsi="Times New Roman" w:hint="default"/>
          <w:sz w:val="24"/>
          <w:szCs w:val="24"/>
        </w:rPr>
        <w:t>jajú</w:t>
      </w:r>
      <w:r w:rsidRPr="004370A8" w:rsidR="00760E77">
        <w:rPr>
          <w:rFonts w:ascii="Times New Roman" w:hAnsi="Times New Roman" w:hint="default"/>
          <w:sz w:val="24"/>
          <w:szCs w:val="24"/>
        </w:rPr>
        <w:t xml:space="preserve"> tieto slová</w:t>
      </w:r>
      <w:r w:rsidR="001B01AB">
        <w:rPr>
          <w:rFonts w:ascii="Times New Roman" w:hAnsi="Times New Roman"/>
          <w:sz w:val="24"/>
          <w:szCs w:val="24"/>
        </w:rPr>
        <w:t>:</w:t>
      </w:r>
      <w:r w:rsidRPr="004370A8" w:rsidR="00760E77">
        <w:rPr>
          <w:rFonts w:ascii="Times New Roman" w:hAnsi="Times New Roman" w:hint="default"/>
          <w:sz w:val="24"/>
          <w:szCs w:val="24"/>
        </w:rPr>
        <w:t xml:space="preserve"> „</w:t>
      </w:r>
      <w:r w:rsidRPr="004370A8" w:rsidR="00760E77">
        <w:rPr>
          <w:rFonts w:ascii="Times New Roman" w:hAnsi="Times New Roman" w:hint="default"/>
          <w:sz w:val="24"/>
          <w:szCs w:val="24"/>
        </w:rPr>
        <w:t xml:space="preserve">a </w:t>
      </w:r>
      <w:r w:rsidRPr="004370A8" w:rsidR="00760E77">
        <w:rPr>
          <w:rFonts w:ascii="Times New Roman" w:hAnsi="Times New Roman" w:hint="default"/>
          <w:sz w:val="24"/>
          <w:szCs w:val="24"/>
        </w:rPr>
        <w:t>s </w:t>
      </w:r>
      <w:r w:rsidRPr="004370A8" w:rsidR="00760E77">
        <w:rPr>
          <w:rFonts w:ascii="Times New Roman" w:hAnsi="Times New Roman" w:hint="default"/>
          <w:sz w:val="24"/>
          <w:szCs w:val="24"/>
        </w:rPr>
        <w:t>vnú</w:t>
      </w:r>
      <w:r w:rsidRPr="004370A8" w:rsidR="00760E77">
        <w:rPr>
          <w:rFonts w:ascii="Times New Roman" w:hAnsi="Times New Roman" w:hint="default"/>
          <w:sz w:val="24"/>
          <w:szCs w:val="24"/>
        </w:rPr>
        <w:t>torný</w:t>
      </w:r>
      <w:r w:rsidRPr="004370A8" w:rsidR="00760E77">
        <w:rPr>
          <w:rFonts w:ascii="Times New Roman" w:hAnsi="Times New Roman" w:hint="default"/>
          <w:sz w:val="24"/>
          <w:szCs w:val="24"/>
        </w:rPr>
        <w:t>m predpisom upravujú</w:t>
      </w:r>
      <w:r w:rsidRPr="004370A8" w:rsidR="00760E77">
        <w:rPr>
          <w:rFonts w:ascii="Times New Roman" w:hAnsi="Times New Roman" w:hint="default"/>
          <w:sz w:val="24"/>
          <w:szCs w:val="24"/>
        </w:rPr>
        <w:t>cim ozn</w:t>
      </w:r>
      <w:r w:rsidR="00A21E71">
        <w:rPr>
          <w:rFonts w:ascii="Times New Roman" w:hAnsi="Times New Roman"/>
          <w:sz w:val="24"/>
          <w:szCs w:val="24"/>
        </w:rPr>
        <w:t>a</w:t>
      </w:r>
      <w:r w:rsidRPr="004370A8" w:rsidR="00760E77">
        <w:rPr>
          <w:rFonts w:ascii="Times New Roman" w:hAnsi="Times New Roman"/>
          <w:sz w:val="24"/>
          <w:szCs w:val="24"/>
        </w:rPr>
        <w:t>m</w:t>
      </w:r>
      <w:r w:rsidR="00A21E71">
        <w:rPr>
          <w:rFonts w:ascii="Times New Roman" w:hAnsi="Times New Roman"/>
          <w:sz w:val="24"/>
          <w:szCs w:val="24"/>
        </w:rPr>
        <w:t>ovanie</w:t>
      </w:r>
      <w:r w:rsidRPr="004370A8" w:rsidR="00760E77">
        <w:rPr>
          <w:rFonts w:ascii="Times New Roman" w:hAnsi="Times New Roman"/>
          <w:sz w:val="24"/>
          <w:szCs w:val="24"/>
        </w:rPr>
        <w:t> </w:t>
      </w:r>
      <w:r w:rsidR="00AB3636">
        <w:rPr>
          <w:rFonts w:ascii="Times New Roman" w:hAnsi="Times New Roman"/>
          <w:sz w:val="24"/>
          <w:szCs w:val="24"/>
        </w:rPr>
        <w:t xml:space="preserve">kriminality alebo inej </w:t>
      </w:r>
      <w:r w:rsidRPr="004370A8" w:rsidR="00760E77">
        <w:rPr>
          <w:rFonts w:ascii="Times New Roman" w:hAnsi="Times New Roman" w:hint="default"/>
          <w:sz w:val="24"/>
          <w:szCs w:val="24"/>
        </w:rPr>
        <w:t>protispoloč</w:t>
      </w:r>
      <w:r w:rsidRPr="004370A8" w:rsidR="00760E77">
        <w:rPr>
          <w:rFonts w:ascii="Times New Roman" w:hAnsi="Times New Roman" w:hint="default"/>
          <w:sz w:val="24"/>
          <w:szCs w:val="24"/>
        </w:rPr>
        <w:t>enskej č</w:t>
      </w:r>
      <w:r w:rsidRPr="004370A8" w:rsidR="00760E77">
        <w:rPr>
          <w:rFonts w:ascii="Times New Roman" w:hAnsi="Times New Roman" w:hint="default"/>
          <w:sz w:val="24"/>
          <w:szCs w:val="24"/>
        </w:rPr>
        <w:t>innosti“.</w:t>
      </w:r>
    </w:p>
    <w:p w:rsidR="00C82B21" w:rsidRPr="004370A8" w:rsidP="002C0EA3">
      <w:pPr>
        <w:pStyle w:val="NoSpacing"/>
        <w:numPr>
          <w:numId w:val="41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79 sa za odsek 2 vkladá</w:t>
      </w:r>
      <w:r w:rsidRPr="004370A8">
        <w:rPr>
          <w:rFonts w:ascii="Times New Roman" w:hAnsi="Times New Roman" w:hint="default"/>
          <w:sz w:val="24"/>
          <w:szCs w:val="24"/>
        </w:rPr>
        <w:t xml:space="preserve"> nový</w:t>
      </w:r>
      <w:r w:rsidRPr="004370A8">
        <w:rPr>
          <w:rFonts w:ascii="Times New Roman" w:hAnsi="Times New Roman" w:hint="default"/>
          <w:sz w:val="24"/>
          <w:szCs w:val="24"/>
        </w:rPr>
        <w:t xml:space="preserve"> odsek 3, ktorý</w:t>
      </w:r>
      <w:r w:rsidRPr="004370A8">
        <w:rPr>
          <w:rFonts w:ascii="Times New Roman" w:hAnsi="Times New Roman" w:hint="default"/>
          <w:sz w:val="24"/>
          <w:szCs w:val="24"/>
        </w:rPr>
        <w:t xml:space="preserve"> znie:</w:t>
      </w:r>
    </w:p>
    <w:p w:rsidR="00C82B21" w:rsidRPr="004370A8" w:rsidP="00C82B21">
      <w:pPr>
        <w:pStyle w:val="NoSpacing"/>
        <w:bidi w:val="0"/>
        <w:ind w:left="426" w:firstLine="282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„</w:t>
      </w:r>
      <w:r w:rsidRPr="004370A8">
        <w:rPr>
          <w:rFonts w:ascii="Times New Roman" w:hAnsi="Times New Roman" w:hint="default"/>
          <w:sz w:val="24"/>
          <w:szCs w:val="24"/>
        </w:rPr>
        <w:t>(3) Ustanovenie odseku 2 sa nevzť</w:t>
      </w:r>
      <w:r w:rsidRPr="004370A8">
        <w:rPr>
          <w:rFonts w:ascii="Times New Roman" w:hAnsi="Times New Roman" w:hint="default"/>
          <w:sz w:val="24"/>
          <w:szCs w:val="24"/>
        </w:rPr>
        <w:t>ahuje na oznamovateľ</w:t>
      </w:r>
      <w:r w:rsidRPr="004370A8">
        <w:rPr>
          <w:rFonts w:ascii="Times New Roman" w:hAnsi="Times New Roman" w:hint="default"/>
          <w:sz w:val="24"/>
          <w:szCs w:val="24"/>
        </w:rPr>
        <w:t xml:space="preserve">a </w:t>
      </w:r>
      <w:r w:rsidR="00AB3636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 w:hint="default"/>
          <w:sz w:val="24"/>
          <w:szCs w:val="24"/>
        </w:rPr>
        <w:t>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</w:t>
      </w:r>
      <w:r w:rsidRPr="004370A8">
        <w:rPr>
          <w:rFonts w:ascii="Times New Roman" w:hAnsi="Times New Roman" w:hint="default"/>
          <w:sz w:val="24"/>
          <w:szCs w:val="24"/>
        </w:rPr>
        <w:t>i</w:t>
      </w:r>
      <w:r w:rsidRPr="004370A8" w:rsidR="006B37C5">
        <w:rPr>
          <w:rFonts w:ascii="Times New Roman" w:hAnsi="Times New Roman" w:hint="default"/>
          <w:sz w:val="24"/>
          <w:szCs w:val="24"/>
        </w:rPr>
        <w:t>, ak doš</w:t>
      </w:r>
      <w:r w:rsidRPr="004370A8" w:rsidR="006B37C5">
        <w:rPr>
          <w:rFonts w:ascii="Times New Roman" w:hAnsi="Times New Roman" w:hint="default"/>
          <w:sz w:val="24"/>
          <w:szCs w:val="24"/>
        </w:rPr>
        <w:t>lo k </w:t>
      </w:r>
      <w:r w:rsidRPr="004370A8" w:rsidR="006B37C5">
        <w:rPr>
          <w:rFonts w:ascii="Times New Roman" w:hAnsi="Times New Roman" w:hint="default"/>
          <w:sz w:val="24"/>
          <w:szCs w:val="24"/>
        </w:rPr>
        <w:t>skonč</w:t>
      </w:r>
      <w:r w:rsidRPr="004370A8" w:rsidR="006B37C5">
        <w:rPr>
          <w:rFonts w:ascii="Times New Roman" w:hAnsi="Times New Roman" w:hint="default"/>
          <w:sz w:val="24"/>
          <w:szCs w:val="24"/>
        </w:rPr>
        <w:t>eniu pracovné</w:t>
      </w:r>
      <w:r w:rsidRPr="004370A8" w:rsidR="006B37C5">
        <w:rPr>
          <w:rFonts w:ascii="Times New Roman" w:hAnsi="Times New Roman" w:hint="default"/>
          <w:sz w:val="24"/>
          <w:szCs w:val="24"/>
        </w:rPr>
        <w:t xml:space="preserve">ho pomeru </w:t>
      </w:r>
      <w:r w:rsidRPr="004370A8">
        <w:rPr>
          <w:rFonts w:ascii="Times New Roman" w:hAnsi="Times New Roman" w:hint="default"/>
          <w:sz w:val="24"/>
          <w:szCs w:val="24"/>
        </w:rPr>
        <w:t>poč</w:t>
      </w:r>
      <w:r w:rsidRPr="004370A8">
        <w:rPr>
          <w:rFonts w:ascii="Times New Roman" w:hAnsi="Times New Roman" w:hint="default"/>
          <w:sz w:val="24"/>
          <w:szCs w:val="24"/>
        </w:rPr>
        <w:t>as poskytovania ochrany podľ</w:t>
      </w:r>
      <w:r w:rsidRPr="004370A8">
        <w:rPr>
          <w:rFonts w:ascii="Times New Roman" w:hAnsi="Times New Roman" w:hint="default"/>
          <w:sz w:val="24"/>
          <w:szCs w:val="24"/>
        </w:rPr>
        <w:t>a osobitné</w:t>
      </w:r>
      <w:r w:rsidRPr="004370A8">
        <w:rPr>
          <w:rFonts w:ascii="Times New Roman" w:hAnsi="Times New Roman" w:hint="default"/>
          <w:sz w:val="24"/>
          <w:szCs w:val="24"/>
        </w:rPr>
        <w:t>ho predpisu.“.</w:t>
      </w:r>
    </w:p>
    <w:p w:rsidR="00C82B21" w:rsidRPr="004370A8" w:rsidP="00C82B21">
      <w:pPr>
        <w:pStyle w:val="NoSpacing"/>
        <w:bidi w:val="0"/>
        <w:ind w:firstLine="426"/>
        <w:rPr>
          <w:rFonts w:ascii="Times New Roman" w:hAnsi="Times New Roman"/>
          <w:sz w:val="24"/>
          <w:szCs w:val="24"/>
        </w:rPr>
      </w:pPr>
    </w:p>
    <w:p w:rsidR="00C82B21" w:rsidRPr="004370A8" w:rsidP="00C82B21">
      <w:pPr>
        <w:pStyle w:val="NoSpacing"/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Doterajš</w:t>
      </w:r>
      <w:r w:rsidRPr="004370A8">
        <w:rPr>
          <w:rFonts w:ascii="Times New Roman" w:hAnsi="Times New Roman" w:hint="default"/>
          <w:sz w:val="24"/>
          <w:szCs w:val="24"/>
        </w:rPr>
        <w:t>ie odseky 3 a </w:t>
      </w:r>
      <w:r w:rsidRPr="004370A8">
        <w:rPr>
          <w:rFonts w:ascii="Times New Roman" w:hAnsi="Times New Roman" w:hint="default"/>
          <w:sz w:val="24"/>
          <w:szCs w:val="24"/>
        </w:rPr>
        <w:t>4 sa označ</w:t>
      </w:r>
      <w:r w:rsidRPr="004370A8">
        <w:rPr>
          <w:rFonts w:ascii="Times New Roman" w:hAnsi="Times New Roman" w:hint="default"/>
          <w:sz w:val="24"/>
          <w:szCs w:val="24"/>
        </w:rPr>
        <w:t>ujú</w:t>
      </w:r>
      <w:r w:rsidRPr="004370A8">
        <w:rPr>
          <w:rFonts w:ascii="Times New Roman" w:hAnsi="Times New Roman" w:hint="default"/>
          <w:sz w:val="24"/>
          <w:szCs w:val="24"/>
        </w:rPr>
        <w:t xml:space="preserve"> ako odseky 4 a 5. </w:t>
      </w:r>
    </w:p>
    <w:p w:rsidR="005C26FA" w:rsidRPr="004370A8" w:rsidP="002C0EA3">
      <w:pPr>
        <w:pStyle w:val="NoSpacing"/>
        <w:bidi w:val="0"/>
        <w:ind w:left="426" w:hanging="426"/>
        <w:rPr>
          <w:rFonts w:ascii="Times New Roman" w:hAnsi="Times New Roman"/>
          <w:sz w:val="24"/>
          <w:szCs w:val="24"/>
        </w:rPr>
      </w:pPr>
    </w:p>
    <w:p w:rsidR="007A1D21" w:rsidRPr="004370A8" w:rsidP="002C0EA3">
      <w:pPr>
        <w:pStyle w:val="NoSpacing"/>
        <w:numPr>
          <w:numId w:val="41"/>
        </w:numPr>
        <w:bidi w:val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79 ods. 5 sa slová</w:t>
      </w:r>
      <w:r w:rsidRPr="004370A8">
        <w:rPr>
          <w:rFonts w:ascii="Times New Roman" w:hAnsi="Times New Roman" w:hint="default"/>
          <w:sz w:val="24"/>
          <w:szCs w:val="24"/>
        </w:rPr>
        <w:t xml:space="preserve"> „</w:t>
      </w:r>
      <w:r w:rsidRPr="004370A8">
        <w:rPr>
          <w:rFonts w:ascii="Times New Roman" w:hAnsi="Times New Roman" w:hint="default"/>
          <w:sz w:val="24"/>
          <w:szCs w:val="24"/>
        </w:rPr>
        <w:t>odseku 3“</w:t>
      </w:r>
      <w:r w:rsidRPr="004370A8">
        <w:rPr>
          <w:rFonts w:ascii="Times New Roman" w:hAnsi="Times New Roman" w:hint="default"/>
          <w:sz w:val="24"/>
          <w:szCs w:val="24"/>
        </w:rPr>
        <w:t xml:space="preserve"> nahrá</w:t>
      </w:r>
      <w:r w:rsidRPr="004370A8">
        <w:rPr>
          <w:rFonts w:ascii="Times New Roman" w:hAnsi="Times New Roman" w:hint="default"/>
          <w:sz w:val="24"/>
          <w:szCs w:val="24"/>
        </w:rPr>
        <w:t>dzajú</w:t>
      </w:r>
      <w:r w:rsidRPr="004370A8">
        <w:rPr>
          <w:rFonts w:ascii="Times New Roman" w:hAnsi="Times New Roman" w:hint="default"/>
          <w:sz w:val="24"/>
          <w:szCs w:val="24"/>
        </w:rPr>
        <w:t xml:space="preserve"> slovami „</w:t>
      </w:r>
      <w:r w:rsidRPr="004370A8">
        <w:rPr>
          <w:rFonts w:ascii="Times New Roman" w:hAnsi="Times New Roman" w:hint="default"/>
          <w:sz w:val="24"/>
          <w:szCs w:val="24"/>
        </w:rPr>
        <w:t>odseku 4“.</w:t>
      </w:r>
    </w:p>
    <w:p w:rsidR="007A1D21" w:rsidRPr="004370A8" w:rsidP="002C0EA3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648B4" w:rsidRPr="004370A8" w:rsidP="002C0EA3">
      <w:pPr>
        <w:pStyle w:val="NoSpacing"/>
        <w:numPr>
          <w:numId w:val="41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81 pí</w:t>
      </w:r>
      <w:r w:rsidRPr="004370A8">
        <w:rPr>
          <w:rFonts w:ascii="Times New Roman" w:hAnsi="Times New Roman" w:hint="default"/>
          <w:sz w:val="24"/>
          <w:szCs w:val="24"/>
        </w:rPr>
        <w:t>sm. f) sa č</w:t>
      </w:r>
      <w:r w:rsidRPr="004370A8">
        <w:rPr>
          <w:rFonts w:ascii="Times New Roman" w:hAnsi="Times New Roman" w:hint="default"/>
          <w:sz w:val="24"/>
          <w:szCs w:val="24"/>
        </w:rPr>
        <w:t xml:space="preserve">iarka na konci </w:t>
      </w:r>
      <w:r w:rsidRPr="004370A8">
        <w:rPr>
          <w:rFonts w:ascii="Times New Roman" w:hAnsi="Times New Roman" w:hint="default"/>
          <w:sz w:val="24"/>
          <w:szCs w:val="24"/>
        </w:rPr>
        <w:t>nahrá</w:t>
      </w:r>
      <w:r w:rsidRPr="004370A8">
        <w:rPr>
          <w:rFonts w:ascii="Times New Roman" w:hAnsi="Times New Roman" w:hint="default"/>
          <w:sz w:val="24"/>
          <w:szCs w:val="24"/>
        </w:rPr>
        <w:t>dza bodkoč</w:t>
      </w:r>
      <w:r w:rsidRPr="004370A8">
        <w:rPr>
          <w:rFonts w:ascii="Times New Roman" w:hAnsi="Times New Roman" w:hint="default"/>
          <w:sz w:val="24"/>
          <w:szCs w:val="24"/>
        </w:rPr>
        <w:t>iarkou a </w:t>
      </w:r>
      <w:r w:rsidRPr="004370A8">
        <w:rPr>
          <w:rFonts w:ascii="Times New Roman" w:hAnsi="Times New Roman" w:hint="default"/>
          <w:sz w:val="24"/>
          <w:szCs w:val="24"/>
        </w:rPr>
        <w:t>pripá</w:t>
      </w:r>
      <w:r w:rsidRPr="004370A8">
        <w:rPr>
          <w:rFonts w:ascii="Times New Roman" w:hAnsi="Times New Roman" w:hint="default"/>
          <w:sz w:val="24"/>
          <w:szCs w:val="24"/>
        </w:rPr>
        <w:t>jajú</w:t>
      </w:r>
      <w:r w:rsidRPr="004370A8">
        <w:rPr>
          <w:rFonts w:ascii="Times New Roman" w:hAnsi="Times New Roman" w:hint="default"/>
          <w:sz w:val="24"/>
          <w:szCs w:val="24"/>
        </w:rPr>
        <w:t xml:space="preserve"> sa tieto slová</w:t>
      </w:r>
      <w:r w:rsidRPr="004370A8">
        <w:rPr>
          <w:rFonts w:ascii="Times New Roman" w:hAnsi="Times New Roman" w:hint="default"/>
          <w:sz w:val="24"/>
          <w:szCs w:val="24"/>
        </w:rPr>
        <w:t xml:space="preserve">: </w:t>
      </w:r>
      <w:r w:rsidRPr="004370A8" w:rsidR="005C26FA">
        <w:rPr>
          <w:rFonts w:ascii="Times New Roman" w:hAnsi="Times New Roman" w:hint="default"/>
          <w:sz w:val="24"/>
          <w:szCs w:val="24"/>
        </w:rPr>
        <w:t>„</w:t>
      </w:r>
      <w:r w:rsidR="004939A4">
        <w:rPr>
          <w:rFonts w:ascii="Times New Roman" w:hAnsi="Times New Roman" w:hint="default"/>
          <w:sz w:val="24"/>
          <w:szCs w:val="24"/>
        </w:rPr>
        <w:t>povinnosť</w:t>
      </w:r>
      <w:r w:rsidR="004939A4">
        <w:rPr>
          <w:rFonts w:ascii="Times New Roman" w:hAnsi="Times New Roman" w:hint="default"/>
          <w:sz w:val="24"/>
          <w:szCs w:val="24"/>
        </w:rPr>
        <w:t xml:space="preserve"> mlč</w:t>
      </w:r>
      <w:r w:rsidR="004939A4">
        <w:rPr>
          <w:rFonts w:ascii="Times New Roman" w:hAnsi="Times New Roman" w:hint="default"/>
          <w:sz w:val="24"/>
          <w:szCs w:val="24"/>
        </w:rPr>
        <w:t>anlivosti sa nevzť</w:t>
      </w:r>
      <w:r w:rsidR="004939A4">
        <w:rPr>
          <w:rFonts w:ascii="Times New Roman" w:hAnsi="Times New Roman" w:hint="default"/>
          <w:sz w:val="24"/>
          <w:szCs w:val="24"/>
        </w:rPr>
        <w:t xml:space="preserve">ahuje na </w:t>
      </w:r>
      <w:r w:rsidRPr="004370A8" w:rsidR="005C26FA">
        <w:rPr>
          <w:rFonts w:ascii="Times New Roman" w:hAnsi="Times New Roman" w:hint="default"/>
          <w:sz w:val="24"/>
          <w:szCs w:val="24"/>
        </w:rPr>
        <w:t>ozná</w:t>
      </w:r>
      <w:r w:rsidRPr="004370A8" w:rsidR="005C26FA">
        <w:rPr>
          <w:rFonts w:ascii="Times New Roman" w:hAnsi="Times New Roman" w:hint="default"/>
          <w:sz w:val="24"/>
          <w:szCs w:val="24"/>
        </w:rPr>
        <w:t>meni</w:t>
      </w:r>
      <w:r w:rsidR="00A21E71">
        <w:rPr>
          <w:rFonts w:ascii="Times New Roman" w:hAnsi="Times New Roman"/>
          <w:sz w:val="24"/>
          <w:szCs w:val="24"/>
        </w:rPr>
        <w:t>e</w:t>
      </w:r>
      <w:r w:rsidRPr="004370A8" w:rsidR="005C26FA">
        <w:rPr>
          <w:rFonts w:ascii="Times New Roman" w:hAnsi="Times New Roman"/>
          <w:sz w:val="24"/>
          <w:szCs w:val="24"/>
        </w:rPr>
        <w:t> </w:t>
      </w:r>
      <w:r w:rsidR="00AB3636">
        <w:rPr>
          <w:rFonts w:ascii="Times New Roman" w:hAnsi="Times New Roman"/>
          <w:sz w:val="24"/>
          <w:szCs w:val="24"/>
        </w:rPr>
        <w:t xml:space="preserve">kriminality alebo inej </w:t>
      </w:r>
      <w:r w:rsidRPr="004370A8" w:rsidR="005C26FA">
        <w:rPr>
          <w:rFonts w:ascii="Times New Roman" w:hAnsi="Times New Roman" w:hint="default"/>
          <w:sz w:val="24"/>
          <w:szCs w:val="24"/>
        </w:rPr>
        <w:t>protispoloč</w:t>
      </w:r>
      <w:r w:rsidRPr="004370A8" w:rsidR="005C26FA">
        <w:rPr>
          <w:rFonts w:ascii="Times New Roman" w:hAnsi="Times New Roman" w:hint="default"/>
          <w:sz w:val="24"/>
          <w:szCs w:val="24"/>
        </w:rPr>
        <w:t>enskej č</w:t>
      </w:r>
      <w:r w:rsidRPr="004370A8" w:rsidR="005C26FA">
        <w:rPr>
          <w:rFonts w:ascii="Times New Roman" w:hAnsi="Times New Roman" w:hint="default"/>
          <w:sz w:val="24"/>
          <w:szCs w:val="24"/>
        </w:rPr>
        <w:t>innosti,“.</w:t>
      </w:r>
    </w:p>
    <w:p w:rsidR="008D2796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8004A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706BF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CA64ED" w:rsidRPr="004370A8" w:rsidP="003706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706BF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 w:rsidR="00CA64ED">
        <w:rPr>
          <w:rFonts w:ascii="Times New Roman" w:hAnsi="Times New Roman" w:hint="default"/>
          <w:sz w:val="24"/>
          <w:szCs w:val="24"/>
        </w:rPr>
        <w:t>Zá</w:t>
      </w:r>
      <w:r w:rsidRPr="004370A8" w:rsidR="00CA64ED">
        <w:rPr>
          <w:rFonts w:ascii="Times New Roman" w:hAnsi="Times New Roman" w:hint="default"/>
          <w:sz w:val="24"/>
          <w:szCs w:val="24"/>
        </w:rPr>
        <w:t>kon č</w:t>
      </w:r>
      <w:r w:rsidRPr="004370A8" w:rsidR="00CA64ED">
        <w:rPr>
          <w:rFonts w:ascii="Times New Roman" w:hAnsi="Times New Roman" w:hint="default"/>
          <w:sz w:val="24"/>
          <w:szCs w:val="24"/>
        </w:rPr>
        <w:t>. 301/2005 Z. z. Trestný</w:t>
      </w:r>
      <w:r w:rsidRPr="004370A8" w:rsidR="00CA64ED">
        <w:rPr>
          <w:rFonts w:ascii="Times New Roman" w:hAnsi="Times New Roman" w:hint="default"/>
          <w:sz w:val="24"/>
          <w:szCs w:val="24"/>
        </w:rPr>
        <w:t xml:space="preserve"> poriadok v</w:t>
      </w:r>
      <w:r w:rsidRPr="004370A8" w:rsidR="00186740">
        <w:rPr>
          <w:rFonts w:ascii="Times New Roman" w:hAnsi="Times New Roman"/>
          <w:sz w:val="24"/>
          <w:szCs w:val="24"/>
        </w:rPr>
        <w:t> </w:t>
      </w:r>
      <w:r w:rsidRPr="004370A8" w:rsidR="00CA64ED">
        <w:rPr>
          <w:rFonts w:ascii="Times New Roman" w:hAnsi="Times New Roman" w:hint="default"/>
          <w:sz w:val="24"/>
          <w:szCs w:val="24"/>
        </w:rPr>
        <w:t>znení</w:t>
      </w:r>
      <w:r w:rsidRPr="004370A8" w:rsidR="00186740">
        <w:rPr>
          <w:rFonts w:ascii="Times New Roman" w:hAnsi="Times New Roman" w:hint="default"/>
          <w:sz w:val="24"/>
          <w:szCs w:val="24"/>
        </w:rPr>
        <w:t xml:space="preserve">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650/2005 Z.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692/2006 Z. z</w:t>
      </w:r>
      <w:r w:rsidRPr="004370A8" w:rsidR="00186740">
        <w:rPr>
          <w:rFonts w:ascii="Times New Roman" w:hAnsi="Times New Roman" w:hint="default"/>
          <w:sz w:val="24"/>
          <w:szCs w:val="24"/>
        </w:rPr>
        <w:t>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218/2007 Z.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491/2008 Z.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497/2008 Z.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498/2008 Z.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59/2009 Z.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257/2009 Z.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317/2009 Z.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492/2009 Z.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576/2009 Z.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 xml:space="preserve">. 224/2010 </w:t>
      </w:r>
      <w:r w:rsidRPr="004370A8" w:rsidR="00186740">
        <w:rPr>
          <w:rFonts w:ascii="Times New Roman" w:hAnsi="Times New Roman" w:hint="default"/>
          <w:sz w:val="24"/>
          <w:szCs w:val="24"/>
        </w:rPr>
        <w:t>Z</w:t>
      </w:r>
      <w:r w:rsidRPr="004370A8" w:rsidR="00186740">
        <w:rPr>
          <w:rFonts w:ascii="Times New Roman" w:hAnsi="Times New Roman" w:hint="default"/>
          <w:sz w:val="24"/>
          <w:szCs w:val="24"/>
        </w:rPr>
        <w:t>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547/2010 Z.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33/2011 Z.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262/2011 Z.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313/2011 Z.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246/2012 Z. z., 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334/2012 Z. z., ná</w:t>
      </w:r>
      <w:r w:rsidRPr="004370A8" w:rsidR="00186740">
        <w:rPr>
          <w:rFonts w:ascii="Times New Roman" w:hAnsi="Times New Roman" w:hint="default"/>
          <w:sz w:val="24"/>
          <w:szCs w:val="24"/>
        </w:rPr>
        <w:t>lezu Ú</w:t>
      </w:r>
      <w:r w:rsidRPr="004370A8" w:rsidR="00186740">
        <w:rPr>
          <w:rFonts w:ascii="Times New Roman" w:hAnsi="Times New Roman" w:hint="default"/>
          <w:sz w:val="24"/>
          <w:szCs w:val="24"/>
        </w:rPr>
        <w:t>stavné</w:t>
      </w:r>
      <w:r w:rsidRPr="004370A8" w:rsidR="00186740">
        <w:rPr>
          <w:rFonts w:ascii="Times New Roman" w:hAnsi="Times New Roman" w:hint="default"/>
          <w:sz w:val="24"/>
          <w:szCs w:val="24"/>
        </w:rPr>
        <w:t>ho sú</w:t>
      </w:r>
      <w:r w:rsidRPr="004370A8" w:rsidR="00186740">
        <w:rPr>
          <w:rFonts w:ascii="Times New Roman" w:hAnsi="Times New Roman" w:hint="default"/>
          <w:sz w:val="24"/>
          <w:szCs w:val="24"/>
        </w:rPr>
        <w:t>du Slovenskej republiky č</w:t>
      </w:r>
      <w:r w:rsidRPr="004370A8" w:rsidR="00186740">
        <w:rPr>
          <w:rFonts w:ascii="Times New Roman" w:hAnsi="Times New Roman" w:hint="default"/>
          <w:sz w:val="24"/>
          <w:szCs w:val="24"/>
        </w:rPr>
        <w:t>. 428/2012 Z. z.</w:t>
      </w:r>
      <w:r w:rsidR="00D32565">
        <w:rPr>
          <w:rFonts w:ascii="Times New Roman" w:hAnsi="Times New Roman"/>
          <w:sz w:val="24"/>
          <w:szCs w:val="24"/>
        </w:rPr>
        <w:t>,</w:t>
      </w:r>
      <w:r w:rsidRPr="004370A8" w:rsidR="00186740">
        <w:rPr>
          <w:rFonts w:ascii="Times New Roman" w:hAnsi="Times New Roman"/>
          <w:sz w:val="24"/>
          <w:szCs w:val="24"/>
        </w:rPr>
        <w:t> </w:t>
      </w:r>
      <w:r w:rsidRPr="004370A8" w:rsidR="00186740">
        <w:rPr>
          <w:rFonts w:ascii="Times New Roman" w:hAnsi="Times New Roman" w:hint="default"/>
          <w:sz w:val="24"/>
          <w:szCs w:val="24"/>
        </w:rPr>
        <w:t>zá</w:t>
      </w:r>
      <w:r w:rsidRPr="004370A8" w:rsidR="00186740">
        <w:rPr>
          <w:rFonts w:ascii="Times New Roman" w:hAnsi="Times New Roman" w:hint="default"/>
          <w:sz w:val="24"/>
          <w:szCs w:val="24"/>
        </w:rPr>
        <w:t>kona č</w:t>
      </w:r>
      <w:r w:rsidRPr="004370A8" w:rsidR="00186740">
        <w:rPr>
          <w:rFonts w:ascii="Times New Roman" w:hAnsi="Times New Roman" w:hint="default"/>
          <w:sz w:val="24"/>
          <w:szCs w:val="24"/>
        </w:rPr>
        <w:t>. 204/2013 Z. z.</w:t>
      </w:r>
      <w:r w:rsidR="00D32565">
        <w:rPr>
          <w:rFonts w:ascii="Times New Roman" w:hAnsi="Times New Roman" w:hint="default"/>
          <w:sz w:val="24"/>
          <w:szCs w:val="24"/>
        </w:rPr>
        <w:t>, zá</w:t>
      </w:r>
      <w:r w:rsidR="00D32565">
        <w:rPr>
          <w:rFonts w:ascii="Times New Roman" w:hAnsi="Times New Roman" w:hint="default"/>
          <w:sz w:val="24"/>
          <w:szCs w:val="24"/>
        </w:rPr>
        <w:t xml:space="preserve">kona </w:t>
      </w:r>
      <w:r w:rsidR="00D32565">
        <w:rPr>
          <w:rFonts w:ascii="Times New Roman" w:hAnsi="Times New Roman" w:hint="default"/>
          <w:sz w:val="24"/>
          <w:szCs w:val="24"/>
        </w:rPr>
        <w:t>č</w:t>
      </w:r>
      <w:r w:rsidR="00D32565">
        <w:rPr>
          <w:rFonts w:ascii="Times New Roman" w:hAnsi="Times New Roman" w:hint="default"/>
          <w:sz w:val="24"/>
          <w:szCs w:val="24"/>
        </w:rPr>
        <w:t>. 305/2013 Z. z. a </w:t>
      </w:r>
      <w:r w:rsidR="00D32565">
        <w:rPr>
          <w:rFonts w:ascii="Times New Roman" w:hAnsi="Times New Roman" w:hint="default"/>
          <w:sz w:val="24"/>
          <w:szCs w:val="24"/>
        </w:rPr>
        <w:t>zá</w:t>
      </w:r>
      <w:r w:rsidR="00D32565">
        <w:rPr>
          <w:rFonts w:ascii="Times New Roman" w:hAnsi="Times New Roman" w:hint="default"/>
          <w:sz w:val="24"/>
          <w:szCs w:val="24"/>
        </w:rPr>
        <w:t>kona č</w:t>
      </w:r>
      <w:r w:rsidR="00D32565">
        <w:rPr>
          <w:rFonts w:ascii="Times New Roman" w:hAnsi="Times New Roman" w:hint="default"/>
          <w:sz w:val="24"/>
          <w:szCs w:val="24"/>
        </w:rPr>
        <w:t>. 1/2014 Z. z.</w:t>
      </w:r>
      <w:r w:rsidRPr="004370A8" w:rsidR="00186740">
        <w:rPr>
          <w:rFonts w:ascii="Times New Roman" w:hAnsi="Times New Roman" w:hint="default"/>
          <w:sz w:val="24"/>
          <w:szCs w:val="24"/>
        </w:rPr>
        <w:t xml:space="preserve"> sa mení</w:t>
      </w:r>
      <w:r w:rsidRPr="004370A8" w:rsidR="00186740">
        <w:rPr>
          <w:rFonts w:ascii="Times New Roman" w:hAnsi="Times New Roman" w:hint="default"/>
          <w:sz w:val="24"/>
          <w:szCs w:val="24"/>
        </w:rPr>
        <w:t xml:space="preserve"> a dopĺň</w:t>
      </w:r>
      <w:r w:rsidRPr="004370A8" w:rsidR="00186740">
        <w:rPr>
          <w:rFonts w:ascii="Times New Roman" w:hAnsi="Times New Roman" w:hint="default"/>
          <w:sz w:val="24"/>
          <w:szCs w:val="24"/>
        </w:rPr>
        <w:t>a takto:</w:t>
      </w:r>
    </w:p>
    <w:p w:rsidR="00186740" w:rsidRPr="004370A8" w:rsidP="0018674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186740" w:rsidRPr="004370A8" w:rsidP="00F90994">
      <w:pPr>
        <w:pStyle w:val="NoSpacing"/>
        <w:numPr>
          <w:numId w:val="2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C50E43">
        <w:rPr>
          <w:rFonts w:ascii="Times New Roman" w:hAnsi="Times New Roman" w:hint="default"/>
          <w:sz w:val="24"/>
          <w:szCs w:val="24"/>
        </w:rPr>
        <w:t>V §</w:t>
      </w:r>
      <w:r w:rsidRPr="004370A8" w:rsidR="00C50E43">
        <w:rPr>
          <w:rFonts w:ascii="Times New Roman" w:hAnsi="Times New Roman" w:hint="default"/>
          <w:sz w:val="24"/>
          <w:szCs w:val="24"/>
        </w:rPr>
        <w:t xml:space="preserve"> 62 ods. 2 prvej vete sa za slovo „</w:t>
      </w:r>
      <w:r w:rsidRPr="004370A8" w:rsidR="00C50E43">
        <w:rPr>
          <w:rFonts w:ascii="Times New Roman" w:hAnsi="Times New Roman" w:hint="default"/>
          <w:sz w:val="24"/>
          <w:szCs w:val="24"/>
        </w:rPr>
        <w:t>obvinenia“</w:t>
      </w:r>
      <w:r w:rsidRPr="004370A8" w:rsidR="00C50E43">
        <w:rPr>
          <w:rFonts w:ascii="Times New Roman" w:hAnsi="Times New Roman" w:hint="default"/>
          <w:sz w:val="24"/>
          <w:szCs w:val="24"/>
        </w:rPr>
        <w:t xml:space="preserve"> vkladá</w:t>
      </w:r>
      <w:r w:rsidRPr="004370A8" w:rsidR="00C50E43">
        <w:rPr>
          <w:rFonts w:ascii="Times New Roman" w:hAnsi="Times New Roman" w:hint="default"/>
          <w:sz w:val="24"/>
          <w:szCs w:val="24"/>
        </w:rPr>
        <w:t xml:space="preserve"> č</w:t>
      </w:r>
      <w:r w:rsidRPr="004370A8" w:rsidR="00C50E43">
        <w:rPr>
          <w:rFonts w:ascii="Times New Roman" w:hAnsi="Times New Roman" w:hint="default"/>
          <w:sz w:val="24"/>
          <w:szCs w:val="24"/>
        </w:rPr>
        <w:t>iarka a </w:t>
      </w:r>
      <w:r w:rsidRPr="004370A8" w:rsidR="00C50E43">
        <w:rPr>
          <w:rFonts w:ascii="Times New Roman" w:hAnsi="Times New Roman" w:hint="default"/>
          <w:sz w:val="24"/>
          <w:szCs w:val="24"/>
        </w:rPr>
        <w:t>slová</w:t>
      </w:r>
      <w:r w:rsidRPr="004370A8" w:rsidR="00C50E43">
        <w:rPr>
          <w:rFonts w:ascii="Times New Roman" w:hAnsi="Times New Roman" w:hint="default"/>
          <w:sz w:val="24"/>
          <w:szCs w:val="24"/>
        </w:rPr>
        <w:t xml:space="preserve"> „</w:t>
      </w:r>
      <w:r w:rsidRPr="004370A8" w:rsidR="00C50E43">
        <w:rPr>
          <w:rFonts w:ascii="Times New Roman" w:hAnsi="Times New Roman" w:hint="default"/>
          <w:sz w:val="24"/>
          <w:szCs w:val="24"/>
        </w:rPr>
        <w:t>o mož</w:t>
      </w:r>
      <w:r w:rsidRPr="004370A8" w:rsidR="00C50E43">
        <w:rPr>
          <w:rFonts w:ascii="Times New Roman" w:hAnsi="Times New Roman" w:hint="default"/>
          <w:sz w:val="24"/>
          <w:szCs w:val="24"/>
        </w:rPr>
        <w:t xml:space="preserve">nosti a podmienkach poskytnutia ochrany </w:t>
      </w:r>
      <w:r w:rsidRPr="004370A8" w:rsidR="000A62A3">
        <w:rPr>
          <w:rFonts w:ascii="Times New Roman" w:hAnsi="Times New Roman" w:hint="default"/>
          <w:sz w:val="24"/>
          <w:szCs w:val="24"/>
        </w:rPr>
        <w:t>pred neoprá</w:t>
      </w:r>
      <w:r w:rsidRPr="004370A8" w:rsidR="000A62A3">
        <w:rPr>
          <w:rFonts w:ascii="Times New Roman" w:hAnsi="Times New Roman" w:hint="default"/>
          <w:sz w:val="24"/>
          <w:szCs w:val="24"/>
        </w:rPr>
        <w:t>vnený</w:t>
      </w:r>
      <w:r w:rsidRPr="004370A8" w:rsidR="000A62A3">
        <w:rPr>
          <w:rFonts w:ascii="Times New Roman" w:hAnsi="Times New Roman" w:hint="default"/>
          <w:sz w:val="24"/>
          <w:szCs w:val="24"/>
        </w:rPr>
        <w:t>m postihom v</w:t>
      </w:r>
      <w:r w:rsidR="000A62A3">
        <w:rPr>
          <w:rFonts w:ascii="Times New Roman" w:hAnsi="Times New Roman"/>
          <w:sz w:val="24"/>
          <w:szCs w:val="24"/>
        </w:rPr>
        <w:t> </w:t>
      </w:r>
      <w:r w:rsidRPr="004370A8" w:rsidR="000A62A3">
        <w:rPr>
          <w:rFonts w:ascii="Times New Roman" w:hAnsi="Times New Roman" w:hint="default"/>
          <w:sz w:val="24"/>
          <w:szCs w:val="24"/>
        </w:rPr>
        <w:t>pracovnoprá</w:t>
      </w:r>
      <w:r w:rsidRPr="004370A8" w:rsidR="000A62A3">
        <w:rPr>
          <w:rFonts w:ascii="Times New Roman" w:hAnsi="Times New Roman" w:hint="default"/>
          <w:sz w:val="24"/>
          <w:szCs w:val="24"/>
        </w:rPr>
        <w:t>vn</w:t>
      </w:r>
      <w:r w:rsidR="000A62A3">
        <w:rPr>
          <w:rFonts w:ascii="Times New Roman" w:hAnsi="Times New Roman" w:hint="default"/>
          <w:sz w:val="24"/>
          <w:szCs w:val="24"/>
        </w:rPr>
        <w:t>om vzť</w:t>
      </w:r>
      <w:r w:rsidR="000A62A3">
        <w:rPr>
          <w:rFonts w:ascii="Times New Roman" w:hAnsi="Times New Roman" w:hint="default"/>
          <w:sz w:val="24"/>
          <w:szCs w:val="24"/>
        </w:rPr>
        <w:t>ahu podľ</w:t>
      </w:r>
      <w:r w:rsidR="000A62A3">
        <w:rPr>
          <w:rFonts w:ascii="Times New Roman" w:hAnsi="Times New Roman" w:hint="default"/>
          <w:sz w:val="24"/>
          <w:szCs w:val="24"/>
        </w:rPr>
        <w:t>a osobitné</w:t>
      </w:r>
      <w:r w:rsidR="000A62A3">
        <w:rPr>
          <w:rFonts w:ascii="Times New Roman" w:hAnsi="Times New Roman" w:hint="default"/>
          <w:sz w:val="24"/>
          <w:szCs w:val="24"/>
        </w:rPr>
        <w:t>ho pr</w:t>
      </w:r>
      <w:r w:rsidR="000A62A3">
        <w:rPr>
          <w:rFonts w:ascii="Times New Roman" w:hAnsi="Times New Roman" w:hint="default"/>
          <w:sz w:val="24"/>
          <w:szCs w:val="24"/>
        </w:rPr>
        <w:t>edpisu</w:t>
      </w:r>
      <w:r w:rsidRPr="004370A8" w:rsidR="00C50E43">
        <w:rPr>
          <w:rFonts w:ascii="Times New Roman" w:hAnsi="Times New Roman" w:hint="default"/>
          <w:sz w:val="24"/>
          <w:szCs w:val="24"/>
        </w:rPr>
        <w:t>“.</w:t>
      </w:r>
    </w:p>
    <w:p w:rsidR="006450B5" w:rsidRPr="004370A8" w:rsidP="006450B5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450B5" w:rsidRPr="004370A8" w:rsidP="006450B5">
      <w:pPr>
        <w:pStyle w:val="NoSpacing"/>
        <w:numPr>
          <w:numId w:val="26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62 ods. 2 sa na konci pripá</w:t>
      </w:r>
      <w:r w:rsidRPr="004370A8">
        <w:rPr>
          <w:rFonts w:ascii="Times New Roman" w:hAnsi="Times New Roman" w:hint="default"/>
          <w:sz w:val="24"/>
          <w:szCs w:val="24"/>
        </w:rPr>
        <w:t>jajú</w:t>
      </w:r>
      <w:r w:rsidRPr="004370A8">
        <w:rPr>
          <w:rFonts w:ascii="Times New Roman" w:hAnsi="Times New Roman" w:hint="default"/>
          <w:sz w:val="24"/>
          <w:szCs w:val="24"/>
        </w:rPr>
        <w:t xml:space="preserve"> tieto vety: „</w:t>
      </w:r>
      <w:r w:rsidRPr="004370A8">
        <w:rPr>
          <w:rFonts w:ascii="Times New Roman" w:hAnsi="Times New Roman" w:hint="default"/>
          <w:sz w:val="24"/>
          <w:szCs w:val="24"/>
        </w:rPr>
        <w:t>Na ž</w:t>
      </w:r>
      <w:r w:rsidRPr="004370A8">
        <w:rPr>
          <w:rFonts w:ascii="Times New Roman" w:hAnsi="Times New Roman" w:hint="default"/>
          <w:sz w:val="24"/>
          <w:szCs w:val="24"/>
        </w:rPr>
        <w:t>iadosť</w:t>
      </w:r>
      <w:r w:rsidRPr="004370A8">
        <w:rPr>
          <w:rFonts w:ascii="Times New Roman" w:hAnsi="Times New Roman" w:hint="default"/>
          <w:sz w:val="24"/>
          <w:szCs w:val="24"/>
        </w:rPr>
        <w:t xml:space="preserve"> oznamovateľ</w:t>
      </w:r>
      <w:r w:rsidRPr="004370A8">
        <w:rPr>
          <w:rFonts w:ascii="Times New Roman" w:hAnsi="Times New Roman" w:hint="default"/>
          <w:sz w:val="24"/>
          <w:szCs w:val="24"/>
        </w:rPr>
        <w:t>a sa v </w:t>
      </w:r>
      <w:r w:rsidRPr="004370A8">
        <w:rPr>
          <w:rFonts w:ascii="Times New Roman" w:hAnsi="Times New Roman" w:hint="default"/>
          <w:sz w:val="24"/>
          <w:szCs w:val="24"/>
        </w:rPr>
        <w:t>trestnom ozná</w:t>
      </w:r>
      <w:r w:rsidRPr="004370A8">
        <w:rPr>
          <w:rFonts w:ascii="Times New Roman" w:hAnsi="Times New Roman" w:hint="default"/>
          <w:sz w:val="24"/>
          <w:szCs w:val="24"/>
        </w:rPr>
        <w:t>mení</w:t>
      </w:r>
      <w:r w:rsidRPr="004370A8">
        <w:rPr>
          <w:rFonts w:ascii="Times New Roman" w:hAnsi="Times New Roman" w:hint="default"/>
          <w:sz w:val="24"/>
          <w:szCs w:val="24"/>
        </w:rPr>
        <w:t xml:space="preserve"> neuvedú</w:t>
      </w:r>
      <w:r w:rsidRPr="004370A8">
        <w:rPr>
          <w:rFonts w:ascii="Times New Roman" w:hAnsi="Times New Roman" w:hint="default"/>
          <w:sz w:val="24"/>
          <w:szCs w:val="24"/>
        </w:rPr>
        <w:t xml:space="preserve"> ú</w:t>
      </w:r>
      <w:r w:rsidRPr="004370A8">
        <w:rPr>
          <w:rFonts w:ascii="Times New Roman" w:hAnsi="Times New Roman" w:hint="default"/>
          <w:sz w:val="24"/>
          <w:szCs w:val="24"/>
        </w:rPr>
        <w:t>daje o </w:t>
      </w:r>
      <w:r w:rsidRPr="004370A8">
        <w:rPr>
          <w:rFonts w:ascii="Times New Roman" w:hAnsi="Times New Roman" w:hint="default"/>
          <w:sz w:val="24"/>
          <w:szCs w:val="24"/>
        </w:rPr>
        <w:t>jeho totož</w:t>
      </w:r>
      <w:r w:rsidRPr="004370A8">
        <w:rPr>
          <w:rFonts w:ascii="Times New Roman" w:hAnsi="Times New Roman" w:hint="default"/>
          <w:sz w:val="24"/>
          <w:szCs w:val="24"/>
        </w:rPr>
        <w:t>nosti. Materiá</w:t>
      </w:r>
      <w:r w:rsidRPr="004370A8">
        <w:rPr>
          <w:rFonts w:ascii="Times New Roman" w:hAnsi="Times New Roman" w:hint="default"/>
          <w:sz w:val="24"/>
          <w:szCs w:val="24"/>
        </w:rPr>
        <w:t>ly, ktoré</w:t>
      </w:r>
      <w:r w:rsidRPr="004370A8">
        <w:rPr>
          <w:rFonts w:ascii="Times New Roman" w:hAnsi="Times New Roman" w:hint="default"/>
          <w:sz w:val="24"/>
          <w:szCs w:val="24"/>
        </w:rPr>
        <w:t xml:space="preserve"> umožň</w:t>
      </w:r>
      <w:r w:rsidRPr="004370A8">
        <w:rPr>
          <w:rFonts w:ascii="Times New Roman" w:hAnsi="Times New Roman" w:hint="default"/>
          <w:sz w:val="24"/>
          <w:szCs w:val="24"/>
        </w:rPr>
        <w:t>ujú</w:t>
      </w:r>
      <w:r w:rsidRPr="004370A8">
        <w:rPr>
          <w:rFonts w:ascii="Times New Roman" w:hAnsi="Times New Roman" w:hint="default"/>
          <w:sz w:val="24"/>
          <w:szCs w:val="24"/>
        </w:rPr>
        <w:t xml:space="preserve"> zistenie totož</w:t>
      </w:r>
      <w:r w:rsidRPr="004370A8">
        <w:rPr>
          <w:rFonts w:ascii="Times New Roman" w:hAnsi="Times New Roman" w:hint="default"/>
          <w:sz w:val="24"/>
          <w:szCs w:val="24"/>
        </w:rPr>
        <w:t>nosti také</w:t>
      </w:r>
      <w:r w:rsidRPr="004370A8">
        <w:rPr>
          <w:rFonts w:ascii="Times New Roman" w:hAnsi="Times New Roman" w:hint="default"/>
          <w:sz w:val="24"/>
          <w:szCs w:val="24"/>
        </w:rPr>
        <w:t>ho oznamovateľ</w:t>
      </w:r>
      <w:r w:rsidRPr="004370A8">
        <w:rPr>
          <w:rFonts w:ascii="Times New Roman" w:hAnsi="Times New Roman" w:hint="default"/>
          <w:sz w:val="24"/>
          <w:szCs w:val="24"/>
        </w:rPr>
        <w:t>a, sa ukladajú</w:t>
      </w:r>
      <w:r w:rsidRPr="004370A8">
        <w:rPr>
          <w:rFonts w:ascii="Times New Roman" w:hAnsi="Times New Roman" w:hint="default"/>
          <w:sz w:val="24"/>
          <w:szCs w:val="24"/>
        </w:rPr>
        <w:t xml:space="preserve"> na prokuratú</w:t>
      </w:r>
      <w:r w:rsidRPr="004370A8">
        <w:rPr>
          <w:rFonts w:ascii="Times New Roman" w:hAnsi="Times New Roman" w:hint="default"/>
          <w:sz w:val="24"/>
          <w:szCs w:val="24"/>
        </w:rPr>
        <w:t>re. Do spisu sa zakladajú</w:t>
      </w:r>
      <w:r w:rsidRPr="004370A8">
        <w:rPr>
          <w:rFonts w:ascii="Times New Roman" w:hAnsi="Times New Roman" w:hint="default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len s </w:t>
      </w:r>
      <w:r w:rsidRPr="004370A8">
        <w:rPr>
          <w:rFonts w:ascii="Times New Roman" w:hAnsi="Times New Roman" w:hint="default"/>
          <w:sz w:val="24"/>
          <w:szCs w:val="24"/>
        </w:rPr>
        <w:t>jeho sú</w:t>
      </w:r>
      <w:r w:rsidRPr="004370A8">
        <w:rPr>
          <w:rFonts w:ascii="Times New Roman" w:hAnsi="Times New Roman" w:hint="default"/>
          <w:sz w:val="24"/>
          <w:szCs w:val="24"/>
        </w:rPr>
        <w:t>hlasom.“.</w:t>
      </w:r>
    </w:p>
    <w:p w:rsidR="00C50E43" w:rsidRPr="004370A8" w:rsidP="00C50E43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50E43" w:rsidRPr="004370A8" w:rsidP="00F90994">
      <w:pPr>
        <w:pStyle w:val="NoSpacing"/>
        <w:numPr>
          <w:numId w:val="26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131 ods. 1 prvej vete sa bodka na konci nahrá</w:t>
      </w:r>
      <w:r w:rsidRPr="004370A8">
        <w:rPr>
          <w:rFonts w:ascii="Times New Roman" w:hAnsi="Times New Roman" w:hint="default"/>
          <w:sz w:val="24"/>
          <w:szCs w:val="24"/>
        </w:rPr>
        <w:t>dza bodkoč</w:t>
      </w:r>
      <w:r w:rsidRPr="004370A8">
        <w:rPr>
          <w:rFonts w:ascii="Times New Roman" w:hAnsi="Times New Roman" w:hint="default"/>
          <w:sz w:val="24"/>
          <w:szCs w:val="24"/>
        </w:rPr>
        <w:t>iarkou a </w:t>
      </w:r>
      <w:r w:rsidRPr="004370A8">
        <w:rPr>
          <w:rFonts w:ascii="Times New Roman" w:hAnsi="Times New Roman" w:hint="default"/>
          <w:sz w:val="24"/>
          <w:szCs w:val="24"/>
        </w:rPr>
        <w:t>pripá</w:t>
      </w:r>
      <w:r w:rsidRPr="004370A8">
        <w:rPr>
          <w:rFonts w:ascii="Times New Roman" w:hAnsi="Times New Roman" w:hint="default"/>
          <w:sz w:val="24"/>
          <w:szCs w:val="24"/>
        </w:rPr>
        <w:t>jajú</w:t>
      </w:r>
      <w:r w:rsidRPr="004370A8">
        <w:rPr>
          <w:rFonts w:ascii="Times New Roman" w:hAnsi="Times New Roman" w:hint="default"/>
          <w:sz w:val="24"/>
          <w:szCs w:val="24"/>
        </w:rPr>
        <w:t xml:space="preserve"> sa tieto slová</w:t>
      </w:r>
      <w:r w:rsidRPr="004370A8">
        <w:rPr>
          <w:rFonts w:ascii="Times New Roman" w:hAnsi="Times New Roman" w:hint="default"/>
          <w:sz w:val="24"/>
          <w:szCs w:val="24"/>
        </w:rPr>
        <w:t>: „</w:t>
      </w:r>
      <w:r w:rsidRPr="004370A8">
        <w:rPr>
          <w:rFonts w:ascii="Times New Roman" w:hAnsi="Times New Roman" w:hint="default"/>
          <w:sz w:val="24"/>
          <w:szCs w:val="24"/>
        </w:rPr>
        <w:t>svedka treba pouč</w:t>
      </w:r>
      <w:r w:rsidRPr="004370A8">
        <w:rPr>
          <w:rFonts w:ascii="Times New Roman" w:hAnsi="Times New Roman" w:hint="default"/>
          <w:sz w:val="24"/>
          <w:szCs w:val="24"/>
        </w:rPr>
        <w:t>iť</w:t>
      </w:r>
      <w:r w:rsidRPr="004370A8">
        <w:rPr>
          <w:rFonts w:ascii="Times New Roman" w:hAnsi="Times New Roman" w:hint="default"/>
          <w:sz w:val="24"/>
          <w:szCs w:val="24"/>
        </w:rPr>
        <w:t xml:space="preserve"> aj o </w:t>
      </w:r>
      <w:r w:rsidRPr="004370A8">
        <w:rPr>
          <w:rFonts w:ascii="Times New Roman" w:hAnsi="Times New Roman" w:hint="default"/>
          <w:sz w:val="24"/>
          <w:szCs w:val="24"/>
        </w:rPr>
        <w:t>mož</w:t>
      </w:r>
      <w:r w:rsidRPr="004370A8">
        <w:rPr>
          <w:rFonts w:ascii="Times New Roman" w:hAnsi="Times New Roman" w:hint="default"/>
          <w:sz w:val="24"/>
          <w:szCs w:val="24"/>
        </w:rPr>
        <w:t xml:space="preserve">nosti a podmienkach poskytnutia ochrany </w:t>
      </w:r>
      <w:r w:rsidRPr="004370A8" w:rsidR="000A62A3">
        <w:rPr>
          <w:rFonts w:ascii="Times New Roman" w:hAnsi="Times New Roman" w:hint="default"/>
          <w:sz w:val="24"/>
          <w:szCs w:val="24"/>
        </w:rPr>
        <w:t>pred neoprá</w:t>
      </w:r>
      <w:r w:rsidRPr="004370A8" w:rsidR="000A62A3">
        <w:rPr>
          <w:rFonts w:ascii="Times New Roman" w:hAnsi="Times New Roman" w:hint="default"/>
          <w:sz w:val="24"/>
          <w:szCs w:val="24"/>
        </w:rPr>
        <w:t>vnený</w:t>
      </w:r>
      <w:r w:rsidRPr="004370A8" w:rsidR="000A62A3">
        <w:rPr>
          <w:rFonts w:ascii="Times New Roman" w:hAnsi="Times New Roman" w:hint="default"/>
          <w:sz w:val="24"/>
          <w:szCs w:val="24"/>
        </w:rPr>
        <w:t>m postihom v</w:t>
      </w:r>
      <w:r w:rsidR="000A62A3">
        <w:rPr>
          <w:rFonts w:ascii="Times New Roman" w:hAnsi="Times New Roman"/>
          <w:sz w:val="24"/>
          <w:szCs w:val="24"/>
        </w:rPr>
        <w:t> </w:t>
      </w:r>
      <w:r w:rsidRPr="004370A8" w:rsidR="000A62A3">
        <w:rPr>
          <w:rFonts w:ascii="Times New Roman" w:hAnsi="Times New Roman" w:hint="default"/>
          <w:sz w:val="24"/>
          <w:szCs w:val="24"/>
        </w:rPr>
        <w:t>pracovnoprá</w:t>
      </w:r>
      <w:r w:rsidRPr="004370A8" w:rsidR="000A62A3">
        <w:rPr>
          <w:rFonts w:ascii="Times New Roman" w:hAnsi="Times New Roman" w:hint="default"/>
          <w:sz w:val="24"/>
          <w:szCs w:val="24"/>
        </w:rPr>
        <w:t>vn</w:t>
      </w:r>
      <w:r w:rsidR="000A62A3">
        <w:rPr>
          <w:rFonts w:ascii="Times New Roman" w:hAnsi="Times New Roman" w:hint="default"/>
          <w:sz w:val="24"/>
          <w:szCs w:val="24"/>
        </w:rPr>
        <w:t>om vzť</w:t>
      </w:r>
      <w:r w:rsidR="000A62A3">
        <w:rPr>
          <w:rFonts w:ascii="Times New Roman" w:hAnsi="Times New Roman" w:hint="default"/>
          <w:sz w:val="24"/>
          <w:szCs w:val="24"/>
        </w:rPr>
        <w:t>ahu podľ</w:t>
      </w:r>
      <w:r w:rsidR="000A62A3">
        <w:rPr>
          <w:rFonts w:ascii="Times New Roman" w:hAnsi="Times New Roman" w:hint="default"/>
          <w:sz w:val="24"/>
          <w:szCs w:val="24"/>
        </w:rPr>
        <w:t>a osobitné</w:t>
      </w:r>
      <w:r w:rsidR="000A62A3">
        <w:rPr>
          <w:rFonts w:ascii="Times New Roman" w:hAnsi="Times New Roman" w:hint="default"/>
          <w:sz w:val="24"/>
          <w:szCs w:val="24"/>
        </w:rPr>
        <w:t xml:space="preserve">ho </w:t>
      </w:r>
      <w:r w:rsidR="000A62A3">
        <w:rPr>
          <w:rFonts w:ascii="Times New Roman" w:hAnsi="Times New Roman" w:hint="default"/>
          <w:sz w:val="24"/>
          <w:szCs w:val="24"/>
        </w:rPr>
        <w:t>predpisu</w:t>
      </w:r>
      <w:r w:rsidRPr="004370A8">
        <w:rPr>
          <w:rFonts w:ascii="Times New Roman" w:hAnsi="Times New Roman" w:hint="default"/>
          <w:sz w:val="24"/>
          <w:szCs w:val="24"/>
        </w:rPr>
        <w:t>.“.</w:t>
      </w:r>
    </w:p>
    <w:p w:rsidR="00C50E43" w:rsidRPr="004370A8" w:rsidP="00C50E43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50E43" w:rsidRPr="004370A8" w:rsidP="00F90994">
      <w:pPr>
        <w:pStyle w:val="NoSpacing"/>
        <w:numPr>
          <w:numId w:val="2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F360BD">
        <w:rPr>
          <w:rFonts w:ascii="Times New Roman" w:hAnsi="Times New Roman" w:hint="default"/>
          <w:sz w:val="24"/>
          <w:szCs w:val="24"/>
        </w:rPr>
        <w:t>V §</w:t>
      </w:r>
      <w:r w:rsidRPr="004370A8" w:rsidR="00F360BD">
        <w:rPr>
          <w:rFonts w:ascii="Times New Roman" w:hAnsi="Times New Roman" w:hint="default"/>
          <w:sz w:val="24"/>
          <w:szCs w:val="24"/>
        </w:rPr>
        <w:t xml:space="preserve"> 265 ods. 2 prvej vete sa za slovo „</w:t>
      </w:r>
      <w:r w:rsidRPr="004370A8" w:rsidR="00F360BD">
        <w:rPr>
          <w:rFonts w:ascii="Times New Roman" w:hAnsi="Times New Roman" w:hint="default"/>
          <w:sz w:val="24"/>
          <w:szCs w:val="24"/>
        </w:rPr>
        <w:t>svedok“</w:t>
      </w:r>
      <w:r w:rsidRPr="004370A8" w:rsidR="00F360BD">
        <w:rPr>
          <w:rFonts w:ascii="Times New Roman" w:hAnsi="Times New Roman" w:hint="default"/>
          <w:sz w:val="24"/>
          <w:szCs w:val="24"/>
        </w:rPr>
        <w:t xml:space="preserve"> vkladajú</w:t>
      </w:r>
      <w:r w:rsidRPr="004370A8" w:rsidR="00F360BD">
        <w:rPr>
          <w:rFonts w:ascii="Times New Roman" w:hAnsi="Times New Roman" w:hint="default"/>
          <w:sz w:val="24"/>
          <w:szCs w:val="24"/>
        </w:rPr>
        <w:t xml:space="preserve"> slová</w:t>
      </w:r>
      <w:r w:rsidRPr="004370A8" w:rsidR="00F360BD">
        <w:rPr>
          <w:rFonts w:ascii="Times New Roman" w:hAnsi="Times New Roman" w:hint="default"/>
          <w:sz w:val="24"/>
          <w:szCs w:val="24"/>
        </w:rPr>
        <w:t xml:space="preserve"> „</w:t>
      </w:r>
      <w:r w:rsidRPr="004370A8" w:rsidR="00F360BD">
        <w:rPr>
          <w:rFonts w:ascii="Times New Roman" w:hAnsi="Times New Roman" w:hint="default"/>
          <w:sz w:val="24"/>
          <w:szCs w:val="24"/>
        </w:rPr>
        <w:t>pouč</w:t>
      </w:r>
      <w:r w:rsidRPr="004370A8" w:rsidR="00F360BD">
        <w:rPr>
          <w:rFonts w:ascii="Times New Roman" w:hAnsi="Times New Roman" w:hint="default"/>
          <w:sz w:val="24"/>
          <w:szCs w:val="24"/>
        </w:rPr>
        <w:t>ený</w:t>
      </w:r>
      <w:r w:rsidRPr="004370A8" w:rsidR="00F360BD">
        <w:rPr>
          <w:rFonts w:ascii="Times New Roman" w:hAnsi="Times New Roman" w:hint="default"/>
          <w:sz w:val="24"/>
          <w:szCs w:val="24"/>
        </w:rPr>
        <w:t xml:space="preserve"> o </w:t>
      </w:r>
      <w:r w:rsidRPr="004370A8" w:rsidR="00F360BD">
        <w:rPr>
          <w:rFonts w:ascii="Times New Roman" w:hAnsi="Times New Roman" w:hint="default"/>
          <w:sz w:val="24"/>
          <w:szCs w:val="24"/>
        </w:rPr>
        <w:t>mož</w:t>
      </w:r>
      <w:r w:rsidRPr="004370A8" w:rsidR="00F360BD">
        <w:rPr>
          <w:rFonts w:ascii="Times New Roman" w:hAnsi="Times New Roman" w:hint="default"/>
          <w:sz w:val="24"/>
          <w:szCs w:val="24"/>
        </w:rPr>
        <w:t xml:space="preserve">nosti poskytnutia ochrany </w:t>
      </w:r>
      <w:r w:rsidRPr="004370A8" w:rsidR="000A62A3">
        <w:rPr>
          <w:rFonts w:ascii="Times New Roman" w:hAnsi="Times New Roman" w:hint="default"/>
          <w:sz w:val="24"/>
          <w:szCs w:val="24"/>
        </w:rPr>
        <w:t>pred neoprá</w:t>
      </w:r>
      <w:r w:rsidRPr="004370A8" w:rsidR="000A62A3">
        <w:rPr>
          <w:rFonts w:ascii="Times New Roman" w:hAnsi="Times New Roman" w:hint="default"/>
          <w:sz w:val="24"/>
          <w:szCs w:val="24"/>
        </w:rPr>
        <w:t>vnený</w:t>
      </w:r>
      <w:r w:rsidRPr="004370A8" w:rsidR="000A62A3">
        <w:rPr>
          <w:rFonts w:ascii="Times New Roman" w:hAnsi="Times New Roman" w:hint="default"/>
          <w:sz w:val="24"/>
          <w:szCs w:val="24"/>
        </w:rPr>
        <w:t>m postihom v</w:t>
      </w:r>
      <w:r w:rsidR="000A62A3">
        <w:rPr>
          <w:rFonts w:ascii="Times New Roman" w:hAnsi="Times New Roman"/>
          <w:sz w:val="24"/>
          <w:szCs w:val="24"/>
        </w:rPr>
        <w:t> </w:t>
      </w:r>
      <w:r w:rsidRPr="004370A8" w:rsidR="000A62A3">
        <w:rPr>
          <w:rFonts w:ascii="Times New Roman" w:hAnsi="Times New Roman" w:hint="default"/>
          <w:sz w:val="24"/>
          <w:szCs w:val="24"/>
        </w:rPr>
        <w:t>pracovnoprá</w:t>
      </w:r>
      <w:r w:rsidRPr="004370A8" w:rsidR="000A62A3">
        <w:rPr>
          <w:rFonts w:ascii="Times New Roman" w:hAnsi="Times New Roman" w:hint="default"/>
          <w:sz w:val="24"/>
          <w:szCs w:val="24"/>
        </w:rPr>
        <w:t>vn</w:t>
      </w:r>
      <w:r w:rsidR="000A62A3">
        <w:rPr>
          <w:rFonts w:ascii="Times New Roman" w:hAnsi="Times New Roman" w:hint="default"/>
          <w:sz w:val="24"/>
          <w:szCs w:val="24"/>
        </w:rPr>
        <w:t>om vzť</w:t>
      </w:r>
      <w:r w:rsidR="000A62A3">
        <w:rPr>
          <w:rFonts w:ascii="Times New Roman" w:hAnsi="Times New Roman" w:hint="default"/>
          <w:sz w:val="24"/>
          <w:szCs w:val="24"/>
        </w:rPr>
        <w:t>ahu podľ</w:t>
      </w:r>
      <w:r w:rsidR="000A62A3">
        <w:rPr>
          <w:rFonts w:ascii="Times New Roman" w:hAnsi="Times New Roman" w:hint="default"/>
          <w:sz w:val="24"/>
          <w:szCs w:val="24"/>
        </w:rPr>
        <w:t>a osobitné</w:t>
      </w:r>
      <w:r w:rsidR="000A62A3">
        <w:rPr>
          <w:rFonts w:ascii="Times New Roman" w:hAnsi="Times New Roman" w:hint="default"/>
          <w:sz w:val="24"/>
          <w:szCs w:val="24"/>
        </w:rPr>
        <w:t xml:space="preserve">ho predpisu </w:t>
      </w:r>
      <w:r w:rsidRPr="004370A8" w:rsidR="00F360BD">
        <w:rPr>
          <w:rFonts w:ascii="Times New Roman" w:hAnsi="Times New Roman"/>
          <w:sz w:val="24"/>
          <w:szCs w:val="24"/>
        </w:rPr>
        <w:t>a </w:t>
      </w:r>
      <w:r w:rsidRPr="004370A8" w:rsidR="00F360BD">
        <w:rPr>
          <w:rFonts w:ascii="Times New Roman" w:hAnsi="Times New Roman" w:hint="default"/>
          <w:sz w:val="24"/>
          <w:szCs w:val="24"/>
        </w:rPr>
        <w:t>musí</w:t>
      </w:r>
      <w:r w:rsidRPr="004370A8" w:rsidR="00F360BD">
        <w:rPr>
          <w:rFonts w:ascii="Times New Roman" w:hAnsi="Times New Roman" w:hint="default"/>
          <w:sz w:val="24"/>
          <w:szCs w:val="24"/>
        </w:rPr>
        <w:t xml:space="preserve"> byť“.</w:t>
      </w:r>
    </w:p>
    <w:p w:rsidR="0058004A" w:rsidP="00F360BD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706BF" w:rsidRPr="004370A8" w:rsidP="00C2280A">
      <w:pPr>
        <w:pStyle w:val="NoSpacing"/>
        <w:tabs>
          <w:tab w:val="left" w:pos="4275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C2280A">
        <w:rPr>
          <w:rFonts w:ascii="Times New Roman" w:hAnsi="Times New Roman"/>
          <w:sz w:val="24"/>
          <w:szCs w:val="24"/>
        </w:rPr>
        <w:tab/>
      </w:r>
    </w:p>
    <w:p w:rsidR="003706BF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9F1913" w:rsidRPr="004370A8" w:rsidP="009F1913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F1913" w:rsidRPr="004370A8" w:rsidP="009F1913">
      <w:pPr>
        <w:pStyle w:val="NoSpacing"/>
        <w:bidi w:val="0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Zá</w:t>
      </w:r>
      <w:r w:rsidRPr="004370A8">
        <w:rPr>
          <w:rFonts w:ascii="Times New Roman" w:hAnsi="Times New Roman" w:hint="default"/>
          <w:sz w:val="24"/>
          <w:szCs w:val="24"/>
        </w:rPr>
        <w:t>kon Ná</w:t>
      </w:r>
      <w:r w:rsidRPr="004370A8">
        <w:rPr>
          <w:rFonts w:ascii="Times New Roman" w:hAnsi="Times New Roman" w:hint="default"/>
          <w:sz w:val="24"/>
          <w:szCs w:val="24"/>
        </w:rPr>
        <w:t xml:space="preserve">rodnej rady Slovenskej </w:t>
      </w:r>
      <w:r w:rsidR="001B01AB">
        <w:rPr>
          <w:rFonts w:ascii="Times New Roman" w:hAnsi="Times New Roman"/>
          <w:sz w:val="24"/>
          <w:szCs w:val="24"/>
        </w:rPr>
        <w:t>republiky</w:t>
      </w:r>
      <w:r w:rsidRPr="004370A8" w:rsidR="001B01AB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č</w:t>
      </w:r>
      <w:r w:rsidRPr="004370A8">
        <w:rPr>
          <w:rFonts w:ascii="Times New Roman" w:hAnsi="Times New Roman" w:hint="default"/>
          <w:sz w:val="24"/>
          <w:szCs w:val="24"/>
        </w:rPr>
        <w:t>. 1</w:t>
      </w:r>
      <w:r w:rsidRPr="004370A8">
        <w:rPr>
          <w:rFonts w:ascii="Times New Roman" w:hAnsi="Times New Roman" w:hint="default"/>
          <w:sz w:val="24"/>
          <w:szCs w:val="24"/>
        </w:rPr>
        <w:t>71/1993 Z. z. o Policajnom zbore v </w:t>
      </w:r>
      <w:r w:rsidRPr="004370A8">
        <w:rPr>
          <w:rFonts w:ascii="Times New Roman" w:hAnsi="Times New Roman" w:hint="default"/>
          <w:sz w:val="24"/>
          <w:szCs w:val="24"/>
        </w:rPr>
        <w:t>znení</w:t>
      </w:r>
      <w:r w:rsidRPr="004370A8">
        <w:rPr>
          <w:rFonts w:ascii="Times New Roman" w:hAnsi="Times New Roman" w:hint="default"/>
          <w:sz w:val="24"/>
          <w:szCs w:val="24"/>
        </w:rPr>
        <w:t xml:space="preserve"> zá</w:t>
      </w:r>
      <w:r w:rsidRPr="004370A8">
        <w:rPr>
          <w:rFonts w:ascii="Times New Roman" w:hAnsi="Times New Roman" w:hint="default"/>
          <w:sz w:val="24"/>
          <w:szCs w:val="24"/>
        </w:rPr>
        <w:t>kona Ná</w:t>
      </w:r>
      <w:r w:rsidRPr="004370A8">
        <w:rPr>
          <w:rFonts w:ascii="Times New Roman" w:hAnsi="Times New Roman" w:hint="default"/>
          <w:sz w:val="24"/>
          <w:szCs w:val="24"/>
        </w:rPr>
        <w:t>rodnej rady Slovenskej republiky č</w:t>
      </w:r>
      <w:r w:rsidRPr="004370A8">
        <w:rPr>
          <w:rFonts w:ascii="Times New Roman" w:hAnsi="Times New Roman" w:hint="default"/>
          <w:sz w:val="24"/>
          <w:szCs w:val="24"/>
        </w:rPr>
        <w:t>. 251/1994 Z. z., zá</w:t>
      </w:r>
      <w:r w:rsidRPr="004370A8">
        <w:rPr>
          <w:rFonts w:ascii="Times New Roman" w:hAnsi="Times New Roman" w:hint="default"/>
          <w:sz w:val="24"/>
          <w:szCs w:val="24"/>
        </w:rPr>
        <w:t>kona Ná</w:t>
      </w:r>
      <w:r w:rsidRPr="004370A8">
        <w:rPr>
          <w:rFonts w:ascii="Times New Roman" w:hAnsi="Times New Roman" w:hint="default"/>
          <w:sz w:val="24"/>
          <w:szCs w:val="24"/>
        </w:rPr>
        <w:t>rodnej rady Slovenskej republiky č</w:t>
      </w:r>
      <w:r w:rsidRPr="004370A8">
        <w:rPr>
          <w:rFonts w:ascii="Times New Roman" w:hAnsi="Times New Roman" w:hint="default"/>
          <w:sz w:val="24"/>
          <w:szCs w:val="24"/>
        </w:rPr>
        <w:t>. 233/1995 Z. z., zá</w:t>
      </w:r>
      <w:r w:rsidRPr="004370A8">
        <w:rPr>
          <w:rFonts w:ascii="Times New Roman" w:hAnsi="Times New Roman" w:hint="default"/>
          <w:sz w:val="24"/>
          <w:szCs w:val="24"/>
        </w:rPr>
        <w:t>kona Ná</w:t>
      </w:r>
      <w:r w:rsidRPr="004370A8">
        <w:rPr>
          <w:rFonts w:ascii="Times New Roman" w:hAnsi="Times New Roman" w:hint="default"/>
          <w:sz w:val="24"/>
          <w:szCs w:val="24"/>
        </w:rPr>
        <w:t>rodnej rady Slovenskej republiky č</w:t>
      </w:r>
      <w:r w:rsidRPr="004370A8">
        <w:rPr>
          <w:rFonts w:ascii="Times New Roman" w:hAnsi="Times New Roman" w:hint="default"/>
          <w:sz w:val="24"/>
          <w:szCs w:val="24"/>
        </w:rPr>
        <w:t>. 315/1996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353/1997 Z. z., zá</w:t>
      </w:r>
      <w:r w:rsidRPr="004370A8">
        <w:rPr>
          <w:rFonts w:ascii="Times New Roman" w:hAnsi="Times New Roman" w:hint="default"/>
          <w:sz w:val="24"/>
          <w:szCs w:val="24"/>
        </w:rPr>
        <w:t>kon</w:t>
      </w:r>
      <w:r w:rsidRPr="004370A8">
        <w:rPr>
          <w:rFonts w:ascii="Times New Roman" w:hAnsi="Times New Roman" w:hint="default"/>
          <w:sz w:val="24"/>
          <w:szCs w:val="24"/>
        </w:rPr>
        <w:t>a</w:t>
      </w:r>
      <w:r w:rsidRPr="004370A8">
        <w:rPr>
          <w:rFonts w:ascii="Times New Roman" w:hAnsi="Times New Roman" w:hint="default"/>
          <w:sz w:val="24"/>
          <w:szCs w:val="24"/>
        </w:rPr>
        <w:t xml:space="preserve"> č</w:t>
      </w:r>
      <w:r w:rsidRPr="004370A8">
        <w:rPr>
          <w:rFonts w:ascii="Times New Roman" w:hAnsi="Times New Roman" w:hint="default"/>
          <w:sz w:val="24"/>
          <w:szCs w:val="24"/>
        </w:rPr>
        <w:t>. 12/1998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73/1998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256/1998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116/2</w:t>
      </w:r>
      <w:r w:rsidRPr="004370A8">
        <w:rPr>
          <w:rFonts w:ascii="Times New Roman" w:hAnsi="Times New Roman" w:hint="default"/>
          <w:sz w:val="24"/>
          <w:szCs w:val="24"/>
        </w:rPr>
        <w:t>000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323/2000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367/2000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490/2001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48/2002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182/2002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422/2002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155/2003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166/2003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458/2003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5</w:t>
      </w:r>
      <w:r w:rsidRPr="004370A8">
        <w:rPr>
          <w:rFonts w:ascii="Times New Roman" w:hAnsi="Times New Roman" w:hint="default"/>
          <w:sz w:val="24"/>
          <w:szCs w:val="24"/>
        </w:rPr>
        <w:t>3</w:t>
      </w:r>
      <w:r w:rsidRPr="004370A8">
        <w:rPr>
          <w:rFonts w:ascii="Times New Roman" w:hAnsi="Times New Roman" w:hint="default"/>
          <w:sz w:val="24"/>
          <w:szCs w:val="24"/>
        </w:rPr>
        <w:t>7/2004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69/2005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534/2005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558/2005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255/2006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25/2007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247/2007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342/2007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86/2008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297/2008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 xml:space="preserve">. </w:t>
      </w:r>
      <w:r w:rsidRPr="004370A8">
        <w:rPr>
          <w:rFonts w:ascii="Times New Roman" w:hAnsi="Times New Roman" w:hint="default"/>
          <w:sz w:val="24"/>
          <w:szCs w:val="24"/>
        </w:rPr>
        <w:t>4</w:t>
      </w:r>
      <w:r w:rsidRPr="004370A8">
        <w:rPr>
          <w:rFonts w:ascii="Times New Roman" w:hAnsi="Times New Roman" w:hint="default"/>
          <w:sz w:val="24"/>
          <w:szCs w:val="24"/>
        </w:rPr>
        <w:t>91/2008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214/2009 Z. z., ná</w:t>
      </w:r>
      <w:r w:rsidRPr="004370A8">
        <w:rPr>
          <w:rFonts w:ascii="Times New Roman" w:hAnsi="Times New Roman" w:hint="default"/>
          <w:sz w:val="24"/>
          <w:szCs w:val="24"/>
        </w:rPr>
        <w:t>lezu Ú</w:t>
      </w:r>
      <w:r w:rsidRPr="004370A8">
        <w:rPr>
          <w:rFonts w:ascii="Times New Roman" w:hAnsi="Times New Roman" w:hint="default"/>
          <w:sz w:val="24"/>
          <w:szCs w:val="24"/>
        </w:rPr>
        <w:t>stavné</w:t>
      </w:r>
      <w:r w:rsidRPr="004370A8">
        <w:rPr>
          <w:rFonts w:ascii="Times New Roman" w:hAnsi="Times New Roman" w:hint="default"/>
          <w:sz w:val="24"/>
          <w:szCs w:val="24"/>
        </w:rPr>
        <w:t>ho sú</w:t>
      </w:r>
      <w:r w:rsidRPr="004370A8">
        <w:rPr>
          <w:rFonts w:ascii="Times New Roman" w:hAnsi="Times New Roman" w:hint="default"/>
          <w:sz w:val="24"/>
          <w:szCs w:val="24"/>
        </w:rPr>
        <w:t>du Slovenskej republiky č</w:t>
      </w:r>
      <w:r w:rsidRPr="004370A8">
        <w:rPr>
          <w:rFonts w:ascii="Times New Roman" w:hAnsi="Times New Roman" w:hint="default"/>
          <w:sz w:val="24"/>
          <w:szCs w:val="24"/>
        </w:rPr>
        <w:t>. 290/2009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291/2009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495/2009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594/2009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547/2010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192/2011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 xml:space="preserve">. 345/2012 Z. </w:t>
      </w:r>
      <w:r w:rsidRPr="004370A8">
        <w:rPr>
          <w:rFonts w:ascii="Times New Roman" w:hAnsi="Times New Roman" w:hint="default"/>
          <w:sz w:val="24"/>
          <w:szCs w:val="24"/>
        </w:rPr>
        <w:t>z</w:t>
      </w:r>
      <w:r w:rsidRPr="004370A8">
        <w:rPr>
          <w:rFonts w:ascii="Times New Roman" w:hAnsi="Times New Roman" w:hint="default"/>
          <w:sz w:val="24"/>
          <w:szCs w:val="24"/>
        </w:rPr>
        <w:t>. a </w:t>
      </w:r>
      <w:r w:rsidRPr="004370A8">
        <w:rPr>
          <w:rFonts w:ascii="Times New Roman" w:hAnsi="Times New Roman" w:hint="default"/>
          <w:sz w:val="24"/>
          <w:szCs w:val="24"/>
        </w:rPr>
        <w:t>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75/2013 Z. z. sa mení</w:t>
      </w:r>
      <w:r w:rsidRPr="004370A8">
        <w:rPr>
          <w:rFonts w:ascii="Times New Roman" w:hAnsi="Times New Roman" w:hint="default"/>
          <w:sz w:val="24"/>
          <w:szCs w:val="24"/>
        </w:rPr>
        <w:t xml:space="preserve"> a </w:t>
      </w:r>
      <w:r w:rsidRPr="004370A8">
        <w:rPr>
          <w:rFonts w:ascii="Times New Roman" w:hAnsi="Times New Roman" w:hint="default"/>
          <w:sz w:val="24"/>
          <w:szCs w:val="24"/>
        </w:rPr>
        <w:t>dopĺň</w:t>
      </w:r>
      <w:r w:rsidRPr="004370A8">
        <w:rPr>
          <w:rFonts w:ascii="Times New Roman" w:hAnsi="Times New Roman" w:hint="default"/>
          <w:sz w:val="24"/>
          <w:szCs w:val="24"/>
        </w:rPr>
        <w:t>a takto:</w:t>
      </w:r>
    </w:p>
    <w:p w:rsidR="00BA6DDD" w:rsidP="00BA6DDD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A6DDD" w:rsidRPr="004370A8" w:rsidP="00420681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80 ods. 1 sa </w:t>
      </w:r>
      <w:r w:rsidR="00D81626">
        <w:rPr>
          <w:rFonts w:ascii="Times New Roman" w:hAnsi="Times New Roman"/>
          <w:sz w:val="24"/>
          <w:szCs w:val="24"/>
        </w:rPr>
        <w:t xml:space="preserve">bodka na </w:t>
      </w:r>
      <w:r>
        <w:rPr>
          <w:rFonts w:ascii="Times New Roman" w:hAnsi="Times New Roman"/>
          <w:sz w:val="24"/>
          <w:szCs w:val="24"/>
        </w:rPr>
        <w:t>konci</w:t>
      </w:r>
      <w:r w:rsidR="00D81626">
        <w:rPr>
          <w:rFonts w:ascii="Times New Roman" w:hAnsi="Times New Roman" w:hint="default"/>
          <w:sz w:val="24"/>
          <w:szCs w:val="24"/>
        </w:rPr>
        <w:t xml:space="preserve"> nahrá</w:t>
      </w:r>
      <w:r w:rsidR="00D81626">
        <w:rPr>
          <w:rFonts w:ascii="Times New Roman" w:hAnsi="Times New Roman" w:hint="default"/>
          <w:sz w:val="24"/>
          <w:szCs w:val="24"/>
        </w:rPr>
        <w:t>dza bodkoč</w:t>
      </w:r>
      <w:r w:rsidR="00D81626">
        <w:rPr>
          <w:rFonts w:ascii="Times New Roman" w:hAnsi="Times New Roman" w:hint="default"/>
          <w:sz w:val="24"/>
          <w:szCs w:val="24"/>
        </w:rPr>
        <w:t>iarkou a</w:t>
      </w:r>
      <w:r>
        <w:rPr>
          <w:rFonts w:ascii="Times New Roman" w:hAnsi="Times New Roman" w:hint="default"/>
          <w:sz w:val="24"/>
          <w:szCs w:val="24"/>
        </w:rPr>
        <w:t xml:space="preserve"> pripá</w:t>
      </w:r>
      <w:r>
        <w:rPr>
          <w:rFonts w:ascii="Times New Roman" w:hAnsi="Times New Roman" w:hint="default"/>
          <w:sz w:val="24"/>
          <w:szCs w:val="24"/>
        </w:rPr>
        <w:t>jajú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81626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 w:hint="default"/>
          <w:sz w:val="24"/>
          <w:szCs w:val="24"/>
        </w:rPr>
        <w:t>tieto slová</w:t>
      </w:r>
      <w:r>
        <w:rPr>
          <w:rFonts w:ascii="Times New Roman" w:hAnsi="Times New Roman" w:hint="default"/>
          <w:sz w:val="24"/>
          <w:szCs w:val="24"/>
        </w:rPr>
        <w:t>: „</w:t>
      </w:r>
      <w:r w:rsidR="00974974">
        <w:rPr>
          <w:rFonts w:ascii="Times New Roman" w:hAnsi="Times New Roman" w:hint="default"/>
          <w:sz w:val="24"/>
          <w:szCs w:val="24"/>
        </w:rPr>
        <w:t>povinnosť</w:t>
      </w:r>
      <w:r w:rsidR="00974974">
        <w:rPr>
          <w:rFonts w:ascii="Times New Roman" w:hAnsi="Times New Roman" w:hint="default"/>
          <w:sz w:val="24"/>
          <w:szCs w:val="24"/>
        </w:rPr>
        <w:t xml:space="preserve"> mlč</w:t>
      </w:r>
      <w:r w:rsidR="00974974">
        <w:rPr>
          <w:rFonts w:ascii="Times New Roman" w:hAnsi="Times New Roman" w:hint="default"/>
          <w:sz w:val="24"/>
          <w:szCs w:val="24"/>
        </w:rPr>
        <w:t>anlivosti sa nevzť</w:t>
      </w:r>
      <w:r w:rsidR="00974974">
        <w:rPr>
          <w:rFonts w:ascii="Times New Roman" w:hAnsi="Times New Roman" w:hint="default"/>
          <w:sz w:val="24"/>
          <w:szCs w:val="24"/>
        </w:rPr>
        <w:t>ahuje na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ozná</w:t>
      </w:r>
      <w:r>
        <w:rPr>
          <w:rFonts w:ascii="Times New Roman" w:hAnsi="Times New Roman" w:hint="default"/>
          <w:sz w:val="24"/>
          <w:szCs w:val="24"/>
        </w:rPr>
        <w:t>meni</w:t>
      </w:r>
      <w:r w:rsidR="00A21E7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 </w:t>
      </w:r>
      <w:r w:rsidR="00AB3636">
        <w:rPr>
          <w:rFonts w:ascii="Times New Roman" w:hAnsi="Times New Roman"/>
          <w:sz w:val="24"/>
          <w:szCs w:val="24"/>
        </w:rPr>
        <w:t xml:space="preserve">kriminality alebo inej </w:t>
      </w:r>
      <w:r>
        <w:rPr>
          <w:rFonts w:ascii="Times New Roman" w:hAnsi="Times New Roman" w:hint="default"/>
          <w:sz w:val="24"/>
          <w:szCs w:val="24"/>
        </w:rPr>
        <w:t>protispoloč</w:t>
      </w:r>
      <w:r>
        <w:rPr>
          <w:rFonts w:ascii="Times New Roman" w:hAnsi="Times New Roman" w:hint="default"/>
          <w:sz w:val="24"/>
          <w:szCs w:val="24"/>
        </w:rPr>
        <w:t>enskej č</w:t>
      </w:r>
      <w:r>
        <w:rPr>
          <w:rFonts w:ascii="Times New Roman" w:hAnsi="Times New Roman" w:hint="default"/>
          <w:sz w:val="24"/>
          <w:szCs w:val="24"/>
        </w:rPr>
        <w:t>innosti</w:t>
      </w:r>
      <w:r w:rsidR="009310F6">
        <w:rPr>
          <w:rFonts w:ascii="Times New Roman" w:hAnsi="Times New Roman"/>
          <w:sz w:val="24"/>
          <w:szCs w:val="24"/>
        </w:rPr>
        <w:t>.</w:t>
      </w:r>
      <w:r w:rsidRPr="006A2306" w:rsidR="00A10DE5">
        <w:rPr>
          <w:rFonts w:ascii="Times New Roman" w:hAnsi="Times New Roman"/>
          <w:sz w:val="24"/>
          <w:szCs w:val="24"/>
          <w:vertAlign w:val="superscript"/>
        </w:rPr>
        <w:t>28je</w:t>
      </w:r>
      <w:r w:rsidR="00A10DE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250F53" w:rsidRPr="004370A8" w:rsidP="004370A8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4370A8">
        <w:rPr>
          <w:rFonts w:ascii="Times New Roman" w:hAnsi="Times New Roman"/>
          <w:sz w:val="24"/>
          <w:szCs w:val="24"/>
        </w:rPr>
        <w:t xml:space="preserve"> </w:t>
      </w:r>
    </w:p>
    <w:p w:rsidR="009F1913" w:rsidP="006D5B6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="00A10DE5">
        <w:rPr>
          <w:rFonts w:ascii="Times New Roman" w:hAnsi="Times New Roman" w:hint="default"/>
          <w:sz w:val="24"/>
          <w:szCs w:val="24"/>
        </w:rPr>
        <w:t>Pozná</w:t>
      </w:r>
      <w:r w:rsidR="00A10DE5">
        <w:rPr>
          <w:rFonts w:ascii="Times New Roman" w:hAnsi="Times New Roman" w:hint="default"/>
          <w:sz w:val="24"/>
          <w:szCs w:val="24"/>
        </w:rPr>
        <w:t>mka p</w:t>
      </w:r>
      <w:r w:rsidR="00A10DE5">
        <w:rPr>
          <w:rFonts w:ascii="Times New Roman" w:hAnsi="Times New Roman" w:hint="default"/>
          <w:sz w:val="24"/>
          <w:szCs w:val="24"/>
        </w:rPr>
        <w:t>od č</w:t>
      </w:r>
      <w:r w:rsidR="00A10DE5">
        <w:rPr>
          <w:rFonts w:ascii="Times New Roman" w:hAnsi="Times New Roman" w:hint="default"/>
          <w:sz w:val="24"/>
          <w:szCs w:val="24"/>
        </w:rPr>
        <w:t>iarou k odkazu 28je znie:</w:t>
      </w:r>
    </w:p>
    <w:p w:rsidR="00A10DE5" w:rsidP="006D5B64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6A2306">
        <w:rPr>
          <w:rFonts w:ascii="Times New Roman" w:hAnsi="Times New Roman"/>
          <w:sz w:val="24"/>
          <w:szCs w:val="24"/>
          <w:vertAlign w:val="superscript"/>
        </w:rPr>
        <w:t>28je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 w:hint="default"/>
          <w:sz w:val="24"/>
          <w:szCs w:val="24"/>
        </w:rPr>
        <w:t>§</w:t>
      </w:r>
      <w:r w:rsidRPr="00EF166B">
        <w:rPr>
          <w:rFonts w:ascii="Times New Roman" w:hAnsi="Times New Roman" w:hint="default"/>
          <w:sz w:val="24"/>
          <w:szCs w:val="24"/>
        </w:rPr>
        <w:t xml:space="preserve"> 3 pí</w:t>
      </w:r>
      <w:r w:rsidRPr="00EF166B">
        <w:rPr>
          <w:rFonts w:ascii="Times New Roman" w:hAnsi="Times New Roman" w:hint="default"/>
          <w:sz w:val="24"/>
          <w:szCs w:val="24"/>
        </w:rPr>
        <w:t>sm. b) a c) zá</w:t>
      </w:r>
      <w:r w:rsidRPr="00EF166B">
        <w:rPr>
          <w:rFonts w:ascii="Times New Roman" w:hAnsi="Times New Roman" w:hint="default"/>
          <w:sz w:val="24"/>
          <w:szCs w:val="24"/>
        </w:rPr>
        <w:t>kona č</w:t>
      </w:r>
      <w:r w:rsidRPr="00EF166B">
        <w:rPr>
          <w:rFonts w:ascii="Times New Roman" w:hAnsi="Times New Roman" w:hint="default"/>
          <w:sz w:val="24"/>
          <w:szCs w:val="24"/>
        </w:rPr>
        <w:t>. 583/2008 Z. z. o prevencii kriminality a inej protispoloč</w:t>
      </w:r>
      <w:r w:rsidRPr="00EF166B">
        <w:rPr>
          <w:rFonts w:ascii="Times New Roman" w:hAnsi="Times New Roman" w:hint="default"/>
          <w:sz w:val="24"/>
          <w:szCs w:val="24"/>
        </w:rPr>
        <w:t>enskej č</w:t>
      </w:r>
      <w:r w:rsidRPr="00EF166B">
        <w:rPr>
          <w:rFonts w:ascii="Times New Roman" w:hAnsi="Times New Roman" w:hint="default"/>
          <w:sz w:val="24"/>
          <w:szCs w:val="24"/>
        </w:rPr>
        <w:t>innosti a o zmene a doplnení</w:t>
      </w:r>
      <w:r w:rsidRPr="00EF166B">
        <w:rPr>
          <w:rFonts w:ascii="Times New Roman" w:hAnsi="Times New Roman" w:hint="default"/>
          <w:sz w:val="24"/>
          <w:szCs w:val="24"/>
        </w:rPr>
        <w:t xml:space="preserve"> niektorý</w:t>
      </w:r>
      <w:r w:rsidRPr="00EF166B">
        <w:rPr>
          <w:rFonts w:ascii="Times New Roman" w:hAnsi="Times New Roman" w:hint="default"/>
          <w:sz w:val="24"/>
          <w:szCs w:val="24"/>
        </w:rPr>
        <w:t>ch zá</w:t>
      </w:r>
      <w:r w:rsidRPr="00EF166B">
        <w:rPr>
          <w:rFonts w:ascii="Times New Roman" w:hAnsi="Times New Roman" w:hint="default"/>
          <w:sz w:val="24"/>
          <w:szCs w:val="24"/>
        </w:rPr>
        <w:t>konov.</w:t>
      </w:r>
      <w:r>
        <w:rPr>
          <w:rFonts w:ascii="Times New Roman" w:hAnsi="Times New Roman" w:hint="default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420681" w:rsidP="009F1913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20681" w:rsidRPr="004370A8" w:rsidP="009F1913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F1913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1656DE" w:rsidRPr="004370A8" w:rsidP="00CA64ED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A64ED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Zá</w:t>
      </w:r>
      <w:r w:rsidRPr="004370A8">
        <w:rPr>
          <w:rFonts w:ascii="Times New Roman" w:hAnsi="Times New Roman" w:hint="default"/>
          <w:sz w:val="24"/>
          <w:szCs w:val="24"/>
        </w:rPr>
        <w:t>kon č</w:t>
      </w:r>
      <w:r w:rsidRPr="004370A8">
        <w:rPr>
          <w:rFonts w:ascii="Times New Roman" w:hAnsi="Times New Roman" w:hint="default"/>
          <w:sz w:val="24"/>
          <w:szCs w:val="24"/>
        </w:rPr>
        <w:t>. 73/1998 Z. z. o </w:t>
      </w:r>
      <w:r w:rsidRPr="004370A8">
        <w:rPr>
          <w:rFonts w:ascii="Times New Roman" w:hAnsi="Times New Roman" w:hint="default"/>
          <w:sz w:val="24"/>
          <w:szCs w:val="24"/>
        </w:rPr>
        <w:t>š</w:t>
      </w:r>
      <w:r w:rsidRPr="004370A8">
        <w:rPr>
          <w:rFonts w:ascii="Times New Roman" w:hAnsi="Times New Roman" w:hint="default"/>
          <w:sz w:val="24"/>
          <w:szCs w:val="24"/>
        </w:rPr>
        <w:t>tá</w:t>
      </w:r>
      <w:r w:rsidRPr="004370A8">
        <w:rPr>
          <w:rFonts w:ascii="Times New Roman" w:hAnsi="Times New Roman" w:hint="default"/>
          <w:sz w:val="24"/>
          <w:szCs w:val="24"/>
        </w:rPr>
        <w:t>tnej služ</w:t>
      </w:r>
      <w:r w:rsidRPr="004370A8">
        <w:rPr>
          <w:rFonts w:ascii="Times New Roman" w:hAnsi="Times New Roman" w:hint="default"/>
          <w:sz w:val="24"/>
          <w:szCs w:val="24"/>
        </w:rPr>
        <w:t>be prí</w:t>
      </w:r>
      <w:r w:rsidRPr="004370A8">
        <w:rPr>
          <w:rFonts w:ascii="Times New Roman" w:hAnsi="Times New Roman" w:hint="default"/>
          <w:sz w:val="24"/>
          <w:szCs w:val="24"/>
        </w:rPr>
        <w:t>sluš</w:t>
      </w:r>
      <w:r w:rsidRPr="004370A8">
        <w:rPr>
          <w:rFonts w:ascii="Times New Roman" w:hAnsi="Times New Roman" w:hint="default"/>
          <w:sz w:val="24"/>
          <w:szCs w:val="24"/>
        </w:rPr>
        <w:t>ní</w:t>
      </w:r>
      <w:r w:rsidRPr="004370A8">
        <w:rPr>
          <w:rFonts w:ascii="Times New Roman" w:hAnsi="Times New Roman" w:hint="default"/>
          <w:sz w:val="24"/>
          <w:szCs w:val="24"/>
        </w:rPr>
        <w:t>kov Policajné</w:t>
      </w:r>
      <w:r w:rsidRPr="004370A8">
        <w:rPr>
          <w:rFonts w:ascii="Times New Roman" w:hAnsi="Times New Roman" w:hint="default"/>
          <w:sz w:val="24"/>
          <w:szCs w:val="24"/>
        </w:rPr>
        <w:t>ho zbor</w:t>
      </w:r>
      <w:r w:rsidRPr="004370A8">
        <w:rPr>
          <w:rFonts w:ascii="Times New Roman" w:hAnsi="Times New Roman" w:hint="default"/>
          <w:sz w:val="24"/>
          <w:szCs w:val="24"/>
        </w:rPr>
        <w:t>u, Slovenskej informač</w:t>
      </w:r>
      <w:r w:rsidRPr="004370A8">
        <w:rPr>
          <w:rFonts w:ascii="Times New Roman" w:hAnsi="Times New Roman" w:hint="default"/>
          <w:sz w:val="24"/>
          <w:szCs w:val="24"/>
        </w:rPr>
        <w:t>nej služ</w:t>
      </w:r>
      <w:r w:rsidRPr="004370A8">
        <w:rPr>
          <w:rFonts w:ascii="Times New Roman" w:hAnsi="Times New Roman" w:hint="default"/>
          <w:sz w:val="24"/>
          <w:szCs w:val="24"/>
        </w:rPr>
        <w:t>by, Zboru vä</w:t>
      </w:r>
      <w:r w:rsidRPr="004370A8">
        <w:rPr>
          <w:rFonts w:ascii="Times New Roman" w:hAnsi="Times New Roman" w:hint="default"/>
          <w:sz w:val="24"/>
          <w:szCs w:val="24"/>
        </w:rPr>
        <w:t>zenskej a </w:t>
      </w:r>
      <w:r w:rsidRPr="004370A8">
        <w:rPr>
          <w:rFonts w:ascii="Times New Roman" w:hAnsi="Times New Roman" w:hint="default"/>
          <w:sz w:val="24"/>
          <w:szCs w:val="24"/>
        </w:rPr>
        <w:t>justič</w:t>
      </w:r>
      <w:r w:rsidRPr="004370A8">
        <w:rPr>
          <w:rFonts w:ascii="Times New Roman" w:hAnsi="Times New Roman" w:hint="default"/>
          <w:sz w:val="24"/>
          <w:szCs w:val="24"/>
        </w:rPr>
        <w:t>nej stráž</w:t>
      </w:r>
      <w:r w:rsidRPr="004370A8">
        <w:rPr>
          <w:rFonts w:ascii="Times New Roman" w:hAnsi="Times New Roman" w:hint="default"/>
          <w:sz w:val="24"/>
          <w:szCs w:val="24"/>
        </w:rPr>
        <w:t>e Slovenskej republiky a </w:t>
      </w:r>
      <w:r w:rsidRPr="004370A8">
        <w:rPr>
          <w:rFonts w:ascii="Times New Roman" w:hAnsi="Times New Roman" w:hint="default"/>
          <w:sz w:val="24"/>
          <w:szCs w:val="24"/>
        </w:rPr>
        <w:t>Ž</w:t>
      </w:r>
      <w:r w:rsidRPr="004370A8">
        <w:rPr>
          <w:rFonts w:ascii="Times New Roman" w:hAnsi="Times New Roman" w:hint="default"/>
          <w:sz w:val="24"/>
          <w:szCs w:val="24"/>
        </w:rPr>
        <w:t>eleznič</w:t>
      </w:r>
      <w:r w:rsidRPr="004370A8">
        <w:rPr>
          <w:rFonts w:ascii="Times New Roman" w:hAnsi="Times New Roman" w:hint="default"/>
          <w:sz w:val="24"/>
          <w:szCs w:val="24"/>
        </w:rPr>
        <w:t>nej polí</w:t>
      </w:r>
      <w:r w:rsidRPr="004370A8">
        <w:rPr>
          <w:rFonts w:ascii="Times New Roman" w:hAnsi="Times New Roman" w:hint="default"/>
          <w:sz w:val="24"/>
          <w:szCs w:val="24"/>
        </w:rPr>
        <w:t>cie v</w:t>
      </w:r>
      <w:r w:rsidRPr="004370A8" w:rsidR="00581C68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znení</w:t>
      </w:r>
      <w:r w:rsidRPr="004370A8" w:rsidR="00581C68">
        <w:rPr>
          <w:rFonts w:ascii="Times New Roman" w:hAnsi="Times New Roman" w:hint="default"/>
          <w:sz w:val="24"/>
          <w:szCs w:val="24"/>
        </w:rPr>
        <w:t xml:space="preserve"> č</w:t>
      </w:r>
      <w:r w:rsidRPr="004370A8" w:rsidR="00581C68">
        <w:rPr>
          <w:rFonts w:ascii="Times New Roman" w:hAnsi="Times New Roman" w:hint="default"/>
          <w:sz w:val="24"/>
          <w:szCs w:val="24"/>
        </w:rPr>
        <w:t>. 58/1999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181/1999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356/1999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224/2000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464/2000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241/</w:t>
      </w:r>
      <w:r w:rsidRPr="004370A8" w:rsidR="00581C68">
        <w:rPr>
          <w:rFonts w:ascii="Times New Roman" w:hAnsi="Times New Roman" w:hint="default"/>
          <w:sz w:val="24"/>
          <w:szCs w:val="24"/>
        </w:rPr>
        <w:t>2001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98/2002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328/2002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422/2002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659/2002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212/2003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178/2004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201/2004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365/2004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382/2004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 xml:space="preserve">. </w:t>
      </w:r>
      <w:r w:rsidRPr="004370A8" w:rsidR="00581C68">
        <w:rPr>
          <w:rFonts w:ascii="Times New Roman" w:hAnsi="Times New Roman" w:hint="default"/>
          <w:sz w:val="24"/>
          <w:szCs w:val="24"/>
        </w:rPr>
        <w:t>7</w:t>
      </w:r>
      <w:r w:rsidRPr="004370A8" w:rsidR="00581C68">
        <w:rPr>
          <w:rFonts w:ascii="Times New Roman" w:hAnsi="Times New Roman" w:hint="default"/>
          <w:sz w:val="24"/>
          <w:szCs w:val="24"/>
        </w:rPr>
        <w:t>27/2004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732/2004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69/2005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623/2005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342/2007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513/2007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61/2008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278/2008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 xml:space="preserve">. 445/2008 Z. z., </w:t>
      </w:r>
      <w:r w:rsidRPr="004370A8" w:rsidR="001B01AB">
        <w:rPr>
          <w:rFonts w:ascii="Times New Roman" w:hAnsi="Times New Roman" w:hint="default"/>
          <w:sz w:val="24"/>
          <w:szCs w:val="24"/>
        </w:rPr>
        <w:t>zá</w:t>
      </w:r>
      <w:r w:rsidRPr="004370A8" w:rsidR="001B01AB">
        <w:rPr>
          <w:rFonts w:ascii="Times New Roman" w:hAnsi="Times New Roman" w:hint="default"/>
          <w:sz w:val="24"/>
          <w:szCs w:val="24"/>
        </w:rPr>
        <w:t>kona č</w:t>
      </w:r>
      <w:r w:rsidRPr="004370A8" w:rsidR="001B01AB">
        <w:rPr>
          <w:rFonts w:ascii="Times New Roman" w:hAnsi="Times New Roman" w:hint="default"/>
          <w:sz w:val="24"/>
          <w:szCs w:val="24"/>
        </w:rPr>
        <w:t xml:space="preserve">. 491/2008 Z. z., </w:t>
      </w:r>
      <w:r w:rsidRPr="004370A8" w:rsidR="00581C68">
        <w:rPr>
          <w:rFonts w:ascii="Times New Roman" w:hAnsi="Times New Roman" w:hint="default"/>
          <w:sz w:val="24"/>
          <w:szCs w:val="24"/>
        </w:rPr>
        <w:t>zá</w:t>
      </w:r>
      <w:r w:rsidRPr="004370A8" w:rsidR="00581C68">
        <w:rPr>
          <w:rFonts w:ascii="Times New Roman" w:hAnsi="Times New Roman" w:hint="default"/>
          <w:sz w:val="24"/>
          <w:szCs w:val="24"/>
        </w:rPr>
        <w:t>kona č.</w:t>
      </w:r>
      <w:r w:rsidRPr="004370A8" w:rsidR="00581C68">
        <w:rPr>
          <w:rFonts w:ascii="Times New Roman" w:hAnsi="Times New Roman" w:hint="default"/>
          <w:sz w:val="24"/>
          <w:szCs w:val="24"/>
        </w:rPr>
        <w:t xml:space="preserve"> 70/2009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60/2010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151/2010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543/2010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547/2010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48/2011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79/2012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345/2012 Z. z., 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361/2012 Z. z.</w:t>
      </w:r>
      <w:r w:rsidR="00D32565">
        <w:rPr>
          <w:rFonts w:ascii="Times New Roman" w:hAnsi="Times New Roman"/>
          <w:sz w:val="24"/>
          <w:szCs w:val="24"/>
        </w:rPr>
        <w:t>,</w:t>
      </w:r>
      <w:r w:rsidRPr="004370A8" w:rsidR="00581C68">
        <w:rPr>
          <w:rFonts w:ascii="Times New Roman" w:hAnsi="Times New Roman"/>
          <w:sz w:val="24"/>
          <w:szCs w:val="24"/>
        </w:rPr>
        <w:t> </w:t>
      </w:r>
      <w:r w:rsidRPr="004370A8" w:rsidR="00581C68">
        <w:rPr>
          <w:rFonts w:ascii="Times New Roman" w:hAnsi="Times New Roman" w:hint="default"/>
          <w:sz w:val="24"/>
          <w:szCs w:val="24"/>
        </w:rPr>
        <w:t>zá</w:t>
      </w:r>
      <w:r w:rsidRPr="004370A8" w:rsidR="00581C68">
        <w:rPr>
          <w:rFonts w:ascii="Times New Roman" w:hAnsi="Times New Roman" w:hint="default"/>
          <w:sz w:val="24"/>
          <w:szCs w:val="24"/>
        </w:rPr>
        <w:t>kona č</w:t>
      </w:r>
      <w:r w:rsidRPr="004370A8" w:rsidR="00581C68">
        <w:rPr>
          <w:rFonts w:ascii="Times New Roman" w:hAnsi="Times New Roman" w:hint="default"/>
          <w:sz w:val="24"/>
          <w:szCs w:val="24"/>
        </w:rPr>
        <w:t>. 80/2013 Z. z.</w:t>
      </w:r>
      <w:r w:rsidR="00D32565">
        <w:rPr>
          <w:rFonts w:ascii="Times New Roman" w:hAnsi="Times New Roman"/>
          <w:sz w:val="24"/>
          <w:szCs w:val="24"/>
        </w:rPr>
        <w:t xml:space="preserve"> </w:t>
      </w:r>
      <w:r w:rsidRPr="00D32565" w:rsidR="00D32565">
        <w:rPr>
          <w:rFonts w:ascii="Times New Roman" w:hAnsi="Times New Roman" w:hint="default"/>
          <w:sz w:val="24"/>
          <w:szCs w:val="24"/>
        </w:rPr>
        <w:t>a zá</w:t>
      </w:r>
      <w:r w:rsidRPr="00D32565" w:rsidR="00D32565">
        <w:rPr>
          <w:rFonts w:ascii="Times New Roman" w:hAnsi="Times New Roman" w:hint="default"/>
          <w:sz w:val="24"/>
          <w:szCs w:val="24"/>
        </w:rPr>
        <w:t>kona č.</w:t>
      </w:r>
      <w:r w:rsidRPr="00D32565" w:rsidR="00D32565">
        <w:rPr>
          <w:rFonts w:ascii="Times New Roman" w:hAnsi="Times New Roman" w:hint="default"/>
          <w:sz w:val="24"/>
          <w:szCs w:val="24"/>
        </w:rPr>
        <w:t xml:space="preserve"> 462/2013 Z. z. </w:t>
      </w:r>
      <w:r w:rsidRPr="004370A8" w:rsidR="00581C68">
        <w:rPr>
          <w:rFonts w:ascii="Times New Roman" w:hAnsi="Times New Roman" w:hint="default"/>
          <w:sz w:val="24"/>
          <w:szCs w:val="24"/>
        </w:rPr>
        <w:t xml:space="preserve"> sa dopĺň</w:t>
      </w:r>
      <w:r w:rsidRPr="004370A8" w:rsidR="00581C68">
        <w:rPr>
          <w:rFonts w:ascii="Times New Roman" w:hAnsi="Times New Roman" w:hint="default"/>
          <w:sz w:val="24"/>
          <w:szCs w:val="24"/>
        </w:rPr>
        <w:t>a takto:</w:t>
      </w:r>
    </w:p>
    <w:p w:rsidR="00581C68" w:rsidRPr="004370A8" w:rsidP="00581C6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81C68" w:rsidRPr="004370A8" w:rsidP="00F90994">
      <w:pPr>
        <w:pStyle w:val="NoSpacing"/>
        <w:numPr>
          <w:numId w:val="15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2a ods. 1 sa na konci pripá</w:t>
      </w:r>
      <w:r w:rsidRPr="004370A8">
        <w:rPr>
          <w:rFonts w:ascii="Times New Roman" w:hAnsi="Times New Roman" w:hint="default"/>
          <w:sz w:val="24"/>
          <w:szCs w:val="24"/>
        </w:rPr>
        <w:t>jajú</w:t>
      </w:r>
      <w:r w:rsidRPr="004370A8">
        <w:rPr>
          <w:rFonts w:ascii="Times New Roman" w:hAnsi="Times New Roman" w:hint="default"/>
          <w:sz w:val="24"/>
          <w:szCs w:val="24"/>
        </w:rPr>
        <w:t xml:space="preserve"> tieto slová</w:t>
      </w:r>
      <w:r w:rsidRPr="004370A8">
        <w:rPr>
          <w:rFonts w:ascii="Times New Roman" w:hAnsi="Times New Roman" w:hint="default"/>
          <w:sz w:val="24"/>
          <w:szCs w:val="24"/>
        </w:rPr>
        <w:t>: „</w:t>
      </w:r>
      <w:r w:rsidRPr="004370A8">
        <w:rPr>
          <w:rFonts w:ascii="Times New Roman" w:hAnsi="Times New Roman" w:hint="default"/>
          <w:sz w:val="24"/>
          <w:szCs w:val="24"/>
        </w:rPr>
        <w:t>alebo z </w:t>
      </w:r>
      <w:r w:rsidRPr="004370A8">
        <w:rPr>
          <w:rFonts w:ascii="Times New Roman" w:hAnsi="Times New Roman" w:hint="default"/>
          <w:sz w:val="24"/>
          <w:szCs w:val="24"/>
        </w:rPr>
        <w:t>dô</w:t>
      </w:r>
      <w:r w:rsidRPr="004370A8">
        <w:rPr>
          <w:rFonts w:ascii="Times New Roman" w:hAnsi="Times New Roman" w:hint="default"/>
          <w:sz w:val="24"/>
          <w:szCs w:val="24"/>
        </w:rPr>
        <w:t>vodu ozná</w:t>
      </w:r>
      <w:r w:rsidRPr="004370A8">
        <w:rPr>
          <w:rFonts w:ascii="Times New Roman" w:hAnsi="Times New Roman" w:hint="default"/>
          <w:sz w:val="24"/>
          <w:szCs w:val="24"/>
        </w:rPr>
        <w:t xml:space="preserve">menia </w:t>
      </w:r>
      <w:r w:rsidR="00AB3636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 w:hint="default"/>
          <w:sz w:val="24"/>
          <w:szCs w:val="24"/>
        </w:rPr>
        <w:t>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innosti</w:t>
      </w:r>
      <w:r w:rsidRPr="006A2306" w:rsidR="00EF166B">
        <w:rPr>
          <w:rFonts w:ascii="Times New Roman" w:hAnsi="Times New Roman"/>
          <w:sz w:val="24"/>
          <w:szCs w:val="24"/>
          <w:vertAlign w:val="superscript"/>
        </w:rPr>
        <w:t>1aa</w:t>
      </w:r>
      <w:r w:rsidR="00EF166B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 w:hint="default"/>
          <w:sz w:val="24"/>
          <w:szCs w:val="24"/>
        </w:rPr>
        <w:t>“.</w:t>
      </w:r>
    </w:p>
    <w:p w:rsidR="00581C68" w:rsidP="00581C68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F166B" w:rsidP="00581C68">
      <w:pPr>
        <w:pStyle w:val="NoSpacing"/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1aa znie:</w:t>
      </w:r>
    </w:p>
    <w:p w:rsidR="00EF166B" w:rsidP="006A2306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F51C99">
        <w:rPr>
          <w:rFonts w:ascii="Times New Roman" w:hAnsi="Times New Roman"/>
          <w:sz w:val="24"/>
          <w:szCs w:val="24"/>
          <w:vertAlign w:val="superscript"/>
        </w:rPr>
        <w:t>1aa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 w:hint="default"/>
          <w:sz w:val="24"/>
          <w:szCs w:val="24"/>
        </w:rPr>
        <w:t>§</w:t>
      </w:r>
      <w:r w:rsidRPr="00EF166B">
        <w:rPr>
          <w:rFonts w:ascii="Times New Roman" w:hAnsi="Times New Roman" w:hint="default"/>
          <w:sz w:val="24"/>
          <w:szCs w:val="24"/>
        </w:rPr>
        <w:t xml:space="preserve"> 3 pí</w:t>
      </w:r>
      <w:r w:rsidRPr="00EF166B">
        <w:rPr>
          <w:rFonts w:ascii="Times New Roman" w:hAnsi="Times New Roman" w:hint="default"/>
          <w:sz w:val="24"/>
          <w:szCs w:val="24"/>
        </w:rPr>
        <w:t>sm. b) a c) zá</w:t>
      </w:r>
      <w:r w:rsidRPr="00EF166B">
        <w:rPr>
          <w:rFonts w:ascii="Times New Roman" w:hAnsi="Times New Roman" w:hint="default"/>
          <w:sz w:val="24"/>
          <w:szCs w:val="24"/>
        </w:rPr>
        <w:t>kona č</w:t>
      </w:r>
      <w:r w:rsidRPr="00EF166B">
        <w:rPr>
          <w:rFonts w:ascii="Times New Roman" w:hAnsi="Times New Roman" w:hint="default"/>
          <w:sz w:val="24"/>
          <w:szCs w:val="24"/>
        </w:rPr>
        <w:t>. 583/2008 Z. z. o</w:t>
      </w:r>
      <w:r w:rsidRPr="00EF166B">
        <w:rPr>
          <w:rFonts w:ascii="Times New Roman" w:hAnsi="Times New Roman" w:hint="default"/>
          <w:sz w:val="24"/>
          <w:szCs w:val="24"/>
        </w:rPr>
        <w:t xml:space="preserve"> prevencii kriminality a inej protispoloč</w:t>
      </w:r>
      <w:r w:rsidRPr="00EF166B">
        <w:rPr>
          <w:rFonts w:ascii="Times New Roman" w:hAnsi="Times New Roman" w:hint="default"/>
          <w:sz w:val="24"/>
          <w:szCs w:val="24"/>
        </w:rPr>
        <w:t>enskej č</w:t>
      </w:r>
      <w:r w:rsidRPr="00EF166B">
        <w:rPr>
          <w:rFonts w:ascii="Times New Roman" w:hAnsi="Times New Roman" w:hint="default"/>
          <w:sz w:val="24"/>
          <w:szCs w:val="24"/>
        </w:rPr>
        <w:t>innosti a o zmene a doplnení</w:t>
      </w:r>
      <w:r w:rsidRPr="00EF166B">
        <w:rPr>
          <w:rFonts w:ascii="Times New Roman" w:hAnsi="Times New Roman" w:hint="default"/>
          <w:sz w:val="24"/>
          <w:szCs w:val="24"/>
        </w:rPr>
        <w:t xml:space="preserve"> niektorý</w:t>
      </w:r>
      <w:r w:rsidRPr="00EF166B">
        <w:rPr>
          <w:rFonts w:ascii="Times New Roman" w:hAnsi="Times New Roman" w:hint="default"/>
          <w:sz w:val="24"/>
          <w:szCs w:val="24"/>
        </w:rPr>
        <w:t>ch zá</w:t>
      </w:r>
      <w:r w:rsidRPr="00EF166B">
        <w:rPr>
          <w:rFonts w:ascii="Times New Roman" w:hAnsi="Times New Roman" w:hint="default"/>
          <w:sz w:val="24"/>
          <w:szCs w:val="24"/>
        </w:rPr>
        <w:t>konov.</w:t>
      </w:r>
      <w:r>
        <w:rPr>
          <w:rFonts w:ascii="Times New Roman" w:hAnsi="Times New Roman" w:hint="default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EF166B" w:rsidRPr="004370A8" w:rsidP="00581C68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81C68" w:rsidRPr="004370A8" w:rsidP="00F90994">
      <w:pPr>
        <w:pStyle w:val="NoSpacing"/>
        <w:numPr>
          <w:numId w:val="15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2a ods. 2 sa slov</w:t>
      </w:r>
      <w:r w:rsidRPr="004370A8" w:rsidR="00462890">
        <w:rPr>
          <w:rFonts w:ascii="Times New Roman" w:hAnsi="Times New Roman" w:hint="default"/>
          <w:sz w:val="24"/>
          <w:szCs w:val="24"/>
        </w:rPr>
        <w:t>á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="00931C69">
        <w:rPr>
          <w:rFonts w:ascii="Times New Roman" w:hAnsi="Times New Roman" w:hint="default"/>
          <w:sz w:val="24"/>
          <w:szCs w:val="24"/>
        </w:rPr>
        <w:t>„ž</w:t>
      </w:r>
      <w:r w:rsidR="00931C69">
        <w:rPr>
          <w:rFonts w:ascii="Times New Roman" w:hAnsi="Times New Roman" w:hint="default"/>
          <w:sz w:val="24"/>
          <w:szCs w:val="24"/>
        </w:rPr>
        <w:t>alobu alebo ná</w:t>
      </w:r>
      <w:r w:rsidR="00931C69">
        <w:rPr>
          <w:rFonts w:ascii="Times New Roman" w:hAnsi="Times New Roman" w:hint="default"/>
          <w:sz w:val="24"/>
          <w:szCs w:val="24"/>
        </w:rPr>
        <w:t>vrh na zač</w:t>
      </w:r>
      <w:r w:rsidR="00931C69">
        <w:rPr>
          <w:rFonts w:ascii="Times New Roman" w:hAnsi="Times New Roman" w:hint="default"/>
          <w:sz w:val="24"/>
          <w:szCs w:val="24"/>
        </w:rPr>
        <w:t>atie trestné</w:t>
      </w:r>
      <w:r w:rsidR="00931C69">
        <w:rPr>
          <w:rFonts w:ascii="Times New Roman" w:hAnsi="Times New Roman" w:hint="default"/>
          <w:sz w:val="24"/>
          <w:szCs w:val="24"/>
        </w:rPr>
        <w:t>ho stí</w:t>
      </w:r>
      <w:r w:rsidR="00931C69">
        <w:rPr>
          <w:rFonts w:ascii="Times New Roman" w:hAnsi="Times New Roman" w:hint="default"/>
          <w:sz w:val="24"/>
          <w:szCs w:val="24"/>
        </w:rPr>
        <w:t>hania“</w:t>
      </w:r>
      <w:r w:rsidR="00931C69">
        <w:rPr>
          <w:rFonts w:ascii="Times New Roman" w:hAnsi="Times New Roman" w:hint="default"/>
          <w:sz w:val="24"/>
          <w:szCs w:val="24"/>
        </w:rPr>
        <w:t xml:space="preserve"> nahrá</w:t>
      </w:r>
      <w:r w:rsidR="00931C69">
        <w:rPr>
          <w:rFonts w:ascii="Times New Roman" w:hAnsi="Times New Roman" w:hint="default"/>
          <w:sz w:val="24"/>
          <w:szCs w:val="24"/>
        </w:rPr>
        <w:t>dzajú</w:t>
      </w:r>
      <w:r w:rsidR="00931C69">
        <w:rPr>
          <w:rFonts w:ascii="Times New Roman" w:hAnsi="Times New Roman" w:hint="default"/>
          <w:sz w:val="24"/>
          <w:szCs w:val="24"/>
        </w:rPr>
        <w:t xml:space="preserve"> slovami </w:t>
      </w:r>
      <w:r w:rsidRPr="004370A8">
        <w:rPr>
          <w:rFonts w:ascii="Times New Roman" w:hAnsi="Times New Roman" w:hint="default"/>
          <w:sz w:val="24"/>
          <w:szCs w:val="24"/>
        </w:rPr>
        <w:t>„</w:t>
      </w:r>
      <w:r w:rsidR="00931C69">
        <w:rPr>
          <w:rFonts w:ascii="Times New Roman" w:hAnsi="Times New Roman" w:hint="default"/>
          <w:sz w:val="24"/>
          <w:szCs w:val="24"/>
        </w:rPr>
        <w:t>ž</w:t>
      </w:r>
      <w:r w:rsidR="00931C69">
        <w:rPr>
          <w:rFonts w:ascii="Times New Roman" w:hAnsi="Times New Roman" w:hint="default"/>
          <w:sz w:val="24"/>
          <w:szCs w:val="24"/>
        </w:rPr>
        <w:t>alobu, ná</w:t>
      </w:r>
      <w:r w:rsidR="00931C69">
        <w:rPr>
          <w:rFonts w:ascii="Times New Roman" w:hAnsi="Times New Roman" w:hint="default"/>
          <w:sz w:val="24"/>
          <w:szCs w:val="24"/>
        </w:rPr>
        <w:t>vrh na zač</w:t>
      </w:r>
      <w:r w:rsidR="00931C69">
        <w:rPr>
          <w:rFonts w:ascii="Times New Roman" w:hAnsi="Times New Roman" w:hint="default"/>
          <w:sz w:val="24"/>
          <w:szCs w:val="24"/>
        </w:rPr>
        <w:t>atie trestné</w:t>
      </w:r>
      <w:r w:rsidR="00931C69">
        <w:rPr>
          <w:rFonts w:ascii="Times New Roman" w:hAnsi="Times New Roman" w:hint="default"/>
          <w:sz w:val="24"/>
          <w:szCs w:val="24"/>
        </w:rPr>
        <w:t>ho stí</w:t>
      </w:r>
      <w:r w:rsidR="00931C69">
        <w:rPr>
          <w:rFonts w:ascii="Times New Roman" w:hAnsi="Times New Roman" w:hint="default"/>
          <w:sz w:val="24"/>
          <w:szCs w:val="24"/>
        </w:rPr>
        <w:t xml:space="preserve">hania </w:t>
      </w:r>
      <w:r w:rsidRPr="004370A8" w:rsidR="00462890">
        <w:rPr>
          <w:rFonts w:ascii="Times New Roman" w:hAnsi="Times New Roman"/>
          <w:sz w:val="24"/>
          <w:szCs w:val="24"/>
        </w:rPr>
        <w:t xml:space="preserve">alebo </w:t>
      </w:r>
      <w:r w:rsidR="00931C69">
        <w:rPr>
          <w:rFonts w:ascii="Times New Roman" w:hAnsi="Times New Roman" w:hint="default"/>
          <w:sz w:val="24"/>
          <w:szCs w:val="24"/>
        </w:rPr>
        <w:t>iné</w:t>
      </w:r>
      <w:r w:rsidR="00931C69">
        <w:rPr>
          <w:rFonts w:ascii="Times New Roman" w:hAnsi="Times New Roman" w:hint="default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ozná</w:t>
      </w:r>
      <w:r w:rsidRPr="004370A8">
        <w:rPr>
          <w:rFonts w:ascii="Times New Roman" w:hAnsi="Times New Roman" w:hint="default"/>
          <w:sz w:val="24"/>
          <w:szCs w:val="24"/>
        </w:rPr>
        <w:t>m</w:t>
      </w:r>
      <w:r w:rsidRPr="004370A8">
        <w:rPr>
          <w:rFonts w:ascii="Times New Roman" w:hAnsi="Times New Roman" w:hint="default"/>
          <w:sz w:val="24"/>
          <w:szCs w:val="24"/>
        </w:rPr>
        <w:t>enie o</w:t>
      </w:r>
      <w:r w:rsidR="00931C69">
        <w:rPr>
          <w:rFonts w:ascii="Times New Roman" w:hAnsi="Times New Roman"/>
          <w:sz w:val="24"/>
          <w:szCs w:val="24"/>
        </w:rPr>
        <w:t> </w:t>
      </w:r>
      <w:r w:rsidR="00931C69">
        <w:rPr>
          <w:rFonts w:ascii="Times New Roman" w:hAnsi="Times New Roman"/>
          <w:sz w:val="24"/>
          <w:szCs w:val="24"/>
        </w:rPr>
        <w:t xml:space="preserve">kriminalite alebo </w:t>
      </w:r>
      <w:r w:rsidRPr="004370A8" w:rsidR="00462890">
        <w:rPr>
          <w:rFonts w:ascii="Times New Roman" w:hAnsi="Times New Roman"/>
          <w:sz w:val="24"/>
          <w:szCs w:val="24"/>
        </w:rPr>
        <w:t xml:space="preserve">inej </w:t>
      </w:r>
      <w:r w:rsidRPr="004370A8">
        <w:rPr>
          <w:rFonts w:ascii="Times New Roman" w:hAnsi="Times New Roman" w:hint="default"/>
          <w:sz w:val="24"/>
          <w:szCs w:val="24"/>
        </w:rPr>
        <w:t>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innosti“.</w:t>
      </w:r>
    </w:p>
    <w:p w:rsidR="002A73B6" w:rsidRPr="004370A8" w:rsidP="002A73B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F18BC" w:rsidP="00CF18BC">
      <w:pPr>
        <w:pStyle w:val="NoSpacing"/>
        <w:numPr>
          <w:numId w:val="15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AB3636">
        <w:rPr>
          <w:rFonts w:ascii="Times New Roman" w:hAnsi="Times New Roman" w:hint="default"/>
          <w:sz w:val="24"/>
          <w:szCs w:val="24"/>
        </w:rPr>
        <w:t>V §</w:t>
      </w:r>
      <w:r w:rsidR="00AB3636">
        <w:rPr>
          <w:rFonts w:ascii="Times New Roman" w:hAnsi="Times New Roman" w:hint="default"/>
          <w:sz w:val="24"/>
          <w:szCs w:val="24"/>
        </w:rPr>
        <w:t xml:space="preserve"> 250 ods. 2 sa na konci pripá</w:t>
      </w:r>
      <w:r w:rsidR="00AB3636">
        <w:rPr>
          <w:rFonts w:ascii="Times New Roman" w:hAnsi="Times New Roman" w:hint="default"/>
          <w:sz w:val="24"/>
          <w:szCs w:val="24"/>
        </w:rPr>
        <w:t>ja tá</w:t>
      </w:r>
      <w:r w:rsidR="00AB3636">
        <w:rPr>
          <w:rFonts w:ascii="Times New Roman" w:hAnsi="Times New Roman" w:hint="default"/>
          <w:sz w:val="24"/>
          <w:szCs w:val="24"/>
        </w:rPr>
        <w:t>to veta: „</w:t>
      </w:r>
      <w:r w:rsidR="00AB3636">
        <w:rPr>
          <w:rFonts w:ascii="Times New Roman" w:hAnsi="Times New Roman" w:hint="default"/>
          <w:sz w:val="24"/>
          <w:szCs w:val="24"/>
        </w:rPr>
        <w:t>Neplatný</w:t>
      </w:r>
      <w:r w:rsidR="00AB3636">
        <w:rPr>
          <w:rFonts w:ascii="Times New Roman" w:hAnsi="Times New Roman" w:hint="default"/>
          <w:sz w:val="24"/>
          <w:szCs w:val="24"/>
        </w:rPr>
        <w:t xml:space="preserve"> je aj prá</w:t>
      </w:r>
      <w:r w:rsidR="00AB3636">
        <w:rPr>
          <w:rFonts w:ascii="Times New Roman" w:hAnsi="Times New Roman" w:hint="default"/>
          <w:sz w:val="24"/>
          <w:szCs w:val="24"/>
        </w:rPr>
        <w:t>vny ú</w:t>
      </w:r>
      <w:r w:rsidR="00AB3636">
        <w:rPr>
          <w:rFonts w:ascii="Times New Roman" w:hAnsi="Times New Roman" w:hint="default"/>
          <w:sz w:val="24"/>
          <w:szCs w:val="24"/>
        </w:rPr>
        <w:t xml:space="preserve">kon, </w:t>
      </w:r>
      <w:r w:rsidR="00265E24">
        <w:rPr>
          <w:rFonts w:ascii="Times New Roman" w:hAnsi="Times New Roman"/>
          <w:sz w:val="24"/>
          <w:szCs w:val="24"/>
        </w:rPr>
        <w:t xml:space="preserve">ak </w:t>
      </w:r>
      <w:r w:rsidR="004752DE">
        <w:rPr>
          <w:rFonts w:ascii="Times New Roman" w:hAnsi="Times New Roman"/>
          <w:sz w:val="24"/>
          <w:szCs w:val="24"/>
        </w:rPr>
        <w:t>tak ustanovuje</w:t>
      </w:r>
      <w:r w:rsidR="00AB3636">
        <w:rPr>
          <w:rFonts w:ascii="Times New Roman" w:hAnsi="Times New Roman"/>
          <w:sz w:val="24"/>
          <w:szCs w:val="24"/>
        </w:rPr>
        <w:t xml:space="preserve"> osobitn</w:t>
      </w:r>
      <w:r w:rsidR="004752DE">
        <w:rPr>
          <w:rFonts w:ascii="Times New Roman" w:hAnsi="Times New Roman" w:hint="default"/>
          <w:sz w:val="24"/>
          <w:szCs w:val="24"/>
        </w:rPr>
        <w:t>ý</w:t>
      </w:r>
      <w:r w:rsidR="00AB3636">
        <w:rPr>
          <w:rFonts w:ascii="Times New Roman" w:hAnsi="Times New Roman"/>
          <w:sz w:val="24"/>
          <w:szCs w:val="24"/>
        </w:rPr>
        <w:t xml:space="preserve"> predpis.</w:t>
      </w:r>
      <w:r w:rsidRPr="006A2306" w:rsidR="00EF166B">
        <w:rPr>
          <w:rFonts w:ascii="Times New Roman" w:hAnsi="Times New Roman"/>
          <w:sz w:val="24"/>
          <w:szCs w:val="24"/>
          <w:vertAlign w:val="superscript"/>
        </w:rPr>
        <w:t>52a</w:t>
      </w:r>
      <w:r w:rsidR="00EF166B">
        <w:rPr>
          <w:rFonts w:ascii="Times New Roman" w:hAnsi="Times New Roman"/>
          <w:sz w:val="24"/>
          <w:szCs w:val="24"/>
        </w:rPr>
        <w:t>)</w:t>
      </w:r>
      <w:r w:rsidR="00AB3636">
        <w:rPr>
          <w:rFonts w:ascii="Times New Roman" w:hAnsi="Times New Roman" w:hint="default"/>
          <w:sz w:val="24"/>
          <w:szCs w:val="24"/>
        </w:rPr>
        <w:t>“.</w:t>
      </w:r>
    </w:p>
    <w:p w:rsidR="006676F2" w:rsidP="006A230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E7630" w:rsidP="006A230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F166B" w:rsidP="006A2306">
      <w:pPr>
        <w:pStyle w:val="NoSpacing"/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52a znie:</w:t>
      </w:r>
    </w:p>
    <w:p w:rsidR="00EF166B" w:rsidRPr="004370A8" w:rsidP="006D5B64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6A2306">
        <w:rPr>
          <w:rFonts w:ascii="Times New Roman" w:hAnsi="Times New Roman"/>
          <w:sz w:val="24"/>
          <w:szCs w:val="24"/>
          <w:vertAlign w:val="superscript"/>
        </w:rPr>
        <w:t>52a</w:t>
      </w:r>
      <w:r>
        <w:rPr>
          <w:rFonts w:ascii="Times New Roman" w:hAnsi="Times New Roman" w:hint="default"/>
          <w:sz w:val="24"/>
          <w:szCs w:val="24"/>
        </w:rPr>
        <w:t>) §</w:t>
      </w:r>
      <w:r>
        <w:rPr>
          <w:rFonts w:ascii="Times New Roman" w:hAnsi="Times New Roman" w:hint="default"/>
          <w:sz w:val="24"/>
          <w:szCs w:val="24"/>
        </w:rPr>
        <w:t xml:space="preserve"> 7 </w:t>
      </w:r>
      <w:r w:rsidR="009F3AD7">
        <w:rPr>
          <w:rFonts w:ascii="Times New Roman" w:hAnsi="Times New Roman"/>
          <w:sz w:val="24"/>
          <w:szCs w:val="24"/>
        </w:rPr>
        <w:t xml:space="preserve">ods. 8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.../2014 Z.</w:t>
      </w:r>
      <w:r>
        <w:rPr>
          <w:rFonts w:ascii="Times New Roman" w:hAnsi="Times New Roman" w:hint="default"/>
          <w:sz w:val="24"/>
          <w:szCs w:val="24"/>
        </w:rPr>
        <w:t xml:space="preserve"> z. o </w:t>
      </w:r>
      <w:r>
        <w:rPr>
          <w:rFonts w:ascii="Times New Roman" w:hAnsi="Times New Roman" w:hint="default"/>
          <w:sz w:val="24"/>
          <w:szCs w:val="24"/>
        </w:rPr>
        <w:t>niektorý</w:t>
      </w:r>
      <w:r>
        <w:rPr>
          <w:rFonts w:ascii="Times New Roman" w:hAnsi="Times New Roman" w:hint="default"/>
          <w:sz w:val="24"/>
          <w:szCs w:val="24"/>
        </w:rPr>
        <w:t>ch opatreniach sú</w:t>
      </w:r>
      <w:r>
        <w:rPr>
          <w:rFonts w:ascii="Times New Roman" w:hAnsi="Times New Roman" w:hint="default"/>
          <w:sz w:val="24"/>
          <w:szCs w:val="24"/>
        </w:rPr>
        <w:t>visiacich s </w:t>
      </w:r>
      <w:r>
        <w:rPr>
          <w:rFonts w:ascii="Times New Roman" w:hAnsi="Times New Roman" w:hint="default"/>
          <w:sz w:val="24"/>
          <w:szCs w:val="24"/>
        </w:rPr>
        <w:t>oznamovaní</w:t>
      </w:r>
      <w:r>
        <w:rPr>
          <w:rFonts w:ascii="Times New Roman" w:hAnsi="Times New Roman" w:hint="default"/>
          <w:sz w:val="24"/>
          <w:szCs w:val="24"/>
        </w:rPr>
        <w:t>m protispoloč</w:t>
      </w:r>
      <w:r>
        <w:rPr>
          <w:rFonts w:ascii="Times New Roman" w:hAnsi="Times New Roman" w:hint="default"/>
          <w:sz w:val="24"/>
          <w:szCs w:val="24"/>
        </w:rPr>
        <w:t>enskej č</w:t>
      </w:r>
      <w:r>
        <w:rPr>
          <w:rFonts w:ascii="Times New Roman" w:hAnsi="Times New Roman" w:hint="default"/>
          <w:sz w:val="24"/>
          <w:szCs w:val="24"/>
        </w:rPr>
        <w:t>innosti 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konov.“.</w:t>
      </w:r>
    </w:p>
    <w:p w:rsidR="00100BAB" w:rsidP="004370A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A64ED" w:rsidP="00CA64ED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A64ED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F3282A" w:rsidRPr="004370A8" w:rsidP="00CA64ED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A64ED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Zá</w:t>
      </w:r>
      <w:r w:rsidRPr="004370A8">
        <w:rPr>
          <w:rFonts w:ascii="Times New Roman" w:hAnsi="Times New Roman" w:hint="default"/>
          <w:sz w:val="24"/>
          <w:szCs w:val="24"/>
        </w:rPr>
        <w:t>kon č</w:t>
      </w:r>
      <w:r w:rsidRPr="004370A8">
        <w:rPr>
          <w:rFonts w:ascii="Times New Roman" w:hAnsi="Times New Roman" w:hint="default"/>
          <w:sz w:val="24"/>
          <w:szCs w:val="24"/>
        </w:rPr>
        <w:t>. 200/1998 Z. z. o </w:t>
      </w:r>
      <w:r w:rsidRPr="004370A8">
        <w:rPr>
          <w:rFonts w:ascii="Times New Roman" w:hAnsi="Times New Roman" w:hint="default"/>
          <w:sz w:val="24"/>
          <w:szCs w:val="24"/>
        </w:rPr>
        <w:t>š</w:t>
      </w:r>
      <w:r w:rsidRPr="004370A8">
        <w:rPr>
          <w:rFonts w:ascii="Times New Roman" w:hAnsi="Times New Roman" w:hint="default"/>
          <w:sz w:val="24"/>
          <w:szCs w:val="24"/>
        </w:rPr>
        <w:t>tá</w:t>
      </w:r>
      <w:r w:rsidRPr="004370A8">
        <w:rPr>
          <w:rFonts w:ascii="Times New Roman" w:hAnsi="Times New Roman" w:hint="default"/>
          <w:sz w:val="24"/>
          <w:szCs w:val="24"/>
        </w:rPr>
        <w:t>tnej služ</w:t>
      </w:r>
      <w:r w:rsidRPr="004370A8">
        <w:rPr>
          <w:rFonts w:ascii="Times New Roman" w:hAnsi="Times New Roman" w:hint="default"/>
          <w:sz w:val="24"/>
          <w:szCs w:val="24"/>
        </w:rPr>
        <w:t>be colní</w:t>
      </w:r>
      <w:r w:rsidRPr="004370A8">
        <w:rPr>
          <w:rFonts w:ascii="Times New Roman" w:hAnsi="Times New Roman" w:hint="default"/>
          <w:sz w:val="24"/>
          <w:szCs w:val="24"/>
        </w:rPr>
        <w:t>kov a o zmene a </w:t>
      </w:r>
      <w:r w:rsidRPr="004370A8">
        <w:rPr>
          <w:rFonts w:ascii="Times New Roman" w:hAnsi="Times New Roman" w:hint="default"/>
          <w:sz w:val="24"/>
          <w:szCs w:val="24"/>
        </w:rPr>
        <w:t>doplnení</w:t>
      </w:r>
      <w:r w:rsidRPr="004370A8">
        <w:rPr>
          <w:rFonts w:ascii="Times New Roman" w:hAnsi="Times New Roman" w:hint="default"/>
          <w:sz w:val="24"/>
          <w:szCs w:val="24"/>
        </w:rPr>
        <w:t xml:space="preserve"> niektorý</w:t>
      </w:r>
      <w:r w:rsidRPr="004370A8">
        <w:rPr>
          <w:rFonts w:ascii="Times New Roman" w:hAnsi="Times New Roman" w:hint="default"/>
          <w:sz w:val="24"/>
          <w:szCs w:val="24"/>
        </w:rPr>
        <w:t xml:space="preserve">ch </w:t>
      </w:r>
      <w:r w:rsidR="006676F2">
        <w:rPr>
          <w:rFonts w:ascii="Times New Roman" w:hAnsi="Times New Roman" w:hint="default"/>
          <w:sz w:val="24"/>
          <w:szCs w:val="24"/>
        </w:rPr>
        <w:t>ď</w:t>
      </w:r>
      <w:r w:rsidR="006676F2">
        <w:rPr>
          <w:rFonts w:ascii="Times New Roman" w:hAnsi="Times New Roman" w:hint="default"/>
          <w:sz w:val="24"/>
          <w:szCs w:val="24"/>
        </w:rPr>
        <w:t>alší</w:t>
      </w:r>
      <w:r w:rsidR="006676F2">
        <w:rPr>
          <w:rFonts w:ascii="Times New Roman" w:hAnsi="Times New Roman" w:hint="default"/>
          <w:sz w:val="24"/>
          <w:szCs w:val="24"/>
        </w:rPr>
        <w:t xml:space="preserve">ch </w:t>
      </w:r>
      <w:r w:rsidRPr="004370A8">
        <w:rPr>
          <w:rFonts w:ascii="Times New Roman" w:hAnsi="Times New Roman" w:hint="default"/>
          <w:sz w:val="24"/>
          <w:szCs w:val="24"/>
        </w:rPr>
        <w:t>zá</w:t>
      </w:r>
      <w:r w:rsidRPr="004370A8">
        <w:rPr>
          <w:rFonts w:ascii="Times New Roman" w:hAnsi="Times New Roman" w:hint="default"/>
          <w:sz w:val="24"/>
          <w:szCs w:val="24"/>
        </w:rPr>
        <w:t>konov v</w:t>
      </w:r>
      <w:r w:rsidRPr="004370A8" w:rsidR="00CA5464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znení</w:t>
      </w:r>
      <w:r w:rsidRPr="004370A8" w:rsidR="00CA5464">
        <w:rPr>
          <w:rFonts w:ascii="Times New Roman" w:hAnsi="Times New Roman" w:hint="default"/>
          <w:sz w:val="24"/>
          <w:szCs w:val="24"/>
        </w:rPr>
        <w:t xml:space="preserve">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 xml:space="preserve">. 54/1999 Z. </w:t>
      </w:r>
      <w:r w:rsidRPr="004370A8" w:rsidR="00CA5464">
        <w:rPr>
          <w:rFonts w:ascii="Times New Roman" w:hAnsi="Times New Roman" w:hint="default"/>
          <w:sz w:val="24"/>
          <w:szCs w:val="24"/>
        </w:rPr>
        <w:t>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337/1999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417/2000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328/2002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664/2002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251/2003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464/2003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365/2004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382/2004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652/2004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732/200</w:t>
      </w:r>
      <w:r w:rsidRPr="004370A8" w:rsidR="00CA5464">
        <w:rPr>
          <w:rFonts w:ascii="Times New Roman" w:hAnsi="Times New Roman" w:hint="default"/>
          <w:sz w:val="24"/>
          <w:szCs w:val="24"/>
        </w:rPr>
        <w:t>4</w:t>
      </w:r>
      <w:r w:rsidRPr="004370A8" w:rsidR="00CA5464">
        <w:rPr>
          <w:rFonts w:ascii="Times New Roman" w:hAnsi="Times New Roman" w:hint="default"/>
          <w:sz w:val="24"/>
          <w:szCs w:val="24"/>
        </w:rPr>
        <w:t xml:space="preserve">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258/2005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518/2005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623/2005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330/2007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537/2007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166/2008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465/2008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583/2008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305/2009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465</w:t>
      </w:r>
      <w:r w:rsidRPr="004370A8" w:rsidR="00CA5464">
        <w:rPr>
          <w:rFonts w:ascii="Times New Roman" w:hAnsi="Times New Roman" w:hint="default"/>
          <w:sz w:val="24"/>
          <w:szCs w:val="24"/>
        </w:rPr>
        <w:t>/</w:t>
      </w:r>
      <w:r w:rsidRPr="004370A8" w:rsidR="00CA5464">
        <w:rPr>
          <w:rFonts w:ascii="Times New Roman" w:hAnsi="Times New Roman" w:hint="default"/>
          <w:sz w:val="24"/>
          <w:szCs w:val="24"/>
        </w:rPr>
        <w:t>2009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151/2010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543/2010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48/2011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389/2011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546/2011 Z. z., 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>. 69/2012 Z. z.</w:t>
      </w:r>
      <w:r w:rsidR="00C14159">
        <w:rPr>
          <w:rFonts w:ascii="Times New Roman" w:hAnsi="Times New Roman"/>
          <w:sz w:val="24"/>
          <w:szCs w:val="24"/>
        </w:rPr>
        <w:t>,</w:t>
      </w:r>
      <w:r w:rsidRPr="004370A8" w:rsidR="00CA5464">
        <w:rPr>
          <w:rFonts w:ascii="Times New Roman" w:hAnsi="Times New Roman"/>
          <w:sz w:val="24"/>
          <w:szCs w:val="24"/>
        </w:rPr>
        <w:t> </w:t>
      </w:r>
      <w:r w:rsidRPr="004370A8" w:rsidR="00CA5464">
        <w:rPr>
          <w:rFonts w:ascii="Times New Roman" w:hAnsi="Times New Roman" w:hint="default"/>
          <w:sz w:val="24"/>
          <w:szCs w:val="24"/>
        </w:rPr>
        <w:t>zá</w:t>
      </w:r>
      <w:r w:rsidRPr="004370A8" w:rsidR="00CA5464">
        <w:rPr>
          <w:rFonts w:ascii="Times New Roman" w:hAnsi="Times New Roman" w:hint="default"/>
          <w:sz w:val="24"/>
          <w:szCs w:val="24"/>
        </w:rPr>
        <w:t>kona č</w:t>
      </w:r>
      <w:r w:rsidRPr="004370A8" w:rsidR="00CA5464">
        <w:rPr>
          <w:rFonts w:ascii="Times New Roman" w:hAnsi="Times New Roman" w:hint="default"/>
          <w:sz w:val="24"/>
          <w:szCs w:val="24"/>
        </w:rPr>
        <w:t xml:space="preserve">. 441/2012 Z. z. </w:t>
      </w:r>
      <w:r w:rsidRPr="00C14159" w:rsidR="00C14159">
        <w:rPr>
          <w:rFonts w:ascii="Times New Roman" w:hAnsi="Times New Roman" w:hint="default"/>
          <w:sz w:val="24"/>
          <w:szCs w:val="24"/>
        </w:rPr>
        <w:t>a zá</w:t>
      </w:r>
      <w:r w:rsidRPr="00C14159" w:rsidR="00C14159">
        <w:rPr>
          <w:rFonts w:ascii="Times New Roman" w:hAnsi="Times New Roman" w:hint="default"/>
          <w:sz w:val="24"/>
          <w:szCs w:val="24"/>
        </w:rPr>
        <w:t>kona č</w:t>
      </w:r>
      <w:r w:rsidRPr="00C14159" w:rsidR="00C14159">
        <w:rPr>
          <w:rFonts w:ascii="Times New Roman" w:hAnsi="Times New Roman" w:hint="default"/>
          <w:sz w:val="24"/>
          <w:szCs w:val="24"/>
        </w:rPr>
        <w:t xml:space="preserve">. 462/2013 Z. z. </w:t>
      </w:r>
      <w:r w:rsidRPr="004370A8" w:rsidR="00CA5464">
        <w:rPr>
          <w:rFonts w:ascii="Times New Roman" w:hAnsi="Times New Roman"/>
          <w:sz w:val="24"/>
          <w:szCs w:val="24"/>
        </w:rPr>
        <w:t>sa </w:t>
      </w:r>
      <w:r w:rsidRPr="004370A8" w:rsidR="00CA5464">
        <w:rPr>
          <w:rFonts w:ascii="Times New Roman" w:hAnsi="Times New Roman" w:hint="default"/>
          <w:sz w:val="24"/>
          <w:szCs w:val="24"/>
        </w:rPr>
        <w:t>dopĺň</w:t>
      </w:r>
      <w:r w:rsidRPr="004370A8" w:rsidR="00CA5464">
        <w:rPr>
          <w:rFonts w:ascii="Times New Roman" w:hAnsi="Times New Roman" w:hint="default"/>
          <w:sz w:val="24"/>
          <w:szCs w:val="24"/>
        </w:rPr>
        <w:t>a takto:</w:t>
      </w:r>
    </w:p>
    <w:p w:rsidR="00AB3752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A5464" w:rsidRPr="004370A8" w:rsidP="00F90994">
      <w:pPr>
        <w:pStyle w:val="NoSpacing"/>
        <w:numPr>
          <w:numId w:val="16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5a ods. 1 sa na </w:t>
      </w:r>
      <w:r w:rsidRPr="004370A8">
        <w:rPr>
          <w:rFonts w:ascii="Times New Roman" w:hAnsi="Times New Roman" w:hint="default"/>
          <w:sz w:val="24"/>
          <w:szCs w:val="24"/>
        </w:rPr>
        <w:t>konci pripá</w:t>
      </w:r>
      <w:r w:rsidRPr="004370A8">
        <w:rPr>
          <w:rFonts w:ascii="Times New Roman" w:hAnsi="Times New Roman" w:hint="default"/>
          <w:sz w:val="24"/>
          <w:szCs w:val="24"/>
        </w:rPr>
        <w:t>jajú</w:t>
      </w:r>
      <w:r w:rsidRPr="004370A8">
        <w:rPr>
          <w:rFonts w:ascii="Times New Roman" w:hAnsi="Times New Roman" w:hint="default"/>
          <w:sz w:val="24"/>
          <w:szCs w:val="24"/>
        </w:rPr>
        <w:t xml:space="preserve"> tieto slová</w:t>
      </w:r>
      <w:r w:rsidRPr="004370A8">
        <w:rPr>
          <w:rFonts w:ascii="Times New Roman" w:hAnsi="Times New Roman" w:hint="default"/>
          <w:sz w:val="24"/>
          <w:szCs w:val="24"/>
        </w:rPr>
        <w:t>: „</w:t>
      </w:r>
      <w:r w:rsidRPr="004370A8">
        <w:rPr>
          <w:rFonts w:ascii="Times New Roman" w:hAnsi="Times New Roman" w:hint="default"/>
          <w:sz w:val="24"/>
          <w:szCs w:val="24"/>
        </w:rPr>
        <w:t>alebo z </w:t>
      </w:r>
      <w:r w:rsidRPr="004370A8">
        <w:rPr>
          <w:rFonts w:ascii="Times New Roman" w:hAnsi="Times New Roman" w:hint="default"/>
          <w:sz w:val="24"/>
          <w:szCs w:val="24"/>
        </w:rPr>
        <w:t>dô</w:t>
      </w:r>
      <w:r w:rsidRPr="004370A8">
        <w:rPr>
          <w:rFonts w:ascii="Times New Roman" w:hAnsi="Times New Roman" w:hint="default"/>
          <w:sz w:val="24"/>
          <w:szCs w:val="24"/>
        </w:rPr>
        <w:t>vodu ozná</w:t>
      </w:r>
      <w:r w:rsidRPr="004370A8">
        <w:rPr>
          <w:rFonts w:ascii="Times New Roman" w:hAnsi="Times New Roman" w:hint="default"/>
          <w:sz w:val="24"/>
          <w:szCs w:val="24"/>
        </w:rPr>
        <w:t xml:space="preserve">menia </w:t>
      </w:r>
      <w:r w:rsidR="00D00F38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 w:hint="default"/>
          <w:sz w:val="24"/>
          <w:szCs w:val="24"/>
        </w:rPr>
        <w:t>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innosti</w:t>
      </w:r>
      <w:r w:rsidRPr="006A2306" w:rsidR="00013899">
        <w:rPr>
          <w:rFonts w:ascii="Times New Roman" w:hAnsi="Times New Roman"/>
          <w:sz w:val="24"/>
          <w:szCs w:val="24"/>
          <w:vertAlign w:val="superscript"/>
        </w:rPr>
        <w:t>1b</w:t>
      </w:r>
      <w:r w:rsidR="00013899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 w:hint="default"/>
          <w:sz w:val="24"/>
          <w:szCs w:val="24"/>
        </w:rPr>
        <w:t>“.</w:t>
      </w:r>
    </w:p>
    <w:p w:rsidR="00CA5464" w:rsidP="00CA546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13899" w:rsidP="00CA5464">
      <w:pPr>
        <w:pStyle w:val="NoSpacing"/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1b znie:</w:t>
      </w:r>
    </w:p>
    <w:p w:rsidR="00013899" w:rsidP="006D5B64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6A2306">
        <w:rPr>
          <w:rFonts w:ascii="Times New Roman" w:hAnsi="Times New Roman"/>
          <w:sz w:val="24"/>
          <w:szCs w:val="24"/>
          <w:vertAlign w:val="superscript"/>
        </w:rPr>
        <w:t>1b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 w:hint="default"/>
          <w:sz w:val="24"/>
          <w:szCs w:val="24"/>
        </w:rPr>
        <w:t>§</w:t>
      </w:r>
      <w:r w:rsidRPr="00EF166B">
        <w:rPr>
          <w:rFonts w:ascii="Times New Roman" w:hAnsi="Times New Roman" w:hint="default"/>
          <w:sz w:val="24"/>
          <w:szCs w:val="24"/>
        </w:rPr>
        <w:t xml:space="preserve"> 3 pí</w:t>
      </w:r>
      <w:r w:rsidRPr="00EF166B">
        <w:rPr>
          <w:rFonts w:ascii="Times New Roman" w:hAnsi="Times New Roman" w:hint="default"/>
          <w:sz w:val="24"/>
          <w:szCs w:val="24"/>
        </w:rPr>
        <w:t>sm. b) a c) zá</w:t>
      </w:r>
      <w:r w:rsidRPr="00EF166B">
        <w:rPr>
          <w:rFonts w:ascii="Times New Roman" w:hAnsi="Times New Roman" w:hint="default"/>
          <w:sz w:val="24"/>
          <w:szCs w:val="24"/>
        </w:rPr>
        <w:t>kona č</w:t>
      </w:r>
      <w:r w:rsidRPr="00EF166B">
        <w:rPr>
          <w:rFonts w:ascii="Times New Roman" w:hAnsi="Times New Roman" w:hint="default"/>
          <w:sz w:val="24"/>
          <w:szCs w:val="24"/>
        </w:rPr>
        <w:t>. 583/2008 Z. z. o prevencii kriminality a inej protispoloč</w:t>
      </w:r>
      <w:r w:rsidRPr="00EF166B">
        <w:rPr>
          <w:rFonts w:ascii="Times New Roman" w:hAnsi="Times New Roman" w:hint="default"/>
          <w:sz w:val="24"/>
          <w:szCs w:val="24"/>
        </w:rPr>
        <w:t>enskej č</w:t>
      </w:r>
      <w:r w:rsidRPr="00EF166B">
        <w:rPr>
          <w:rFonts w:ascii="Times New Roman" w:hAnsi="Times New Roman" w:hint="default"/>
          <w:sz w:val="24"/>
          <w:szCs w:val="24"/>
        </w:rPr>
        <w:t>innosti a</w:t>
      </w:r>
      <w:r w:rsidRPr="00EF166B">
        <w:rPr>
          <w:rFonts w:ascii="Times New Roman" w:hAnsi="Times New Roman" w:hint="default"/>
          <w:sz w:val="24"/>
          <w:szCs w:val="24"/>
        </w:rPr>
        <w:t xml:space="preserve"> o zmene a doplnení</w:t>
      </w:r>
      <w:r w:rsidRPr="00EF166B">
        <w:rPr>
          <w:rFonts w:ascii="Times New Roman" w:hAnsi="Times New Roman" w:hint="default"/>
          <w:sz w:val="24"/>
          <w:szCs w:val="24"/>
        </w:rPr>
        <w:t xml:space="preserve"> niektorý</w:t>
      </w:r>
      <w:r w:rsidRPr="00EF166B">
        <w:rPr>
          <w:rFonts w:ascii="Times New Roman" w:hAnsi="Times New Roman" w:hint="default"/>
          <w:sz w:val="24"/>
          <w:szCs w:val="24"/>
        </w:rPr>
        <w:t>ch zá</w:t>
      </w:r>
      <w:r w:rsidRPr="00EF166B">
        <w:rPr>
          <w:rFonts w:ascii="Times New Roman" w:hAnsi="Times New Roman" w:hint="default"/>
          <w:sz w:val="24"/>
          <w:szCs w:val="24"/>
        </w:rPr>
        <w:t>konov.</w:t>
      </w:r>
      <w:r>
        <w:rPr>
          <w:rFonts w:ascii="Times New Roman" w:hAnsi="Times New Roman" w:hint="default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013899" w:rsidRPr="004370A8" w:rsidP="00CA546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A5464" w:rsidRPr="004370A8" w:rsidP="00F90994">
      <w:pPr>
        <w:pStyle w:val="NoSpacing"/>
        <w:numPr>
          <w:numId w:val="16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5a ods. 2 sa</w:t>
      </w:r>
      <w:r w:rsidRPr="004370A8" w:rsidR="00462890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>slov</w:t>
      </w:r>
      <w:r w:rsidRPr="004370A8" w:rsidR="00462890">
        <w:rPr>
          <w:rFonts w:ascii="Times New Roman" w:hAnsi="Times New Roman" w:hint="default"/>
          <w:sz w:val="24"/>
          <w:szCs w:val="24"/>
        </w:rPr>
        <w:t>á</w:t>
      </w:r>
      <w:r w:rsidR="00931C69">
        <w:rPr>
          <w:rFonts w:ascii="Times New Roman" w:hAnsi="Times New Roman" w:hint="default"/>
          <w:sz w:val="24"/>
          <w:szCs w:val="24"/>
        </w:rPr>
        <w:t xml:space="preserve"> „ž</w:t>
      </w:r>
      <w:r w:rsidR="00931C69">
        <w:rPr>
          <w:rFonts w:ascii="Times New Roman" w:hAnsi="Times New Roman" w:hint="default"/>
          <w:sz w:val="24"/>
          <w:szCs w:val="24"/>
        </w:rPr>
        <w:t>alobu alebo ná</w:t>
      </w:r>
      <w:r w:rsidR="00931C69">
        <w:rPr>
          <w:rFonts w:ascii="Times New Roman" w:hAnsi="Times New Roman" w:hint="default"/>
          <w:sz w:val="24"/>
          <w:szCs w:val="24"/>
        </w:rPr>
        <w:t>vrh na zač</w:t>
      </w:r>
      <w:r w:rsidR="00931C69">
        <w:rPr>
          <w:rFonts w:ascii="Times New Roman" w:hAnsi="Times New Roman" w:hint="default"/>
          <w:sz w:val="24"/>
          <w:szCs w:val="24"/>
        </w:rPr>
        <w:t xml:space="preserve">atie </w:t>
      </w:r>
      <w:r w:rsidR="00605EA2">
        <w:rPr>
          <w:rFonts w:ascii="Times New Roman" w:hAnsi="Times New Roman" w:hint="default"/>
          <w:sz w:val="24"/>
          <w:szCs w:val="24"/>
        </w:rPr>
        <w:t>trestné</w:t>
      </w:r>
      <w:r w:rsidR="00605EA2">
        <w:rPr>
          <w:rFonts w:ascii="Times New Roman" w:hAnsi="Times New Roman" w:hint="default"/>
          <w:sz w:val="24"/>
          <w:szCs w:val="24"/>
        </w:rPr>
        <w:t>ho stí</w:t>
      </w:r>
      <w:r w:rsidR="00605EA2">
        <w:rPr>
          <w:rFonts w:ascii="Times New Roman" w:hAnsi="Times New Roman" w:hint="default"/>
          <w:sz w:val="24"/>
          <w:szCs w:val="24"/>
        </w:rPr>
        <w:t>hania“</w:t>
      </w:r>
      <w:r w:rsidR="00605EA2">
        <w:rPr>
          <w:rFonts w:ascii="Times New Roman" w:hAnsi="Times New Roman" w:hint="default"/>
          <w:sz w:val="24"/>
          <w:szCs w:val="24"/>
        </w:rPr>
        <w:t xml:space="preserve"> nahrá</w:t>
      </w:r>
      <w:r w:rsidR="00605EA2">
        <w:rPr>
          <w:rFonts w:ascii="Times New Roman" w:hAnsi="Times New Roman" w:hint="default"/>
          <w:sz w:val="24"/>
          <w:szCs w:val="24"/>
        </w:rPr>
        <w:t>dzajú</w:t>
      </w:r>
      <w:r w:rsidR="00605EA2">
        <w:rPr>
          <w:rFonts w:ascii="Times New Roman" w:hAnsi="Times New Roman" w:hint="default"/>
          <w:sz w:val="24"/>
          <w:szCs w:val="24"/>
        </w:rPr>
        <w:t xml:space="preserve"> slovami</w:t>
      </w:r>
      <w:r w:rsidRPr="004370A8">
        <w:rPr>
          <w:rFonts w:ascii="Times New Roman" w:hAnsi="Times New Roman" w:hint="default"/>
          <w:sz w:val="24"/>
          <w:szCs w:val="24"/>
        </w:rPr>
        <w:t xml:space="preserve"> „</w:t>
      </w:r>
      <w:r w:rsidR="00605EA2">
        <w:rPr>
          <w:rFonts w:ascii="Times New Roman" w:hAnsi="Times New Roman" w:hint="default"/>
          <w:sz w:val="24"/>
          <w:szCs w:val="24"/>
        </w:rPr>
        <w:t>ž</w:t>
      </w:r>
      <w:r w:rsidR="00605EA2">
        <w:rPr>
          <w:rFonts w:ascii="Times New Roman" w:hAnsi="Times New Roman" w:hint="default"/>
          <w:sz w:val="24"/>
          <w:szCs w:val="24"/>
        </w:rPr>
        <w:t>alobu, ná</w:t>
      </w:r>
      <w:r w:rsidR="00605EA2">
        <w:rPr>
          <w:rFonts w:ascii="Times New Roman" w:hAnsi="Times New Roman" w:hint="default"/>
          <w:sz w:val="24"/>
          <w:szCs w:val="24"/>
        </w:rPr>
        <w:t>vrh na zač</w:t>
      </w:r>
      <w:r w:rsidR="00605EA2">
        <w:rPr>
          <w:rFonts w:ascii="Times New Roman" w:hAnsi="Times New Roman" w:hint="default"/>
          <w:sz w:val="24"/>
          <w:szCs w:val="24"/>
        </w:rPr>
        <w:t>atie trestné</w:t>
      </w:r>
      <w:r w:rsidR="00605EA2">
        <w:rPr>
          <w:rFonts w:ascii="Times New Roman" w:hAnsi="Times New Roman" w:hint="default"/>
          <w:sz w:val="24"/>
          <w:szCs w:val="24"/>
        </w:rPr>
        <w:t>ho stí</w:t>
      </w:r>
      <w:r w:rsidR="00605EA2">
        <w:rPr>
          <w:rFonts w:ascii="Times New Roman" w:hAnsi="Times New Roman" w:hint="default"/>
          <w:sz w:val="24"/>
          <w:szCs w:val="24"/>
        </w:rPr>
        <w:t xml:space="preserve">hania </w:t>
      </w:r>
      <w:r w:rsidRPr="004370A8" w:rsidR="00462890">
        <w:rPr>
          <w:rFonts w:ascii="Times New Roman" w:hAnsi="Times New Roman"/>
          <w:sz w:val="24"/>
          <w:szCs w:val="24"/>
        </w:rPr>
        <w:t xml:space="preserve">alebo </w:t>
      </w:r>
      <w:r w:rsidR="00605EA2">
        <w:rPr>
          <w:rFonts w:ascii="Times New Roman" w:hAnsi="Times New Roman" w:hint="default"/>
          <w:sz w:val="24"/>
          <w:szCs w:val="24"/>
        </w:rPr>
        <w:t>iné</w:t>
      </w:r>
      <w:r w:rsidR="00605EA2">
        <w:rPr>
          <w:rFonts w:ascii="Times New Roman" w:hAnsi="Times New Roman" w:hint="default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ozná</w:t>
      </w:r>
      <w:r w:rsidRPr="004370A8">
        <w:rPr>
          <w:rFonts w:ascii="Times New Roman" w:hAnsi="Times New Roman" w:hint="default"/>
          <w:sz w:val="24"/>
          <w:szCs w:val="24"/>
        </w:rPr>
        <w:t>menie o</w:t>
      </w:r>
      <w:r w:rsidR="00605EA2">
        <w:rPr>
          <w:rFonts w:ascii="Times New Roman" w:hAnsi="Times New Roman"/>
          <w:sz w:val="24"/>
          <w:szCs w:val="24"/>
        </w:rPr>
        <w:t> </w:t>
      </w:r>
      <w:r w:rsidR="00605EA2">
        <w:rPr>
          <w:rFonts w:ascii="Times New Roman" w:hAnsi="Times New Roman"/>
          <w:sz w:val="24"/>
          <w:szCs w:val="24"/>
        </w:rPr>
        <w:t xml:space="preserve">kriminalite alebo </w:t>
      </w:r>
      <w:r w:rsidRPr="004370A8" w:rsidR="00462890">
        <w:rPr>
          <w:rFonts w:ascii="Times New Roman" w:hAnsi="Times New Roman"/>
          <w:sz w:val="24"/>
          <w:szCs w:val="24"/>
        </w:rPr>
        <w:t>inej</w:t>
      </w:r>
      <w:r w:rsidRPr="004370A8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innosti“.</w:t>
      </w:r>
    </w:p>
    <w:p w:rsidR="00AB3752" w:rsidRPr="004370A8" w:rsidP="00AB3752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207C3" w:rsidP="00F90994">
      <w:pPr>
        <w:pStyle w:val="NoSpacing"/>
        <w:numPr>
          <w:numId w:val="1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63127E">
        <w:rPr>
          <w:rFonts w:ascii="Times New Roman" w:hAnsi="Times New Roman" w:hint="default"/>
          <w:sz w:val="24"/>
          <w:szCs w:val="24"/>
        </w:rPr>
        <w:t>V §</w:t>
      </w:r>
      <w:r w:rsidRPr="004370A8" w:rsidR="0063127E">
        <w:rPr>
          <w:rFonts w:ascii="Times New Roman" w:hAnsi="Times New Roman" w:hint="default"/>
          <w:sz w:val="24"/>
          <w:szCs w:val="24"/>
        </w:rPr>
        <w:t xml:space="preserve"> 238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4370A8" w:rsidR="0063127E">
        <w:rPr>
          <w:rFonts w:ascii="Times New Roman" w:hAnsi="Times New Roman"/>
          <w:sz w:val="24"/>
          <w:szCs w:val="24"/>
        </w:rPr>
        <w:t>ods</w:t>
      </w:r>
      <w:r>
        <w:rPr>
          <w:rFonts w:ascii="Times New Roman" w:hAnsi="Times New Roman"/>
          <w:sz w:val="24"/>
          <w:szCs w:val="24"/>
        </w:rPr>
        <w:t>ek</w:t>
      </w:r>
      <w:r w:rsidRPr="004370A8" w:rsidR="0063127E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 w:hint="default"/>
          <w:sz w:val="24"/>
          <w:szCs w:val="24"/>
        </w:rPr>
        <w:t>dopĺň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 w:rsidRPr="004370A8" w:rsidR="0063127E">
        <w:rPr>
          <w:rFonts w:ascii="Times New Roman" w:hAnsi="Times New Roman" w:hint="default"/>
          <w:sz w:val="24"/>
          <w:szCs w:val="24"/>
        </w:rPr>
        <w:t>pí</w:t>
      </w:r>
      <w:r w:rsidRPr="004370A8" w:rsidR="0063127E">
        <w:rPr>
          <w:rFonts w:ascii="Times New Roman" w:hAnsi="Times New Roman" w:hint="default"/>
          <w:sz w:val="24"/>
          <w:szCs w:val="24"/>
        </w:rPr>
        <w:t>sm</w:t>
      </w:r>
      <w:r>
        <w:rPr>
          <w:rFonts w:ascii="Times New Roman" w:hAnsi="Times New Roman"/>
          <w:sz w:val="24"/>
          <w:szCs w:val="24"/>
        </w:rPr>
        <w:t>enom</w:t>
      </w:r>
      <w:r w:rsidRPr="004370A8" w:rsidR="006312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 w:rsidRPr="004370A8" w:rsidR="0063127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  <w:r w:rsidRPr="004370A8" w:rsidR="0063127E">
        <w:rPr>
          <w:rFonts w:ascii="Times New Roman" w:hAnsi="Times New Roman"/>
          <w:sz w:val="24"/>
          <w:szCs w:val="24"/>
        </w:rPr>
        <w:t xml:space="preserve"> </w:t>
      </w:r>
    </w:p>
    <w:p w:rsidR="00AF4617" w:rsidRPr="004370A8" w:rsidP="006A230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6207C3">
        <w:rPr>
          <w:rFonts w:ascii="Times New Roman" w:hAnsi="Times New Roman" w:hint="default"/>
          <w:sz w:val="24"/>
          <w:szCs w:val="24"/>
        </w:rPr>
        <w:t>„</w:t>
      </w:r>
      <w:r w:rsidR="006207C3">
        <w:rPr>
          <w:rFonts w:ascii="Times New Roman" w:hAnsi="Times New Roman" w:hint="default"/>
          <w:sz w:val="24"/>
          <w:szCs w:val="24"/>
        </w:rPr>
        <w:t>h) ak tak ustanovuje osobitný</w:t>
      </w:r>
      <w:r w:rsidR="006207C3">
        <w:rPr>
          <w:rFonts w:ascii="Times New Roman" w:hAnsi="Times New Roman" w:hint="default"/>
          <w:sz w:val="24"/>
          <w:szCs w:val="24"/>
        </w:rPr>
        <w:t xml:space="preserve"> predpis.</w:t>
      </w:r>
      <w:r w:rsidRPr="006A2306" w:rsidR="00F307BB">
        <w:rPr>
          <w:rFonts w:ascii="Times New Roman" w:hAnsi="Times New Roman"/>
          <w:sz w:val="24"/>
          <w:szCs w:val="24"/>
          <w:vertAlign w:val="superscript"/>
        </w:rPr>
        <w:t>46</w:t>
      </w:r>
      <w:r w:rsidR="00F307BB">
        <w:rPr>
          <w:rFonts w:ascii="Times New Roman" w:hAnsi="Times New Roman"/>
          <w:sz w:val="24"/>
          <w:szCs w:val="24"/>
          <w:vertAlign w:val="superscript"/>
        </w:rPr>
        <w:t>a</w:t>
      </w:r>
      <w:r w:rsidR="00F307BB">
        <w:rPr>
          <w:rFonts w:ascii="Times New Roman" w:hAnsi="Times New Roman"/>
          <w:sz w:val="24"/>
          <w:szCs w:val="24"/>
        </w:rPr>
        <w:t>)</w:t>
      </w:r>
      <w:r w:rsidRPr="004370A8" w:rsidR="0063127E">
        <w:rPr>
          <w:rFonts w:ascii="Times New Roman" w:hAnsi="Times New Roman" w:hint="default"/>
          <w:sz w:val="24"/>
          <w:szCs w:val="24"/>
        </w:rPr>
        <w:t>“.</w:t>
      </w:r>
    </w:p>
    <w:p w:rsidR="00CA64ED" w:rsidP="00CA64ED">
      <w:pPr>
        <w:pStyle w:val="NoSpacing"/>
        <w:bidi w:val="0"/>
        <w:ind w:left="360"/>
        <w:rPr>
          <w:rFonts w:ascii="Times New Roman" w:hAnsi="Times New Roman"/>
          <w:sz w:val="24"/>
          <w:szCs w:val="24"/>
        </w:rPr>
      </w:pPr>
    </w:p>
    <w:p w:rsidR="00F307BB" w:rsidP="00F307BB">
      <w:pPr>
        <w:pStyle w:val="NoSpacing"/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46a znie:</w:t>
      </w:r>
    </w:p>
    <w:p w:rsidR="00F307BB" w:rsidRPr="004370A8" w:rsidP="006D5B64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46a</w:t>
      </w:r>
      <w:r>
        <w:rPr>
          <w:rFonts w:ascii="Times New Roman" w:hAnsi="Times New Roman" w:hint="default"/>
          <w:sz w:val="24"/>
          <w:szCs w:val="24"/>
        </w:rPr>
        <w:t>) §</w:t>
      </w:r>
      <w:r>
        <w:rPr>
          <w:rFonts w:ascii="Times New Roman" w:hAnsi="Times New Roman" w:hint="default"/>
          <w:sz w:val="24"/>
          <w:szCs w:val="24"/>
        </w:rPr>
        <w:t xml:space="preserve"> 7 </w:t>
      </w:r>
      <w:r w:rsidR="009F3AD7">
        <w:rPr>
          <w:rFonts w:ascii="Times New Roman" w:hAnsi="Times New Roman"/>
          <w:sz w:val="24"/>
          <w:szCs w:val="24"/>
        </w:rPr>
        <w:t xml:space="preserve">ods. 8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.../2014 Z. z. o </w:t>
      </w:r>
      <w:r>
        <w:rPr>
          <w:rFonts w:ascii="Times New Roman" w:hAnsi="Times New Roman" w:hint="default"/>
          <w:sz w:val="24"/>
          <w:szCs w:val="24"/>
        </w:rPr>
        <w:t>niektorý</w:t>
      </w:r>
      <w:r>
        <w:rPr>
          <w:rFonts w:ascii="Times New Roman" w:hAnsi="Times New Roman" w:hint="default"/>
          <w:sz w:val="24"/>
          <w:szCs w:val="24"/>
        </w:rPr>
        <w:t>ch opatreniach sú</w:t>
      </w:r>
      <w:r>
        <w:rPr>
          <w:rFonts w:ascii="Times New Roman" w:hAnsi="Times New Roman" w:hint="default"/>
          <w:sz w:val="24"/>
          <w:szCs w:val="24"/>
        </w:rPr>
        <w:t>visiacich s </w:t>
      </w:r>
      <w:r>
        <w:rPr>
          <w:rFonts w:ascii="Times New Roman" w:hAnsi="Times New Roman" w:hint="default"/>
          <w:sz w:val="24"/>
          <w:szCs w:val="24"/>
        </w:rPr>
        <w:t>oznamovaní</w:t>
      </w:r>
      <w:r>
        <w:rPr>
          <w:rFonts w:ascii="Times New Roman" w:hAnsi="Times New Roman" w:hint="default"/>
          <w:sz w:val="24"/>
          <w:szCs w:val="24"/>
        </w:rPr>
        <w:t>m protispoloč</w:t>
      </w:r>
      <w:r>
        <w:rPr>
          <w:rFonts w:ascii="Times New Roman" w:hAnsi="Times New Roman" w:hint="default"/>
          <w:sz w:val="24"/>
          <w:szCs w:val="24"/>
        </w:rPr>
        <w:t>enskej č</w:t>
      </w:r>
      <w:r>
        <w:rPr>
          <w:rFonts w:ascii="Times New Roman" w:hAnsi="Times New Roman" w:hint="default"/>
          <w:sz w:val="24"/>
          <w:szCs w:val="24"/>
        </w:rPr>
        <w:t>inno</w:t>
      </w:r>
      <w:r>
        <w:rPr>
          <w:rFonts w:ascii="Times New Roman" w:hAnsi="Times New Roman" w:hint="default"/>
          <w:sz w:val="24"/>
          <w:szCs w:val="24"/>
        </w:rPr>
        <w:t>sti 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konov.“.</w:t>
      </w:r>
    </w:p>
    <w:p w:rsidR="0058004A" w:rsidP="007A7B65">
      <w:pPr>
        <w:pStyle w:val="NoSpacing"/>
        <w:tabs>
          <w:tab w:val="left" w:pos="315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58004A" w:rsidRPr="004370A8" w:rsidP="007A7B65">
      <w:pPr>
        <w:pStyle w:val="NoSpacing"/>
        <w:tabs>
          <w:tab w:val="left" w:pos="315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CA64ED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F3282A" w:rsidRPr="004370A8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A64ED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 w:rsidR="00F3282A">
        <w:rPr>
          <w:rFonts w:ascii="Times New Roman" w:hAnsi="Times New Roman" w:hint="default"/>
          <w:sz w:val="24"/>
          <w:szCs w:val="24"/>
        </w:rPr>
        <w:t>Zá</w:t>
      </w:r>
      <w:r w:rsidRPr="004370A8" w:rsidR="00F3282A">
        <w:rPr>
          <w:rFonts w:ascii="Times New Roman" w:hAnsi="Times New Roman" w:hint="default"/>
          <w:sz w:val="24"/>
          <w:szCs w:val="24"/>
        </w:rPr>
        <w:t>kon č</w:t>
      </w:r>
      <w:r w:rsidRPr="004370A8" w:rsidR="00F3282A">
        <w:rPr>
          <w:rFonts w:ascii="Times New Roman" w:hAnsi="Times New Roman" w:hint="default"/>
          <w:sz w:val="24"/>
          <w:szCs w:val="24"/>
        </w:rPr>
        <w:t>. 385/2000 Z. z. o sudcoch a </w:t>
      </w:r>
      <w:r w:rsidRPr="004370A8" w:rsidR="00F3282A">
        <w:rPr>
          <w:rFonts w:ascii="Times New Roman" w:hAnsi="Times New Roman" w:hint="default"/>
          <w:sz w:val="24"/>
          <w:szCs w:val="24"/>
        </w:rPr>
        <w:t>prí</w:t>
      </w:r>
      <w:r w:rsidRPr="004370A8" w:rsidR="00F3282A">
        <w:rPr>
          <w:rFonts w:ascii="Times New Roman" w:hAnsi="Times New Roman" w:hint="default"/>
          <w:sz w:val="24"/>
          <w:szCs w:val="24"/>
        </w:rPr>
        <w:t>sediacich a o zmene a </w:t>
      </w:r>
      <w:r w:rsidRPr="004370A8" w:rsidR="00F3282A">
        <w:rPr>
          <w:rFonts w:ascii="Times New Roman" w:hAnsi="Times New Roman" w:hint="default"/>
          <w:sz w:val="24"/>
          <w:szCs w:val="24"/>
        </w:rPr>
        <w:t>doplnení</w:t>
      </w:r>
      <w:r w:rsidRPr="004370A8" w:rsidR="00F3282A">
        <w:rPr>
          <w:rFonts w:ascii="Times New Roman" w:hAnsi="Times New Roman" w:hint="default"/>
          <w:sz w:val="24"/>
          <w:szCs w:val="24"/>
        </w:rPr>
        <w:t xml:space="preserve"> niektorý</w:t>
      </w:r>
      <w:r w:rsidRPr="004370A8" w:rsidR="00F3282A">
        <w:rPr>
          <w:rFonts w:ascii="Times New Roman" w:hAnsi="Times New Roman" w:hint="default"/>
          <w:sz w:val="24"/>
          <w:szCs w:val="24"/>
        </w:rPr>
        <w:t>ch zá</w:t>
      </w:r>
      <w:r w:rsidRPr="004370A8" w:rsidR="00F3282A">
        <w:rPr>
          <w:rFonts w:ascii="Times New Roman" w:hAnsi="Times New Roman" w:hint="default"/>
          <w:sz w:val="24"/>
          <w:szCs w:val="24"/>
        </w:rPr>
        <w:t>konov v</w:t>
      </w:r>
      <w:r w:rsidRPr="004370A8" w:rsidR="00EA26C0">
        <w:rPr>
          <w:rFonts w:ascii="Times New Roman" w:hAnsi="Times New Roman"/>
          <w:sz w:val="24"/>
          <w:szCs w:val="24"/>
        </w:rPr>
        <w:t> </w:t>
      </w:r>
      <w:r w:rsidRPr="004370A8" w:rsidR="00F3282A">
        <w:rPr>
          <w:rFonts w:ascii="Times New Roman" w:hAnsi="Times New Roman" w:hint="default"/>
          <w:sz w:val="24"/>
          <w:szCs w:val="24"/>
        </w:rPr>
        <w:t>znení</w:t>
      </w:r>
      <w:r w:rsidRPr="004370A8" w:rsidR="00EA26C0">
        <w:rPr>
          <w:rFonts w:ascii="Times New Roman" w:hAnsi="Times New Roman" w:hint="default"/>
          <w:sz w:val="24"/>
          <w:szCs w:val="24"/>
        </w:rPr>
        <w:t xml:space="preserve">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185/2002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670/2002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426/2003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458/2003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</w:t>
      </w:r>
      <w:r w:rsidRPr="004370A8" w:rsidR="00EA26C0">
        <w:rPr>
          <w:rFonts w:ascii="Times New Roman" w:hAnsi="Times New Roman" w:hint="default"/>
          <w:sz w:val="24"/>
          <w:szCs w:val="24"/>
        </w:rPr>
        <w:t>na č</w:t>
      </w:r>
      <w:r w:rsidRPr="004370A8" w:rsidR="00EA26C0">
        <w:rPr>
          <w:rFonts w:ascii="Times New Roman" w:hAnsi="Times New Roman" w:hint="default"/>
          <w:sz w:val="24"/>
          <w:szCs w:val="24"/>
        </w:rPr>
        <w:t>. 462/2003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505/2003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514/2003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548/2003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267/2004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403/2004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530/2004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586/2004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609/2004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757/2004 Z. z.,</w:t>
      </w:r>
      <w:r w:rsidRPr="004370A8" w:rsidR="00EA26C0">
        <w:rPr>
          <w:rFonts w:ascii="Times New Roman" w:hAnsi="Times New Roman" w:hint="default"/>
          <w:sz w:val="24"/>
          <w:szCs w:val="24"/>
        </w:rPr>
        <w:t xml:space="preserve"> </w:t>
      </w:r>
      <w:r w:rsidRPr="004370A8" w:rsidR="00EA26C0">
        <w:rPr>
          <w:rFonts w:ascii="Times New Roman" w:hAnsi="Times New Roman" w:hint="default"/>
          <w:sz w:val="24"/>
          <w:szCs w:val="24"/>
        </w:rPr>
        <w:t>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122/2005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622/2005 Z. z., ná</w:t>
      </w:r>
      <w:r w:rsidRPr="004370A8" w:rsidR="00EA26C0">
        <w:rPr>
          <w:rFonts w:ascii="Times New Roman" w:hAnsi="Times New Roman" w:hint="default"/>
          <w:sz w:val="24"/>
          <w:szCs w:val="24"/>
        </w:rPr>
        <w:t>lezu Ú</w:t>
      </w:r>
      <w:r w:rsidRPr="004370A8" w:rsidR="00EA26C0">
        <w:rPr>
          <w:rFonts w:ascii="Times New Roman" w:hAnsi="Times New Roman" w:hint="default"/>
          <w:sz w:val="24"/>
          <w:szCs w:val="24"/>
        </w:rPr>
        <w:t>stavné</w:t>
      </w:r>
      <w:r w:rsidRPr="004370A8" w:rsidR="00EA26C0">
        <w:rPr>
          <w:rFonts w:ascii="Times New Roman" w:hAnsi="Times New Roman" w:hint="default"/>
          <w:sz w:val="24"/>
          <w:szCs w:val="24"/>
        </w:rPr>
        <w:t>ho sú</w:t>
      </w:r>
      <w:r w:rsidRPr="004370A8" w:rsidR="00EA26C0">
        <w:rPr>
          <w:rFonts w:ascii="Times New Roman" w:hAnsi="Times New Roman" w:hint="default"/>
          <w:sz w:val="24"/>
          <w:szCs w:val="24"/>
        </w:rPr>
        <w:t>du Slovenskej republiky č</w:t>
      </w:r>
      <w:r w:rsidRPr="004370A8" w:rsidR="00EA26C0">
        <w:rPr>
          <w:rFonts w:ascii="Times New Roman" w:hAnsi="Times New Roman" w:hint="default"/>
          <w:sz w:val="24"/>
          <w:szCs w:val="24"/>
        </w:rPr>
        <w:t>. 15/2008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517/2008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520/2008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59/2009 Z. z., ná</w:t>
      </w:r>
      <w:r w:rsidRPr="004370A8" w:rsidR="00EA26C0">
        <w:rPr>
          <w:rFonts w:ascii="Times New Roman" w:hAnsi="Times New Roman" w:hint="default"/>
          <w:sz w:val="24"/>
          <w:szCs w:val="24"/>
        </w:rPr>
        <w:t>lezu Ú</w:t>
      </w:r>
      <w:r w:rsidRPr="004370A8" w:rsidR="00EA26C0">
        <w:rPr>
          <w:rFonts w:ascii="Times New Roman" w:hAnsi="Times New Roman" w:hint="default"/>
          <w:sz w:val="24"/>
          <w:szCs w:val="24"/>
        </w:rPr>
        <w:t>stavné</w:t>
      </w:r>
      <w:r w:rsidRPr="004370A8" w:rsidR="00EA26C0">
        <w:rPr>
          <w:rFonts w:ascii="Times New Roman" w:hAnsi="Times New Roman" w:hint="default"/>
          <w:sz w:val="24"/>
          <w:szCs w:val="24"/>
        </w:rPr>
        <w:t>ho sú</w:t>
      </w:r>
      <w:r w:rsidRPr="004370A8" w:rsidR="00EA26C0">
        <w:rPr>
          <w:rFonts w:ascii="Times New Roman" w:hAnsi="Times New Roman" w:hint="default"/>
          <w:sz w:val="24"/>
          <w:szCs w:val="24"/>
        </w:rPr>
        <w:t>du Slovenskej republiky č</w:t>
      </w:r>
      <w:r w:rsidRPr="004370A8" w:rsidR="00EA26C0">
        <w:rPr>
          <w:rFonts w:ascii="Times New Roman" w:hAnsi="Times New Roman" w:hint="default"/>
          <w:sz w:val="24"/>
          <w:szCs w:val="24"/>
        </w:rPr>
        <w:t>. 290/2009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</w:t>
      </w:r>
      <w:r w:rsidRPr="004370A8" w:rsidR="00EA26C0">
        <w:rPr>
          <w:rFonts w:ascii="Times New Roman" w:hAnsi="Times New Roman" w:hint="default"/>
          <w:sz w:val="24"/>
          <w:szCs w:val="24"/>
        </w:rPr>
        <w:t>o</w:t>
      </w:r>
      <w:r w:rsidRPr="004370A8" w:rsidR="00EA26C0">
        <w:rPr>
          <w:rFonts w:ascii="Times New Roman" w:hAnsi="Times New Roman" w:hint="default"/>
          <w:sz w:val="24"/>
          <w:szCs w:val="24"/>
        </w:rPr>
        <w:t>na č</w:t>
      </w:r>
      <w:r w:rsidRPr="004370A8" w:rsidR="00EA26C0">
        <w:rPr>
          <w:rFonts w:ascii="Times New Roman" w:hAnsi="Times New Roman" w:hint="default"/>
          <w:sz w:val="24"/>
          <w:szCs w:val="24"/>
        </w:rPr>
        <w:t>. 291/2009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500/2010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543/2010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33/2011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100/2011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467/2011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503/2011 Z. z., 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>. 79/2012 Z. z</w:t>
      </w:r>
      <w:r w:rsidR="00C14159">
        <w:rPr>
          <w:rFonts w:ascii="Times New Roman" w:hAnsi="Times New Roman" w:hint="default"/>
          <w:sz w:val="24"/>
          <w:szCs w:val="24"/>
        </w:rPr>
        <w:t>., zá</w:t>
      </w:r>
      <w:r w:rsidR="00C14159">
        <w:rPr>
          <w:rFonts w:ascii="Times New Roman" w:hAnsi="Times New Roman" w:hint="default"/>
          <w:sz w:val="24"/>
          <w:szCs w:val="24"/>
        </w:rPr>
        <w:t>kona č</w:t>
      </w:r>
      <w:r w:rsidR="00C14159">
        <w:rPr>
          <w:rFonts w:ascii="Times New Roman" w:hAnsi="Times New Roman" w:hint="default"/>
          <w:sz w:val="24"/>
          <w:szCs w:val="24"/>
        </w:rPr>
        <w:t>. 335/2012 Z. z.,</w:t>
      </w:r>
      <w:r w:rsidRPr="004370A8" w:rsidR="00EA26C0">
        <w:rPr>
          <w:rFonts w:ascii="Times New Roman" w:hAnsi="Times New Roman"/>
          <w:sz w:val="24"/>
          <w:szCs w:val="24"/>
        </w:rPr>
        <w:t> </w:t>
      </w:r>
      <w:r w:rsidRPr="004370A8" w:rsidR="00EA26C0">
        <w:rPr>
          <w:rFonts w:ascii="Times New Roman" w:hAnsi="Times New Roman" w:hint="default"/>
          <w:sz w:val="24"/>
          <w:szCs w:val="24"/>
        </w:rPr>
        <w:t>zá</w:t>
      </w:r>
      <w:r w:rsidRPr="004370A8" w:rsidR="00EA26C0">
        <w:rPr>
          <w:rFonts w:ascii="Times New Roman" w:hAnsi="Times New Roman" w:hint="default"/>
          <w:sz w:val="24"/>
          <w:szCs w:val="24"/>
        </w:rPr>
        <w:t>kona č</w:t>
      </w:r>
      <w:r w:rsidRPr="004370A8" w:rsidR="00EA26C0">
        <w:rPr>
          <w:rFonts w:ascii="Times New Roman" w:hAnsi="Times New Roman" w:hint="default"/>
          <w:sz w:val="24"/>
          <w:szCs w:val="24"/>
        </w:rPr>
        <w:t xml:space="preserve">. 392/2012 Z. z. </w:t>
      </w:r>
      <w:r w:rsidRPr="00C14159" w:rsidR="00C14159">
        <w:rPr>
          <w:rFonts w:ascii="Times New Roman" w:hAnsi="Times New Roman"/>
          <w:sz w:val="24"/>
          <w:szCs w:val="24"/>
        </w:rPr>
        <w:t>a z</w:t>
      </w:r>
      <w:r w:rsidRPr="00C14159" w:rsidR="00C14159">
        <w:rPr>
          <w:rFonts w:ascii="Times New Roman" w:hAnsi="Times New Roman" w:hint="default"/>
          <w:sz w:val="24"/>
          <w:szCs w:val="24"/>
        </w:rPr>
        <w:t>á</w:t>
      </w:r>
      <w:r w:rsidRPr="00C14159" w:rsidR="00C14159">
        <w:rPr>
          <w:rFonts w:ascii="Times New Roman" w:hAnsi="Times New Roman" w:hint="default"/>
          <w:sz w:val="24"/>
          <w:szCs w:val="24"/>
        </w:rPr>
        <w:t>kona č</w:t>
      </w:r>
      <w:r w:rsidRPr="00C14159" w:rsidR="00C14159">
        <w:rPr>
          <w:rFonts w:ascii="Times New Roman" w:hAnsi="Times New Roman" w:hint="default"/>
          <w:sz w:val="24"/>
          <w:szCs w:val="24"/>
        </w:rPr>
        <w:t xml:space="preserve">. 462/2013 Z. z. </w:t>
      </w:r>
      <w:r w:rsidRPr="004370A8" w:rsidR="00EA26C0">
        <w:rPr>
          <w:rFonts w:ascii="Times New Roman" w:hAnsi="Times New Roman" w:hint="default"/>
          <w:sz w:val="24"/>
          <w:szCs w:val="24"/>
        </w:rPr>
        <w:t>sa mení</w:t>
      </w:r>
      <w:r w:rsidRPr="004370A8" w:rsidR="00EA26C0">
        <w:rPr>
          <w:rFonts w:ascii="Times New Roman" w:hAnsi="Times New Roman" w:hint="default"/>
          <w:sz w:val="24"/>
          <w:szCs w:val="24"/>
        </w:rPr>
        <w:t xml:space="preserve"> a dopĺň</w:t>
      </w:r>
      <w:r w:rsidRPr="004370A8" w:rsidR="00EA26C0">
        <w:rPr>
          <w:rFonts w:ascii="Times New Roman" w:hAnsi="Times New Roman" w:hint="default"/>
          <w:sz w:val="24"/>
          <w:szCs w:val="24"/>
        </w:rPr>
        <w:t>a takto:</w:t>
      </w:r>
    </w:p>
    <w:p w:rsidR="00EA26C0" w:rsidRPr="004370A8" w:rsidP="00EA26C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A26C0" w:rsidRPr="004370A8" w:rsidP="00F90994">
      <w:pPr>
        <w:pStyle w:val="NoSpacing"/>
        <w:numPr>
          <w:numId w:val="24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0F1305">
        <w:rPr>
          <w:rFonts w:ascii="Times New Roman" w:hAnsi="Times New Roman" w:hint="default"/>
          <w:sz w:val="24"/>
          <w:szCs w:val="24"/>
        </w:rPr>
        <w:t>V §</w:t>
      </w:r>
      <w:r w:rsidRPr="004370A8" w:rsidR="000F1305">
        <w:rPr>
          <w:rFonts w:ascii="Times New Roman" w:hAnsi="Times New Roman" w:hint="default"/>
          <w:sz w:val="24"/>
          <w:szCs w:val="24"/>
        </w:rPr>
        <w:t xml:space="preserve"> 30 ods. 10 prvej vete sa </w:t>
      </w:r>
      <w:r w:rsidR="00435A55">
        <w:rPr>
          <w:rFonts w:ascii="Times New Roman" w:hAnsi="Times New Roman"/>
          <w:sz w:val="24"/>
          <w:szCs w:val="24"/>
        </w:rPr>
        <w:t xml:space="preserve">bodka </w:t>
      </w:r>
      <w:r w:rsidRPr="004370A8" w:rsidR="000F1305">
        <w:rPr>
          <w:rFonts w:ascii="Times New Roman" w:hAnsi="Times New Roman"/>
          <w:sz w:val="24"/>
          <w:szCs w:val="24"/>
        </w:rPr>
        <w:t xml:space="preserve">na konci </w:t>
      </w:r>
      <w:r w:rsidR="00435A55">
        <w:rPr>
          <w:rFonts w:ascii="Times New Roman" w:hAnsi="Times New Roman" w:hint="default"/>
          <w:sz w:val="24"/>
          <w:szCs w:val="24"/>
        </w:rPr>
        <w:t>nahrá</w:t>
      </w:r>
      <w:r w:rsidR="00435A55">
        <w:rPr>
          <w:rFonts w:ascii="Times New Roman" w:hAnsi="Times New Roman" w:hint="default"/>
          <w:sz w:val="24"/>
          <w:szCs w:val="24"/>
        </w:rPr>
        <w:t>dza bodkoč</w:t>
      </w:r>
      <w:r w:rsidR="00435A55">
        <w:rPr>
          <w:rFonts w:ascii="Times New Roman" w:hAnsi="Times New Roman" w:hint="default"/>
          <w:sz w:val="24"/>
          <w:szCs w:val="24"/>
        </w:rPr>
        <w:t xml:space="preserve">iarkou a </w:t>
      </w:r>
      <w:r w:rsidRPr="004370A8" w:rsidR="000F1305">
        <w:rPr>
          <w:rFonts w:ascii="Times New Roman" w:hAnsi="Times New Roman" w:hint="default"/>
          <w:sz w:val="24"/>
          <w:szCs w:val="24"/>
        </w:rPr>
        <w:t>pripá</w:t>
      </w:r>
      <w:r w:rsidRPr="004370A8" w:rsidR="000F1305">
        <w:rPr>
          <w:rFonts w:ascii="Times New Roman" w:hAnsi="Times New Roman" w:hint="default"/>
          <w:sz w:val="24"/>
          <w:szCs w:val="24"/>
        </w:rPr>
        <w:t>jajú</w:t>
      </w:r>
      <w:r w:rsidRPr="004370A8" w:rsidR="000F1305">
        <w:rPr>
          <w:rFonts w:ascii="Times New Roman" w:hAnsi="Times New Roman" w:hint="default"/>
          <w:sz w:val="24"/>
          <w:szCs w:val="24"/>
        </w:rPr>
        <w:t xml:space="preserve"> </w:t>
      </w:r>
      <w:r w:rsidR="00435A55">
        <w:rPr>
          <w:rFonts w:ascii="Times New Roman" w:hAnsi="Times New Roman"/>
          <w:sz w:val="24"/>
          <w:szCs w:val="24"/>
        </w:rPr>
        <w:t xml:space="preserve">sa </w:t>
      </w:r>
      <w:r w:rsidRPr="004370A8" w:rsidR="000F1305">
        <w:rPr>
          <w:rFonts w:ascii="Times New Roman" w:hAnsi="Times New Roman" w:hint="default"/>
          <w:sz w:val="24"/>
          <w:szCs w:val="24"/>
        </w:rPr>
        <w:t>tieto slová</w:t>
      </w:r>
      <w:r w:rsidRPr="004370A8" w:rsidR="000F1305">
        <w:rPr>
          <w:rFonts w:ascii="Times New Roman" w:hAnsi="Times New Roman" w:hint="default"/>
          <w:sz w:val="24"/>
          <w:szCs w:val="24"/>
        </w:rPr>
        <w:t>: „</w:t>
      </w:r>
      <w:r w:rsidR="00435A55">
        <w:rPr>
          <w:rFonts w:ascii="Times New Roman" w:hAnsi="Times New Roman" w:hint="default"/>
          <w:sz w:val="24"/>
          <w:szCs w:val="24"/>
        </w:rPr>
        <w:t>povinnosť</w:t>
      </w:r>
      <w:r w:rsidR="00435A55">
        <w:rPr>
          <w:rFonts w:ascii="Times New Roman" w:hAnsi="Times New Roman" w:hint="default"/>
          <w:sz w:val="24"/>
          <w:szCs w:val="24"/>
        </w:rPr>
        <w:t xml:space="preserve"> mlč</w:t>
      </w:r>
      <w:r w:rsidR="00435A55">
        <w:rPr>
          <w:rFonts w:ascii="Times New Roman" w:hAnsi="Times New Roman" w:hint="default"/>
          <w:sz w:val="24"/>
          <w:szCs w:val="24"/>
        </w:rPr>
        <w:t>anlivosti sa nevzť</w:t>
      </w:r>
      <w:r w:rsidR="00435A55">
        <w:rPr>
          <w:rFonts w:ascii="Times New Roman" w:hAnsi="Times New Roman" w:hint="default"/>
          <w:sz w:val="24"/>
          <w:szCs w:val="24"/>
        </w:rPr>
        <w:t>ahuje na</w:t>
      </w:r>
      <w:r w:rsidRPr="004370A8" w:rsidR="000F1305">
        <w:rPr>
          <w:rFonts w:ascii="Times New Roman" w:hAnsi="Times New Roman"/>
          <w:sz w:val="24"/>
          <w:szCs w:val="24"/>
        </w:rPr>
        <w:t> </w:t>
      </w:r>
      <w:r w:rsidR="00A21E71">
        <w:rPr>
          <w:rFonts w:ascii="Times New Roman" w:hAnsi="Times New Roman" w:hint="default"/>
          <w:sz w:val="24"/>
          <w:szCs w:val="24"/>
        </w:rPr>
        <w:t>ozná</w:t>
      </w:r>
      <w:r w:rsidR="00A21E71">
        <w:rPr>
          <w:rFonts w:ascii="Times New Roman" w:hAnsi="Times New Roman" w:hint="default"/>
          <w:sz w:val="24"/>
          <w:szCs w:val="24"/>
        </w:rPr>
        <w:t>menie</w:t>
      </w:r>
      <w:r w:rsidRPr="004370A8" w:rsidR="000F1305">
        <w:rPr>
          <w:rFonts w:ascii="Times New Roman" w:hAnsi="Times New Roman"/>
          <w:sz w:val="24"/>
          <w:szCs w:val="24"/>
        </w:rPr>
        <w:t xml:space="preserve"> </w:t>
      </w:r>
      <w:r w:rsidR="00435A55">
        <w:rPr>
          <w:rFonts w:ascii="Times New Roman" w:hAnsi="Times New Roman"/>
          <w:sz w:val="24"/>
          <w:szCs w:val="24"/>
        </w:rPr>
        <w:t xml:space="preserve">kriminality alebo inej </w:t>
      </w:r>
      <w:r w:rsidRPr="004370A8" w:rsidR="000F1305">
        <w:rPr>
          <w:rFonts w:ascii="Times New Roman" w:hAnsi="Times New Roman" w:hint="default"/>
          <w:sz w:val="24"/>
          <w:szCs w:val="24"/>
        </w:rPr>
        <w:t>protispoloč</w:t>
      </w:r>
      <w:r w:rsidRPr="004370A8" w:rsidR="000F1305">
        <w:rPr>
          <w:rFonts w:ascii="Times New Roman" w:hAnsi="Times New Roman" w:hint="default"/>
          <w:sz w:val="24"/>
          <w:szCs w:val="24"/>
        </w:rPr>
        <w:t>enskej č</w:t>
      </w:r>
      <w:r w:rsidRPr="004370A8" w:rsidR="000F1305">
        <w:rPr>
          <w:rFonts w:ascii="Times New Roman" w:hAnsi="Times New Roman" w:hint="default"/>
          <w:sz w:val="24"/>
          <w:szCs w:val="24"/>
        </w:rPr>
        <w:t>innosti</w:t>
      </w:r>
      <w:r w:rsidR="00435A55">
        <w:rPr>
          <w:rFonts w:ascii="Times New Roman" w:hAnsi="Times New Roman"/>
          <w:sz w:val="24"/>
          <w:szCs w:val="24"/>
        </w:rPr>
        <w:t>.</w:t>
      </w:r>
      <w:r w:rsidRPr="006A2306" w:rsidR="00435A55">
        <w:rPr>
          <w:rFonts w:ascii="Times New Roman" w:hAnsi="Times New Roman"/>
          <w:sz w:val="24"/>
          <w:szCs w:val="24"/>
          <w:vertAlign w:val="superscript"/>
        </w:rPr>
        <w:t>11aaa</w:t>
      </w:r>
      <w:r w:rsidR="00435A55">
        <w:rPr>
          <w:rFonts w:ascii="Times New Roman" w:hAnsi="Times New Roman"/>
          <w:sz w:val="24"/>
          <w:szCs w:val="24"/>
        </w:rPr>
        <w:t>)</w:t>
      </w:r>
      <w:r w:rsidRPr="004370A8" w:rsidR="000F1305">
        <w:rPr>
          <w:rFonts w:ascii="Times New Roman" w:hAnsi="Times New Roman" w:hint="default"/>
          <w:sz w:val="24"/>
          <w:szCs w:val="24"/>
        </w:rPr>
        <w:t>“.</w:t>
      </w:r>
    </w:p>
    <w:p w:rsidR="000F1305" w:rsidP="000F1305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435A55" w:rsidP="00435A55">
      <w:pPr>
        <w:pStyle w:val="NoSpacing"/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 w:hint="default"/>
          <w:sz w:val="24"/>
          <w:szCs w:val="24"/>
        </w:rPr>
        <w:t>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11aaa znie:</w:t>
      </w:r>
    </w:p>
    <w:p w:rsidR="00435A55" w:rsidP="006D5B64">
      <w:pPr>
        <w:pStyle w:val="NoSpacing"/>
        <w:bidi w:val="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761F6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1aaa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 w:hint="default"/>
          <w:sz w:val="24"/>
          <w:szCs w:val="24"/>
        </w:rPr>
        <w:t>§</w:t>
      </w:r>
      <w:r w:rsidRPr="00EF166B">
        <w:rPr>
          <w:rFonts w:ascii="Times New Roman" w:hAnsi="Times New Roman" w:hint="default"/>
          <w:sz w:val="24"/>
          <w:szCs w:val="24"/>
        </w:rPr>
        <w:t xml:space="preserve"> 3 pí</w:t>
      </w:r>
      <w:r w:rsidRPr="00EF166B">
        <w:rPr>
          <w:rFonts w:ascii="Times New Roman" w:hAnsi="Times New Roman" w:hint="default"/>
          <w:sz w:val="24"/>
          <w:szCs w:val="24"/>
        </w:rPr>
        <w:t>sm. b) a c) zá</w:t>
      </w:r>
      <w:r w:rsidRPr="00EF166B">
        <w:rPr>
          <w:rFonts w:ascii="Times New Roman" w:hAnsi="Times New Roman" w:hint="default"/>
          <w:sz w:val="24"/>
          <w:szCs w:val="24"/>
        </w:rPr>
        <w:t>kona č</w:t>
      </w:r>
      <w:r w:rsidRPr="00EF166B">
        <w:rPr>
          <w:rFonts w:ascii="Times New Roman" w:hAnsi="Times New Roman" w:hint="default"/>
          <w:sz w:val="24"/>
          <w:szCs w:val="24"/>
        </w:rPr>
        <w:t>. 583/2008 Z. z. o prevencii kriminality a inej protispoloč</w:t>
      </w:r>
      <w:r w:rsidRPr="00EF166B">
        <w:rPr>
          <w:rFonts w:ascii="Times New Roman" w:hAnsi="Times New Roman" w:hint="default"/>
          <w:sz w:val="24"/>
          <w:szCs w:val="24"/>
        </w:rPr>
        <w:t>enskej č</w:t>
      </w:r>
      <w:r w:rsidRPr="00EF166B">
        <w:rPr>
          <w:rFonts w:ascii="Times New Roman" w:hAnsi="Times New Roman" w:hint="default"/>
          <w:sz w:val="24"/>
          <w:szCs w:val="24"/>
        </w:rPr>
        <w:t>innosti a o zmene a doplnení</w:t>
      </w:r>
      <w:r w:rsidRPr="00EF166B">
        <w:rPr>
          <w:rFonts w:ascii="Times New Roman" w:hAnsi="Times New Roman" w:hint="default"/>
          <w:sz w:val="24"/>
          <w:szCs w:val="24"/>
        </w:rPr>
        <w:t xml:space="preserve"> niektorý</w:t>
      </w:r>
      <w:r w:rsidRPr="00EF166B">
        <w:rPr>
          <w:rFonts w:ascii="Times New Roman" w:hAnsi="Times New Roman" w:hint="default"/>
          <w:sz w:val="24"/>
          <w:szCs w:val="24"/>
        </w:rPr>
        <w:t>ch zá</w:t>
      </w:r>
      <w:r w:rsidRPr="00EF166B">
        <w:rPr>
          <w:rFonts w:ascii="Times New Roman" w:hAnsi="Times New Roman" w:hint="default"/>
          <w:sz w:val="24"/>
          <w:szCs w:val="24"/>
        </w:rPr>
        <w:t>konov.</w:t>
      </w:r>
      <w:r>
        <w:rPr>
          <w:rFonts w:ascii="Times New Roman" w:hAnsi="Times New Roman" w:hint="default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8D2796" w:rsidRPr="006A2306" w:rsidP="000F1305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452BC" w:rsidRPr="00F452BC" w:rsidP="006A2306">
      <w:pPr>
        <w:pStyle w:val="NoSpacing"/>
        <w:numPr>
          <w:numId w:val="24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F452BC">
        <w:rPr>
          <w:rFonts w:ascii="Times New Roman" w:hAnsi="Times New Roman" w:hint="default"/>
          <w:sz w:val="24"/>
          <w:szCs w:val="24"/>
        </w:rPr>
        <w:t>§</w:t>
      </w:r>
      <w:r w:rsidRPr="00F452BC">
        <w:rPr>
          <w:rFonts w:ascii="Times New Roman" w:hAnsi="Times New Roman" w:hint="default"/>
          <w:sz w:val="24"/>
          <w:szCs w:val="24"/>
        </w:rPr>
        <w:t xml:space="preserve"> 34 sa dopĺň</w:t>
      </w:r>
      <w:r w:rsidRPr="00F452BC">
        <w:rPr>
          <w:rFonts w:ascii="Times New Roman" w:hAnsi="Times New Roman" w:hint="default"/>
          <w:sz w:val="24"/>
          <w:szCs w:val="24"/>
        </w:rPr>
        <w:t>a odsekom 9, ktorý</w:t>
      </w:r>
      <w:r w:rsidRPr="00F452BC">
        <w:rPr>
          <w:rFonts w:ascii="Times New Roman" w:hAnsi="Times New Roman" w:hint="default"/>
          <w:sz w:val="24"/>
          <w:szCs w:val="24"/>
        </w:rPr>
        <w:t xml:space="preserve"> znie: </w:t>
      </w:r>
    </w:p>
    <w:p w:rsidR="00F452BC" w:rsidRPr="00F452BC" w:rsidP="006A2306">
      <w:pPr>
        <w:pStyle w:val="NoSpacing"/>
        <w:bidi w:val="0"/>
        <w:ind w:left="426" w:firstLine="282"/>
        <w:jc w:val="both"/>
        <w:rPr>
          <w:rFonts w:ascii="Times New Roman" w:hAnsi="Times New Roman" w:hint="default"/>
          <w:sz w:val="24"/>
          <w:szCs w:val="24"/>
        </w:rPr>
      </w:pPr>
      <w:r w:rsidRPr="00F452BC">
        <w:rPr>
          <w:rFonts w:ascii="Times New Roman" w:hAnsi="Times New Roman" w:hint="default"/>
          <w:sz w:val="24"/>
          <w:szCs w:val="24"/>
        </w:rPr>
        <w:t>„</w:t>
      </w:r>
      <w:r w:rsidRPr="00F452BC">
        <w:rPr>
          <w:rFonts w:ascii="Times New Roman" w:hAnsi="Times New Roman" w:hint="default"/>
          <w:sz w:val="24"/>
          <w:szCs w:val="24"/>
        </w:rPr>
        <w:t>(9) Sudca nesmie byť</w:t>
      </w:r>
      <w:r w:rsidRPr="00F452BC">
        <w:rPr>
          <w:rFonts w:ascii="Times New Roman" w:hAnsi="Times New Roman" w:hint="default"/>
          <w:sz w:val="24"/>
          <w:szCs w:val="24"/>
        </w:rPr>
        <w:t xml:space="preserve"> d</w:t>
      </w:r>
      <w:r w:rsidRPr="00F452BC">
        <w:rPr>
          <w:rFonts w:ascii="Times New Roman" w:hAnsi="Times New Roman" w:hint="default"/>
          <w:sz w:val="24"/>
          <w:szCs w:val="24"/>
        </w:rPr>
        <w:t>iscipliná</w:t>
      </w:r>
      <w:r w:rsidRPr="00F452BC">
        <w:rPr>
          <w:rFonts w:ascii="Times New Roman" w:hAnsi="Times New Roman" w:hint="default"/>
          <w:sz w:val="24"/>
          <w:szCs w:val="24"/>
        </w:rPr>
        <w:t>rne stí</w:t>
      </w:r>
      <w:r w:rsidRPr="00F452BC">
        <w:rPr>
          <w:rFonts w:ascii="Times New Roman" w:hAnsi="Times New Roman" w:hint="default"/>
          <w:sz w:val="24"/>
          <w:szCs w:val="24"/>
        </w:rPr>
        <w:t>haný</w:t>
      </w:r>
      <w:r w:rsidRPr="00F452BC">
        <w:rPr>
          <w:rFonts w:ascii="Times New Roman" w:hAnsi="Times New Roman" w:hint="default"/>
          <w:sz w:val="24"/>
          <w:szCs w:val="24"/>
        </w:rPr>
        <w:t xml:space="preserve"> alebo inak prenasledovaný</w:t>
      </w:r>
      <w:r w:rsidRPr="00F452BC">
        <w:rPr>
          <w:rFonts w:ascii="Times New Roman" w:hAnsi="Times New Roman" w:hint="default"/>
          <w:sz w:val="24"/>
          <w:szCs w:val="24"/>
        </w:rPr>
        <w:t xml:space="preserve"> alebo postihovaný</w:t>
      </w:r>
      <w:r w:rsidRPr="00F452BC">
        <w:rPr>
          <w:rFonts w:ascii="Times New Roman" w:hAnsi="Times New Roman" w:hint="default"/>
          <w:sz w:val="24"/>
          <w:szCs w:val="24"/>
        </w:rPr>
        <w:t xml:space="preserve"> za to, ž</w:t>
      </w:r>
      <w:r w:rsidRPr="00F452BC">
        <w:rPr>
          <w:rFonts w:ascii="Times New Roman" w:hAnsi="Times New Roman" w:hint="default"/>
          <w:sz w:val="24"/>
          <w:szCs w:val="24"/>
        </w:rPr>
        <w:t>e podá</w:t>
      </w:r>
      <w:r w:rsidRPr="00F452BC">
        <w:rPr>
          <w:rFonts w:ascii="Times New Roman" w:hAnsi="Times New Roman" w:hint="default"/>
          <w:sz w:val="24"/>
          <w:szCs w:val="24"/>
        </w:rPr>
        <w:t xml:space="preserve"> na iné</w:t>
      </w:r>
      <w:r w:rsidRPr="00F452BC">
        <w:rPr>
          <w:rFonts w:ascii="Times New Roman" w:hAnsi="Times New Roman" w:hint="default"/>
          <w:sz w:val="24"/>
          <w:szCs w:val="24"/>
        </w:rPr>
        <w:t>ho sudcu sť</w:t>
      </w:r>
      <w:r w:rsidRPr="00F452BC">
        <w:rPr>
          <w:rFonts w:ascii="Times New Roman" w:hAnsi="Times New Roman" w:hint="default"/>
          <w:sz w:val="24"/>
          <w:szCs w:val="24"/>
        </w:rPr>
        <w:t>až</w:t>
      </w:r>
      <w:r w:rsidRPr="00F452BC">
        <w:rPr>
          <w:rFonts w:ascii="Times New Roman" w:hAnsi="Times New Roman" w:hint="default"/>
          <w:sz w:val="24"/>
          <w:szCs w:val="24"/>
        </w:rPr>
        <w:t>nosť</w:t>
      </w:r>
      <w:r w:rsidRPr="00F452BC">
        <w:rPr>
          <w:rFonts w:ascii="Times New Roman" w:hAnsi="Times New Roman" w:hint="default"/>
          <w:sz w:val="24"/>
          <w:szCs w:val="24"/>
        </w:rPr>
        <w:t>, ž</w:t>
      </w:r>
      <w:r w:rsidRPr="00F452BC">
        <w:rPr>
          <w:rFonts w:ascii="Times New Roman" w:hAnsi="Times New Roman" w:hint="default"/>
          <w:sz w:val="24"/>
          <w:szCs w:val="24"/>
        </w:rPr>
        <w:t xml:space="preserve">alobu, </w:t>
      </w:r>
      <w:r w:rsidR="00605EA2">
        <w:rPr>
          <w:rFonts w:ascii="Times New Roman" w:hAnsi="Times New Roman" w:hint="default"/>
          <w:sz w:val="24"/>
          <w:szCs w:val="24"/>
        </w:rPr>
        <w:t>ná</w:t>
      </w:r>
      <w:r w:rsidR="00605EA2">
        <w:rPr>
          <w:rFonts w:ascii="Times New Roman" w:hAnsi="Times New Roman" w:hint="default"/>
          <w:sz w:val="24"/>
          <w:szCs w:val="24"/>
        </w:rPr>
        <w:t>vrh</w:t>
      </w:r>
      <w:r w:rsidRPr="00F452BC" w:rsidR="00605EA2">
        <w:rPr>
          <w:rFonts w:ascii="Times New Roman" w:hAnsi="Times New Roman"/>
          <w:sz w:val="24"/>
          <w:szCs w:val="24"/>
        </w:rPr>
        <w:t xml:space="preserve"> </w:t>
      </w:r>
      <w:r w:rsidRPr="00F452BC">
        <w:rPr>
          <w:rFonts w:ascii="Times New Roman" w:hAnsi="Times New Roman" w:hint="default"/>
          <w:sz w:val="24"/>
          <w:szCs w:val="24"/>
        </w:rPr>
        <w:t>na zač</w:t>
      </w:r>
      <w:r w:rsidRPr="00F452BC">
        <w:rPr>
          <w:rFonts w:ascii="Times New Roman" w:hAnsi="Times New Roman" w:hint="default"/>
          <w:sz w:val="24"/>
          <w:szCs w:val="24"/>
        </w:rPr>
        <w:t>atie trestné</w:t>
      </w:r>
      <w:r w:rsidRPr="00F452BC">
        <w:rPr>
          <w:rFonts w:ascii="Times New Roman" w:hAnsi="Times New Roman" w:hint="default"/>
          <w:sz w:val="24"/>
          <w:szCs w:val="24"/>
        </w:rPr>
        <w:t>ho stí</w:t>
      </w:r>
      <w:r w:rsidRPr="00F452BC">
        <w:rPr>
          <w:rFonts w:ascii="Times New Roman" w:hAnsi="Times New Roman" w:hint="default"/>
          <w:sz w:val="24"/>
          <w:szCs w:val="24"/>
        </w:rPr>
        <w:t xml:space="preserve">hania alebo </w:t>
      </w:r>
      <w:r w:rsidR="00605EA2">
        <w:rPr>
          <w:rFonts w:ascii="Times New Roman" w:hAnsi="Times New Roman" w:hint="default"/>
          <w:sz w:val="24"/>
          <w:szCs w:val="24"/>
        </w:rPr>
        <w:t>iné</w:t>
      </w:r>
      <w:r w:rsidR="00605EA2">
        <w:rPr>
          <w:rFonts w:ascii="Times New Roman" w:hAnsi="Times New Roman" w:hint="default"/>
          <w:sz w:val="24"/>
          <w:szCs w:val="24"/>
        </w:rPr>
        <w:t xml:space="preserve"> </w:t>
      </w:r>
      <w:r w:rsidRPr="00F452BC">
        <w:rPr>
          <w:rFonts w:ascii="Times New Roman" w:hAnsi="Times New Roman" w:hint="default"/>
          <w:sz w:val="24"/>
          <w:szCs w:val="24"/>
        </w:rPr>
        <w:t>ozná</w:t>
      </w:r>
      <w:r w:rsidRPr="00F452BC">
        <w:rPr>
          <w:rFonts w:ascii="Times New Roman" w:hAnsi="Times New Roman" w:hint="default"/>
          <w:sz w:val="24"/>
          <w:szCs w:val="24"/>
        </w:rPr>
        <w:t>menie o</w:t>
      </w:r>
      <w:r w:rsidR="00605EA2">
        <w:rPr>
          <w:rFonts w:ascii="Times New Roman" w:hAnsi="Times New Roman"/>
          <w:sz w:val="24"/>
          <w:szCs w:val="24"/>
        </w:rPr>
        <w:t> </w:t>
      </w:r>
      <w:r w:rsidR="00605EA2">
        <w:rPr>
          <w:rFonts w:ascii="Times New Roman" w:hAnsi="Times New Roman"/>
          <w:sz w:val="24"/>
          <w:szCs w:val="24"/>
        </w:rPr>
        <w:t xml:space="preserve">kriminalite alebo </w:t>
      </w:r>
      <w:r w:rsidRPr="00F452BC">
        <w:rPr>
          <w:rFonts w:ascii="Times New Roman" w:hAnsi="Times New Roman" w:hint="default"/>
          <w:sz w:val="24"/>
          <w:szCs w:val="24"/>
        </w:rPr>
        <w:t>inej protispoloč</w:t>
      </w:r>
      <w:r w:rsidRPr="00F452BC">
        <w:rPr>
          <w:rFonts w:ascii="Times New Roman" w:hAnsi="Times New Roman" w:hint="default"/>
          <w:sz w:val="24"/>
          <w:szCs w:val="24"/>
        </w:rPr>
        <w:t>enskej č</w:t>
      </w:r>
      <w:r w:rsidRPr="00F452BC">
        <w:rPr>
          <w:rFonts w:ascii="Times New Roman" w:hAnsi="Times New Roman" w:hint="default"/>
          <w:sz w:val="24"/>
          <w:szCs w:val="24"/>
        </w:rPr>
        <w:t>innosti.“</w:t>
      </w:r>
      <w:r w:rsidRPr="00F452BC">
        <w:rPr>
          <w:rFonts w:ascii="Times New Roman" w:hAnsi="Times New Roman" w:hint="default"/>
          <w:sz w:val="24"/>
          <w:szCs w:val="24"/>
        </w:rPr>
        <w:t xml:space="preserve">. </w:t>
      </w:r>
    </w:p>
    <w:p w:rsidR="00F452BC" w:rsidP="006A230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C64C7" w:rsidRPr="004370A8" w:rsidP="004370A8">
      <w:pPr>
        <w:pStyle w:val="NoSpacing"/>
        <w:numPr>
          <w:numId w:val="24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0F1305">
        <w:rPr>
          <w:rFonts w:ascii="Times New Roman" w:hAnsi="Times New Roman" w:hint="default"/>
          <w:sz w:val="24"/>
          <w:szCs w:val="24"/>
        </w:rPr>
        <w:t>V §</w:t>
      </w:r>
      <w:r w:rsidRPr="004370A8" w:rsidR="000F1305">
        <w:rPr>
          <w:rFonts w:ascii="Times New Roman" w:hAnsi="Times New Roman" w:hint="default"/>
          <w:sz w:val="24"/>
          <w:szCs w:val="24"/>
        </w:rPr>
        <w:t xml:space="preserve"> 147 ods. 3 prvej vete sa </w:t>
      </w:r>
      <w:r w:rsidR="00435A55">
        <w:rPr>
          <w:rFonts w:ascii="Times New Roman" w:hAnsi="Times New Roman"/>
          <w:sz w:val="24"/>
          <w:szCs w:val="24"/>
        </w:rPr>
        <w:t>b</w:t>
      </w:r>
      <w:r w:rsidR="00435A55">
        <w:rPr>
          <w:rFonts w:ascii="Times New Roman" w:hAnsi="Times New Roman"/>
          <w:sz w:val="24"/>
          <w:szCs w:val="24"/>
        </w:rPr>
        <w:t xml:space="preserve">odka </w:t>
      </w:r>
      <w:r w:rsidRPr="004370A8" w:rsidR="000F1305">
        <w:rPr>
          <w:rFonts w:ascii="Times New Roman" w:hAnsi="Times New Roman"/>
          <w:sz w:val="24"/>
          <w:szCs w:val="24"/>
        </w:rPr>
        <w:t xml:space="preserve">na konci </w:t>
      </w:r>
      <w:r w:rsidR="00435A55">
        <w:rPr>
          <w:rFonts w:ascii="Times New Roman" w:hAnsi="Times New Roman" w:hint="default"/>
          <w:sz w:val="24"/>
          <w:szCs w:val="24"/>
        </w:rPr>
        <w:t>nahrá</w:t>
      </w:r>
      <w:r w:rsidR="00435A55">
        <w:rPr>
          <w:rFonts w:ascii="Times New Roman" w:hAnsi="Times New Roman" w:hint="default"/>
          <w:sz w:val="24"/>
          <w:szCs w:val="24"/>
        </w:rPr>
        <w:t>dza bodkoč</w:t>
      </w:r>
      <w:r w:rsidR="00435A55">
        <w:rPr>
          <w:rFonts w:ascii="Times New Roman" w:hAnsi="Times New Roman" w:hint="default"/>
          <w:sz w:val="24"/>
          <w:szCs w:val="24"/>
        </w:rPr>
        <w:t xml:space="preserve">iarkou a </w:t>
      </w:r>
      <w:r w:rsidRPr="004370A8" w:rsidR="000F1305">
        <w:rPr>
          <w:rFonts w:ascii="Times New Roman" w:hAnsi="Times New Roman" w:hint="default"/>
          <w:sz w:val="24"/>
          <w:szCs w:val="24"/>
        </w:rPr>
        <w:t>pripá</w:t>
      </w:r>
      <w:r w:rsidRPr="004370A8" w:rsidR="000F1305">
        <w:rPr>
          <w:rFonts w:ascii="Times New Roman" w:hAnsi="Times New Roman" w:hint="default"/>
          <w:sz w:val="24"/>
          <w:szCs w:val="24"/>
        </w:rPr>
        <w:t>jajú</w:t>
      </w:r>
      <w:r w:rsidRPr="004370A8" w:rsidR="000F1305">
        <w:rPr>
          <w:rFonts w:ascii="Times New Roman" w:hAnsi="Times New Roman" w:hint="default"/>
          <w:sz w:val="24"/>
          <w:szCs w:val="24"/>
        </w:rPr>
        <w:t xml:space="preserve"> </w:t>
      </w:r>
      <w:r w:rsidR="00435A55">
        <w:rPr>
          <w:rFonts w:ascii="Times New Roman" w:hAnsi="Times New Roman"/>
          <w:sz w:val="24"/>
          <w:szCs w:val="24"/>
        </w:rPr>
        <w:t xml:space="preserve">sa </w:t>
      </w:r>
      <w:r w:rsidRPr="004370A8" w:rsidR="000F1305">
        <w:rPr>
          <w:rFonts w:ascii="Times New Roman" w:hAnsi="Times New Roman" w:hint="default"/>
          <w:sz w:val="24"/>
          <w:szCs w:val="24"/>
        </w:rPr>
        <w:t>tieto slová</w:t>
      </w:r>
      <w:r w:rsidRPr="004370A8" w:rsidR="000F1305">
        <w:rPr>
          <w:rFonts w:ascii="Times New Roman" w:hAnsi="Times New Roman" w:hint="default"/>
          <w:sz w:val="24"/>
          <w:szCs w:val="24"/>
        </w:rPr>
        <w:t xml:space="preserve">: </w:t>
      </w:r>
      <w:r w:rsidRPr="004370A8" w:rsidR="00462890">
        <w:rPr>
          <w:rFonts w:ascii="Times New Roman" w:hAnsi="Times New Roman" w:hint="default"/>
          <w:sz w:val="24"/>
          <w:szCs w:val="24"/>
        </w:rPr>
        <w:t>„</w:t>
      </w:r>
      <w:r w:rsidR="00435A55">
        <w:rPr>
          <w:rFonts w:ascii="Times New Roman" w:hAnsi="Times New Roman" w:hint="default"/>
          <w:sz w:val="24"/>
          <w:szCs w:val="24"/>
        </w:rPr>
        <w:t>povinnosť</w:t>
      </w:r>
      <w:r w:rsidR="00435A55">
        <w:rPr>
          <w:rFonts w:ascii="Times New Roman" w:hAnsi="Times New Roman" w:hint="default"/>
          <w:sz w:val="24"/>
          <w:szCs w:val="24"/>
        </w:rPr>
        <w:t xml:space="preserve"> mlč</w:t>
      </w:r>
      <w:r w:rsidR="00435A55">
        <w:rPr>
          <w:rFonts w:ascii="Times New Roman" w:hAnsi="Times New Roman" w:hint="default"/>
          <w:sz w:val="24"/>
          <w:szCs w:val="24"/>
        </w:rPr>
        <w:t>anlivosti sa nevzť</w:t>
      </w:r>
      <w:r w:rsidR="00435A55">
        <w:rPr>
          <w:rFonts w:ascii="Times New Roman" w:hAnsi="Times New Roman" w:hint="default"/>
          <w:sz w:val="24"/>
          <w:szCs w:val="24"/>
        </w:rPr>
        <w:t>ahuje na</w:t>
      </w:r>
      <w:r w:rsidRPr="004370A8" w:rsidR="000F1305">
        <w:rPr>
          <w:rFonts w:ascii="Times New Roman" w:hAnsi="Times New Roman"/>
          <w:sz w:val="24"/>
          <w:szCs w:val="24"/>
        </w:rPr>
        <w:t> </w:t>
      </w:r>
      <w:r w:rsidRPr="004370A8" w:rsidR="000F1305">
        <w:rPr>
          <w:rFonts w:ascii="Times New Roman" w:hAnsi="Times New Roman" w:hint="default"/>
          <w:sz w:val="24"/>
          <w:szCs w:val="24"/>
        </w:rPr>
        <w:t>ozná</w:t>
      </w:r>
      <w:r w:rsidRPr="004370A8" w:rsidR="000F1305">
        <w:rPr>
          <w:rFonts w:ascii="Times New Roman" w:hAnsi="Times New Roman" w:hint="default"/>
          <w:sz w:val="24"/>
          <w:szCs w:val="24"/>
        </w:rPr>
        <w:t>meni</w:t>
      </w:r>
      <w:r w:rsidR="00A21E71">
        <w:rPr>
          <w:rFonts w:ascii="Times New Roman" w:hAnsi="Times New Roman"/>
          <w:sz w:val="24"/>
          <w:szCs w:val="24"/>
        </w:rPr>
        <w:t>e</w:t>
      </w:r>
      <w:r w:rsidRPr="004370A8" w:rsidR="000F1305">
        <w:rPr>
          <w:rFonts w:ascii="Times New Roman" w:hAnsi="Times New Roman"/>
          <w:sz w:val="24"/>
          <w:szCs w:val="24"/>
        </w:rPr>
        <w:t> </w:t>
      </w:r>
      <w:r w:rsidR="00435A55">
        <w:rPr>
          <w:rFonts w:ascii="Times New Roman" w:hAnsi="Times New Roman"/>
          <w:sz w:val="24"/>
          <w:szCs w:val="24"/>
        </w:rPr>
        <w:t xml:space="preserve">kriminality alebo inej </w:t>
      </w:r>
      <w:r w:rsidRPr="004370A8" w:rsidR="000F1305">
        <w:rPr>
          <w:rFonts w:ascii="Times New Roman" w:hAnsi="Times New Roman" w:hint="default"/>
          <w:sz w:val="24"/>
          <w:szCs w:val="24"/>
        </w:rPr>
        <w:t>protispoloč</w:t>
      </w:r>
      <w:r w:rsidRPr="004370A8" w:rsidR="000F1305">
        <w:rPr>
          <w:rFonts w:ascii="Times New Roman" w:hAnsi="Times New Roman" w:hint="default"/>
          <w:sz w:val="24"/>
          <w:szCs w:val="24"/>
        </w:rPr>
        <w:t>enskej č</w:t>
      </w:r>
      <w:r w:rsidRPr="004370A8" w:rsidR="000F1305">
        <w:rPr>
          <w:rFonts w:ascii="Times New Roman" w:hAnsi="Times New Roman" w:hint="default"/>
          <w:sz w:val="24"/>
          <w:szCs w:val="24"/>
        </w:rPr>
        <w:t>innosti</w:t>
      </w:r>
      <w:r w:rsidR="00435A55">
        <w:rPr>
          <w:rFonts w:ascii="Times New Roman" w:hAnsi="Times New Roman"/>
          <w:sz w:val="24"/>
          <w:szCs w:val="24"/>
        </w:rPr>
        <w:t>.</w:t>
      </w:r>
      <w:r w:rsidRPr="006A2306" w:rsidR="00435A55">
        <w:rPr>
          <w:rFonts w:ascii="Times New Roman" w:hAnsi="Times New Roman"/>
          <w:sz w:val="24"/>
          <w:szCs w:val="24"/>
          <w:vertAlign w:val="superscript"/>
        </w:rPr>
        <w:t>11aaa</w:t>
      </w:r>
      <w:r w:rsidR="00435A55">
        <w:rPr>
          <w:rFonts w:ascii="Times New Roman" w:hAnsi="Times New Roman"/>
          <w:sz w:val="24"/>
          <w:szCs w:val="24"/>
        </w:rPr>
        <w:t>)</w:t>
      </w:r>
      <w:r w:rsidRPr="004370A8" w:rsidR="000F1305">
        <w:rPr>
          <w:rFonts w:ascii="Times New Roman" w:hAnsi="Times New Roman" w:hint="default"/>
          <w:sz w:val="24"/>
          <w:szCs w:val="24"/>
        </w:rPr>
        <w:t>“.</w:t>
      </w:r>
    </w:p>
    <w:p w:rsidR="00146BF7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F51C99" w:rsidRPr="004370A8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146BF7" w:rsidP="00146BF7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146BF7" w:rsidP="00146BF7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146BF7" w:rsidP="00146BF7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>. 4/2001 Z. z. o </w:t>
      </w:r>
      <w:r>
        <w:rPr>
          <w:rFonts w:ascii="Times New Roman" w:hAnsi="Times New Roman" w:hint="default"/>
          <w:sz w:val="24"/>
          <w:szCs w:val="24"/>
        </w:rPr>
        <w:t>Zbore vä</w:t>
      </w:r>
      <w:r>
        <w:rPr>
          <w:rFonts w:ascii="Times New Roman" w:hAnsi="Times New Roman" w:hint="default"/>
          <w:sz w:val="24"/>
          <w:szCs w:val="24"/>
        </w:rPr>
        <w:t>zenskej a </w:t>
      </w:r>
      <w:r>
        <w:rPr>
          <w:rFonts w:ascii="Times New Roman" w:hAnsi="Times New Roman" w:hint="default"/>
          <w:sz w:val="24"/>
          <w:szCs w:val="24"/>
        </w:rPr>
        <w:t>justič</w:t>
      </w:r>
      <w:r>
        <w:rPr>
          <w:rFonts w:ascii="Times New Roman" w:hAnsi="Times New Roman" w:hint="default"/>
          <w:sz w:val="24"/>
          <w:szCs w:val="24"/>
        </w:rPr>
        <w:t>nej stráž</w:t>
      </w:r>
      <w:r>
        <w:rPr>
          <w:rFonts w:ascii="Times New Roman" w:hAnsi="Times New Roman" w:hint="default"/>
          <w:sz w:val="24"/>
          <w:szCs w:val="24"/>
        </w:rPr>
        <w:t>e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146BF7">
        <w:rPr>
          <w:rFonts w:ascii="Times New Roman" w:hAnsi="Times New Roman" w:hint="default"/>
          <w:sz w:val="24"/>
          <w:szCs w:val="24"/>
        </w:rPr>
        <w:t>zá</w:t>
      </w:r>
      <w:r w:rsidRPr="00146BF7">
        <w:rPr>
          <w:rFonts w:ascii="Times New Roman" w:hAnsi="Times New Roman" w:hint="default"/>
          <w:sz w:val="24"/>
          <w:szCs w:val="24"/>
        </w:rPr>
        <w:t>kona č</w:t>
      </w:r>
      <w:r w:rsidRPr="00146BF7">
        <w:rPr>
          <w:rFonts w:ascii="Times New Roman" w:hAnsi="Times New Roman" w:hint="default"/>
          <w:sz w:val="24"/>
          <w:szCs w:val="24"/>
        </w:rPr>
        <w:t>. 4</w:t>
      </w:r>
      <w:r w:rsidRPr="00146BF7">
        <w:rPr>
          <w:rFonts w:ascii="Times New Roman" w:hAnsi="Times New Roman" w:hint="default"/>
          <w:sz w:val="24"/>
          <w:szCs w:val="24"/>
        </w:rPr>
        <w:t>22/2002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BF7">
        <w:rPr>
          <w:rFonts w:ascii="Times New Roman" w:hAnsi="Times New Roman" w:hint="default"/>
          <w:sz w:val="24"/>
          <w:szCs w:val="24"/>
        </w:rPr>
        <w:t>z., zá</w:t>
      </w:r>
      <w:r w:rsidRPr="00146BF7">
        <w:rPr>
          <w:rFonts w:ascii="Times New Roman" w:hAnsi="Times New Roman" w:hint="default"/>
          <w:sz w:val="24"/>
          <w:szCs w:val="24"/>
        </w:rPr>
        <w:t>kona č</w:t>
      </w:r>
      <w:r w:rsidRPr="00146BF7">
        <w:rPr>
          <w:rFonts w:ascii="Times New Roman" w:hAnsi="Times New Roman" w:hint="default"/>
          <w:sz w:val="24"/>
          <w:szCs w:val="24"/>
        </w:rPr>
        <w:t>. 166/2003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BF7">
        <w:rPr>
          <w:rFonts w:ascii="Times New Roman" w:hAnsi="Times New Roman" w:hint="default"/>
          <w:sz w:val="24"/>
          <w:szCs w:val="24"/>
        </w:rPr>
        <w:t>z., zá</w:t>
      </w:r>
      <w:r w:rsidRPr="00146BF7">
        <w:rPr>
          <w:rFonts w:ascii="Times New Roman" w:hAnsi="Times New Roman" w:hint="default"/>
          <w:sz w:val="24"/>
          <w:szCs w:val="24"/>
        </w:rPr>
        <w:t>kona č</w:t>
      </w:r>
      <w:r w:rsidRPr="00146BF7">
        <w:rPr>
          <w:rFonts w:ascii="Times New Roman" w:hAnsi="Times New Roman" w:hint="default"/>
          <w:sz w:val="24"/>
          <w:szCs w:val="24"/>
        </w:rPr>
        <w:t>. 537/2004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BF7">
        <w:rPr>
          <w:rFonts w:ascii="Times New Roman" w:hAnsi="Times New Roman" w:hint="default"/>
          <w:sz w:val="24"/>
          <w:szCs w:val="24"/>
        </w:rPr>
        <w:t>z., zá</w:t>
      </w:r>
      <w:r w:rsidRPr="00146BF7">
        <w:rPr>
          <w:rFonts w:ascii="Times New Roman" w:hAnsi="Times New Roman" w:hint="default"/>
          <w:sz w:val="24"/>
          <w:szCs w:val="24"/>
        </w:rPr>
        <w:t>kona č</w:t>
      </w:r>
      <w:r w:rsidRPr="00146BF7">
        <w:rPr>
          <w:rFonts w:ascii="Times New Roman" w:hAnsi="Times New Roman" w:hint="default"/>
          <w:sz w:val="24"/>
          <w:szCs w:val="24"/>
        </w:rPr>
        <w:t>. 581/2004 Z.</w:t>
      </w:r>
      <w:r>
        <w:rPr>
          <w:rFonts w:ascii="Times New Roman" w:hAnsi="Times New Roman"/>
          <w:sz w:val="24"/>
          <w:szCs w:val="24"/>
        </w:rPr>
        <w:t xml:space="preserve"> z</w:t>
      </w:r>
      <w:r w:rsidRPr="00146BF7">
        <w:rPr>
          <w:rFonts w:ascii="Times New Roman" w:hAnsi="Times New Roman" w:hint="default"/>
          <w:sz w:val="24"/>
          <w:szCs w:val="24"/>
        </w:rPr>
        <w:t>., zá</w:t>
      </w:r>
      <w:r w:rsidRPr="00146BF7">
        <w:rPr>
          <w:rFonts w:ascii="Times New Roman" w:hAnsi="Times New Roman" w:hint="default"/>
          <w:sz w:val="24"/>
          <w:szCs w:val="24"/>
        </w:rPr>
        <w:t>kona č</w:t>
      </w:r>
      <w:r w:rsidRPr="00146BF7">
        <w:rPr>
          <w:rFonts w:ascii="Times New Roman" w:hAnsi="Times New Roman" w:hint="default"/>
          <w:sz w:val="24"/>
          <w:szCs w:val="24"/>
        </w:rPr>
        <w:t>. 475/2005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BF7">
        <w:rPr>
          <w:rFonts w:ascii="Times New Roman" w:hAnsi="Times New Roman" w:hint="default"/>
          <w:sz w:val="24"/>
          <w:szCs w:val="24"/>
        </w:rPr>
        <w:t>z., zá</w:t>
      </w:r>
      <w:r w:rsidRPr="00146BF7">
        <w:rPr>
          <w:rFonts w:ascii="Times New Roman" w:hAnsi="Times New Roman" w:hint="default"/>
          <w:sz w:val="24"/>
          <w:szCs w:val="24"/>
        </w:rPr>
        <w:t>kona č</w:t>
      </w:r>
      <w:r w:rsidRPr="00146BF7">
        <w:rPr>
          <w:rFonts w:ascii="Times New Roman" w:hAnsi="Times New Roman" w:hint="default"/>
          <w:sz w:val="24"/>
          <w:szCs w:val="24"/>
        </w:rPr>
        <w:t>. 491/2008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BF7">
        <w:rPr>
          <w:rFonts w:ascii="Times New Roman" w:hAnsi="Times New Roman" w:hint="default"/>
          <w:sz w:val="24"/>
          <w:szCs w:val="24"/>
        </w:rPr>
        <w:t>z., zá</w:t>
      </w:r>
      <w:r w:rsidRPr="00146BF7">
        <w:rPr>
          <w:rFonts w:ascii="Times New Roman" w:hAnsi="Times New Roman" w:hint="default"/>
          <w:sz w:val="24"/>
          <w:szCs w:val="24"/>
        </w:rPr>
        <w:t>kona č</w:t>
      </w:r>
      <w:r w:rsidRPr="00146BF7">
        <w:rPr>
          <w:rFonts w:ascii="Times New Roman" w:hAnsi="Times New Roman" w:hint="default"/>
          <w:sz w:val="24"/>
          <w:szCs w:val="24"/>
        </w:rPr>
        <w:t>. 59/2009 Z.</w:t>
      </w:r>
      <w:r>
        <w:rPr>
          <w:rFonts w:ascii="Times New Roman" w:hAnsi="Times New Roman"/>
          <w:sz w:val="24"/>
          <w:szCs w:val="24"/>
        </w:rPr>
        <w:t xml:space="preserve"> z.,</w:t>
      </w:r>
      <w:r w:rsidRPr="00146BF7">
        <w:rPr>
          <w:rFonts w:ascii="Times New Roman" w:hAnsi="Times New Roman" w:hint="default"/>
          <w:sz w:val="24"/>
          <w:szCs w:val="24"/>
        </w:rPr>
        <w:t xml:space="preserve"> zá</w:t>
      </w:r>
      <w:r w:rsidRPr="00146BF7">
        <w:rPr>
          <w:rFonts w:ascii="Times New Roman" w:hAnsi="Times New Roman" w:hint="default"/>
          <w:sz w:val="24"/>
          <w:szCs w:val="24"/>
        </w:rPr>
        <w:t>kona č</w:t>
      </w:r>
      <w:r w:rsidRPr="00146BF7">
        <w:rPr>
          <w:rFonts w:ascii="Times New Roman" w:hAnsi="Times New Roman" w:hint="default"/>
          <w:sz w:val="24"/>
          <w:szCs w:val="24"/>
        </w:rPr>
        <w:t>. 192/2011 Z.</w:t>
      </w:r>
      <w:r>
        <w:rPr>
          <w:rFonts w:ascii="Times New Roman" w:hAnsi="Times New Roman"/>
          <w:sz w:val="24"/>
          <w:szCs w:val="24"/>
        </w:rPr>
        <w:t xml:space="preserve"> z</w:t>
      </w:r>
      <w:r w:rsidR="00F25B97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 xml:space="preserve">. 220/2011 Z. z. </w:t>
      </w:r>
      <w:r w:rsidRPr="00F25B97" w:rsidR="00F25B97">
        <w:rPr>
          <w:rFonts w:ascii="Times New Roman" w:hAnsi="Times New Roman" w:hint="default"/>
          <w:sz w:val="24"/>
          <w:szCs w:val="24"/>
        </w:rPr>
        <w:t>a zá</w:t>
      </w:r>
      <w:r w:rsidRPr="00F25B97" w:rsidR="00F25B97">
        <w:rPr>
          <w:rFonts w:ascii="Times New Roman" w:hAnsi="Times New Roman" w:hint="default"/>
          <w:sz w:val="24"/>
          <w:szCs w:val="24"/>
        </w:rPr>
        <w:t>kona č</w:t>
      </w:r>
      <w:r w:rsidRPr="00F25B97" w:rsidR="00F25B97">
        <w:rPr>
          <w:rFonts w:ascii="Times New Roman" w:hAnsi="Times New Roman" w:hint="default"/>
          <w:sz w:val="24"/>
          <w:szCs w:val="24"/>
        </w:rPr>
        <w:t>. 37</w:t>
      </w:r>
      <w:r w:rsidR="009310F6">
        <w:rPr>
          <w:rFonts w:ascii="Times New Roman" w:hAnsi="Times New Roman"/>
          <w:sz w:val="24"/>
          <w:szCs w:val="24"/>
        </w:rPr>
        <w:t>2</w:t>
      </w:r>
      <w:r w:rsidRPr="00F25B97" w:rsidR="00F25B97">
        <w:rPr>
          <w:rFonts w:ascii="Times New Roman" w:hAnsi="Times New Roman"/>
          <w:sz w:val="24"/>
          <w:szCs w:val="24"/>
        </w:rPr>
        <w:t xml:space="preserve">/2013 Z. z. </w:t>
      </w:r>
      <w:r w:rsidRPr="00146BF7">
        <w:rPr>
          <w:rFonts w:ascii="Times New Roman" w:hAnsi="Times New Roman" w:hint="default"/>
          <w:sz w:val="24"/>
          <w:szCs w:val="24"/>
        </w:rPr>
        <w:t>sa mení</w:t>
      </w:r>
      <w:r w:rsidRPr="00146BF7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dopĺň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 w:rsidRPr="00146BF7">
        <w:rPr>
          <w:rFonts w:ascii="Times New Roman" w:hAnsi="Times New Roman"/>
          <w:sz w:val="24"/>
          <w:szCs w:val="24"/>
        </w:rPr>
        <w:t>takto:</w:t>
      </w:r>
    </w:p>
    <w:p w:rsidR="00146BF7" w:rsidP="00146BF7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146BF7" w:rsidP="00146BF7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146BF7">
        <w:rPr>
          <w:rFonts w:ascii="Times New Roman" w:hAnsi="Times New Roman" w:hint="default"/>
          <w:sz w:val="24"/>
          <w:szCs w:val="24"/>
        </w:rPr>
        <w:t>V §</w:t>
      </w:r>
      <w:r w:rsidRPr="00146BF7">
        <w:rPr>
          <w:rFonts w:ascii="Times New Roman" w:hAnsi="Times New Roman" w:hint="default"/>
          <w:sz w:val="24"/>
          <w:szCs w:val="24"/>
        </w:rPr>
        <w:t xml:space="preserve"> 67 prvej vete sa bodka na konci nahrá</w:t>
      </w:r>
      <w:r w:rsidRPr="00146BF7">
        <w:rPr>
          <w:rFonts w:ascii="Times New Roman" w:hAnsi="Times New Roman" w:hint="default"/>
          <w:sz w:val="24"/>
          <w:szCs w:val="24"/>
        </w:rPr>
        <w:t>dza bodkoč</w:t>
      </w:r>
      <w:r w:rsidRPr="00146BF7">
        <w:rPr>
          <w:rFonts w:ascii="Times New Roman" w:hAnsi="Times New Roman" w:hint="default"/>
          <w:sz w:val="24"/>
          <w:szCs w:val="24"/>
        </w:rPr>
        <w:t>iarkou a pripá</w:t>
      </w:r>
      <w:r w:rsidRPr="00146BF7">
        <w:rPr>
          <w:rFonts w:ascii="Times New Roman" w:hAnsi="Times New Roman" w:hint="default"/>
          <w:sz w:val="24"/>
          <w:szCs w:val="24"/>
        </w:rPr>
        <w:t>jajú</w:t>
      </w:r>
      <w:r w:rsidRPr="00146BF7">
        <w:rPr>
          <w:rFonts w:ascii="Times New Roman" w:hAnsi="Times New Roman" w:hint="default"/>
          <w:sz w:val="24"/>
          <w:szCs w:val="24"/>
        </w:rPr>
        <w:t xml:space="preserve"> sa tieto slová</w:t>
      </w:r>
      <w:r w:rsidRPr="00146BF7">
        <w:rPr>
          <w:rFonts w:ascii="Times New Roman" w:hAnsi="Times New Roman" w:hint="default"/>
          <w:sz w:val="24"/>
          <w:szCs w:val="24"/>
        </w:rPr>
        <w:t>: „</w:t>
      </w:r>
      <w:r w:rsidR="008B6101">
        <w:rPr>
          <w:rFonts w:ascii="Times New Roman" w:hAnsi="Times New Roman" w:hint="default"/>
          <w:sz w:val="24"/>
          <w:szCs w:val="24"/>
        </w:rPr>
        <w:t>povinnosť</w:t>
      </w:r>
      <w:r w:rsidR="008B6101">
        <w:rPr>
          <w:rFonts w:ascii="Times New Roman" w:hAnsi="Times New Roman" w:hint="default"/>
          <w:sz w:val="24"/>
          <w:szCs w:val="24"/>
        </w:rPr>
        <w:t xml:space="preserve"> mlč</w:t>
      </w:r>
      <w:r w:rsidR="008B6101">
        <w:rPr>
          <w:rFonts w:ascii="Times New Roman" w:hAnsi="Times New Roman" w:hint="default"/>
          <w:sz w:val="24"/>
          <w:szCs w:val="24"/>
        </w:rPr>
        <w:t>anlivosti sa nevzť</w:t>
      </w:r>
      <w:r w:rsidR="008B6101">
        <w:rPr>
          <w:rFonts w:ascii="Times New Roman" w:hAnsi="Times New Roman" w:hint="default"/>
          <w:sz w:val="24"/>
          <w:szCs w:val="24"/>
        </w:rPr>
        <w:t xml:space="preserve">ahuje na </w:t>
      </w:r>
      <w:r w:rsidRPr="00146BF7">
        <w:rPr>
          <w:rFonts w:ascii="Times New Roman" w:hAnsi="Times New Roman" w:hint="default"/>
          <w:sz w:val="24"/>
          <w:szCs w:val="24"/>
        </w:rPr>
        <w:t xml:space="preserve"> ozná</w:t>
      </w:r>
      <w:r w:rsidRPr="00146BF7">
        <w:rPr>
          <w:rFonts w:ascii="Times New Roman" w:hAnsi="Times New Roman" w:hint="default"/>
          <w:sz w:val="24"/>
          <w:szCs w:val="24"/>
        </w:rPr>
        <w:t xml:space="preserve">menie </w:t>
      </w:r>
      <w:r w:rsidR="008B6101">
        <w:rPr>
          <w:rFonts w:ascii="Times New Roman" w:hAnsi="Times New Roman"/>
          <w:sz w:val="24"/>
          <w:szCs w:val="24"/>
        </w:rPr>
        <w:t xml:space="preserve">kriminality alebo inej </w:t>
      </w:r>
      <w:r w:rsidRPr="00146BF7">
        <w:rPr>
          <w:rFonts w:ascii="Times New Roman" w:hAnsi="Times New Roman" w:hint="default"/>
          <w:sz w:val="24"/>
          <w:szCs w:val="24"/>
        </w:rPr>
        <w:t>protispoloč</w:t>
      </w:r>
      <w:r w:rsidRPr="00146BF7">
        <w:rPr>
          <w:rFonts w:ascii="Times New Roman" w:hAnsi="Times New Roman" w:hint="default"/>
          <w:sz w:val="24"/>
          <w:szCs w:val="24"/>
        </w:rPr>
        <w:t>enskej č</w:t>
      </w:r>
      <w:r w:rsidRPr="00146BF7">
        <w:rPr>
          <w:rFonts w:ascii="Times New Roman" w:hAnsi="Times New Roman" w:hint="default"/>
          <w:sz w:val="24"/>
          <w:szCs w:val="24"/>
        </w:rPr>
        <w:t>innosti.</w:t>
      </w:r>
      <w:r w:rsidRPr="006A2306" w:rsidR="008B6101">
        <w:rPr>
          <w:rFonts w:ascii="Times New Roman" w:hAnsi="Times New Roman"/>
          <w:sz w:val="24"/>
          <w:szCs w:val="24"/>
          <w:vertAlign w:val="superscript"/>
        </w:rPr>
        <w:t>18e</w:t>
      </w:r>
      <w:r w:rsidR="008B6101">
        <w:rPr>
          <w:rFonts w:ascii="Times New Roman" w:hAnsi="Times New Roman"/>
          <w:sz w:val="24"/>
          <w:szCs w:val="24"/>
        </w:rPr>
        <w:t>)</w:t>
      </w:r>
      <w:r w:rsidRPr="00146BF7">
        <w:rPr>
          <w:rFonts w:ascii="Times New Roman" w:hAnsi="Times New Roman" w:hint="default"/>
          <w:sz w:val="24"/>
          <w:szCs w:val="24"/>
        </w:rPr>
        <w:t>“.</w:t>
      </w:r>
    </w:p>
    <w:p w:rsidR="006D5B64" w:rsidP="006D5B6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B6101" w:rsidP="006D5B64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18e znie:</w:t>
      </w:r>
    </w:p>
    <w:p w:rsidR="008B6101" w:rsidP="006D5B64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761F6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8e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 w:hint="default"/>
          <w:sz w:val="24"/>
          <w:szCs w:val="24"/>
        </w:rPr>
        <w:t>§</w:t>
      </w:r>
      <w:r w:rsidRPr="00EF166B">
        <w:rPr>
          <w:rFonts w:ascii="Times New Roman" w:hAnsi="Times New Roman" w:hint="default"/>
          <w:sz w:val="24"/>
          <w:szCs w:val="24"/>
        </w:rPr>
        <w:t xml:space="preserve"> 3 pí</w:t>
      </w:r>
      <w:r w:rsidRPr="00EF166B">
        <w:rPr>
          <w:rFonts w:ascii="Times New Roman" w:hAnsi="Times New Roman" w:hint="default"/>
          <w:sz w:val="24"/>
          <w:szCs w:val="24"/>
        </w:rPr>
        <w:t>sm. b) a c) zá</w:t>
      </w:r>
      <w:r w:rsidRPr="00EF166B">
        <w:rPr>
          <w:rFonts w:ascii="Times New Roman" w:hAnsi="Times New Roman" w:hint="default"/>
          <w:sz w:val="24"/>
          <w:szCs w:val="24"/>
        </w:rPr>
        <w:t>kona č</w:t>
      </w:r>
      <w:r w:rsidRPr="00EF166B">
        <w:rPr>
          <w:rFonts w:ascii="Times New Roman" w:hAnsi="Times New Roman" w:hint="default"/>
          <w:sz w:val="24"/>
          <w:szCs w:val="24"/>
        </w:rPr>
        <w:t>. 583/2008 Z. z. o prevencii kriminality a inej protispoloč</w:t>
      </w:r>
      <w:r w:rsidRPr="00EF166B">
        <w:rPr>
          <w:rFonts w:ascii="Times New Roman" w:hAnsi="Times New Roman" w:hint="default"/>
          <w:sz w:val="24"/>
          <w:szCs w:val="24"/>
        </w:rPr>
        <w:t>enskej č</w:t>
      </w:r>
      <w:r w:rsidRPr="00EF166B">
        <w:rPr>
          <w:rFonts w:ascii="Times New Roman" w:hAnsi="Times New Roman" w:hint="default"/>
          <w:sz w:val="24"/>
          <w:szCs w:val="24"/>
        </w:rPr>
        <w:t>innosti a o zmene a doplnení</w:t>
      </w:r>
      <w:r w:rsidRPr="00EF166B">
        <w:rPr>
          <w:rFonts w:ascii="Times New Roman" w:hAnsi="Times New Roman" w:hint="default"/>
          <w:sz w:val="24"/>
          <w:szCs w:val="24"/>
        </w:rPr>
        <w:t xml:space="preserve"> niektorý</w:t>
      </w:r>
      <w:r w:rsidRPr="00EF166B">
        <w:rPr>
          <w:rFonts w:ascii="Times New Roman" w:hAnsi="Times New Roman" w:hint="default"/>
          <w:sz w:val="24"/>
          <w:szCs w:val="24"/>
        </w:rPr>
        <w:t>ch zá</w:t>
      </w:r>
      <w:r w:rsidRPr="00EF166B">
        <w:rPr>
          <w:rFonts w:ascii="Times New Roman" w:hAnsi="Times New Roman" w:hint="default"/>
          <w:sz w:val="24"/>
          <w:szCs w:val="24"/>
        </w:rPr>
        <w:t>konov.</w:t>
      </w:r>
      <w:r>
        <w:rPr>
          <w:rFonts w:ascii="Times New Roman" w:hAnsi="Times New Roman" w:hint="default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58004A" w:rsidP="00146BF7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146BF7" w:rsidRPr="00146BF7" w:rsidP="00146BF7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146BF7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F3282A" w:rsidRPr="004370A8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F3282A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Zá</w:t>
      </w:r>
      <w:r w:rsidRPr="004370A8">
        <w:rPr>
          <w:rFonts w:ascii="Times New Roman" w:hAnsi="Times New Roman" w:hint="default"/>
          <w:sz w:val="24"/>
          <w:szCs w:val="24"/>
        </w:rPr>
        <w:t>kon č</w:t>
      </w:r>
      <w:r w:rsidRPr="004370A8">
        <w:rPr>
          <w:rFonts w:ascii="Times New Roman" w:hAnsi="Times New Roman" w:hint="default"/>
          <w:sz w:val="24"/>
          <w:szCs w:val="24"/>
        </w:rPr>
        <w:t>. 154/2001 Z. z. o </w:t>
      </w:r>
      <w:r w:rsidRPr="004370A8">
        <w:rPr>
          <w:rFonts w:ascii="Times New Roman" w:hAnsi="Times New Roman" w:hint="default"/>
          <w:sz w:val="24"/>
          <w:szCs w:val="24"/>
        </w:rPr>
        <w:t>prokurá</w:t>
      </w:r>
      <w:r w:rsidRPr="004370A8">
        <w:rPr>
          <w:rFonts w:ascii="Times New Roman" w:hAnsi="Times New Roman" w:hint="default"/>
          <w:sz w:val="24"/>
          <w:szCs w:val="24"/>
        </w:rPr>
        <w:t>toroch a </w:t>
      </w:r>
      <w:r w:rsidRPr="004370A8">
        <w:rPr>
          <w:rFonts w:ascii="Times New Roman" w:hAnsi="Times New Roman" w:hint="default"/>
          <w:sz w:val="24"/>
          <w:szCs w:val="24"/>
        </w:rPr>
        <w:t>prá</w:t>
      </w:r>
      <w:r w:rsidRPr="004370A8">
        <w:rPr>
          <w:rFonts w:ascii="Times New Roman" w:hAnsi="Times New Roman" w:hint="default"/>
          <w:sz w:val="24"/>
          <w:szCs w:val="24"/>
        </w:rPr>
        <w:t>vnych č</w:t>
      </w:r>
      <w:r w:rsidRPr="004370A8">
        <w:rPr>
          <w:rFonts w:ascii="Times New Roman" w:hAnsi="Times New Roman" w:hint="default"/>
          <w:sz w:val="24"/>
          <w:szCs w:val="24"/>
        </w:rPr>
        <w:t>akateľ</w:t>
      </w:r>
      <w:r w:rsidRPr="004370A8">
        <w:rPr>
          <w:rFonts w:ascii="Times New Roman" w:hAnsi="Times New Roman" w:hint="default"/>
          <w:sz w:val="24"/>
          <w:szCs w:val="24"/>
        </w:rPr>
        <w:t>och prokuratú</w:t>
      </w:r>
      <w:r w:rsidRPr="004370A8">
        <w:rPr>
          <w:rFonts w:ascii="Times New Roman" w:hAnsi="Times New Roman" w:hint="default"/>
          <w:sz w:val="24"/>
          <w:szCs w:val="24"/>
        </w:rPr>
        <w:t>ry v</w:t>
      </w:r>
      <w:r w:rsidRPr="004370A8" w:rsidR="00115209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znení</w:t>
      </w:r>
      <w:r w:rsidRPr="004370A8" w:rsidR="00115209">
        <w:rPr>
          <w:rFonts w:ascii="Times New Roman" w:hAnsi="Times New Roman" w:hint="default"/>
          <w:sz w:val="24"/>
          <w:szCs w:val="24"/>
        </w:rPr>
        <w:t xml:space="preserve">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 xml:space="preserve">. 669/2002 Z. </w:t>
      </w:r>
      <w:r w:rsidRPr="004370A8" w:rsidR="00115209">
        <w:rPr>
          <w:rFonts w:ascii="Times New Roman" w:hAnsi="Times New Roman" w:hint="default"/>
          <w:sz w:val="24"/>
          <w:szCs w:val="24"/>
        </w:rPr>
        <w:t>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458/2003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462/2003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548/2003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561/2003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365/2004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530/2004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586/2004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609/2004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122/2005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622/200</w:t>
      </w:r>
      <w:r w:rsidRPr="004370A8" w:rsidR="00115209">
        <w:rPr>
          <w:rFonts w:ascii="Times New Roman" w:hAnsi="Times New Roman" w:hint="default"/>
          <w:sz w:val="24"/>
          <w:szCs w:val="24"/>
        </w:rPr>
        <w:t>5</w:t>
      </w:r>
      <w:r w:rsidRPr="004370A8" w:rsidR="00115209">
        <w:rPr>
          <w:rFonts w:ascii="Times New Roman" w:hAnsi="Times New Roman" w:hint="default"/>
          <w:sz w:val="24"/>
          <w:szCs w:val="24"/>
        </w:rPr>
        <w:t xml:space="preserve">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520/2008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291/2009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543/2010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33/2011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220/2011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503/2011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79/2012 Z. z., 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>. 335/2012 Z. z.</w:t>
      </w:r>
      <w:r w:rsidR="00F25B97">
        <w:rPr>
          <w:rFonts w:ascii="Times New Roman" w:hAnsi="Times New Roman"/>
          <w:sz w:val="24"/>
          <w:szCs w:val="24"/>
        </w:rPr>
        <w:t>,</w:t>
      </w:r>
      <w:r w:rsidRPr="004370A8" w:rsidR="00115209">
        <w:rPr>
          <w:rFonts w:ascii="Times New Roman" w:hAnsi="Times New Roman"/>
          <w:sz w:val="24"/>
          <w:szCs w:val="24"/>
        </w:rPr>
        <w:t> </w:t>
      </w:r>
      <w:r w:rsidRPr="004370A8" w:rsidR="00115209">
        <w:rPr>
          <w:rFonts w:ascii="Times New Roman" w:hAnsi="Times New Roman" w:hint="default"/>
          <w:sz w:val="24"/>
          <w:szCs w:val="24"/>
        </w:rPr>
        <w:t>zá</w:t>
      </w:r>
      <w:r w:rsidRPr="004370A8" w:rsidR="00115209">
        <w:rPr>
          <w:rFonts w:ascii="Times New Roman" w:hAnsi="Times New Roman" w:hint="default"/>
          <w:sz w:val="24"/>
          <w:szCs w:val="24"/>
        </w:rPr>
        <w:t>kona č</w:t>
      </w:r>
      <w:r w:rsidRPr="004370A8" w:rsidR="00115209">
        <w:rPr>
          <w:rFonts w:ascii="Times New Roman" w:hAnsi="Times New Roman" w:hint="default"/>
          <w:sz w:val="24"/>
          <w:szCs w:val="24"/>
        </w:rPr>
        <w:t xml:space="preserve">. 392/2012 Z. z. </w:t>
      </w:r>
      <w:r w:rsidRPr="00F25B97" w:rsidR="00F25B97">
        <w:rPr>
          <w:rFonts w:ascii="Times New Roman" w:hAnsi="Times New Roman" w:hint="default"/>
          <w:sz w:val="24"/>
          <w:szCs w:val="24"/>
        </w:rPr>
        <w:t>a zá</w:t>
      </w:r>
      <w:r w:rsidRPr="00F25B97" w:rsidR="00F25B97">
        <w:rPr>
          <w:rFonts w:ascii="Times New Roman" w:hAnsi="Times New Roman" w:hint="default"/>
          <w:sz w:val="24"/>
          <w:szCs w:val="24"/>
        </w:rPr>
        <w:t>kona č</w:t>
      </w:r>
      <w:r w:rsidRPr="00F25B97" w:rsidR="00F25B97">
        <w:rPr>
          <w:rFonts w:ascii="Times New Roman" w:hAnsi="Times New Roman" w:hint="default"/>
          <w:sz w:val="24"/>
          <w:szCs w:val="24"/>
        </w:rPr>
        <w:t>. 462/2</w:t>
      </w:r>
      <w:r w:rsidRPr="00F25B97" w:rsidR="00F25B97">
        <w:rPr>
          <w:rFonts w:ascii="Times New Roman" w:hAnsi="Times New Roman" w:hint="default"/>
          <w:sz w:val="24"/>
          <w:szCs w:val="24"/>
        </w:rPr>
        <w:t>013 Z. z</w:t>
      </w:r>
      <w:r w:rsidR="00F25B97">
        <w:rPr>
          <w:rFonts w:ascii="Times New Roman" w:hAnsi="Times New Roman"/>
          <w:sz w:val="24"/>
          <w:szCs w:val="24"/>
        </w:rPr>
        <w:t>.</w:t>
      </w:r>
      <w:r w:rsidRPr="00F25B97" w:rsidR="00F25B97">
        <w:rPr>
          <w:rFonts w:ascii="Times New Roman" w:hAnsi="Times New Roman"/>
          <w:sz w:val="24"/>
          <w:szCs w:val="24"/>
        </w:rPr>
        <w:t xml:space="preserve"> </w:t>
      </w:r>
      <w:r w:rsidRPr="004370A8" w:rsidR="00115209">
        <w:rPr>
          <w:rFonts w:ascii="Times New Roman" w:hAnsi="Times New Roman" w:hint="default"/>
          <w:sz w:val="24"/>
          <w:szCs w:val="24"/>
        </w:rPr>
        <w:t>sa mení</w:t>
      </w:r>
      <w:r w:rsidRPr="004370A8" w:rsidR="00115209">
        <w:rPr>
          <w:rFonts w:ascii="Times New Roman" w:hAnsi="Times New Roman" w:hint="default"/>
          <w:sz w:val="24"/>
          <w:szCs w:val="24"/>
        </w:rPr>
        <w:t xml:space="preserve"> a dopĺň</w:t>
      </w:r>
      <w:r w:rsidRPr="004370A8" w:rsidR="00115209">
        <w:rPr>
          <w:rFonts w:ascii="Times New Roman" w:hAnsi="Times New Roman" w:hint="default"/>
          <w:sz w:val="24"/>
          <w:szCs w:val="24"/>
        </w:rPr>
        <w:t>a takto:</w:t>
      </w:r>
    </w:p>
    <w:p w:rsidR="0037302E" w:rsidP="001839B5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E7630" w:rsidRPr="004370A8" w:rsidP="001839B5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F4B38" w:rsidP="00F90994">
      <w:pPr>
        <w:pStyle w:val="NoSpacing"/>
        <w:numPr>
          <w:numId w:val="22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25 sa dopĺň</w:t>
      </w:r>
      <w:r>
        <w:rPr>
          <w:rFonts w:ascii="Times New Roman" w:hAnsi="Times New Roman" w:hint="default"/>
          <w:sz w:val="24"/>
          <w:szCs w:val="24"/>
        </w:rPr>
        <w:t>a odsekom 4, ktorý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AF4B38" w:rsidP="006D5B64">
      <w:pPr>
        <w:pStyle w:val="NoSpacing"/>
        <w:bidi w:val="0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AF4B38">
        <w:rPr>
          <w:rFonts w:ascii="Times New Roman" w:hAnsi="Times New Roman" w:hint="default"/>
          <w:sz w:val="24"/>
          <w:szCs w:val="24"/>
        </w:rPr>
        <w:t>„</w:t>
      </w:r>
      <w:r w:rsidRPr="00AF4B38">
        <w:rPr>
          <w:rFonts w:ascii="Times New Roman" w:hAnsi="Times New Roman" w:hint="default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AF4B38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 w:hint="default"/>
          <w:sz w:val="24"/>
          <w:szCs w:val="24"/>
        </w:rPr>
        <w:t>Prokurá</w:t>
      </w:r>
      <w:r>
        <w:rPr>
          <w:rFonts w:ascii="Times New Roman" w:hAnsi="Times New Roman" w:hint="default"/>
          <w:sz w:val="24"/>
          <w:szCs w:val="24"/>
        </w:rPr>
        <w:t>tor</w:t>
      </w:r>
      <w:r w:rsidRPr="00AF4B38">
        <w:rPr>
          <w:rFonts w:ascii="Times New Roman" w:hAnsi="Times New Roman" w:hint="default"/>
          <w:sz w:val="24"/>
          <w:szCs w:val="24"/>
        </w:rPr>
        <w:t xml:space="preserve"> nesmie byť</w:t>
      </w:r>
      <w:r w:rsidRPr="00AF4B38">
        <w:rPr>
          <w:rFonts w:ascii="Times New Roman" w:hAnsi="Times New Roman" w:hint="default"/>
          <w:sz w:val="24"/>
          <w:szCs w:val="24"/>
        </w:rPr>
        <w:t xml:space="preserve"> discipliná</w:t>
      </w:r>
      <w:r w:rsidRPr="00AF4B38">
        <w:rPr>
          <w:rFonts w:ascii="Times New Roman" w:hAnsi="Times New Roman" w:hint="default"/>
          <w:sz w:val="24"/>
          <w:szCs w:val="24"/>
        </w:rPr>
        <w:t>rne stí</w:t>
      </w:r>
      <w:r w:rsidRPr="00AF4B38">
        <w:rPr>
          <w:rFonts w:ascii="Times New Roman" w:hAnsi="Times New Roman" w:hint="default"/>
          <w:sz w:val="24"/>
          <w:szCs w:val="24"/>
        </w:rPr>
        <w:t>haný</w:t>
      </w:r>
      <w:r w:rsidRPr="00AF4B38">
        <w:rPr>
          <w:rFonts w:ascii="Times New Roman" w:hAnsi="Times New Roman" w:hint="default"/>
          <w:sz w:val="24"/>
          <w:szCs w:val="24"/>
        </w:rPr>
        <w:t xml:space="preserve"> alebo inak prenasledovaný</w:t>
      </w:r>
      <w:r w:rsidRPr="00AF4B38">
        <w:rPr>
          <w:rFonts w:ascii="Times New Roman" w:hAnsi="Times New Roman" w:hint="default"/>
          <w:sz w:val="24"/>
          <w:szCs w:val="24"/>
        </w:rPr>
        <w:t xml:space="preserve"> alebo postihovaný</w:t>
      </w:r>
      <w:r w:rsidRPr="00AF4B38">
        <w:rPr>
          <w:rFonts w:ascii="Times New Roman" w:hAnsi="Times New Roman" w:hint="default"/>
          <w:sz w:val="24"/>
          <w:szCs w:val="24"/>
        </w:rPr>
        <w:t xml:space="preserve"> za to, ž</w:t>
      </w:r>
      <w:r w:rsidRPr="00AF4B38">
        <w:rPr>
          <w:rFonts w:ascii="Times New Roman" w:hAnsi="Times New Roman" w:hint="default"/>
          <w:sz w:val="24"/>
          <w:szCs w:val="24"/>
        </w:rPr>
        <w:t>e podá</w:t>
      </w:r>
      <w:r w:rsidRPr="00AF4B38">
        <w:rPr>
          <w:rFonts w:ascii="Times New Roman" w:hAnsi="Times New Roman" w:hint="default"/>
          <w:sz w:val="24"/>
          <w:szCs w:val="24"/>
        </w:rPr>
        <w:t xml:space="preserve"> na iné</w:t>
      </w:r>
      <w:r w:rsidRPr="00AF4B38">
        <w:rPr>
          <w:rFonts w:ascii="Times New Roman" w:hAnsi="Times New Roman" w:hint="default"/>
          <w:sz w:val="24"/>
          <w:szCs w:val="24"/>
        </w:rPr>
        <w:t xml:space="preserve">ho </w:t>
      </w:r>
      <w:r>
        <w:rPr>
          <w:rFonts w:ascii="Times New Roman" w:hAnsi="Times New Roman" w:hint="default"/>
          <w:sz w:val="24"/>
          <w:szCs w:val="24"/>
        </w:rPr>
        <w:t>prokurá</w:t>
      </w:r>
      <w:r>
        <w:rPr>
          <w:rFonts w:ascii="Times New Roman" w:hAnsi="Times New Roman" w:hint="default"/>
          <w:sz w:val="24"/>
          <w:szCs w:val="24"/>
        </w:rPr>
        <w:t>tora</w:t>
      </w:r>
      <w:r w:rsidRPr="00AF4B38">
        <w:rPr>
          <w:rFonts w:ascii="Times New Roman" w:hAnsi="Times New Roman" w:hint="default"/>
          <w:sz w:val="24"/>
          <w:szCs w:val="24"/>
        </w:rPr>
        <w:t xml:space="preserve"> sť</w:t>
      </w:r>
      <w:r w:rsidRPr="00AF4B38">
        <w:rPr>
          <w:rFonts w:ascii="Times New Roman" w:hAnsi="Times New Roman" w:hint="default"/>
          <w:sz w:val="24"/>
          <w:szCs w:val="24"/>
        </w:rPr>
        <w:t>až</w:t>
      </w:r>
      <w:r w:rsidRPr="00AF4B38">
        <w:rPr>
          <w:rFonts w:ascii="Times New Roman" w:hAnsi="Times New Roman" w:hint="default"/>
          <w:sz w:val="24"/>
          <w:szCs w:val="24"/>
        </w:rPr>
        <w:t>nosť</w:t>
      </w:r>
      <w:r w:rsidRPr="00AF4B38">
        <w:rPr>
          <w:rFonts w:ascii="Times New Roman" w:hAnsi="Times New Roman" w:hint="default"/>
          <w:sz w:val="24"/>
          <w:szCs w:val="24"/>
        </w:rPr>
        <w:t>, ž</w:t>
      </w:r>
      <w:r w:rsidRPr="00AF4B38">
        <w:rPr>
          <w:rFonts w:ascii="Times New Roman" w:hAnsi="Times New Roman" w:hint="default"/>
          <w:sz w:val="24"/>
          <w:szCs w:val="24"/>
        </w:rPr>
        <w:t xml:space="preserve">alobu, </w:t>
      </w:r>
      <w:r w:rsidR="00605EA2">
        <w:rPr>
          <w:rFonts w:ascii="Times New Roman" w:hAnsi="Times New Roman" w:hint="default"/>
          <w:sz w:val="24"/>
          <w:szCs w:val="24"/>
        </w:rPr>
        <w:t>ná</w:t>
      </w:r>
      <w:r w:rsidR="00605EA2">
        <w:rPr>
          <w:rFonts w:ascii="Times New Roman" w:hAnsi="Times New Roman" w:hint="default"/>
          <w:sz w:val="24"/>
          <w:szCs w:val="24"/>
        </w:rPr>
        <w:t>vrh</w:t>
      </w:r>
      <w:r w:rsidRPr="00AF4B38" w:rsidR="00605EA2">
        <w:rPr>
          <w:rFonts w:ascii="Times New Roman" w:hAnsi="Times New Roman"/>
          <w:sz w:val="24"/>
          <w:szCs w:val="24"/>
        </w:rPr>
        <w:t xml:space="preserve"> </w:t>
      </w:r>
      <w:r w:rsidRPr="00AF4B38">
        <w:rPr>
          <w:rFonts w:ascii="Times New Roman" w:hAnsi="Times New Roman" w:hint="default"/>
          <w:sz w:val="24"/>
          <w:szCs w:val="24"/>
        </w:rPr>
        <w:t>na zač</w:t>
      </w:r>
      <w:r w:rsidRPr="00AF4B38">
        <w:rPr>
          <w:rFonts w:ascii="Times New Roman" w:hAnsi="Times New Roman" w:hint="default"/>
          <w:sz w:val="24"/>
          <w:szCs w:val="24"/>
        </w:rPr>
        <w:t>atie trestné</w:t>
      </w:r>
      <w:r w:rsidRPr="00AF4B38">
        <w:rPr>
          <w:rFonts w:ascii="Times New Roman" w:hAnsi="Times New Roman" w:hint="default"/>
          <w:sz w:val="24"/>
          <w:szCs w:val="24"/>
        </w:rPr>
        <w:t>ho stí</w:t>
      </w:r>
      <w:r w:rsidRPr="00AF4B38">
        <w:rPr>
          <w:rFonts w:ascii="Times New Roman" w:hAnsi="Times New Roman" w:hint="default"/>
          <w:sz w:val="24"/>
          <w:szCs w:val="24"/>
        </w:rPr>
        <w:t>hania</w:t>
      </w:r>
      <w:r w:rsidRPr="00AF4B38">
        <w:rPr>
          <w:rFonts w:ascii="Times New Roman" w:hAnsi="Times New Roman" w:hint="default"/>
          <w:sz w:val="24"/>
          <w:szCs w:val="24"/>
        </w:rPr>
        <w:t xml:space="preserve"> alebo</w:t>
      </w:r>
      <w:r w:rsidR="00605EA2">
        <w:rPr>
          <w:rFonts w:ascii="Times New Roman" w:hAnsi="Times New Roman" w:hint="default"/>
          <w:sz w:val="24"/>
          <w:szCs w:val="24"/>
        </w:rPr>
        <w:t xml:space="preserve"> iné</w:t>
      </w:r>
      <w:r w:rsidRPr="00AF4B38">
        <w:rPr>
          <w:rFonts w:ascii="Times New Roman" w:hAnsi="Times New Roman" w:hint="default"/>
          <w:sz w:val="24"/>
          <w:szCs w:val="24"/>
        </w:rPr>
        <w:t xml:space="preserve"> ozná</w:t>
      </w:r>
      <w:r w:rsidRPr="00AF4B38">
        <w:rPr>
          <w:rFonts w:ascii="Times New Roman" w:hAnsi="Times New Roman" w:hint="default"/>
          <w:sz w:val="24"/>
          <w:szCs w:val="24"/>
        </w:rPr>
        <w:t>menie o</w:t>
      </w:r>
      <w:r w:rsidR="00605EA2">
        <w:rPr>
          <w:rFonts w:ascii="Times New Roman" w:hAnsi="Times New Roman"/>
          <w:sz w:val="24"/>
          <w:szCs w:val="24"/>
        </w:rPr>
        <w:t> </w:t>
      </w:r>
      <w:r w:rsidR="00605EA2">
        <w:rPr>
          <w:rFonts w:ascii="Times New Roman" w:hAnsi="Times New Roman"/>
          <w:sz w:val="24"/>
          <w:szCs w:val="24"/>
        </w:rPr>
        <w:t xml:space="preserve">kriminalite alebo </w:t>
      </w:r>
      <w:r w:rsidRPr="00AF4B38">
        <w:rPr>
          <w:rFonts w:ascii="Times New Roman" w:hAnsi="Times New Roman" w:hint="default"/>
          <w:sz w:val="24"/>
          <w:szCs w:val="24"/>
        </w:rPr>
        <w:t>inej protispoloč</w:t>
      </w:r>
      <w:r w:rsidRPr="00AF4B38">
        <w:rPr>
          <w:rFonts w:ascii="Times New Roman" w:hAnsi="Times New Roman" w:hint="default"/>
          <w:sz w:val="24"/>
          <w:szCs w:val="24"/>
        </w:rPr>
        <w:t>enskej č</w:t>
      </w:r>
      <w:r w:rsidRPr="00AF4B38">
        <w:rPr>
          <w:rFonts w:ascii="Times New Roman" w:hAnsi="Times New Roman" w:hint="default"/>
          <w:sz w:val="24"/>
          <w:szCs w:val="24"/>
        </w:rPr>
        <w:t>innosti.“.</w:t>
      </w:r>
    </w:p>
    <w:p w:rsidR="00AF4B38" w:rsidP="006A230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76104" w:rsidRPr="004370A8" w:rsidP="00F90994">
      <w:pPr>
        <w:pStyle w:val="NoSpacing"/>
        <w:numPr>
          <w:numId w:val="22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26 ods. 3 prvej vete sa </w:t>
      </w:r>
      <w:r w:rsidR="00B22D7B">
        <w:rPr>
          <w:rFonts w:ascii="Times New Roman" w:hAnsi="Times New Roman"/>
          <w:sz w:val="24"/>
          <w:szCs w:val="24"/>
        </w:rPr>
        <w:t xml:space="preserve">bodka </w:t>
      </w:r>
      <w:r w:rsidRPr="004370A8">
        <w:rPr>
          <w:rFonts w:ascii="Times New Roman" w:hAnsi="Times New Roman"/>
          <w:sz w:val="24"/>
          <w:szCs w:val="24"/>
        </w:rPr>
        <w:t xml:space="preserve">na konci </w:t>
      </w:r>
      <w:r w:rsidR="00B22D7B">
        <w:rPr>
          <w:rFonts w:ascii="Times New Roman" w:hAnsi="Times New Roman" w:hint="default"/>
          <w:sz w:val="24"/>
          <w:szCs w:val="24"/>
        </w:rPr>
        <w:t>nahrá</w:t>
      </w:r>
      <w:r w:rsidR="00B22D7B">
        <w:rPr>
          <w:rFonts w:ascii="Times New Roman" w:hAnsi="Times New Roman" w:hint="default"/>
          <w:sz w:val="24"/>
          <w:szCs w:val="24"/>
        </w:rPr>
        <w:t>dza bodkoč</w:t>
      </w:r>
      <w:r w:rsidR="00B22D7B">
        <w:rPr>
          <w:rFonts w:ascii="Times New Roman" w:hAnsi="Times New Roman" w:hint="default"/>
          <w:sz w:val="24"/>
          <w:szCs w:val="24"/>
        </w:rPr>
        <w:t xml:space="preserve">iarkou a </w:t>
      </w:r>
      <w:r w:rsidRPr="004370A8">
        <w:rPr>
          <w:rFonts w:ascii="Times New Roman" w:hAnsi="Times New Roman" w:hint="default"/>
          <w:sz w:val="24"/>
          <w:szCs w:val="24"/>
        </w:rPr>
        <w:t>pripá</w:t>
      </w:r>
      <w:r w:rsidRPr="004370A8">
        <w:rPr>
          <w:rFonts w:ascii="Times New Roman" w:hAnsi="Times New Roman" w:hint="default"/>
          <w:sz w:val="24"/>
          <w:szCs w:val="24"/>
        </w:rPr>
        <w:t>jajú</w:t>
      </w:r>
      <w:r w:rsidRPr="004370A8">
        <w:rPr>
          <w:rFonts w:ascii="Times New Roman" w:hAnsi="Times New Roman" w:hint="default"/>
          <w:sz w:val="24"/>
          <w:szCs w:val="24"/>
        </w:rPr>
        <w:t xml:space="preserve"> </w:t>
      </w:r>
      <w:r w:rsidR="00B22D7B">
        <w:rPr>
          <w:rFonts w:ascii="Times New Roman" w:hAnsi="Times New Roman"/>
          <w:sz w:val="24"/>
          <w:szCs w:val="24"/>
        </w:rPr>
        <w:t xml:space="preserve">sa </w:t>
      </w:r>
      <w:r w:rsidRPr="004370A8">
        <w:rPr>
          <w:rFonts w:ascii="Times New Roman" w:hAnsi="Times New Roman" w:hint="default"/>
          <w:sz w:val="24"/>
          <w:szCs w:val="24"/>
        </w:rPr>
        <w:t>tieto slová</w:t>
      </w:r>
      <w:r w:rsidRPr="004370A8">
        <w:rPr>
          <w:rFonts w:ascii="Times New Roman" w:hAnsi="Times New Roman" w:hint="default"/>
          <w:sz w:val="24"/>
          <w:szCs w:val="24"/>
        </w:rPr>
        <w:t>: „</w:t>
      </w:r>
      <w:r w:rsidR="00B22D7B">
        <w:rPr>
          <w:rFonts w:ascii="Times New Roman" w:hAnsi="Times New Roman" w:hint="default"/>
          <w:sz w:val="24"/>
          <w:szCs w:val="24"/>
        </w:rPr>
        <w:t>povinnosť</w:t>
      </w:r>
      <w:r w:rsidR="00B22D7B">
        <w:rPr>
          <w:rFonts w:ascii="Times New Roman" w:hAnsi="Times New Roman" w:hint="default"/>
          <w:sz w:val="24"/>
          <w:szCs w:val="24"/>
        </w:rPr>
        <w:t xml:space="preserve"> mlč</w:t>
      </w:r>
      <w:r w:rsidR="00B22D7B">
        <w:rPr>
          <w:rFonts w:ascii="Times New Roman" w:hAnsi="Times New Roman" w:hint="default"/>
          <w:sz w:val="24"/>
          <w:szCs w:val="24"/>
        </w:rPr>
        <w:t>anlivosti sa nevzť</w:t>
      </w:r>
      <w:r w:rsidR="00B22D7B">
        <w:rPr>
          <w:rFonts w:ascii="Times New Roman" w:hAnsi="Times New Roman" w:hint="default"/>
          <w:sz w:val="24"/>
          <w:szCs w:val="24"/>
        </w:rPr>
        <w:t xml:space="preserve">ahuje na </w:t>
      </w:r>
      <w:r w:rsidRPr="004370A8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ozná</w:t>
      </w:r>
      <w:r w:rsidRPr="004370A8">
        <w:rPr>
          <w:rFonts w:ascii="Times New Roman" w:hAnsi="Times New Roman" w:hint="default"/>
          <w:sz w:val="24"/>
          <w:szCs w:val="24"/>
        </w:rPr>
        <w:t>meni</w:t>
      </w:r>
      <w:r w:rsidR="00B570CD">
        <w:rPr>
          <w:rFonts w:ascii="Times New Roman" w:hAnsi="Times New Roman"/>
          <w:sz w:val="24"/>
          <w:szCs w:val="24"/>
        </w:rPr>
        <w:t>e</w:t>
      </w:r>
      <w:r w:rsidRPr="004370A8">
        <w:rPr>
          <w:rFonts w:ascii="Times New Roman" w:hAnsi="Times New Roman"/>
          <w:sz w:val="24"/>
          <w:szCs w:val="24"/>
        </w:rPr>
        <w:t> </w:t>
      </w:r>
      <w:r w:rsidR="00B22D7B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 w:hint="default"/>
          <w:sz w:val="24"/>
          <w:szCs w:val="24"/>
        </w:rPr>
        <w:t>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innosti</w:t>
      </w:r>
      <w:r w:rsidR="00B22D7B">
        <w:rPr>
          <w:rFonts w:ascii="Times New Roman" w:hAnsi="Times New Roman"/>
          <w:sz w:val="24"/>
          <w:szCs w:val="24"/>
        </w:rPr>
        <w:t>.</w:t>
      </w:r>
      <w:r w:rsidRPr="006A2306" w:rsidR="00B22D7B">
        <w:rPr>
          <w:rFonts w:ascii="Times New Roman" w:hAnsi="Times New Roman"/>
          <w:sz w:val="24"/>
          <w:szCs w:val="24"/>
          <w:vertAlign w:val="superscript"/>
        </w:rPr>
        <w:t>16a</w:t>
      </w:r>
      <w:r w:rsidR="00B22D7B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 w:hint="default"/>
          <w:sz w:val="24"/>
          <w:szCs w:val="24"/>
        </w:rPr>
        <w:t>“.</w:t>
      </w:r>
    </w:p>
    <w:p w:rsidR="00676104" w:rsidP="0067610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B22D7B" w:rsidP="00B22D7B">
      <w:pPr>
        <w:pStyle w:val="NoSpacing"/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16a znie:</w:t>
      </w:r>
    </w:p>
    <w:p w:rsidR="00B22D7B" w:rsidP="006D5B64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761F6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6a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 w:hint="default"/>
          <w:sz w:val="24"/>
          <w:szCs w:val="24"/>
        </w:rPr>
        <w:t>§</w:t>
      </w:r>
      <w:r w:rsidRPr="00EF166B">
        <w:rPr>
          <w:rFonts w:ascii="Times New Roman" w:hAnsi="Times New Roman" w:hint="default"/>
          <w:sz w:val="24"/>
          <w:szCs w:val="24"/>
        </w:rPr>
        <w:t xml:space="preserve"> 3 pí</w:t>
      </w:r>
      <w:r w:rsidRPr="00EF166B">
        <w:rPr>
          <w:rFonts w:ascii="Times New Roman" w:hAnsi="Times New Roman" w:hint="default"/>
          <w:sz w:val="24"/>
          <w:szCs w:val="24"/>
        </w:rPr>
        <w:t>sm. b) a c) zá</w:t>
      </w:r>
      <w:r w:rsidRPr="00EF166B">
        <w:rPr>
          <w:rFonts w:ascii="Times New Roman" w:hAnsi="Times New Roman" w:hint="default"/>
          <w:sz w:val="24"/>
          <w:szCs w:val="24"/>
        </w:rPr>
        <w:t>kona č</w:t>
      </w:r>
      <w:r w:rsidRPr="00EF166B">
        <w:rPr>
          <w:rFonts w:ascii="Times New Roman" w:hAnsi="Times New Roman" w:hint="default"/>
          <w:sz w:val="24"/>
          <w:szCs w:val="24"/>
        </w:rPr>
        <w:t>. 583/2008 Z. z. o prevencii kriminality a inej protispoloč</w:t>
      </w:r>
      <w:r w:rsidRPr="00EF166B">
        <w:rPr>
          <w:rFonts w:ascii="Times New Roman" w:hAnsi="Times New Roman" w:hint="default"/>
          <w:sz w:val="24"/>
          <w:szCs w:val="24"/>
        </w:rPr>
        <w:t>enskej č</w:t>
      </w:r>
      <w:r w:rsidRPr="00EF166B">
        <w:rPr>
          <w:rFonts w:ascii="Times New Roman" w:hAnsi="Times New Roman" w:hint="default"/>
          <w:sz w:val="24"/>
          <w:szCs w:val="24"/>
        </w:rPr>
        <w:t>innosti a o zmene a doplnení</w:t>
      </w:r>
      <w:r w:rsidRPr="00EF166B">
        <w:rPr>
          <w:rFonts w:ascii="Times New Roman" w:hAnsi="Times New Roman" w:hint="default"/>
          <w:sz w:val="24"/>
          <w:szCs w:val="24"/>
        </w:rPr>
        <w:t xml:space="preserve"> niektorý</w:t>
      </w:r>
      <w:r w:rsidRPr="00EF166B">
        <w:rPr>
          <w:rFonts w:ascii="Times New Roman" w:hAnsi="Times New Roman" w:hint="default"/>
          <w:sz w:val="24"/>
          <w:szCs w:val="24"/>
        </w:rPr>
        <w:t>ch zá</w:t>
      </w:r>
      <w:r w:rsidRPr="00EF166B">
        <w:rPr>
          <w:rFonts w:ascii="Times New Roman" w:hAnsi="Times New Roman" w:hint="default"/>
          <w:sz w:val="24"/>
          <w:szCs w:val="24"/>
        </w:rPr>
        <w:t>konov.</w:t>
      </w:r>
      <w:r>
        <w:rPr>
          <w:rFonts w:ascii="Times New Roman" w:hAnsi="Times New Roman" w:hint="default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DE6C72" w:rsidP="006D5B64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1C210B" w:rsidRPr="00352239" w:rsidP="00F90994">
      <w:pPr>
        <w:pStyle w:val="NoSpacing"/>
        <w:numPr>
          <w:numId w:val="22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352239">
        <w:rPr>
          <w:rFonts w:ascii="Times New Roman" w:hAnsi="Times New Roman" w:hint="default"/>
          <w:sz w:val="24"/>
          <w:szCs w:val="24"/>
        </w:rPr>
        <w:t>Doterajší</w:t>
      </w:r>
      <w:r w:rsidRPr="00352239">
        <w:rPr>
          <w:rFonts w:ascii="Times New Roman" w:hAnsi="Times New Roman" w:hint="default"/>
          <w:sz w:val="24"/>
          <w:szCs w:val="24"/>
        </w:rPr>
        <w:t xml:space="preserve"> text §</w:t>
      </w:r>
      <w:r w:rsidRPr="00352239">
        <w:rPr>
          <w:rFonts w:ascii="Times New Roman" w:hAnsi="Times New Roman" w:hint="default"/>
          <w:sz w:val="24"/>
          <w:szCs w:val="24"/>
        </w:rPr>
        <w:t xml:space="preserve"> 240 sa označ</w:t>
      </w:r>
      <w:r w:rsidRPr="00352239">
        <w:rPr>
          <w:rFonts w:ascii="Times New Roman" w:hAnsi="Times New Roman" w:hint="default"/>
          <w:sz w:val="24"/>
          <w:szCs w:val="24"/>
        </w:rPr>
        <w:t>uje ako ods</w:t>
      </w:r>
      <w:r w:rsidRPr="00352239">
        <w:rPr>
          <w:rFonts w:ascii="Times New Roman" w:hAnsi="Times New Roman" w:hint="default"/>
          <w:sz w:val="24"/>
          <w:szCs w:val="24"/>
        </w:rPr>
        <w:t>ek 1 a </w:t>
      </w:r>
      <w:r w:rsidRPr="00352239">
        <w:rPr>
          <w:rFonts w:ascii="Times New Roman" w:hAnsi="Times New Roman" w:hint="default"/>
          <w:sz w:val="24"/>
          <w:szCs w:val="24"/>
        </w:rPr>
        <w:t>dopĺň</w:t>
      </w:r>
      <w:r w:rsidRPr="00352239">
        <w:rPr>
          <w:rFonts w:ascii="Times New Roman" w:hAnsi="Times New Roman" w:hint="default"/>
          <w:sz w:val="24"/>
          <w:szCs w:val="24"/>
        </w:rPr>
        <w:t>a sa odsekom2, ktorý</w:t>
      </w:r>
      <w:r w:rsidRPr="00352239">
        <w:rPr>
          <w:rFonts w:ascii="Times New Roman" w:hAnsi="Times New Roman" w:hint="default"/>
          <w:sz w:val="24"/>
          <w:szCs w:val="24"/>
        </w:rPr>
        <w:t xml:space="preserve"> znie:</w:t>
      </w:r>
    </w:p>
    <w:p w:rsidR="001C210B" w:rsidRPr="001C210B" w:rsidP="006D5B64">
      <w:pPr>
        <w:pStyle w:val="NoSpacing"/>
        <w:bidi w:val="0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352239">
        <w:rPr>
          <w:rFonts w:ascii="Times New Roman" w:hAnsi="Times New Roman" w:hint="default"/>
          <w:sz w:val="24"/>
          <w:szCs w:val="24"/>
        </w:rPr>
        <w:t>„</w:t>
      </w:r>
      <w:r w:rsidRPr="00352239">
        <w:rPr>
          <w:rFonts w:ascii="Times New Roman" w:hAnsi="Times New Roman" w:hint="default"/>
          <w:sz w:val="24"/>
          <w:szCs w:val="24"/>
        </w:rPr>
        <w:t>(2) Prá</w:t>
      </w:r>
      <w:r w:rsidRPr="00352239">
        <w:rPr>
          <w:rFonts w:ascii="Times New Roman" w:hAnsi="Times New Roman" w:hint="default"/>
          <w:sz w:val="24"/>
          <w:szCs w:val="24"/>
        </w:rPr>
        <w:t>vny č</w:t>
      </w:r>
      <w:r w:rsidRPr="00352239">
        <w:rPr>
          <w:rFonts w:ascii="Times New Roman" w:hAnsi="Times New Roman" w:hint="default"/>
          <w:sz w:val="24"/>
          <w:szCs w:val="24"/>
        </w:rPr>
        <w:t>akateľ</w:t>
      </w:r>
      <w:r w:rsidRPr="00352239">
        <w:rPr>
          <w:rFonts w:ascii="Times New Roman" w:hAnsi="Times New Roman" w:hint="default"/>
          <w:sz w:val="24"/>
          <w:szCs w:val="24"/>
        </w:rPr>
        <w:t xml:space="preserve"> prokuratú</w:t>
      </w:r>
      <w:r w:rsidRPr="00352239">
        <w:rPr>
          <w:rFonts w:ascii="Times New Roman" w:hAnsi="Times New Roman" w:hint="default"/>
          <w:sz w:val="24"/>
          <w:szCs w:val="24"/>
        </w:rPr>
        <w:t>ry nesmie byť</w:t>
      </w:r>
      <w:r w:rsidRPr="00352239">
        <w:rPr>
          <w:rFonts w:ascii="Times New Roman" w:hAnsi="Times New Roman" w:hint="default"/>
          <w:sz w:val="24"/>
          <w:szCs w:val="24"/>
        </w:rPr>
        <w:t xml:space="preserve"> discipliná</w:t>
      </w:r>
      <w:r w:rsidRPr="00352239">
        <w:rPr>
          <w:rFonts w:ascii="Times New Roman" w:hAnsi="Times New Roman" w:hint="default"/>
          <w:sz w:val="24"/>
          <w:szCs w:val="24"/>
        </w:rPr>
        <w:t>rne stí</w:t>
      </w:r>
      <w:r w:rsidRPr="00352239">
        <w:rPr>
          <w:rFonts w:ascii="Times New Roman" w:hAnsi="Times New Roman" w:hint="default"/>
          <w:sz w:val="24"/>
          <w:szCs w:val="24"/>
        </w:rPr>
        <w:t>haný</w:t>
      </w:r>
      <w:r w:rsidRPr="00352239">
        <w:rPr>
          <w:rFonts w:ascii="Times New Roman" w:hAnsi="Times New Roman" w:hint="default"/>
          <w:sz w:val="24"/>
          <w:szCs w:val="24"/>
        </w:rPr>
        <w:t xml:space="preserve"> alebo inak prenasledovaný</w:t>
      </w:r>
      <w:r w:rsidRPr="00352239">
        <w:rPr>
          <w:rFonts w:ascii="Times New Roman" w:hAnsi="Times New Roman" w:hint="default"/>
          <w:sz w:val="24"/>
          <w:szCs w:val="24"/>
        </w:rPr>
        <w:t xml:space="preserve"> alebo postihovaný</w:t>
      </w:r>
      <w:r w:rsidRPr="00352239">
        <w:rPr>
          <w:rFonts w:ascii="Times New Roman" w:hAnsi="Times New Roman" w:hint="default"/>
          <w:sz w:val="24"/>
          <w:szCs w:val="24"/>
        </w:rPr>
        <w:t xml:space="preserve"> za to, ž</w:t>
      </w:r>
      <w:r w:rsidRPr="00352239">
        <w:rPr>
          <w:rFonts w:ascii="Times New Roman" w:hAnsi="Times New Roman" w:hint="default"/>
          <w:sz w:val="24"/>
          <w:szCs w:val="24"/>
        </w:rPr>
        <w:t>e podá</w:t>
      </w:r>
      <w:r w:rsidRPr="00352239">
        <w:rPr>
          <w:rFonts w:ascii="Times New Roman" w:hAnsi="Times New Roman" w:hint="default"/>
          <w:sz w:val="24"/>
          <w:szCs w:val="24"/>
        </w:rPr>
        <w:t xml:space="preserve"> na iné</w:t>
      </w:r>
      <w:r w:rsidRPr="00352239">
        <w:rPr>
          <w:rFonts w:ascii="Times New Roman" w:hAnsi="Times New Roman" w:hint="default"/>
          <w:sz w:val="24"/>
          <w:szCs w:val="24"/>
        </w:rPr>
        <w:t>ho prá</w:t>
      </w:r>
      <w:r w:rsidRPr="00352239">
        <w:rPr>
          <w:rFonts w:ascii="Times New Roman" w:hAnsi="Times New Roman" w:hint="default"/>
          <w:sz w:val="24"/>
          <w:szCs w:val="24"/>
        </w:rPr>
        <w:t>vneho č</w:t>
      </w:r>
      <w:r w:rsidRPr="00352239">
        <w:rPr>
          <w:rFonts w:ascii="Times New Roman" w:hAnsi="Times New Roman" w:hint="default"/>
          <w:sz w:val="24"/>
          <w:szCs w:val="24"/>
        </w:rPr>
        <w:t>akateľ</w:t>
      </w:r>
      <w:r w:rsidRPr="00352239">
        <w:rPr>
          <w:rFonts w:ascii="Times New Roman" w:hAnsi="Times New Roman" w:hint="default"/>
          <w:sz w:val="24"/>
          <w:szCs w:val="24"/>
        </w:rPr>
        <w:t>a prokuratú</w:t>
      </w:r>
      <w:r w:rsidRPr="00352239">
        <w:rPr>
          <w:rFonts w:ascii="Times New Roman" w:hAnsi="Times New Roman" w:hint="default"/>
          <w:sz w:val="24"/>
          <w:szCs w:val="24"/>
        </w:rPr>
        <w:t>ry alebo prokurá</w:t>
      </w:r>
      <w:r w:rsidRPr="00352239">
        <w:rPr>
          <w:rFonts w:ascii="Times New Roman" w:hAnsi="Times New Roman" w:hint="default"/>
          <w:sz w:val="24"/>
          <w:szCs w:val="24"/>
        </w:rPr>
        <w:t>tora sť</w:t>
      </w:r>
      <w:r w:rsidRPr="00352239">
        <w:rPr>
          <w:rFonts w:ascii="Times New Roman" w:hAnsi="Times New Roman" w:hint="default"/>
          <w:sz w:val="24"/>
          <w:szCs w:val="24"/>
        </w:rPr>
        <w:t>až</w:t>
      </w:r>
      <w:r w:rsidRPr="00352239">
        <w:rPr>
          <w:rFonts w:ascii="Times New Roman" w:hAnsi="Times New Roman" w:hint="default"/>
          <w:sz w:val="24"/>
          <w:szCs w:val="24"/>
        </w:rPr>
        <w:t>nosť</w:t>
      </w:r>
      <w:r w:rsidRPr="00352239">
        <w:rPr>
          <w:rFonts w:ascii="Times New Roman" w:hAnsi="Times New Roman" w:hint="default"/>
          <w:sz w:val="24"/>
          <w:szCs w:val="24"/>
        </w:rPr>
        <w:t>, ž</w:t>
      </w:r>
      <w:r w:rsidRPr="00352239">
        <w:rPr>
          <w:rFonts w:ascii="Times New Roman" w:hAnsi="Times New Roman" w:hint="default"/>
          <w:sz w:val="24"/>
          <w:szCs w:val="24"/>
        </w:rPr>
        <w:t xml:space="preserve">alobu, </w:t>
      </w:r>
      <w:r w:rsidR="00605EA2">
        <w:rPr>
          <w:rFonts w:ascii="Times New Roman" w:hAnsi="Times New Roman" w:hint="default"/>
          <w:sz w:val="24"/>
          <w:szCs w:val="24"/>
        </w:rPr>
        <w:t>ná</w:t>
      </w:r>
      <w:r w:rsidR="00605EA2">
        <w:rPr>
          <w:rFonts w:ascii="Times New Roman" w:hAnsi="Times New Roman" w:hint="default"/>
          <w:sz w:val="24"/>
          <w:szCs w:val="24"/>
        </w:rPr>
        <w:t>vrh</w:t>
      </w:r>
      <w:r w:rsidRPr="00352239" w:rsidR="00605EA2">
        <w:rPr>
          <w:rFonts w:ascii="Times New Roman" w:hAnsi="Times New Roman"/>
          <w:sz w:val="24"/>
          <w:szCs w:val="24"/>
        </w:rPr>
        <w:t xml:space="preserve"> </w:t>
      </w:r>
      <w:r w:rsidRPr="00352239">
        <w:rPr>
          <w:rFonts w:ascii="Times New Roman" w:hAnsi="Times New Roman" w:hint="default"/>
          <w:sz w:val="24"/>
          <w:szCs w:val="24"/>
        </w:rPr>
        <w:t>na zač</w:t>
      </w:r>
      <w:r w:rsidRPr="00352239">
        <w:rPr>
          <w:rFonts w:ascii="Times New Roman" w:hAnsi="Times New Roman" w:hint="default"/>
          <w:sz w:val="24"/>
          <w:szCs w:val="24"/>
        </w:rPr>
        <w:t>atie t</w:t>
      </w:r>
      <w:r w:rsidRPr="00352239">
        <w:rPr>
          <w:rFonts w:ascii="Times New Roman" w:hAnsi="Times New Roman" w:hint="default"/>
          <w:sz w:val="24"/>
          <w:szCs w:val="24"/>
        </w:rPr>
        <w:t>restné</w:t>
      </w:r>
      <w:r w:rsidRPr="00352239">
        <w:rPr>
          <w:rFonts w:ascii="Times New Roman" w:hAnsi="Times New Roman" w:hint="default"/>
          <w:sz w:val="24"/>
          <w:szCs w:val="24"/>
        </w:rPr>
        <w:t>ho stí</w:t>
      </w:r>
      <w:r w:rsidRPr="00352239">
        <w:rPr>
          <w:rFonts w:ascii="Times New Roman" w:hAnsi="Times New Roman" w:hint="default"/>
          <w:sz w:val="24"/>
          <w:szCs w:val="24"/>
        </w:rPr>
        <w:t xml:space="preserve">hania alebo </w:t>
      </w:r>
      <w:r w:rsidR="00605EA2">
        <w:rPr>
          <w:rFonts w:ascii="Times New Roman" w:hAnsi="Times New Roman" w:hint="default"/>
          <w:sz w:val="24"/>
          <w:szCs w:val="24"/>
        </w:rPr>
        <w:t>iné</w:t>
      </w:r>
      <w:r w:rsidR="00605EA2">
        <w:rPr>
          <w:rFonts w:ascii="Times New Roman" w:hAnsi="Times New Roman" w:hint="default"/>
          <w:sz w:val="24"/>
          <w:szCs w:val="24"/>
        </w:rPr>
        <w:t xml:space="preserve"> </w:t>
      </w:r>
      <w:r w:rsidRPr="00352239">
        <w:rPr>
          <w:rFonts w:ascii="Times New Roman" w:hAnsi="Times New Roman" w:hint="default"/>
          <w:sz w:val="24"/>
          <w:szCs w:val="24"/>
        </w:rPr>
        <w:t>ozná</w:t>
      </w:r>
      <w:r w:rsidRPr="00352239">
        <w:rPr>
          <w:rFonts w:ascii="Times New Roman" w:hAnsi="Times New Roman" w:hint="default"/>
          <w:sz w:val="24"/>
          <w:szCs w:val="24"/>
        </w:rPr>
        <w:t>menie o</w:t>
      </w:r>
      <w:r w:rsidR="00605EA2">
        <w:rPr>
          <w:rFonts w:ascii="Times New Roman" w:hAnsi="Times New Roman"/>
          <w:sz w:val="24"/>
          <w:szCs w:val="24"/>
        </w:rPr>
        <w:t> </w:t>
      </w:r>
      <w:r w:rsidR="00605EA2">
        <w:rPr>
          <w:rFonts w:ascii="Times New Roman" w:hAnsi="Times New Roman"/>
          <w:sz w:val="24"/>
          <w:szCs w:val="24"/>
        </w:rPr>
        <w:t xml:space="preserve">kriminalite alebo </w:t>
      </w:r>
      <w:r w:rsidRPr="00352239">
        <w:rPr>
          <w:rFonts w:ascii="Times New Roman" w:hAnsi="Times New Roman" w:hint="default"/>
          <w:sz w:val="24"/>
          <w:szCs w:val="24"/>
        </w:rPr>
        <w:t>inej protispoloč</w:t>
      </w:r>
      <w:r w:rsidRPr="00352239">
        <w:rPr>
          <w:rFonts w:ascii="Times New Roman" w:hAnsi="Times New Roman" w:hint="default"/>
          <w:sz w:val="24"/>
          <w:szCs w:val="24"/>
        </w:rPr>
        <w:t>enskej č</w:t>
      </w:r>
      <w:r w:rsidRPr="00352239">
        <w:rPr>
          <w:rFonts w:ascii="Times New Roman" w:hAnsi="Times New Roman" w:hint="default"/>
          <w:sz w:val="24"/>
          <w:szCs w:val="24"/>
        </w:rPr>
        <w:t>innosti.“.</w:t>
      </w:r>
    </w:p>
    <w:p w:rsidR="00F3282A" w:rsidP="004370A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9862DE" w:rsidRPr="004370A8" w:rsidP="009862DE">
      <w:pPr>
        <w:pStyle w:val="NoSpacing"/>
        <w:numPr>
          <w:numId w:val="22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241 ods. 4 prvej vete sa </w:t>
      </w:r>
      <w:r>
        <w:rPr>
          <w:rFonts w:ascii="Times New Roman" w:hAnsi="Times New Roman"/>
          <w:sz w:val="24"/>
          <w:szCs w:val="24"/>
        </w:rPr>
        <w:t xml:space="preserve">bodka </w:t>
      </w:r>
      <w:r w:rsidRPr="004370A8">
        <w:rPr>
          <w:rFonts w:ascii="Times New Roman" w:hAnsi="Times New Roman"/>
          <w:sz w:val="24"/>
          <w:szCs w:val="24"/>
        </w:rPr>
        <w:t xml:space="preserve">na konci </w:t>
      </w:r>
      <w:r>
        <w:rPr>
          <w:rFonts w:ascii="Times New Roman" w:hAnsi="Times New Roman" w:hint="default"/>
          <w:sz w:val="24"/>
          <w:szCs w:val="24"/>
        </w:rPr>
        <w:t>nahrá</w:t>
      </w:r>
      <w:r>
        <w:rPr>
          <w:rFonts w:ascii="Times New Roman" w:hAnsi="Times New Roman" w:hint="default"/>
          <w:sz w:val="24"/>
          <w:szCs w:val="24"/>
        </w:rPr>
        <w:t>dza bodkoč</w:t>
      </w:r>
      <w:r>
        <w:rPr>
          <w:rFonts w:ascii="Times New Roman" w:hAnsi="Times New Roman" w:hint="default"/>
          <w:sz w:val="24"/>
          <w:szCs w:val="24"/>
        </w:rPr>
        <w:t xml:space="preserve">iarkou a </w:t>
      </w:r>
      <w:r w:rsidRPr="004370A8">
        <w:rPr>
          <w:rFonts w:ascii="Times New Roman" w:hAnsi="Times New Roman" w:hint="default"/>
          <w:sz w:val="24"/>
          <w:szCs w:val="24"/>
        </w:rPr>
        <w:t>pripá</w:t>
      </w:r>
      <w:r w:rsidRPr="004370A8">
        <w:rPr>
          <w:rFonts w:ascii="Times New Roman" w:hAnsi="Times New Roman" w:hint="default"/>
          <w:sz w:val="24"/>
          <w:szCs w:val="24"/>
        </w:rPr>
        <w:t>jajú</w:t>
      </w:r>
      <w:r w:rsidRPr="004370A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4370A8">
        <w:rPr>
          <w:rFonts w:ascii="Times New Roman" w:hAnsi="Times New Roman" w:hint="default"/>
          <w:sz w:val="24"/>
          <w:szCs w:val="24"/>
        </w:rPr>
        <w:t>tieto slová</w:t>
      </w:r>
      <w:r w:rsidRPr="004370A8">
        <w:rPr>
          <w:rFonts w:ascii="Times New Roman" w:hAnsi="Times New Roman" w:hint="default"/>
          <w:sz w:val="24"/>
          <w:szCs w:val="24"/>
        </w:rPr>
        <w:t>: „</w:t>
      </w:r>
      <w:r>
        <w:rPr>
          <w:rFonts w:ascii="Times New Roman" w:hAnsi="Times New Roman" w:hint="default"/>
          <w:sz w:val="24"/>
          <w:szCs w:val="24"/>
        </w:rPr>
        <w:t>povinnosť</w:t>
      </w:r>
      <w:r>
        <w:rPr>
          <w:rFonts w:ascii="Times New Roman" w:hAnsi="Times New Roman" w:hint="default"/>
          <w:sz w:val="24"/>
          <w:szCs w:val="24"/>
        </w:rPr>
        <w:t xml:space="preserve"> mlč</w:t>
      </w:r>
      <w:r>
        <w:rPr>
          <w:rFonts w:ascii="Times New Roman" w:hAnsi="Times New Roman" w:hint="default"/>
          <w:sz w:val="24"/>
          <w:szCs w:val="24"/>
        </w:rPr>
        <w:t>anlivosti sa nevzť</w:t>
      </w:r>
      <w:r>
        <w:rPr>
          <w:rFonts w:ascii="Times New Roman" w:hAnsi="Times New Roman" w:hint="default"/>
          <w:sz w:val="24"/>
          <w:szCs w:val="24"/>
        </w:rPr>
        <w:t xml:space="preserve">ahuje na </w:t>
      </w:r>
      <w:r w:rsidRPr="004370A8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ozná</w:t>
      </w:r>
      <w:r w:rsidRPr="004370A8">
        <w:rPr>
          <w:rFonts w:ascii="Times New Roman" w:hAnsi="Times New Roman" w:hint="default"/>
          <w:sz w:val="24"/>
          <w:szCs w:val="24"/>
        </w:rPr>
        <w:t>meni</w:t>
      </w:r>
      <w:r>
        <w:rPr>
          <w:rFonts w:ascii="Times New Roman" w:hAnsi="Times New Roman"/>
          <w:sz w:val="24"/>
          <w:szCs w:val="24"/>
        </w:rPr>
        <w:t>e</w:t>
      </w:r>
      <w:r w:rsidRPr="004370A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kriminality aleb</w:t>
      </w:r>
      <w:r>
        <w:rPr>
          <w:rFonts w:ascii="Times New Roman" w:hAnsi="Times New Roman"/>
          <w:sz w:val="24"/>
          <w:szCs w:val="24"/>
        </w:rPr>
        <w:t xml:space="preserve">o inej </w:t>
      </w:r>
      <w:r w:rsidRPr="004370A8">
        <w:rPr>
          <w:rFonts w:ascii="Times New Roman" w:hAnsi="Times New Roman" w:hint="default"/>
          <w:sz w:val="24"/>
          <w:szCs w:val="24"/>
        </w:rPr>
        <w:t>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innosti</w:t>
      </w:r>
      <w:r>
        <w:rPr>
          <w:rFonts w:ascii="Times New Roman" w:hAnsi="Times New Roman"/>
          <w:sz w:val="24"/>
          <w:szCs w:val="24"/>
        </w:rPr>
        <w:t>.</w:t>
      </w:r>
      <w:r w:rsidRPr="006A2306">
        <w:rPr>
          <w:rFonts w:ascii="Times New Roman" w:hAnsi="Times New Roman"/>
          <w:sz w:val="24"/>
          <w:szCs w:val="24"/>
          <w:vertAlign w:val="superscript"/>
        </w:rPr>
        <w:t>16a</w:t>
      </w:r>
      <w:r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D41A34" w:rsidP="004370A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370A8" w:rsidRPr="004370A8" w:rsidP="004370A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A64ED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CA64ED" w:rsidRPr="004370A8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F3282A" w:rsidRPr="004370A8" w:rsidP="00AB3752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Zá</w:t>
      </w:r>
      <w:r w:rsidRPr="004370A8">
        <w:rPr>
          <w:rFonts w:ascii="Times New Roman" w:hAnsi="Times New Roman" w:hint="default"/>
          <w:sz w:val="24"/>
          <w:szCs w:val="24"/>
        </w:rPr>
        <w:t>kon č</w:t>
      </w:r>
      <w:r w:rsidRPr="004370A8">
        <w:rPr>
          <w:rFonts w:ascii="Times New Roman" w:hAnsi="Times New Roman" w:hint="default"/>
          <w:sz w:val="24"/>
          <w:szCs w:val="24"/>
        </w:rPr>
        <w:t>. 315/2001 Z. z. o </w:t>
      </w:r>
      <w:r w:rsidRPr="004370A8">
        <w:rPr>
          <w:rFonts w:ascii="Times New Roman" w:hAnsi="Times New Roman" w:hint="default"/>
          <w:sz w:val="24"/>
          <w:szCs w:val="24"/>
        </w:rPr>
        <w:t>Hasič</w:t>
      </w:r>
      <w:r w:rsidRPr="004370A8">
        <w:rPr>
          <w:rFonts w:ascii="Times New Roman" w:hAnsi="Times New Roman" w:hint="default"/>
          <w:sz w:val="24"/>
          <w:szCs w:val="24"/>
        </w:rPr>
        <w:t>skom a </w:t>
      </w:r>
      <w:r w:rsidRPr="004370A8">
        <w:rPr>
          <w:rFonts w:ascii="Times New Roman" w:hAnsi="Times New Roman" w:hint="default"/>
          <w:sz w:val="24"/>
          <w:szCs w:val="24"/>
        </w:rPr>
        <w:t>zá</w:t>
      </w:r>
      <w:r w:rsidRPr="004370A8">
        <w:rPr>
          <w:rFonts w:ascii="Times New Roman" w:hAnsi="Times New Roman" w:hint="default"/>
          <w:sz w:val="24"/>
          <w:szCs w:val="24"/>
        </w:rPr>
        <w:t>chrannom zbore v</w:t>
      </w:r>
      <w:r w:rsidRPr="004370A8" w:rsidR="00AB3752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znení</w:t>
      </w:r>
      <w:r w:rsidRPr="004370A8" w:rsidR="00AB3752">
        <w:rPr>
          <w:rFonts w:ascii="Times New Roman" w:hAnsi="Times New Roman" w:hint="default"/>
          <w:sz w:val="24"/>
          <w:szCs w:val="24"/>
        </w:rPr>
        <w:t xml:space="preserve">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438/2002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666/2002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424/2003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451/2003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462/2003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180/200</w:t>
      </w:r>
      <w:r w:rsidRPr="004370A8" w:rsidR="00AB3752">
        <w:rPr>
          <w:rFonts w:ascii="Times New Roman" w:hAnsi="Times New Roman" w:hint="default"/>
          <w:sz w:val="24"/>
          <w:szCs w:val="24"/>
        </w:rPr>
        <w:t>4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215/2004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365/2004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382/2004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729/2004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561/2005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327/2007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330/2007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519/2007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445/2008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82</w:t>
      </w:r>
      <w:r w:rsidRPr="004370A8" w:rsidR="00AB3752">
        <w:rPr>
          <w:rFonts w:ascii="Times New Roman" w:hAnsi="Times New Roman" w:hint="default"/>
          <w:sz w:val="24"/>
          <w:szCs w:val="24"/>
        </w:rPr>
        <w:t>/</w:t>
      </w:r>
      <w:r w:rsidRPr="004370A8" w:rsidR="00AB3752">
        <w:rPr>
          <w:rFonts w:ascii="Times New Roman" w:hAnsi="Times New Roman" w:hint="default"/>
          <w:sz w:val="24"/>
          <w:szCs w:val="24"/>
        </w:rPr>
        <w:t>2009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199/2009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151/2010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543/2010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48/2011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400/2011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345/2012 Z. z., 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>. 80/2013 Z. z.</w:t>
      </w:r>
      <w:r w:rsidR="00CA51FC">
        <w:rPr>
          <w:rFonts w:ascii="Times New Roman" w:hAnsi="Times New Roman"/>
          <w:sz w:val="24"/>
          <w:szCs w:val="24"/>
        </w:rPr>
        <w:t>,</w:t>
      </w:r>
      <w:r w:rsidRPr="004370A8" w:rsidR="00AB3752">
        <w:rPr>
          <w:rFonts w:ascii="Times New Roman" w:hAnsi="Times New Roman"/>
          <w:sz w:val="24"/>
          <w:szCs w:val="24"/>
        </w:rPr>
        <w:t> </w:t>
      </w:r>
      <w:r w:rsidRPr="004370A8" w:rsidR="00AB3752">
        <w:rPr>
          <w:rFonts w:ascii="Times New Roman" w:hAnsi="Times New Roman" w:hint="default"/>
          <w:sz w:val="24"/>
          <w:szCs w:val="24"/>
        </w:rPr>
        <w:t>zá</w:t>
      </w:r>
      <w:r w:rsidRPr="004370A8" w:rsidR="00AB3752">
        <w:rPr>
          <w:rFonts w:ascii="Times New Roman" w:hAnsi="Times New Roman" w:hint="default"/>
          <w:sz w:val="24"/>
          <w:szCs w:val="24"/>
        </w:rPr>
        <w:t>kona č</w:t>
      </w:r>
      <w:r w:rsidRPr="004370A8" w:rsidR="00AB3752">
        <w:rPr>
          <w:rFonts w:ascii="Times New Roman" w:hAnsi="Times New Roman" w:hint="default"/>
          <w:sz w:val="24"/>
          <w:szCs w:val="24"/>
        </w:rPr>
        <w:t xml:space="preserve">. 190/2013 Z. z. </w:t>
      </w:r>
      <w:r w:rsidR="00CA51FC">
        <w:rPr>
          <w:rFonts w:ascii="Times New Roman" w:hAnsi="Times New Roman"/>
          <w:sz w:val="24"/>
          <w:szCs w:val="24"/>
        </w:rPr>
        <w:t>a </w:t>
      </w:r>
      <w:r w:rsidR="00CA51FC">
        <w:rPr>
          <w:rFonts w:ascii="Times New Roman" w:hAnsi="Times New Roman" w:hint="default"/>
          <w:sz w:val="24"/>
          <w:szCs w:val="24"/>
        </w:rPr>
        <w:t>zá</w:t>
      </w:r>
      <w:r w:rsidR="00CA51FC">
        <w:rPr>
          <w:rFonts w:ascii="Times New Roman" w:hAnsi="Times New Roman" w:hint="default"/>
          <w:sz w:val="24"/>
          <w:szCs w:val="24"/>
        </w:rPr>
        <w:t>kona č</w:t>
      </w:r>
      <w:r w:rsidR="00CA51FC">
        <w:rPr>
          <w:rFonts w:ascii="Times New Roman" w:hAnsi="Times New Roman" w:hint="default"/>
          <w:sz w:val="24"/>
          <w:szCs w:val="24"/>
        </w:rPr>
        <w:t xml:space="preserve">. 37/2014 Z. z. </w:t>
      </w:r>
      <w:r w:rsidRPr="004370A8" w:rsidR="00AB3752">
        <w:rPr>
          <w:rFonts w:ascii="Times New Roman" w:hAnsi="Times New Roman" w:hint="default"/>
          <w:sz w:val="24"/>
          <w:szCs w:val="24"/>
        </w:rPr>
        <w:t>sa mení</w:t>
      </w:r>
      <w:r w:rsidRPr="004370A8" w:rsidR="00AB3752">
        <w:rPr>
          <w:rFonts w:ascii="Times New Roman" w:hAnsi="Times New Roman" w:hint="default"/>
          <w:sz w:val="24"/>
          <w:szCs w:val="24"/>
        </w:rPr>
        <w:t xml:space="preserve"> a dop</w:t>
      </w:r>
      <w:r w:rsidRPr="004370A8" w:rsidR="00AB3752">
        <w:rPr>
          <w:rFonts w:ascii="Times New Roman" w:hAnsi="Times New Roman" w:hint="default"/>
          <w:sz w:val="24"/>
          <w:szCs w:val="24"/>
        </w:rPr>
        <w:t>ĺň</w:t>
      </w:r>
      <w:r w:rsidRPr="004370A8" w:rsidR="00AB3752">
        <w:rPr>
          <w:rFonts w:ascii="Times New Roman" w:hAnsi="Times New Roman" w:hint="default"/>
          <w:sz w:val="24"/>
          <w:szCs w:val="24"/>
        </w:rPr>
        <w:t>a takto:</w:t>
      </w:r>
    </w:p>
    <w:p w:rsidR="00AB3752" w:rsidRPr="004370A8" w:rsidP="00AB375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B057F" w:rsidRPr="004370A8" w:rsidP="00F90994">
      <w:pPr>
        <w:pStyle w:val="NoSpacing"/>
        <w:numPr>
          <w:numId w:val="17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13 ods. 1 prvej vete sa bodka na konci nahrá</w:t>
      </w:r>
      <w:r w:rsidRPr="004370A8">
        <w:rPr>
          <w:rFonts w:ascii="Times New Roman" w:hAnsi="Times New Roman" w:hint="default"/>
          <w:sz w:val="24"/>
          <w:szCs w:val="24"/>
        </w:rPr>
        <w:t>dza bodkoč</w:t>
      </w:r>
      <w:r w:rsidRPr="004370A8">
        <w:rPr>
          <w:rFonts w:ascii="Times New Roman" w:hAnsi="Times New Roman" w:hint="default"/>
          <w:sz w:val="24"/>
          <w:szCs w:val="24"/>
        </w:rPr>
        <w:t>iarkou a </w:t>
      </w:r>
      <w:r w:rsidRPr="004370A8">
        <w:rPr>
          <w:rFonts w:ascii="Times New Roman" w:hAnsi="Times New Roman" w:hint="default"/>
          <w:sz w:val="24"/>
          <w:szCs w:val="24"/>
        </w:rPr>
        <w:t>pripá</w:t>
      </w:r>
      <w:r w:rsidRPr="004370A8">
        <w:rPr>
          <w:rFonts w:ascii="Times New Roman" w:hAnsi="Times New Roman" w:hint="default"/>
          <w:sz w:val="24"/>
          <w:szCs w:val="24"/>
        </w:rPr>
        <w:t>jajú</w:t>
      </w:r>
      <w:r w:rsidRPr="004370A8">
        <w:rPr>
          <w:rFonts w:ascii="Times New Roman" w:hAnsi="Times New Roman" w:hint="default"/>
          <w:sz w:val="24"/>
          <w:szCs w:val="24"/>
        </w:rPr>
        <w:t xml:space="preserve"> sa tieto slová</w:t>
      </w:r>
      <w:r w:rsidRPr="004370A8">
        <w:rPr>
          <w:rFonts w:ascii="Times New Roman" w:hAnsi="Times New Roman" w:hint="default"/>
          <w:sz w:val="24"/>
          <w:szCs w:val="24"/>
        </w:rPr>
        <w:t>: „</w:t>
      </w:r>
      <w:r w:rsidRPr="004370A8">
        <w:rPr>
          <w:rFonts w:ascii="Times New Roman" w:hAnsi="Times New Roman" w:hint="default"/>
          <w:sz w:val="24"/>
          <w:szCs w:val="24"/>
        </w:rPr>
        <w:t>ak to ustanovuje osobitný</w:t>
      </w:r>
      <w:r w:rsidRPr="004370A8">
        <w:rPr>
          <w:rFonts w:ascii="Times New Roman" w:hAnsi="Times New Roman" w:hint="default"/>
          <w:sz w:val="24"/>
          <w:szCs w:val="24"/>
        </w:rPr>
        <w:t xml:space="preserve"> predpis,</w:t>
      </w:r>
      <w:r w:rsidRPr="006A2306" w:rsidR="00EC0EB5">
        <w:rPr>
          <w:rFonts w:ascii="Times New Roman" w:hAnsi="Times New Roman"/>
          <w:sz w:val="24"/>
          <w:szCs w:val="24"/>
          <w:vertAlign w:val="superscript"/>
        </w:rPr>
        <w:t>10ab</w:t>
      </w:r>
      <w:r w:rsidR="00EC0EB5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 w:hint="default"/>
          <w:sz w:val="24"/>
          <w:szCs w:val="24"/>
        </w:rPr>
        <w:t xml:space="preserve"> na rozhodnutie vo veciach služ</w:t>
      </w:r>
      <w:r w:rsidRPr="004370A8">
        <w:rPr>
          <w:rFonts w:ascii="Times New Roman" w:hAnsi="Times New Roman" w:hint="default"/>
          <w:sz w:val="24"/>
          <w:szCs w:val="24"/>
        </w:rPr>
        <w:t>obné</w:t>
      </w:r>
      <w:r w:rsidRPr="004370A8">
        <w:rPr>
          <w:rFonts w:ascii="Times New Roman" w:hAnsi="Times New Roman" w:hint="default"/>
          <w:sz w:val="24"/>
          <w:szCs w:val="24"/>
        </w:rPr>
        <w:t>ho pomeru je potrebný</w:t>
      </w:r>
      <w:r w:rsidRPr="004370A8">
        <w:rPr>
          <w:rFonts w:ascii="Times New Roman" w:hAnsi="Times New Roman" w:hint="default"/>
          <w:sz w:val="24"/>
          <w:szCs w:val="24"/>
        </w:rPr>
        <w:t xml:space="preserve"> predchá</w:t>
      </w:r>
      <w:r w:rsidRPr="004370A8">
        <w:rPr>
          <w:rFonts w:ascii="Times New Roman" w:hAnsi="Times New Roman" w:hint="default"/>
          <w:sz w:val="24"/>
          <w:szCs w:val="24"/>
        </w:rPr>
        <w:t>dzajú</w:t>
      </w:r>
      <w:r w:rsidRPr="004370A8">
        <w:rPr>
          <w:rFonts w:ascii="Times New Roman" w:hAnsi="Times New Roman" w:hint="default"/>
          <w:sz w:val="24"/>
          <w:szCs w:val="24"/>
        </w:rPr>
        <w:t>ci sú</w:t>
      </w:r>
      <w:r w:rsidRPr="004370A8">
        <w:rPr>
          <w:rFonts w:ascii="Times New Roman" w:hAnsi="Times New Roman" w:hint="default"/>
          <w:sz w:val="24"/>
          <w:szCs w:val="24"/>
        </w:rPr>
        <w:t>hlas prí</w:t>
      </w:r>
      <w:r w:rsidRPr="004370A8">
        <w:rPr>
          <w:rFonts w:ascii="Times New Roman" w:hAnsi="Times New Roman" w:hint="default"/>
          <w:sz w:val="24"/>
          <w:szCs w:val="24"/>
        </w:rPr>
        <w:t>sluš</w:t>
      </w:r>
      <w:r w:rsidRPr="004370A8">
        <w:rPr>
          <w:rFonts w:ascii="Times New Roman" w:hAnsi="Times New Roman" w:hint="default"/>
          <w:sz w:val="24"/>
          <w:szCs w:val="24"/>
        </w:rPr>
        <w:t>né</w:t>
      </w:r>
      <w:r w:rsidRPr="004370A8">
        <w:rPr>
          <w:rFonts w:ascii="Times New Roman" w:hAnsi="Times New Roman" w:hint="default"/>
          <w:sz w:val="24"/>
          <w:szCs w:val="24"/>
        </w:rPr>
        <w:t>ho orgá</w:t>
      </w:r>
      <w:r w:rsidRPr="004370A8">
        <w:rPr>
          <w:rFonts w:ascii="Times New Roman" w:hAnsi="Times New Roman" w:hint="default"/>
          <w:sz w:val="24"/>
          <w:szCs w:val="24"/>
        </w:rPr>
        <w:t>nu.“.</w:t>
      </w:r>
    </w:p>
    <w:p w:rsidR="004B057F" w:rsidP="004B057F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C0EB5" w:rsidP="00EC0EB5">
      <w:pPr>
        <w:pStyle w:val="NoSpacing"/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 xml:space="preserve">mka </w:t>
      </w:r>
      <w:r>
        <w:rPr>
          <w:rFonts w:ascii="Times New Roman" w:hAnsi="Times New Roman" w:hint="default"/>
          <w:sz w:val="24"/>
          <w:szCs w:val="24"/>
        </w:rPr>
        <w:t>pod č</w:t>
      </w:r>
      <w:r>
        <w:rPr>
          <w:rFonts w:ascii="Times New Roman" w:hAnsi="Times New Roman" w:hint="default"/>
          <w:sz w:val="24"/>
          <w:szCs w:val="24"/>
        </w:rPr>
        <w:t>iarou k odkazu 10ab znie:</w:t>
      </w:r>
    </w:p>
    <w:p w:rsidR="00EC0EB5" w:rsidRPr="004370A8" w:rsidP="006D5B64">
      <w:pPr>
        <w:pStyle w:val="NoSpacing"/>
        <w:bidi w:val="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761F6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0ab</w:t>
      </w:r>
      <w:r>
        <w:rPr>
          <w:rFonts w:ascii="Times New Roman" w:hAnsi="Times New Roman" w:hint="default"/>
          <w:sz w:val="24"/>
          <w:szCs w:val="24"/>
        </w:rPr>
        <w:t>) §</w:t>
      </w:r>
      <w:r>
        <w:rPr>
          <w:rFonts w:ascii="Times New Roman" w:hAnsi="Times New Roman" w:hint="default"/>
          <w:sz w:val="24"/>
          <w:szCs w:val="24"/>
        </w:rPr>
        <w:t xml:space="preserve"> 7 </w:t>
      </w:r>
      <w:r w:rsidR="006D5B64">
        <w:rPr>
          <w:rFonts w:ascii="Times New Roman" w:hAnsi="Times New Roman"/>
          <w:sz w:val="24"/>
          <w:szCs w:val="24"/>
        </w:rPr>
        <w:t xml:space="preserve">ods. 1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.../2014 Z. z. o </w:t>
      </w:r>
      <w:r>
        <w:rPr>
          <w:rFonts w:ascii="Times New Roman" w:hAnsi="Times New Roman" w:hint="default"/>
          <w:sz w:val="24"/>
          <w:szCs w:val="24"/>
        </w:rPr>
        <w:t>niektorý</w:t>
      </w:r>
      <w:r>
        <w:rPr>
          <w:rFonts w:ascii="Times New Roman" w:hAnsi="Times New Roman" w:hint="default"/>
          <w:sz w:val="24"/>
          <w:szCs w:val="24"/>
        </w:rPr>
        <w:t>ch opatreniach sú</w:t>
      </w:r>
      <w:r>
        <w:rPr>
          <w:rFonts w:ascii="Times New Roman" w:hAnsi="Times New Roman" w:hint="default"/>
          <w:sz w:val="24"/>
          <w:szCs w:val="24"/>
        </w:rPr>
        <w:t>visiacich s </w:t>
      </w:r>
      <w:r>
        <w:rPr>
          <w:rFonts w:ascii="Times New Roman" w:hAnsi="Times New Roman" w:hint="default"/>
          <w:sz w:val="24"/>
          <w:szCs w:val="24"/>
        </w:rPr>
        <w:t>oznamovaní</w:t>
      </w:r>
      <w:r>
        <w:rPr>
          <w:rFonts w:ascii="Times New Roman" w:hAnsi="Times New Roman" w:hint="default"/>
          <w:sz w:val="24"/>
          <w:szCs w:val="24"/>
        </w:rPr>
        <w:t>m protispoloč</w:t>
      </w:r>
      <w:r>
        <w:rPr>
          <w:rFonts w:ascii="Times New Roman" w:hAnsi="Times New Roman" w:hint="default"/>
          <w:sz w:val="24"/>
          <w:szCs w:val="24"/>
        </w:rPr>
        <w:t>enskej č</w:t>
      </w:r>
      <w:r>
        <w:rPr>
          <w:rFonts w:ascii="Times New Roman" w:hAnsi="Times New Roman" w:hint="default"/>
          <w:sz w:val="24"/>
          <w:szCs w:val="24"/>
        </w:rPr>
        <w:t>innosti 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konov.“.</w:t>
      </w:r>
    </w:p>
    <w:p w:rsidR="00EC0EB5" w:rsidRPr="004370A8" w:rsidP="004B057F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B3752" w:rsidRPr="004370A8" w:rsidP="00F90994">
      <w:pPr>
        <w:pStyle w:val="NoSpacing"/>
        <w:numPr>
          <w:numId w:val="17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16 ods. 2 sa na konci pripá</w:t>
      </w:r>
      <w:r w:rsidRPr="004370A8">
        <w:rPr>
          <w:rFonts w:ascii="Times New Roman" w:hAnsi="Times New Roman" w:hint="default"/>
          <w:sz w:val="24"/>
          <w:szCs w:val="24"/>
        </w:rPr>
        <w:t>jajú</w:t>
      </w:r>
      <w:r w:rsidRPr="004370A8">
        <w:rPr>
          <w:rFonts w:ascii="Times New Roman" w:hAnsi="Times New Roman" w:hint="default"/>
          <w:sz w:val="24"/>
          <w:szCs w:val="24"/>
        </w:rPr>
        <w:t xml:space="preserve"> tieto slová</w:t>
      </w:r>
      <w:r w:rsidRPr="004370A8">
        <w:rPr>
          <w:rFonts w:ascii="Times New Roman" w:hAnsi="Times New Roman" w:hint="default"/>
          <w:sz w:val="24"/>
          <w:szCs w:val="24"/>
        </w:rPr>
        <w:t>: „</w:t>
      </w:r>
      <w:r w:rsidRPr="004370A8">
        <w:rPr>
          <w:rFonts w:ascii="Times New Roman" w:hAnsi="Times New Roman" w:hint="default"/>
          <w:sz w:val="24"/>
          <w:szCs w:val="24"/>
        </w:rPr>
        <w:t>alebo z </w:t>
      </w:r>
      <w:r w:rsidRPr="004370A8">
        <w:rPr>
          <w:rFonts w:ascii="Times New Roman" w:hAnsi="Times New Roman" w:hint="default"/>
          <w:sz w:val="24"/>
          <w:szCs w:val="24"/>
        </w:rPr>
        <w:t>dô</w:t>
      </w:r>
      <w:r w:rsidRPr="004370A8">
        <w:rPr>
          <w:rFonts w:ascii="Times New Roman" w:hAnsi="Times New Roman" w:hint="default"/>
          <w:sz w:val="24"/>
          <w:szCs w:val="24"/>
        </w:rPr>
        <w:t>vodu ozná</w:t>
      </w:r>
      <w:r w:rsidRPr="004370A8">
        <w:rPr>
          <w:rFonts w:ascii="Times New Roman" w:hAnsi="Times New Roman" w:hint="default"/>
          <w:sz w:val="24"/>
          <w:szCs w:val="24"/>
        </w:rPr>
        <w:t xml:space="preserve">menia </w:t>
      </w:r>
      <w:r w:rsidR="003F27E1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 w:hint="default"/>
          <w:sz w:val="24"/>
          <w:szCs w:val="24"/>
        </w:rPr>
        <w:t>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innosti</w:t>
      </w:r>
      <w:r w:rsidRPr="006A2306" w:rsidR="009C3F87">
        <w:rPr>
          <w:rFonts w:ascii="Times New Roman" w:hAnsi="Times New Roman"/>
          <w:sz w:val="24"/>
          <w:szCs w:val="24"/>
          <w:vertAlign w:val="superscript"/>
        </w:rPr>
        <w:t>10e</w:t>
      </w:r>
      <w:r w:rsidR="009C3F87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 w:hint="default"/>
          <w:sz w:val="24"/>
          <w:szCs w:val="24"/>
        </w:rPr>
        <w:t>“.</w:t>
      </w:r>
    </w:p>
    <w:p w:rsidR="00AB3752" w:rsidP="00AB3752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64B88" w:rsidP="00AB3752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C3F87" w:rsidP="009C3F87">
      <w:pPr>
        <w:pStyle w:val="NoSpacing"/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10e znie:</w:t>
      </w:r>
    </w:p>
    <w:p w:rsidR="009C3F87" w:rsidP="006D5B64">
      <w:pPr>
        <w:pStyle w:val="NoSpacing"/>
        <w:bidi w:val="0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761F6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0e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 w:hint="default"/>
          <w:sz w:val="24"/>
          <w:szCs w:val="24"/>
        </w:rPr>
        <w:t>§</w:t>
      </w:r>
      <w:r w:rsidRPr="00EF166B">
        <w:rPr>
          <w:rFonts w:ascii="Times New Roman" w:hAnsi="Times New Roman" w:hint="default"/>
          <w:sz w:val="24"/>
          <w:szCs w:val="24"/>
        </w:rPr>
        <w:t xml:space="preserve"> 3 pí</w:t>
      </w:r>
      <w:r w:rsidRPr="00EF166B">
        <w:rPr>
          <w:rFonts w:ascii="Times New Roman" w:hAnsi="Times New Roman" w:hint="default"/>
          <w:sz w:val="24"/>
          <w:szCs w:val="24"/>
        </w:rPr>
        <w:t>sm. b) a c) zá</w:t>
      </w:r>
      <w:r w:rsidRPr="00EF166B">
        <w:rPr>
          <w:rFonts w:ascii="Times New Roman" w:hAnsi="Times New Roman" w:hint="default"/>
          <w:sz w:val="24"/>
          <w:szCs w:val="24"/>
        </w:rPr>
        <w:t>kona č</w:t>
      </w:r>
      <w:r w:rsidRPr="00EF166B">
        <w:rPr>
          <w:rFonts w:ascii="Times New Roman" w:hAnsi="Times New Roman" w:hint="default"/>
          <w:sz w:val="24"/>
          <w:szCs w:val="24"/>
        </w:rPr>
        <w:t>. 583/2008 Z. z. o prevencii kriminality a inej protispoloč</w:t>
      </w:r>
      <w:r w:rsidRPr="00EF166B">
        <w:rPr>
          <w:rFonts w:ascii="Times New Roman" w:hAnsi="Times New Roman" w:hint="default"/>
          <w:sz w:val="24"/>
          <w:szCs w:val="24"/>
        </w:rPr>
        <w:t>enskej č</w:t>
      </w:r>
      <w:r w:rsidRPr="00EF166B">
        <w:rPr>
          <w:rFonts w:ascii="Times New Roman" w:hAnsi="Times New Roman" w:hint="default"/>
          <w:sz w:val="24"/>
          <w:szCs w:val="24"/>
        </w:rPr>
        <w:t>innosti a o zmene a doplnení</w:t>
      </w:r>
      <w:r w:rsidRPr="00EF166B">
        <w:rPr>
          <w:rFonts w:ascii="Times New Roman" w:hAnsi="Times New Roman" w:hint="default"/>
          <w:sz w:val="24"/>
          <w:szCs w:val="24"/>
        </w:rPr>
        <w:t xml:space="preserve"> niektorý</w:t>
      </w:r>
      <w:r w:rsidRPr="00EF166B">
        <w:rPr>
          <w:rFonts w:ascii="Times New Roman" w:hAnsi="Times New Roman" w:hint="default"/>
          <w:sz w:val="24"/>
          <w:szCs w:val="24"/>
        </w:rPr>
        <w:t>ch zá</w:t>
      </w:r>
      <w:r w:rsidRPr="00EF166B">
        <w:rPr>
          <w:rFonts w:ascii="Times New Roman" w:hAnsi="Times New Roman" w:hint="default"/>
          <w:sz w:val="24"/>
          <w:szCs w:val="24"/>
        </w:rPr>
        <w:t>kon</w:t>
      </w:r>
      <w:r w:rsidRPr="00EF166B">
        <w:rPr>
          <w:rFonts w:ascii="Times New Roman" w:hAnsi="Times New Roman" w:hint="default"/>
          <w:sz w:val="24"/>
          <w:szCs w:val="24"/>
        </w:rPr>
        <w:t>ov.</w:t>
      </w:r>
      <w:r>
        <w:rPr>
          <w:rFonts w:ascii="Times New Roman" w:hAnsi="Times New Roman" w:hint="default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9C3F87" w:rsidRPr="004370A8" w:rsidP="00AB3752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B3752" w:rsidRPr="004370A8" w:rsidP="00F90994">
      <w:pPr>
        <w:pStyle w:val="NoSpacing"/>
        <w:numPr>
          <w:numId w:val="17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16 ods. 3 sa slov</w:t>
      </w:r>
      <w:r w:rsidRPr="004370A8" w:rsidR="00462890">
        <w:rPr>
          <w:rFonts w:ascii="Times New Roman" w:hAnsi="Times New Roman" w:hint="default"/>
          <w:sz w:val="24"/>
          <w:szCs w:val="24"/>
        </w:rPr>
        <w:t>á</w:t>
      </w:r>
      <w:r w:rsidR="00605EA2">
        <w:rPr>
          <w:rFonts w:ascii="Times New Roman" w:hAnsi="Times New Roman" w:hint="default"/>
          <w:sz w:val="24"/>
          <w:szCs w:val="24"/>
        </w:rPr>
        <w:t xml:space="preserve"> „ž</w:t>
      </w:r>
      <w:r w:rsidR="00605EA2">
        <w:rPr>
          <w:rFonts w:ascii="Times New Roman" w:hAnsi="Times New Roman" w:hint="default"/>
          <w:sz w:val="24"/>
          <w:szCs w:val="24"/>
        </w:rPr>
        <w:t>alobu alebo podnet na zač</w:t>
      </w:r>
      <w:r w:rsidR="00605EA2">
        <w:rPr>
          <w:rFonts w:ascii="Times New Roman" w:hAnsi="Times New Roman" w:hint="default"/>
          <w:sz w:val="24"/>
          <w:szCs w:val="24"/>
        </w:rPr>
        <w:t>atie trestné</w:t>
      </w:r>
      <w:r w:rsidR="00605EA2">
        <w:rPr>
          <w:rFonts w:ascii="Times New Roman" w:hAnsi="Times New Roman" w:hint="default"/>
          <w:sz w:val="24"/>
          <w:szCs w:val="24"/>
        </w:rPr>
        <w:t>ho stí</w:t>
      </w:r>
      <w:r w:rsidR="00605EA2">
        <w:rPr>
          <w:rFonts w:ascii="Times New Roman" w:hAnsi="Times New Roman" w:hint="default"/>
          <w:sz w:val="24"/>
          <w:szCs w:val="24"/>
        </w:rPr>
        <w:t>hania“</w:t>
      </w:r>
      <w:r w:rsidR="00605EA2">
        <w:rPr>
          <w:rFonts w:ascii="Times New Roman" w:hAnsi="Times New Roman" w:hint="default"/>
          <w:sz w:val="24"/>
          <w:szCs w:val="24"/>
        </w:rPr>
        <w:t xml:space="preserve"> nahrá</w:t>
      </w:r>
      <w:r w:rsidR="00605EA2">
        <w:rPr>
          <w:rFonts w:ascii="Times New Roman" w:hAnsi="Times New Roman" w:hint="default"/>
          <w:sz w:val="24"/>
          <w:szCs w:val="24"/>
        </w:rPr>
        <w:t>dzajú</w:t>
      </w:r>
      <w:r w:rsidR="00605EA2">
        <w:rPr>
          <w:rFonts w:ascii="Times New Roman" w:hAnsi="Times New Roman" w:hint="default"/>
          <w:sz w:val="24"/>
          <w:szCs w:val="24"/>
        </w:rPr>
        <w:t xml:space="preserve"> slovami</w:t>
      </w:r>
      <w:r w:rsidRPr="004370A8">
        <w:rPr>
          <w:rFonts w:ascii="Times New Roman" w:hAnsi="Times New Roman" w:hint="default"/>
          <w:sz w:val="24"/>
          <w:szCs w:val="24"/>
        </w:rPr>
        <w:t xml:space="preserve"> „</w:t>
      </w:r>
      <w:r w:rsidR="00605EA2">
        <w:rPr>
          <w:rFonts w:ascii="Times New Roman" w:hAnsi="Times New Roman" w:hint="default"/>
          <w:sz w:val="24"/>
          <w:szCs w:val="24"/>
        </w:rPr>
        <w:t>ž</w:t>
      </w:r>
      <w:r w:rsidR="00605EA2">
        <w:rPr>
          <w:rFonts w:ascii="Times New Roman" w:hAnsi="Times New Roman" w:hint="default"/>
          <w:sz w:val="24"/>
          <w:szCs w:val="24"/>
        </w:rPr>
        <w:t>alobu, ná</w:t>
      </w:r>
      <w:r w:rsidR="00605EA2">
        <w:rPr>
          <w:rFonts w:ascii="Times New Roman" w:hAnsi="Times New Roman" w:hint="default"/>
          <w:sz w:val="24"/>
          <w:szCs w:val="24"/>
        </w:rPr>
        <w:t>vrh na zač</w:t>
      </w:r>
      <w:r w:rsidR="00605EA2">
        <w:rPr>
          <w:rFonts w:ascii="Times New Roman" w:hAnsi="Times New Roman" w:hint="default"/>
          <w:sz w:val="24"/>
          <w:szCs w:val="24"/>
        </w:rPr>
        <w:t>atie trestné</w:t>
      </w:r>
      <w:r w:rsidR="00605EA2">
        <w:rPr>
          <w:rFonts w:ascii="Times New Roman" w:hAnsi="Times New Roman" w:hint="default"/>
          <w:sz w:val="24"/>
          <w:szCs w:val="24"/>
        </w:rPr>
        <w:t>ho stí</w:t>
      </w:r>
      <w:r w:rsidR="00605EA2">
        <w:rPr>
          <w:rFonts w:ascii="Times New Roman" w:hAnsi="Times New Roman" w:hint="default"/>
          <w:sz w:val="24"/>
          <w:szCs w:val="24"/>
        </w:rPr>
        <w:t xml:space="preserve">hania </w:t>
      </w:r>
      <w:r w:rsidRPr="004370A8" w:rsidR="00462890">
        <w:rPr>
          <w:rFonts w:ascii="Times New Roman" w:hAnsi="Times New Roman"/>
          <w:sz w:val="24"/>
          <w:szCs w:val="24"/>
        </w:rPr>
        <w:t xml:space="preserve">alebo </w:t>
      </w:r>
      <w:r w:rsidR="00605EA2">
        <w:rPr>
          <w:rFonts w:ascii="Times New Roman" w:hAnsi="Times New Roman" w:hint="default"/>
          <w:sz w:val="24"/>
          <w:szCs w:val="24"/>
        </w:rPr>
        <w:t>iné</w:t>
      </w:r>
      <w:r w:rsidR="00605EA2">
        <w:rPr>
          <w:rFonts w:ascii="Times New Roman" w:hAnsi="Times New Roman" w:hint="default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ozná</w:t>
      </w:r>
      <w:r w:rsidRPr="004370A8">
        <w:rPr>
          <w:rFonts w:ascii="Times New Roman" w:hAnsi="Times New Roman" w:hint="default"/>
          <w:sz w:val="24"/>
          <w:szCs w:val="24"/>
        </w:rPr>
        <w:t>menie o</w:t>
      </w:r>
      <w:r w:rsidR="00605EA2">
        <w:rPr>
          <w:rFonts w:ascii="Times New Roman" w:hAnsi="Times New Roman"/>
          <w:sz w:val="24"/>
          <w:szCs w:val="24"/>
        </w:rPr>
        <w:t> </w:t>
      </w:r>
      <w:r w:rsidR="00605EA2">
        <w:rPr>
          <w:rFonts w:ascii="Times New Roman" w:hAnsi="Times New Roman"/>
          <w:sz w:val="24"/>
          <w:szCs w:val="24"/>
        </w:rPr>
        <w:t xml:space="preserve">kriminalite a </w:t>
      </w:r>
      <w:r w:rsidRPr="004370A8" w:rsidR="00462890">
        <w:rPr>
          <w:rFonts w:ascii="Times New Roman" w:hAnsi="Times New Roman"/>
          <w:sz w:val="24"/>
          <w:szCs w:val="24"/>
        </w:rPr>
        <w:t xml:space="preserve">inej </w:t>
      </w:r>
      <w:r w:rsidRPr="004370A8">
        <w:rPr>
          <w:rFonts w:ascii="Times New Roman" w:hAnsi="Times New Roman" w:hint="default"/>
          <w:sz w:val="24"/>
          <w:szCs w:val="24"/>
        </w:rPr>
        <w:t>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innosti“.</w:t>
      </w:r>
    </w:p>
    <w:p w:rsidR="00AB3752" w:rsidRPr="004370A8" w:rsidP="00AB3752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B3752" w:rsidRPr="004370A8" w:rsidP="00F90994">
      <w:pPr>
        <w:pStyle w:val="NoSpacing"/>
        <w:numPr>
          <w:numId w:val="17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69 ods. 3 pí</w:t>
      </w:r>
      <w:r w:rsidRPr="004370A8">
        <w:rPr>
          <w:rFonts w:ascii="Times New Roman" w:hAnsi="Times New Roman" w:hint="default"/>
          <w:sz w:val="24"/>
          <w:szCs w:val="24"/>
        </w:rPr>
        <w:t>smeno c) znie:</w:t>
      </w:r>
    </w:p>
    <w:p w:rsidR="00AB3752" w:rsidRPr="004370A8" w:rsidP="00AB3752">
      <w:pPr>
        <w:pStyle w:val="NoSpacing"/>
        <w:bidi w:val="0"/>
        <w:ind w:left="851" w:hanging="425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„</w:t>
      </w:r>
      <w:r w:rsidRPr="004370A8">
        <w:rPr>
          <w:rFonts w:ascii="Times New Roman" w:hAnsi="Times New Roman" w:hint="default"/>
          <w:sz w:val="24"/>
          <w:szCs w:val="24"/>
        </w:rPr>
        <w:t>c) za</w:t>
      </w:r>
      <w:r w:rsidRPr="004370A8">
        <w:rPr>
          <w:rFonts w:ascii="Times New Roman" w:hAnsi="Times New Roman" w:hint="default"/>
          <w:sz w:val="24"/>
          <w:szCs w:val="24"/>
        </w:rPr>
        <w:t>chová</w:t>
      </w:r>
      <w:r w:rsidRPr="004370A8">
        <w:rPr>
          <w:rFonts w:ascii="Times New Roman" w:hAnsi="Times New Roman" w:hint="default"/>
          <w:sz w:val="24"/>
          <w:szCs w:val="24"/>
        </w:rPr>
        <w:t>vať</w:t>
      </w:r>
      <w:r w:rsidRPr="004370A8">
        <w:rPr>
          <w:rFonts w:ascii="Times New Roman" w:hAnsi="Times New Roman" w:hint="default"/>
          <w:sz w:val="24"/>
          <w:szCs w:val="24"/>
        </w:rPr>
        <w:t xml:space="preserve"> mlč</w:t>
      </w:r>
      <w:r w:rsidRPr="004370A8">
        <w:rPr>
          <w:rFonts w:ascii="Times New Roman" w:hAnsi="Times New Roman" w:hint="default"/>
          <w:sz w:val="24"/>
          <w:szCs w:val="24"/>
        </w:rPr>
        <w:t>anlivosť</w:t>
      </w:r>
      <w:r w:rsidRPr="004370A8">
        <w:rPr>
          <w:rFonts w:ascii="Times New Roman" w:hAnsi="Times New Roman" w:hint="default"/>
          <w:sz w:val="24"/>
          <w:szCs w:val="24"/>
        </w:rPr>
        <w:t xml:space="preserve"> o skutoč</w:t>
      </w:r>
      <w:r w:rsidRPr="004370A8">
        <w:rPr>
          <w:rFonts w:ascii="Times New Roman" w:hAnsi="Times New Roman" w:hint="default"/>
          <w:sz w:val="24"/>
          <w:szCs w:val="24"/>
        </w:rPr>
        <w:t>nostiach, o ktorý</w:t>
      </w:r>
      <w:r w:rsidRPr="004370A8">
        <w:rPr>
          <w:rFonts w:ascii="Times New Roman" w:hAnsi="Times New Roman" w:hint="default"/>
          <w:sz w:val="24"/>
          <w:szCs w:val="24"/>
        </w:rPr>
        <w:t>ch sa dozvedel v sú</w:t>
      </w:r>
      <w:r w:rsidRPr="004370A8">
        <w:rPr>
          <w:rFonts w:ascii="Times New Roman" w:hAnsi="Times New Roman" w:hint="default"/>
          <w:sz w:val="24"/>
          <w:szCs w:val="24"/>
        </w:rPr>
        <w:t>vislosti s vykoná</w:t>
      </w:r>
      <w:r w:rsidRPr="004370A8">
        <w:rPr>
          <w:rFonts w:ascii="Times New Roman" w:hAnsi="Times New Roman" w:hint="default"/>
          <w:sz w:val="24"/>
          <w:szCs w:val="24"/>
        </w:rPr>
        <w:t>vaní</w:t>
      </w:r>
      <w:r w:rsidRPr="004370A8">
        <w:rPr>
          <w:rFonts w:ascii="Times New Roman" w:hAnsi="Times New Roman" w:hint="default"/>
          <w:sz w:val="24"/>
          <w:szCs w:val="24"/>
        </w:rPr>
        <w:t>m š</w:t>
      </w:r>
      <w:r w:rsidRPr="004370A8">
        <w:rPr>
          <w:rFonts w:ascii="Times New Roman" w:hAnsi="Times New Roman" w:hint="default"/>
          <w:sz w:val="24"/>
          <w:szCs w:val="24"/>
        </w:rPr>
        <w:t>tá</w:t>
      </w:r>
      <w:r w:rsidRPr="004370A8">
        <w:rPr>
          <w:rFonts w:ascii="Times New Roman" w:hAnsi="Times New Roman" w:hint="default"/>
          <w:sz w:val="24"/>
          <w:szCs w:val="24"/>
        </w:rPr>
        <w:t>tnej služ</w:t>
      </w:r>
      <w:r w:rsidRPr="004370A8">
        <w:rPr>
          <w:rFonts w:ascii="Times New Roman" w:hAnsi="Times New Roman" w:hint="default"/>
          <w:sz w:val="24"/>
          <w:szCs w:val="24"/>
        </w:rPr>
        <w:t>by, ak nie je tejto povinnosti zbavený</w:t>
      </w:r>
      <w:r w:rsidRPr="004370A8">
        <w:rPr>
          <w:rFonts w:ascii="Times New Roman" w:hAnsi="Times New Roman" w:hint="default"/>
          <w:sz w:val="24"/>
          <w:szCs w:val="24"/>
        </w:rPr>
        <w:t xml:space="preserve"> vedú</w:t>
      </w:r>
      <w:r w:rsidRPr="004370A8">
        <w:rPr>
          <w:rFonts w:ascii="Times New Roman" w:hAnsi="Times New Roman" w:hint="default"/>
          <w:sz w:val="24"/>
          <w:szCs w:val="24"/>
        </w:rPr>
        <w:t>cim služ</w:t>
      </w:r>
      <w:r w:rsidRPr="004370A8">
        <w:rPr>
          <w:rFonts w:ascii="Times New Roman" w:hAnsi="Times New Roman" w:hint="default"/>
          <w:sz w:val="24"/>
          <w:szCs w:val="24"/>
        </w:rPr>
        <w:t>obné</w:t>
      </w:r>
      <w:r w:rsidRPr="004370A8">
        <w:rPr>
          <w:rFonts w:ascii="Times New Roman" w:hAnsi="Times New Roman" w:hint="default"/>
          <w:sz w:val="24"/>
          <w:szCs w:val="24"/>
        </w:rPr>
        <w:t>ho ú</w:t>
      </w:r>
      <w:r w:rsidRPr="004370A8">
        <w:rPr>
          <w:rFonts w:ascii="Times New Roman" w:hAnsi="Times New Roman" w:hint="default"/>
          <w:sz w:val="24"/>
          <w:szCs w:val="24"/>
        </w:rPr>
        <w:t>radu, a </w:t>
      </w:r>
      <w:r w:rsidRPr="004370A8">
        <w:rPr>
          <w:rFonts w:ascii="Times New Roman" w:hAnsi="Times New Roman" w:hint="default"/>
          <w:sz w:val="24"/>
          <w:szCs w:val="24"/>
        </w:rPr>
        <w:t>to aj po skonč</w:t>
      </w:r>
      <w:r w:rsidRPr="004370A8">
        <w:rPr>
          <w:rFonts w:ascii="Times New Roman" w:hAnsi="Times New Roman" w:hint="default"/>
          <w:sz w:val="24"/>
          <w:szCs w:val="24"/>
        </w:rPr>
        <w:t>ení</w:t>
      </w:r>
      <w:r w:rsidRPr="004370A8">
        <w:rPr>
          <w:rFonts w:ascii="Times New Roman" w:hAnsi="Times New Roman" w:hint="default"/>
          <w:sz w:val="24"/>
          <w:szCs w:val="24"/>
        </w:rPr>
        <w:t xml:space="preserve"> služ</w:t>
      </w:r>
      <w:r w:rsidRPr="004370A8">
        <w:rPr>
          <w:rFonts w:ascii="Times New Roman" w:hAnsi="Times New Roman" w:hint="default"/>
          <w:sz w:val="24"/>
          <w:szCs w:val="24"/>
        </w:rPr>
        <w:t>obné</w:t>
      </w:r>
      <w:r w:rsidRPr="004370A8">
        <w:rPr>
          <w:rFonts w:ascii="Times New Roman" w:hAnsi="Times New Roman" w:hint="default"/>
          <w:sz w:val="24"/>
          <w:szCs w:val="24"/>
        </w:rPr>
        <w:t xml:space="preserve">ho pomeru; </w:t>
      </w:r>
      <w:r w:rsidR="003860B2">
        <w:rPr>
          <w:rFonts w:ascii="Times New Roman" w:hAnsi="Times New Roman" w:hint="default"/>
          <w:sz w:val="24"/>
          <w:szCs w:val="24"/>
        </w:rPr>
        <w:t>povinnosť</w:t>
      </w:r>
      <w:r w:rsidR="003860B2">
        <w:rPr>
          <w:rFonts w:ascii="Times New Roman" w:hAnsi="Times New Roman" w:hint="default"/>
          <w:sz w:val="24"/>
          <w:szCs w:val="24"/>
        </w:rPr>
        <w:t xml:space="preserve"> mlč</w:t>
      </w:r>
      <w:r w:rsidR="003860B2">
        <w:rPr>
          <w:rFonts w:ascii="Times New Roman" w:hAnsi="Times New Roman" w:hint="default"/>
          <w:sz w:val="24"/>
          <w:szCs w:val="24"/>
        </w:rPr>
        <w:t>anlivosti sa nevzť</w:t>
      </w:r>
      <w:r w:rsidR="003860B2">
        <w:rPr>
          <w:rFonts w:ascii="Times New Roman" w:hAnsi="Times New Roman" w:hint="default"/>
          <w:sz w:val="24"/>
          <w:szCs w:val="24"/>
        </w:rPr>
        <w:t xml:space="preserve">ahuje na </w:t>
      </w:r>
      <w:r w:rsidRPr="004370A8">
        <w:rPr>
          <w:rFonts w:ascii="Times New Roman" w:hAnsi="Times New Roman" w:hint="default"/>
          <w:sz w:val="24"/>
          <w:szCs w:val="24"/>
        </w:rPr>
        <w:t>ozná</w:t>
      </w:r>
      <w:r w:rsidRPr="004370A8">
        <w:rPr>
          <w:rFonts w:ascii="Times New Roman" w:hAnsi="Times New Roman" w:hint="default"/>
          <w:sz w:val="24"/>
          <w:szCs w:val="24"/>
        </w:rPr>
        <w:t>meni</w:t>
      </w:r>
      <w:r w:rsidR="00A21E71">
        <w:rPr>
          <w:rFonts w:ascii="Times New Roman" w:hAnsi="Times New Roman"/>
          <w:sz w:val="24"/>
          <w:szCs w:val="24"/>
        </w:rPr>
        <w:t>e</w:t>
      </w:r>
      <w:r w:rsidRPr="004370A8">
        <w:rPr>
          <w:rFonts w:ascii="Times New Roman" w:hAnsi="Times New Roman"/>
          <w:sz w:val="24"/>
          <w:szCs w:val="24"/>
        </w:rPr>
        <w:t> </w:t>
      </w:r>
      <w:r w:rsidR="003860B2">
        <w:rPr>
          <w:rFonts w:ascii="Times New Roman" w:hAnsi="Times New Roman"/>
          <w:sz w:val="24"/>
          <w:szCs w:val="24"/>
        </w:rPr>
        <w:t>kr</w:t>
      </w:r>
      <w:r w:rsidR="003860B2">
        <w:rPr>
          <w:rFonts w:ascii="Times New Roman" w:hAnsi="Times New Roman"/>
          <w:sz w:val="24"/>
          <w:szCs w:val="24"/>
        </w:rPr>
        <w:t xml:space="preserve">iminality alebo inej </w:t>
      </w:r>
      <w:r w:rsidRPr="004370A8">
        <w:rPr>
          <w:rFonts w:ascii="Times New Roman" w:hAnsi="Times New Roman" w:hint="default"/>
          <w:sz w:val="24"/>
          <w:szCs w:val="24"/>
        </w:rPr>
        <w:t>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innosti,</w:t>
      </w:r>
      <w:r w:rsidRPr="006A2306" w:rsidR="003860B2">
        <w:rPr>
          <w:rFonts w:ascii="Times New Roman" w:hAnsi="Times New Roman"/>
          <w:sz w:val="24"/>
          <w:szCs w:val="24"/>
          <w:vertAlign w:val="superscript"/>
        </w:rPr>
        <w:t>10e</w:t>
      </w:r>
      <w:r w:rsidR="003860B2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 w:hint="default"/>
          <w:sz w:val="24"/>
          <w:szCs w:val="24"/>
        </w:rPr>
        <w:t>“.</w:t>
      </w:r>
    </w:p>
    <w:p w:rsidR="00F51C99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8D2796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A64ED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0C1444" w:rsidRPr="004370A8" w:rsidP="000C1444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0C1444" w:rsidRPr="004370A8" w:rsidP="0082175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Zá</w:t>
      </w:r>
      <w:r w:rsidRPr="004370A8">
        <w:rPr>
          <w:rFonts w:ascii="Times New Roman" w:hAnsi="Times New Roman" w:hint="default"/>
          <w:sz w:val="24"/>
          <w:szCs w:val="24"/>
        </w:rPr>
        <w:t>kon č</w:t>
      </w:r>
      <w:r w:rsidRPr="004370A8">
        <w:rPr>
          <w:rFonts w:ascii="Times New Roman" w:hAnsi="Times New Roman" w:hint="default"/>
          <w:sz w:val="24"/>
          <w:szCs w:val="24"/>
        </w:rPr>
        <w:t>. 552/2003 Z. z. o vý</w:t>
      </w:r>
      <w:r w:rsidRPr="004370A8">
        <w:rPr>
          <w:rFonts w:ascii="Times New Roman" w:hAnsi="Times New Roman" w:hint="default"/>
          <w:sz w:val="24"/>
          <w:szCs w:val="24"/>
        </w:rPr>
        <w:t>kone prá</w:t>
      </w:r>
      <w:r w:rsidRPr="004370A8">
        <w:rPr>
          <w:rFonts w:ascii="Times New Roman" w:hAnsi="Times New Roman" w:hint="default"/>
          <w:sz w:val="24"/>
          <w:szCs w:val="24"/>
        </w:rPr>
        <w:t>ce vo verejnom zá</w:t>
      </w:r>
      <w:r w:rsidRPr="004370A8">
        <w:rPr>
          <w:rFonts w:ascii="Times New Roman" w:hAnsi="Times New Roman" w:hint="default"/>
          <w:sz w:val="24"/>
          <w:szCs w:val="24"/>
        </w:rPr>
        <w:t>ujme v</w:t>
      </w:r>
      <w:r w:rsidRPr="004370A8" w:rsidR="00821754">
        <w:rPr>
          <w:rFonts w:ascii="Times New Roman" w:hAnsi="Times New Roman"/>
          <w:sz w:val="24"/>
          <w:szCs w:val="24"/>
        </w:rPr>
        <w:t> </w:t>
      </w:r>
      <w:r w:rsidRPr="004370A8">
        <w:rPr>
          <w:rFonts w:ascii="Times New Roman" w:hAnsi="Times New Roman" w:hint="default"/>
          <w:sz w:val="24"/>
          <w:szCs w:val="24"/>
        </w:rPr>
        <w:t>znení</w:t>
      </w:r>
      <w:r w:rsidRPr="004370A8" w:rsidR="00821754">
        <w:rPr>
          <w:rFonts w:ascii="Times New Roman" w:hAnsi="Times New Roman" w:hint="default"/>
          <w:sz w:val="24"/>
          <w:szCs w:val="24"/>
        </w:rPr>
        <w:t xml:space="preserve"> zá</w:t>
      </w:r>
      <w:r w:rsidRPr="004370A8" w:rsidR="00821754">
        <w:rPr>
          <w:rFonts w:ascii="Times New Roman" w:hAnsi="Times New Roman" w:hint="default"/>
          <w:sz w:val="24"/>
          <w:szCs w:val="24"/>
        </w:rPr>
        <w:t>kona č</w:t>
      </w:r>
      <w:r w:rsidRPr="004370A8" w:rsidR="00821754">
        <w:rPr>
          <w:rFonts w:ascii="Times New Roman" w:hAnsi="Times New Roman" w:hint="default"/>
          <w:sz w:val="24"/>
          <w:szCs w:val="24"/>
        </w:rPr>
        <w:t>. 365/2004 Z. z., zá</w:t>
      </w:r>
      <w:r w:rsidRPr="004370A8" w:rsidR="00821754">
        <w:rPr>
          <w:rFonts w:ascii="Times New Roman" w:hAnsi="Times New Roman" w:hint="default"/>
          <w:sz w:val="24"/>
          <w:szCs w:val="24"/>
        </w:rPr>
        <w:t>kona č</w:t>
      </w:r>
      <w:r w:rsidRPr="004370A8" w:rsidR="00821754">
        <w:rPr>
          <w:rFonts w:ascii="Times New Roman" w:hAnsi="Times New Roman" w:hint="default"/>
          <w:sz w:val="24"/>
          <w:szCs w:val="24"/>
        </w:rPr>
        <w:t>. 369/2004 Z. z., zá</w:t>
      </w:r>
      <w:r w:rsidRPr="004370A8" w:rsidR="00821754">
        <w:rPr>
          <w:rFonts w:ascii="Times New Roman" w:hAnsi="Times New Roman" w:hint="default"/>
          <w:sz w:val="24"/>
          <w:szCs w:val="24"/>
        </w:rPr>
        <w:t>kona č</w:t>
      </w:r>
      <w:r w:rsidRPr="004370A8" w:rsidR="00821754">
        <w:rPr>
          <w:rFonts w:ascii="Times New Roman" w:hAnsi="Times New Roman" w:hint="default"/>
          <w:sz w:val="24"/>
          <w:szCs w:val="24"/>
        </w:rPr>
        <w:t>. 330/2007 Z. z., zá</w:t>
      </w:r>
      <w:r w:rsidRPr="004370A8" w:rsidR="00821754">
        <w:rPr>
          <w:rFonts w:ascii="Times New Roman" w:hAnsi="Times New Roman" w:hint="default"/>
          <w:sz w:val="24"/>
          <w:szCs w:val="24"/>
        </w:rPr>
        <w:t>kona č</w:t>
      </w:r>
      <w:r w:rsidRPr="004370A8" w:rsidR="00821754">
        <w:rPr>
          <w:rFonts w:ascii="Times New Roman" w:hAnsi="Times New Roman" w:hint="default"/>
          <w:sz w:val="24"/>
          <w:szCs w:val="24"/>
        </w:rPr>
        <w:t>. 490/2008 Z. z., zá</w:t>
      </w:r>
      <w:r w:rsidRPr="004370A8" w:rsidR="00821754">
        <w:rPr>
          <w:rFonts w:ascii="Times New Roman" w:hAnsi="Times New Roman" w:hint="default"/>
          <w:sz w:val="24"/>
          <w:szCs w:val="24"/>
        </w:rPr>
        <w:t>kona č</w:t>
      </w:r>
      <w:r w:rsidRPr="004370A8" w:rsidR="00821754">
        <w:rPr>
          <w:rFonts w:ascii="Times New Roman" w:hAnsi="Times New Roman" w:hint="default"/>
          <w:sz w:val="24"/>
          <w:szCs w:val="24"/>
        </w:rPr>
        <w:t>. 151/2010 Z. z., z</w:t>
      </w:r>
      <w:r w:rsidRPr="004370A8" w:rsidR="00821754">
        <w:rPr>
          <w:rFonts w:ascii="Times New Roman" w:hAnsi="Times New Roman" w:hint="default"/>
          <w:sz w:val="24"/>
          <w:szCs w:val="24"/>
        </w:rPr>
        <w:t>á</w:t>
      </w:r>
      <w:r w:rsidRPr="004370A8" w:rsidR="00821754">
        <w:rPr>
          <w:rFonts w:ascii="Times New Roman" w:hAnsi="Times New Roman" w:hint="default"/>
          <w:sz w:val="24"/>
          <w:szCs w:val="24"/>
        </w:rPr>
        <w:t>kona č</w:t>
      </w:r>
      <w:r w:rsidRPr="004370A8" w:rsidR="00821754">
        <w:rPr>
          <w:rFonts w:ascii="Times New Roman" w:hAnsi="Times New Roman" w:hint="default"/>
          <w:sz w:val="24"/>
          <w:szCs w:val="24"/>
        </w:rPr>
        <w:t>. 257/2011 Z. z. a </w:t>
      </w:r>
      <w:r w:rsidRPr="004370A8" w:rsidR="00821754">
        <w:rPr>
          <w:rFonts w:ascii="Times New Roman" w:hAnsi="Times New Roman" w:hint="default"/>
          <w:sz w:val="24"/>
          <w:szCs w:val="24"/>
        </w:rPr>
        <w:t>zá</w:t>
      </w:r>
      <w:r w:rsidRPr="004370A8" w:rsidR="00821754">
        <w:rPr>
          <w:rFonts w:ascii="Times New Roman" w:hAnsi="Times New Roman" w:hint="default"/>
          <w:sz w:val="24"/>
          <w:szCs w:val="24"/>
        </w:rPr>
        <w:t>kona č</w:t>
      </w:r>
      <w:r w:rsidRPr="004370A8" w:rsidR="00821754">
        <w:rPr>
          <w:rFonts w:ascii="Times New Roman" w:hAnsi="Times New Roman" w:hint="default"/>
          <w:sz w:val="24"/>
          <w:szCs w:val="24"/>
        </w:rPr>
        <w:t>. 361/2012 Z. z. sa dopĺň</w:t>
      </w:r>
      <w:r w:rsidRPr="004370A8" w:rsidR="00821754">
        <w:rPr>
          <w:rFonts w:ascii="Times New Roman" w:hAnsi="Times New Roman" w:hint="default"/>
          <w:sz w:val="24"/>
          <w:szCs w:val="24"/>
        </w:rPr>
        <w:t>a takto:</w:t>
      </w:r>
    </w:p>
    <w:p w:rsidR="00821754" w:rsidRPr="004370A8" w:rsidP="0082175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21754" w:rsidP="00DE6C72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§</w:t>
      </w:r>
      <w:r w:rsidRPr="004370A8">
        <w:rPr>
          <w:rFonts w:ascii="Times New Roman" w:hAnsi="Times New Roman" w:hint="default"/>
          <w:sz w:val="24"/>
          <w:szCs w:val="24"/>
        </w:rPr>
        <w:t xml:space="preserve"> 8 </w:t>
      </w:r>
      <w:r w:rsidR="00656E3B">
        <w:rPr>
          <w:rFonts w:ascii="Times New Roman" w:hAnsi="Times New Roman" w:hint="default"/>
          <w:sz w:val="24"/>
          <w:szCs w:val="24"/>
        </w:rPr>
        <w:t>sa dopĺň</w:t>
      </w:r>
      <w:r w:rsidR="00656E3B">
        <w:rPr>
          <w:rFonts w:ascii="Times New Roman" w:hAnsi="Times New Roman" w:hint="default"/>
          <w:sz w:val="24"/>
          <w:szCs w:val="24"/>
        </w:rPr>
        <w:t>a odsekom 3, ktorý</w:t>
      </w:r>
      <w:r w:rsidR="00656E3B">
        <w:rPr>
          <w:rFonts w:ascii="Times New Roman" w:hAnsi="Times New Roman" w:hint="default"/>
          <w:sz w:val="24"/>
          <w:szCs w:val="24"/>
        </w:rPr>
        <w:t xml:space="preserve"> znie: </w:t>
      </w:r>
    </w:p>
    <w:p w:rsidR="00656E3B" w:rsidRPr="004370A8" w:rsidP="004370A8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(3) Povinnosť</w:t>
      </w:r>
      <w:r>
        <w:rPr>
          <w:rFonts w:ascii="Times New Roman" w:hAnsi="Times New Roman" w:hint="default"/>
          <w:sz w:val="24"/>
          <w:szCs w:val="24"/>
        </w:rPr>
        <w:t xml:space="preserve"> mlč</w:t>
      </w:r>
      <w:r>
        <w:rPr>
          <w:rFonts w:ascii="Times New Roman" w:hAnsi="Times New Roman" w:hint="default"/>
          <w:sz w:val="24"/>
          <w:szCs w:val="24"/>
        </w:rPr>
        <w:t>anlivosti podľ</w:t>
      </w:r>
      <w:r>
        <w:rPr>
          <w:rFonts w:ascii="Times New Roman" w:hAnsi="Times New Roman" w:hint="default"/>
          <w:sz w:val="24"/>
          <w:szCs w:val="24"/>
        </w:rPr>
        <w:t>a odseku 1 pí</w:t>
      </w:r>
      <w:r>
        <w:rPr>
          <w:rFonts w:ascii="Times New Roman" w:hAnsi="Times New Roman" w:hint="default"/>
          <w:sz w:val="24"/>
          <w:szCs w:val="24"/>
        </w:rPr>
        <w:t>sm. c) sa nevzť</w:t>
      </w:r>
      <w:r>
        <w:rPr>
          <w:rFonts w:ascii="Times New Roman" w:hAnsi="Times New Roman" w:hint="default"/>
          <w:sz w:val="24"/>
          <w:szCs w:val="24"/>
        </w:rPr>
        <w:t>ahuje na ozná</w:t>
      </w:r>
      <w:r>
        <w:rPr>
          <w:rFonts w:ascii="Times New Roman" w:hAnsi="Times New Roman" w:hint="default"/>
          <w:sz w:val="24"/>
          <w:szCs w:val="24"/>
        </w:rPr>
        <w:t>menie kriminality alebo inej protispoloč</w:t>
      </w:r>
      <w:r>
        <w:rPr>
          <w:rFonts w:ascii="Times New Roman" w:hAnsi="Times New Roman" w:hint="default"/>
          <w:sz w:val="24"/>
          <w:szCs w:val="24"/>
        </w:rPr>
        <w:t>enskej č</w:t>
      </w:r>
      <w:r>
        <w:rPr>
          <w:rFonts w:ascii="Times New Roman" w:hAnsi="Times New Roman" w:hint="default"/>
          <w:sz w:val="24"/>
          <w:szCs w:val="24"/>
        </w:rPr>
        <w:t>innosti.</w:t>
      </w:r>
      <w:r w:rsidRPr="006A2306">
        <w:rPr>
          <w:rFonts w:ascii="Times New Roman" w:hAnsi="Times New Roman"/>
          <w:sz w:val="24"/>
          <w:szCs w:val="24"/>
          <w:vertAlign w:val="superscript"/>
        </w:rPr>
        <w:t>13aa</w:t>
      </w:r>
      <w:r>
        <w:rPr>
          <w:rFonts w:ascii="Times New Roman" w:hAnsi="Times New Roman" w:hint="default"/>
          <w:sz w:val="24"/>
          <w:szCs w:val="24"/>
        </w:rPr>
        <w:t>)“.</w:t>
      </w:r>
    </w:p>
    <w:p w:rsidR="00821754" w:rsidP="0082175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56E3B" w:rsidP="00495680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</w:t>
      </w:r>
      <w:r>
        <w:rPr>
          <w:rFonts w:ascii="Times New Roman" w:hAnsi="Times New Roman" w:hint="default"/>
          <w:sz w:val="24"/>
          <w:szCs w:val="24"/>
        </w:rPr>
        <w:t>d č</w:t>
      </w:r>
      <w:r>
        <w:rPr>
          <w:rFonts w:ascii="Times New Roman" w:hAnsi="Times New Roman" w:hint="default"/>
          <w:sz w:val="24"/>
          <w:szCs w:val="24"/>
        </w:rPr>
        <w:t>iarou k odkazu 13aa znie:</w:t>
      </w:r>
    </w:p>
    <w:p w:rsidR="00656E3B" w:rsidP="00495680">
      <w:pPr>
        <w:pStyle w:val="NoSpacing"/>
        <w:bidi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761F6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3aa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 w:hint="default"/>
          <w:sz w:val="24"/>
          <w:szCs w:val="24"/>
        </w:rPr>
        <w:t>§</w:t>
      </w:r>
      <w:r w:rsidRPr="00EF166B">
        <w:rPr>
          <w:rFonts w:ascii="Times New Roman" w:hAnsi="Times New Roman" w:hint="default"/>
          <w:sz w:val="24"/>
          <w:szCs w:val="24"/>
        </w:rPr>
        <w:t xml:space="preserve"> 3 pí</w:t>
      </w:r>
      <w:r w:rsidRPr="00EF166B">
        <w:rPr>
          <w:rFonts w:ascii="Times New Roman" w:hAnsi="Times New Roman" w:hint="default"/>
          <w:sz w:val="24"/>
          <w:szCs w:val="24"/>
        </w:rPr>
        <w:t>sm. b) a c) zá</w:t>
      </w:r>
      <w:r w:rsidRPr="00EF166B">
        <w:rPr>
          <w:rFonts w:ascii="Times New Roman" w:hAnsi="Times New Roman" w:hint="default"/>
          <w:sz w:val="24"/>
          <w:szCs w:val="24"/>
        </w:rPr>
        <w:t>kona č</w:t>
      </w:r>
      <w:r w:rsidRPr="00EF166B">
        <w:rPr>
          <w:rFonts w:ascii="Times New Roman" w:hAnsi="Times New Roman" w:hint="default"/>
          <w:sz w:val="24"/>
          <w:szCs w:val="24"/>
        </w:rPr>
        <w:t>. 583/2008 Z. z. o prevencii kriminality a inej protispoloč</w:t>
      </w:r>
      <w:r w:rsidRPr="00EF166B">
        <w:rPr>
          <w:rFonts w:ascii="Times New Roman" w:hAnsi="Times New Roman" w:hint="default"/>
          <w:sz w:val="24"/>
          <w:szCs w:val="24"/>
        </w:rPr>
        <w:t>enskej č</w:t>
      </w:r>
      <w:r w:rsidRPr="00EF166B">
        <w:rPr>
          <w:rFonts w:ascii="Times New Roman" w:hAnsi="Times New Roman" w:hint="default"/>
          <w:sz w:val="24"/>
          <w:szCs w:val="24"/>
        </w:rPr>
        <w:t>innosti a o zmene a doplnení</w:t>
      </w:r>
      <w:r w:rsidRPr="00EF166B">
        <w:rPr>
          <w:rFonts w:ascii="Times New Roman" w:hAnsi="Times New Roman" w:hint="default"/>
          <w:sz w:val="24"/>
          <w:szCs w:val="24"/>
        </w:rPr>
        <w:t xml:space="preserve"> niektorý</w:t>
      </w:r>
      <w:r w:rsidRPr="00EF166B">
        <w:rPr>
          <w:rFonts w:ascii="Times New Roman" w:hAnsi="Times New Roman" w:hint="default"/>
          <w:sz w:val="24"/>
          <w:szCs w:val="24"/>
        </w:rPr>
        <w:t>ch zá</w:t>
      </w:r>
      <w:r w:rsidRPr="00EF166B">
        <w:rPr>
          <w:rFonts w:ascii="Times New Roman" w:hAnsi="Times New Roman" w:hint="default"/>
          <w:sz w:val="24"/>
          <w:szCs w:val="24"/>
        </w:rPr>
        <w:t>konov.</w:t>
      </w:r>
      <w:r>
        <w:rPr>
          <w:rFonts w:ascii="Times New Roman" w:hAnsi="Times New Roman" w:hint="default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CB4A4C" w:rsidP="0082175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B4A4C" w:rsidP="00821754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C1444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D81626" w:rsidP="00D81626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81626" w:rsidRPr="004370A8" w:rsidP="00D81626">
      <w:pPr>
        <w:pStyle w:val="NoSpacing"/>
        <w:bidi w:val="0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Zá</w:t>
      </w:r>
      <w:r w:rsidRPr="004370A8">
        <w:rPr>
          <w:rFonts w:ascii="Times New Roman" w:hAnsi="Times New Roman" w:hint="default"/>
          <w:sz w:val="24"/>
          <w:szCs w:val="24"/>
        </w:rPr>
        <w:t>kon č</w:t>
      </w:r>
      <w:r w:rsidRPr="004370A8">
        <w:rPr>
          <w:rFonts w:ascii="Times New Roman" w:hAnsi="Times New Roman" w:hint="default"/>
          <w:sz w:val="24"/>
          <w:szCs w:val="24"/>
        </w:rPr>
        <w:t>. 365/2004 Z. z. o rovnakom zaobchá</w:t>
      </w:r>
      <w:r w:rsidRPr="004370A8">
        <w:rPr>
          <w:rFonts w:ascii="Times New Roman" w:hAnsi="Times New Roman" w:hint="default"/>
          <w:sz w:val="24"/>
          <w:szCs w:val="24"/>
        </w:rPr>
        <w:t>dzaní</w:t>
      </w:r>
      <w:r w:rsidRPr="004370A8">
        <w:rPr>
          <w:rFonts w:ascii="Times New Roman" w:hAnsi="Times New Roman" w:hint="default"/>
          <w:sz w:val="24"/>
          <w:szCs w:val="24"/>
        </w:rPr>
        <w:t xml:space="preserve"> v niektorý</w:t>
      </w:r>
      <w:r w:rsidRPr="004370A8">
        <w:rPr>
          <w:rFonts w:ascii="Times New Roman" w:hAnsi="Times New Roman" w:hint="default"/>
          <w:sz w:val="24"/>
          <w:szCs w:val="24"/>
        </w:rPr>
        <w:t>ch oblastiac</w:t>
      </w:r>
      <w:r w:rsidRPr="004370A8">
        <w:rPr>
          <w:rFonts w:ascii="Times New Roman" w:hAnsi="Times New Roman" w:hint="default"/>
          <w:sz w:val="24"/>
          <w:szCs w:val="24"/>
        </w:rPr>
        <w:t>h a o ochrane pred diskriminá</w:t>
      </w:r>
      <w:r w:rsidRPr="004370A8">
        <w:rPr>
          <w:rFonts w:ascii="Times New Roman" w:hAnsi="Times New Roman" w:hint="default"/>
          <w:sz w:val="24"/>
          <w:szCs w:val="24"/>
        </w:rPr>
        <w:t>ciou a o zmene a doplnení</w:t>
      </w:r>
      <w:r w:rsidRPr="004370A8">
        <w:rPr>
          <w:rFonts w:ascii="Times New Roman" w:hAnsi="Times New Roman" w:hint="default"/>
          <w:sz w:val="24"/>
          <w:szCs w:val="24"/>
        </w:rPr>
        <w:t xml:space="preserve"> niektorý</w:t>
      </w:r>
      <w:r w:rsidRPr="004370A8">
        <w:rPr>
          <w:rFonts w:ascii="Times New Roman" w:hAnsi="Times New Roman" w:hint="default"/>
          <w:sz w:val="24"/>
          <w:szCs w:val="24"/>
        </w:rPr>
        <w:t>ch zá</w:t>
      </w:r>
      <w:r w:rsidRPr="004370A8">
        <w:rPr>
          <w:rFonts w:ascii="Times New Roman" w:hAnsi="Times New Roman" w:hint="default"/>
          <w:sz w:val="24"/>
          <w:szCs w:val="24"/>
        </w:rPr>
        <w:t>konov (antidiskriminač</w:t>
      </w:r>
      <w:r w:rsidRPr="004370A8">
        <w:rPr>
          <w:rFonts w:ascii="Times New Roman" w:hAnsi="Times New Roman" w:hint="default"/>
          <w:sz w:val="24"/>
          <w:szCs w:val="24"/>
        </w:rPr>
        <w:t>ný</w:t>
      </w:r>
      <w:r w:rsidRPr="004370A8">
        <w:rPr>
          <w:rFonts w:ascii="Times New Roman" w:hAnsi="Times New Roman" w:hint="default"/>
          <w:sz w:val="24"/>
          <w:szCs w:val="24"/>
        </w:rPr>
        <w:t xml:space="preserve"> zá</w:t>
      </w:r>
      <w:r w:rsidRPr="004370A8">
        <w:rPr>
          <w:rFonts w:ascii="Times New Roman" w:hAnsi="Times New Roman" w:hint="default"/>
          <w:sz w:val="24"/>
          <w:szCs w:val="24"/>
        </w:rPr>
        <w:t>kon) v </w:t>
      </w:r>
      <w:r w:rsidRPr="004370A8">
        <w:rPr>
          <w:rFonts w:ascii="Times New Roman" w:hAnsi="Times New Roman" w:hint="default"/>
          <w:sz w:val="24"/>
          <w:szCs w:val="24"/>
        </w:rPr>
        <w:t>znení</w:t>
      </w:r>
      <w:r w:rsidRPr="004370A8">
        <w:rPr>
          <w:rFonts w:ascii="Times New Roman" w:hAnsi="Times New Roman" w:hint="default"/>
          <w:sz w:val="24"/>
          <w:szCs w:val="24"/>
        </w:rPr>
        <w:t xml:space="preserve"> ná</w:t>
      </w:r>
      <w:r w:rsidRPr="004370A8">
        <w:rPr>
          <w:rFonts w:ascii="Times New Roman" w:hAnsi="Times New Roman" w:hint="default"/>
          <w:sz w:val="24"/>
          <w:szCs w:val="24"/>
        </w:rPr>
        <w:t>lezu Ú</w:t>
      </w:r>
      <w:r w:rsidRPr="004370A8">
        <w:rPr>
          <w:rFonts w:ascii="Times New Roman" w:hAnsi="Times New Roman" w:hint="default"/>
          <w:sz w:val="24"/>
          <w:szCs w:val="24"/>
        </w:rPr>
        <w:t>stavné</w:t>
      </w:r>
      <w:r w:rsidRPr="004370A8">
        <w:rPr>
          <w:rFonts w:ascii="Times New Roman" w:hAnsi="Times New Roman" w:hint="default"/>
          <w:sz w:val="24"/>
          <w:szCs w:val="24"/>
        </w:rPr>
        <w:t>ho sú</w:t>
      </w:r>
      <w:r w:rsidRPr="004370A8">
        <w:rPr>
          <w:rFonts w:ascii="Times New Roman" w:hAnsi="Times New Roman" w:hint="default"/>
          <w:sz w:val="24"/>
          <w:szCs w:val="24"/>
        </w:rPr>
        <w:t>du Slovenskej republiky č</w:t>
      </w:r>
      <w:r w:rsidRPr="004370A8">
        <w:rPr>
          <w:rFonts w:ascii="Times New Roman" w:hAnsi="Times New Roman" w:hint="default"/>
          <w:sz w:val="24"/>
          <w:szCs w:val="24"/>
        </w:rPr>
        <w:t>. 539/2005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326/2007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85/2008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384/2008 Z. z., zá</w:t>
      </w:r>
      <w:r w:rsidRPr="004370A8">
        <w:rPr>
          <w:rFonts w:ascii="Times New Roman" w:hAnsi="Times New Roman" w:hint="default"/>
          <w:sz w:val="24"/>
          <w:szCs w:val="24"/>
        </w:rPr>
        <w:t>kona č.</w:t>
      </w:r>
      <w:r w:rsidRPr="004370A8">
        <w:rPr>
          <w:rFonts w:ascii="Times New Roman" w:hAnsi="Times New Roman" w:hint="default"/>
          <w:sz w:val="24"/>
          <w:szCs w:val="24"/>
        </w:rPr>
        <w:t xml:space="preserve"> 48/2011 Z. z.,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388/2011 Z. z. a </w:t>
      </w:r>
      <w:r w:rsidRPr="004370A8">
        <w:rPr>
          <w:rFonts w:ascii="Times New Roman" w:hAnsi="Times New Roman" w:hint="default"/>
          <w:sz w:val="24"/>
          <w:szCs w:val="24"/>
        </w:rPr>
        <w:t>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32/2013 Z. z. sa dopĺň</w:t>
      </w:r>
      <w:r w:rsidRPr="004370A8">
        <w:rPr>
          <w:rFonts w:ascii="Times New Roman" w:hAnsi="Times New Roman" w:hint="default"/>
          <w:sz w:val="24"/>
          <w:szCs w:val="24"/>
        </w:rPr>
        <w:t>a takto:</w:t>
      </w:r>
    </w:p>
    <w:p w:rsidR="00D81626" w:rsidRPr="004370A8" w:rsidP="00D8162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81626" w:rsidRPr="004370A8" w:rsidP="00D81626">
      <w:pPr>
        <w:pStyle w:val="NoSpacing"/>
        <w:bidi w:val="0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2 ods. 1 sa na konci pripá</w:t>
      </w:r>
      <w:r w:rsidRPr="004370A8">
        <w:rPr>
          <w:rFonts w:ascii="Times New Roman" w:hAnsi="Times New Roman" w:hint="default"/>
          <w:sz w:val="24"/>
          <w:szCs w:val="24"/>
        </w:rPr>
        <w:t>jajú</w:t>
      </w:r>
      <w:r w:rsidRPr="004370A8">
        <w:rPr>
          <w:rFonts w:ascii="Times New Roman" w:hAnsi="Times New Roman" w:hint="default"/>
          <w:sz w:val="24"/>
          <w:szCs w:val="24"/>
        </w:rPr>
        <w:t xml:space="preserve"> tieto slová</w:t>
      </w:r>
      <w:r w:rsidRPr="004370A8">
        <w:rPr>
          <w:rFonts w:ascii="Times New Roman" w:hAnsi="Times New Roman" w:hint="default"/>
          <w:sz w:val="24"/>
          <w:szCs w:val="24"/>
        </w:rPr>
        <w:t>: „</w:t>
      </w:r>
      <w:r w:rsidRPr="004370A8">
        <w:rPr>
          <w:rFonts w:ascii="Times New Roman" w:hAnsi="Times New Roman" w:hint="default"/>
          <w:sz w:val="24"/>
          <w:szCs w:val="24"/>
        </w:rPr>
        <w:t>alebo z </w:t>
      </w:r>
      <w:r w:rsidRPr="004370A8">
        <w:rPr>
          <w:rFonts w:ascii="Times New Roman" w:hAnsi="Times New Roman" w:hint="default"/>
          <w:sz w:val="24"/>
          <w:szCs w:val="24"/>
        </w:rPr>
        <w:t>dô</w:t>
      </w:r>
      <w:r w:rsidRPr="004370A8">
        <w:rPr>
          <w:rFonts w:ascii="Times New Roman" w:hAnsi="Times New Roman" w:hint="default"/>
          <w:sz w:val="24"/>
          <w:szCs w:val="24"/>
        </w:rPr>
        <w:t>vodu ozná</w:t>
      </w:r>
      <w:r w:rsidRPr="004370A8">
        <w:rPr>
          <w:rFonts w:ascii="Times New Roman" w:hAnsi="Times New Roman" w:hint="default"/>
          <w:sz w:val="24"/>
          <w:szCs w:val="24"/>
        </w:rPr>
        <w:t>menia </w:t>
      </w:r>
      <w:r w:rsidR="00B56D1B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 w:hint="default"/>
          <w:sz w:val="24"/>
          <w:szCs w:val="24"/>
        </w:rPr>
        <w:t>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innosti</w:t>
      </w:r>
      <w:r w:rsidRPr="006A2306" w:rsidR="00560BA5">
        <w:rPr>
          <w:rFonts w:ascii="Times New Roman" w:hAnsi="Times New Roman"/>
          <w:sz w:val="24"/>
          <w:szCs w:val="24"/>
          <w:vertAlign w:val="superscript"/>
        </w:rPr>
        <w:t>1a</w:t>
      </w:r>
      <w:r w:rsidR="00560BA5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 w:hint="default"/>
          <w:sz w:val="24"/>
          <w:szCs w:val="24"/>
        </w:rPr>
        <w:t>“.</w:t>
      </w:r>
    </w:p>
    <w:p w:rsidR="00D81626" w:rsidP="00D81626">
      <w:pPr>
        <w:pStyle w:val="NoSpacing"/>
        <w:bidi w:val="0"/>
        <w:ind w:left="426"/>
        <w:rPr>
          <w:rFonts w:ascii="Times New Roman" w:hAnsi="Times New Roman"/>
          <w:sz w:val="24"/>
          <w:szCs w:val="24"/>
        </w:rPr>
      </w:pPr>
    </w:p>
    <w:p w:rsidR="00560BA5" w:rsidP="00495680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1a znie:</w:t>
      </w:r>
    </w:p>
    <w:p w:rsidR="00560BA5" w:rsidP="00495680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761F6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 w:hint="default"/>
          <w:sz w:val="24"/>
          <w:szCs w:val="24"/>
        </w:rPr>
        <w:t>§</w:t>
      </w:r>
      <w:r w:rsidRPr="00EF166B">
        <w:rPr>
          <w:rFonts w:ascii="Times New Roman" w:hAnsi="Times New Roman" w:hint="default"/>
          <w:sz w:val="24"/>
          <w:szCs w:val="24"/>
        </w:rPr>
        <w:t xml:space="preserve"> 3 pí</w:t>
      </w:r>
      <w:r w:rsidRPr="00EF166B">
        <w:rPr>
          <w:rFonts w:ascii="Times New Roman" w:hAnsi="Times New Roman" w:hint="default"/>
          <w:sz w:val="24"/>
          <w:szCs w:val="24"/>
        </w:rPr>
        <w:t>sm. b) a c) zá</w:t>
      </w:r>
      <w:r w:rsidRPr="00EF166B">
        <w:rPr>
          <w:rFonts w:ascii="Times New Roman" w:hAnsi="Times New Roman" w:hint="default"/>
          <w:sz w:val="24"/>
          <w:szCs w:val="24"/>
        </w:rPr>
        <w:t>kona č</w:t>
      </w:r>
      <w:r w:rsidRPr="00EF166B">
        <w:rPr>
          <w:rFonts w:ascii="Times New Roman" w:hAnsi="Times New Roman" w:hint="default"/>
          <w:sz w:val="24"/>
          <w:szCs w:val="24"/>
        </w:rPr>
        <w:t>. 583/2008 Z. z. o prevencii kriminality a inej protispoloč</w:t>
      </w:r>
      <w:r w:rsidRPr="00EF166B">
        <w:rPr>
          <w:rFonts w:ascii="Times New Roman" w:hAnsi="Times New Roman" w:hint="default"/>
          <w:sz w:val="24"/>
          <w:szCs w:val="24"/>
        </w:rPr>
        <w:t>enskej č</w:t>
      </w:r>
      <w:r w:rsidRPr="00EF166B">
        <w:rPr>
          <w:rFonts w:ascii="Times New Roman" w:hAnsi="Times New Roman" w:hint="default"/>
          <w:sz w:val="24"/>
          <w:szCs w:val="24"/>
        </w:rPr>
        <w:t>innosti a o zmene a doplnení</w:t>
      </w:r>
      <w:r w:rsidRPr="00EF166B">
        <w:rPr>
          <w:rFonts w:ascii="Times New Roman" w:hAnsi="Times New Roman" w:hint="default"/>
          <w:sz w:val="24"/>
          <w:szCs w:val="24"/>
        </w:rPr>
        <w:t xml:space="preserve"> niektorý</w:t>
      </w:r>
      <w:r w:rsidRPr="00EF166B">
        <w:rPr>
          <w:rFonts w:ascii="Times New Roman" w:hAnsi="Times New Roman" w:hint="default"/>
          <w:sz w:val="24"/>
          <w:szCs w:val="24"/>
        </w:rPr>
        <w:t>ch zá</w:t>
      </w:r>
      <w:r w:rsidRPr="00EF166B">
        <w:rPr>
          <w:rFonts w:ascii="Times New Roman" w:hAnsi="Times New Roman" w:hint="default"/>
          <w:sz w:val="24"/>
          <w:szCs w:val="24"/>
        </w:rPr>
        <w:t>konov.</w:t>
      </w:r>
      <w:r>
        <w:rPr>
          <w:rFonts w:ascii="Times New Roman" w:hAnsi="Times New Roman" w:hint="default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D81626" w:rsidP="00D81626">
      <w:pPr>
        <w:pStyle w:val="NoSpacing"/>
        <w:bidi w:val="0"/>
        <w:ind w:left="426"/>
        <w:rPr>
          <w:rFonts w:ascii="Times New Roman" w:hAnsi="Times New Roman"/>
          <w:sz w:val="24"/>
          <w:szCs w:val="24"/>
        </w:rPr>
      </w:pPr>
    </w:p>
    <w:p w:rsidR="00B00372" w:rsidP="006A2306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964B88" w:rsidP="006A2306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964B88" w:rsidP="006A2306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964B88" w:rsidP="006A2306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964B88" w:rsidP="006A2306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B00372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0C1444" w:rsidRPr="004370A8" w:rsidP="000C144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81626" w:rsidP="00D81626">
      <w:pPr>
        <w:pStyle w:val="NoSpacing"/>
        <w:bidi w:val="0"/>
        <w:ind w:firstLine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 xml:space="preserve">. 652/2004 Z. z. </w:t>
      </w:r>
      <w:r w:rsidRPr="00D81626">
        <w:rPr>
          <w:rFonts w:ascii="Times New Roman" w:hAnsi="Times New Roman" w:hint="default"/>
          <w:sz w:val="24"/>
          <w:szCs w:val="24"/>
        </w:rPr>
        <w:t>o orgá</w:t>
      </w:r>
      <w:r w:rsidRPr="00D81626">
        <w:rPr>
          <w:rFonts w:ascii="Times New Roman" w:hAnsi="Times New Roman" w:hint="default"/>
          <w:sz w:val="24"/>
          <w:szCs w:val="24"/>
        </w:rPr>
        <w:t>noch š</w:t>
      </w:r>
      <w:r w:rsidRPr="00D81626">
        <w:rPr>
          <w:rFonts w:ascii="Times New Roman" w:hAnsi="Times New Roman" w:hint="default"/>
          <w:sz w:val="24"/>
          <w:szCs w:val="24"/>
        </w:rPr>
        <w:t>tá</w:t>
      </w:r>
      <w:r w:rsidRPr="00D81626">
        <w:rPr>
          <w:rFonts w:ascii="Times New Roman" w:hAnsi="Times New Roman" w:hint="default"/>
          <w:sz w:val="24"/>
          <w:szCs w:val="24"/>
        </w:rPr>
        <w:t>tnej sprá</w:t>
      </w:r>
      <w:r w:rsidRPr="00D81626">
        <w:rPr>
          <w:rFonts w:ascii="Times New Roman" w:hAnsi="Times New Roman" w:hint="default"/>
          <w:sz w:val="24"/>
          <w:szCs w:val="24"/>
        </w:rPr>
        <w:t>vy v colní</w:t>
      </w:r>
      <w:r w:rsidRPr="00D81626">
        <w:rPr>
          <w:rFonts w:ascii="Times New Roman" w:hAnsi="Times New Roman" w:hint="default"/>
          <w:sz w:val="24"/>
          <w:szCs w:val="24"/>
        </w:rPr>
        <w:t>ctve a o zmene a doplnení</w:t>
      </w:r>
      <w:r w:rsidRPr="00D81626">
        <w:rPr>
          <w:rFonts w:ascii="Times New Roman" w:hAnsi="Times New Roman" w:hint="default"/>
          <w:sz w:val="24"/>
          <w:szCs w:val="24"/>
        </w:rPr>
        <w:t xml:space="preserve"> niektorý</w:t>
      </w:r>
      <w:r w:rsidRPr="00D81626">
        <w:rPr>
          <w:rFonts w:ascii="Times New Roman" w:hAnsi="Times New Roman" w:hint="default"/>
          <w:sz w:val="24"/>
          <w:szCs w:val="24"/>
        </w:rPr>
        <w:t>ch zá</w:t>
      </w:r>
      <w:r w:rsidRPr="00D81626">
        <w:rPr>
          <w:rFonts w:ascii="Times New Roman" w:hAnsi="Times New Roman" w:hint="default"/>
          <w:sz w:val="24"/>
          <w:szCs w:val="24"/>
        </w:rPr>
        <w:t>kono</w:t>
      </w:r>
      <w:r w:rsidRPr="00D81626">
        <w:rPr>
          <w:rFonts w:ascii="Times New Roman" w:hAnsi="Times New Roman" w:hint="default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D81626">
        <w:rPr>
          <w:rFonts w:ascii="Times New Roman" w:hAnsi="Times New Roman" w:hint="default"/>
          <w:sz w:val="24"/>
          <w:szCs w:val="24"/>
        </w:rPr>
        <w:t>zá</w:t>
      </w:r>
      <w:r w:rsidRPr="00D81626">
        <w:rPr>
          <w:rFonts w:ascii="Times New Roman" w:hAnsi="Times New Roman" w:hint="default"/>
          <w:sz w:val="24"/>
          <w:szCs w:val="24"/>
        </w:rPr>
        <w:t>kona č</w:t>
      </w:r>
      <w:r w:rsidRPr="00D81626">
        <w:rPr>
          <w:rFonts w:ascii="Times New Roman" w:hAnsi="Times New Roman" w:hint="default"/>
          <w:sz w:val="24"/>
          <w:szCs w:val="24"/>
        </w:rPr>
        <w:t>. 331/2005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 w:hint="default"/>
          <w:sz w:val="24"/>
          <w:szCs w:val="24"/>
        </w:rPr>
        <w:t>z., zá</w:t>
      </w:r>
      <w:r w:rsidRPr="00D81626">
        <w:rPr>
          <w:rFonts w:ascii="Times New Roman" w:hAnsi="Times New Roman" w:hint="default"/>
          <w:sz w:val="24"/>
          <w:szCs w:val="24"/>
        </w:rPr>
        <w:t>kona č</w:t>
      </w:r>
      <w:r w:rsidRPr="00D81626">
        <w:rPr>
          <w:rFonts w:ascii="Times New Roman" w:hAnsi="Times New Roman" w:hint="default"/>
          <w:sz w:val="24"/>
          <w:szCs w:val="24"/>
        </w:rPr>
        <w:t>. 191/2007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 w:hint="default"/>
          <w:sz w:val="24"/>
          <w:szCs w:val="24"/>
        </w:rPr>
        <w:t>z., zá</w:t>
      </w:r>
      <w:r w:rsidRPr="00D81626">
        <w:rPr>
          <w:rFonts w:ascii="Times New Roman" w:hAnsi="Times New Roman" w:hint="default"/>
          <w:sz w:val="24"/>
          <w:szCs w:val="24"/>
        </w:rPr>
        <w:t>kona č</w:t>
      </w:r>
      <w:r w:rsidRPr="00D81626">
        <w:rPr>
          <w:rFonts w:ascii="Times New Roman" w:hAnsi="Times New Roman" w:hint="default"/>
          <w:sz w:val="24"/>
          <w:szCs w:val="24"/>
        </w:rPr>
        <w:t>. 537/2007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 w:hint="default"/>
          <w:sz w:val="24"/>
          <w:szCs w:val="24"/>
        </w:rPr>
        <w:t>z., zá</w:t>
      </w:r>
      <w:r w:rsidRPr="00D81626">
        <w:rPr>
          <w:rFonts w:ascii="Times New Roman" w:hAnsi="Times New Roman" w:hint="default"/>
          <w:sz w:val="24"/>
          <w:szCs w:val="24"/>
        </w:rPr>
        <w:t>kona č</w:t>
      </w:r>
      <w:r w:rsidRPr="00D81626">
        <w:rPr>
          <w:rFonts w:ascii="Times New Roman" w:hAnsi="Times New Roman" w:hint="default"/>
          <w:sz w:val="24"/>
          <w:szCs w:val="24"/>
        </w:rPr>
        <w:t>. 166/2008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 w:hint="default"/>
          <w:sz w:val="24"/>
          <w:szCs w:val="24"/>
        </w:rPr>
        <w:t>z., zá</w:t>
      </w:r>
      <w:r w:rsidRPr="00D81626">
        <w:rPr>
          <w:rFonts w:ascii="Times New Roman" w:hAnsi="Times New Roman" w:hint="default"/>
          <w:sz w:val="24"/>
          <w:szCs w:val="24"/>
        </w:rPr>
        <w:t>kona č</w:t>
      </w:r>
      <w:r w:rsidRPr="00D81626">
        <w:rPr>
          <w:rFonts w:ascii="Times New Roman" w:hAnsi="Times New Roman" w:hint="default"/>
          <w:sz w:val="24"/>
          <w:szCs w:val="24"/>
        </w:rPr>
        <w:t>. 491/2008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 w:hint="default"/>
          <w:sz w:val="24"/>
          <w:szCs w:val="24"/>
        </w:rPr>
        <w:t>z., zá</w:t>
      </w:r>
      <w:r w:rsidRPr="00D81626">
        <w:rPr>
          <w:rFonts w:ascii="Times New Roman" w:hAnsi="Times New Roman" w:hint="default"/>
          <w:sz w:val="24"/>
          <w:szCs w:val="24"/>
        </w:rPr>
        <w:t>kona č</w:t>
      </w:r>
      <w:r w:rsidRPr="00D81626">
        <w:rPr>
          <w:rFonts w:ascii="Times New Roman" w:hAnsi="Times New Roman" w:hint="default"/>
          <w:sz w:val="24"/>
          <w:szCs w:val="24"/>
        </w:rPr>
        <w:t>. 207/2009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 w:hint="default"/>
          <w:sz w:val="24"/>
          <w:szCs w:val="24"/>
        </w:rPr>
        <w:t>z., zá</w:t>
      </w:r>
      <w:r w:rsidRPr="00D81626">
        <w:rPr>
          <w:rFonts w:ascii="Times New Roman" w:hAnsi="Times New Roman" w:hint="default"/>
          <w:sz w:val="24"/>
          <w:szCs w:val="24"/>
        </w:rPr>
        <w:t>kona č</w:t>
      </w:r>
      <w:r w:rsidRPr="00D81626">
        <w:rPr>
          <w:rFonts w:ascii="Times New Roman" w:hAnsi="Times New Roman" w:hint="default"/>
          <w:sz w:val="24"/>
          <w:szCs w:val="24"/>
        </w:rPr>
        <w:t>. 305/2009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 w:hint="default"/>
          <w:sz w:val="24"/>
          <w:szCs w:val="24"/>
        </w:rPr>
        <w:t>z., zá</w:t>
      </w:r>
      <w:r w:rsidRPr="00D81626">
        <w:rPr>
          <w:rFonts w:ascii="Times New Roman" w:hAnsi="Times New Roman" w:hint="default"/>
          <w:sz w:val="24"/>
          <w:szCs w:val="24"/>
        </w:rPr>
        <w:t>kona č</w:t>
      </w:r>
      <w:r w:rsidRPr="00D81626">
        <w:rPr>
          <w:rFonts w:ascii="Times New Roman" w:hAnsi="Times New Roman" w:hint="default"/>
          <w:sz w:val="24"/>
          <w:szCs w:val="24"/>
        </w:rPr>
        <w:t>. 465/2009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 w:hint="default"/>
          <w:sz w:val="24"/>
          <w:szCs w:val="24"/>
        </w:rPr>
        <w:t>z., zá</w:t>
      </w:r>
      <w:r w:rsidRPr="00D81626">
        <w:rPr>
          <w:rFonts w:ascii="Times New Roman" w:hAnsi="Times New Roman" w:hint="default"/>
          <w:sz w:val="24"/>
          <w:szCs w:val="24"/>
        </w:rPr>
        <w:t>kona č</w:t>
      </w:r>
      <w:r w:rsidRPr="00D81626">
        <w:rPr>
          <w:rFonts w:ascii="Times New Roman" w:hAnsi="Times New Roman" w:hint="default"/>
          <w:sz w:val="24"/>
          <w:szCs w:val="24"/>
        </w:rPr>
        <w:t>. 508/2010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 w:hint="default"/>
          <w:sz w:val="24"/>
          <w:szCs w:val="24"/>
        </w:rPr>
        <w:t>z., zá</w:t>
      </w:r>
      <w:r w:rsidRPr="00D81626">
        <w:rPr>
          <w:rFonts w:ascii="Times New Roman" w:hAnsi="Times New Roman" w:hint="default"/>
          <w:sz w:val="24"/>
          <w:szCs w:val="24"/>
        </w:rPr>
        <w:t>kona č</w:t>
      </w:r>
      <w:r w:rsidRPr="00D81626">
        <w:rPr>
          <w:rFonts w:ascii="Times New Roman" w:hAnsi="Times New Roman" w:hint="default"/>
          <w:sz w:val="24"/>
          <w:szCs w:val="24"/>
        </w:rPr>
        <w:t>. 19</w:t>
      </w:r>
      <w:r w:rsidRPr="00D81626">
        <w:rPr>
          <w:rFonts w:ascii="Times New Roman" w:hAnsi="Times New Roman" w:hint="default"/>
          <w:sz w:val="24"/>
          <w:szCs w:val="24"/>
        </w:rPr>
        <w:t>2/2011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 w:hint="default"/>
          <w:sz w:val="24"/>
          <w:szCs w:val="24"/>
        </w:rPr>
        <w:t>z., zá</w:t>
      </w:r>
      <w:r w:rsidRPr="00D81626">
        <w:rPr>
          <w:rFonts w:ascii="Times New Roman" w:hAnsi="Times New Roman" w:hint="default"/>
          <w:sz w:val="24"/>
          <w:szCs w:val="24"/>
        </w:rPr>
        <w:t>kona č</w:t>
      </w:r>
      <w:r w:rsidRPr="00D81626">
        <w:rPr>
          <w:rFonts w:ascii="Times New Roman" w:hAnsi="Times New Roman" w:hint="default"/>
          <w:sz w:val="24"/>
          <w:szCs w:val="24"/>
        </w:rPr>
        <w:t>. 256/2011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 w:hint="default"/>
          <w:sz w:val="24"/>
          <w:szCs w:val="24"/>
        </w:rPr>
        <w:t>z., zá</w:t>
      </w:r>
      <w:r w:rsidRPr="00D81626">
        <w:rPr>
          <w:rFonts w:ascii="Times New Roman" w:hAnsi="Times New Roman" w:hint="default"/>
          <w:sz w:val="24"/>
          <w:szCs w:val="24"/>
        </w:rPr>
        <w:t>kona č</w:t>
      </w:r>
      <w:r w:rsidRPr="00D81626">
        <w:rPr>
          <w:rFonts w:ascii="Times New Roman" w:hAnsi="Times New Roman" w:hint="default"/>
          <w:sz w:val="24"/>
          <w:szCs w:val="24"/>
        </w:rPr>
        <w:t>. 331/2011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>,</w:t>
      </w:r>
      <w:r w:rsidRPr="00D81626">
        <w:rPr>
          <w:rFonts w:ascii="Times New Roman" w:hAnsi="Times New Roman" w:hint="default"/>
          <w:sz w:val="24"/>
          <w:szCs w:val="24"/>
        </w:rPr>
        <w:t xml:space="preserve"> zá</w:t>
      </w:r>
      <w:r w:rsidRPr="00D81626">
        <w:rPr>
          <w:rFonts w:ascii="Times New Roman" w:hAnsi="Times New Roman" w:hint="default"/>
          <w:sz w:val="24"/>
          <w:szCs w:val="24"/>
        </w:rPr>
        <w:t>kona č</w:t>
      </w:r>
      <w:r w:rsidRPr="00D81626">
        <w:rPr>
          <w:rFonts w:ascii="Times New Roman" w:hAnsi="Times New Roman" w:hint="default"/>
          <w:sz w:val="24"/>
          <w:szCs w:val="24"/>
        </w:rPr>
        <w:t>. 546/2011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626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441/2012 Z. z. sa dopĺň</w:t>
      </w:r>
      <w:r>
        <w:rPr>
          <w:rFonts w:ascii="Times New Roman" w:hAnsi="Times New Roman" w:hint="default"/>
          <w:sz w:val="24"/>
          <w:szCs w:val="24"/>
        </w:rPr>
        <w:t>a takto:</w:t>
      </w:r>
    </w:p>
    <w:p w:rsidR="00D81626" w:rsidP="004370A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81626" w:rsidP="00D81626">
      <w:pPr>
        <w:pStyle w:val="NoSpacing"/>
        <w:bidi w:val="0"/>
        <w:ind w:firstLine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59 ods. </w:t>
      </w:r>
      <w:r w:rsidR="00AC638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default"/>
          <w:sz w:val="24"/>
          <w:szCs w:val="24"/>
        </w:rPr>
        <w:t xml:space="preserve"> sa na konci pripá</w:t>
      </w:r>
      <w:r>
        <w:rPr>
          <w:rFonts w:ascii="Times New Roman" w:hAnsi="Times New Roman" w:hint="default"/>
          <w:sz w:val="24"/>
          <w:szCs w:val="24"/>
        </w:rPr>
        <w:t>jajú</w:t>
      </w:r>
      <w:r>
        <w:rPr>
          <w:rFonts w:ascii="Times New Roman" w:hAnsi="Times New Roman" w:hint="default"/>
          <w:sz w:val="24"/>
          <w:szCs w:val="24"/>
        </w:rPr>
        <w:t xml:space="preserve"> tieto slová</w:t>
      </w:r>
      <w:r>
        <w:rPr>
          <w:rFonts w:ascii="Times New Roman" w:hAnsi="Times New Roman" w:hint="default"/>
          <w:sz w:val="24"/>
          <w:szCs w:val="24"/>
        </w:rPr>
        <w:t>: „</w:t>
      </w:r>
      <w:r w:rsidR="00AC6388">
        <w:rPr>
          <w:rFonts w:ascii="Times New Roman" w:hAnsi="Times New Roman"/>
          <w:sz w:val="24"/>
          <w:szCs w:val="24"/>
        </w:rPr>
        <w:t xml:space="preserve">ani na </w:t>
      </w:r>
      <w:r w:rsidR="00A21E71">
        <w:rPr>
          <w:rFonts w:ascii="Times New Roman" w:hAnsi="Times New Roman" w:hint="default"/>
          <w:sz w:val="24"/>
          <w:szCs w:val="24"/>
        </w:rPr>
        <w:t>ozná</w:t>
      </w:r>
      <w:r w:rsidR="00A21E71">
        <w:rPr>
          <w:rFonts w:ascii="Times New Roman" w:hAnsi="Times New Roman" w:hint="default"/>
          <w:sz w:val="24"/>
          <w:szCs w:val="24"/>
        </w:rPr>
        <w:t>meni</w:t>
      </w:r>
      <w:r w:rsidR="007E21B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AC6388">
        <w:rPr>
          <w:rFonts w:ascii="Times New Roman" w:hAnsi="Times New Roman"/>
          <w:sz w:val="24"/>
          <w:szCs w:val="24"/>
        </w:rPr>
        <w:t xml:space="preserve">kriminality alebo inej </w:t>
      </w:r>
      <w:r>
        <w:rPr>
          <w:rFonts w:ascii="Times New Roman" w:hAnsi="Times New Roman" w:hint="default"/>
          <w:sz w:val="24"/>
          <w:szCs w:val="24"/>
        </w:rPr>
        <w:t>protispoloč</w:t>
      </w:r>
      <w:r>
        <w:rPr>
          <w:rFonts w:ascii="Times New Roman" w:hAnsi="Times New Roman" w:hint="default"/>
          <w:sz w:val="24"/>
          <w:szCs w:val="24"/>
        </w:rPr>
        <w:t>enskej č</w:t>
      </w:r>
      <w:r>
        <w:rPr>
          <w:rFonts w:ascii="Times New Roman" w:hAnsi="Times New Roman" w:hint="default"/>
          <w:sz w:val="24"/>
          <w:szCs w:val="24"/>
        </w:rPr>
        <w:t>innosti.</w:t>
      </w:r>
      <w:r w:rsidRPr="006A2306" w:rsidR="00AC6388">
        <w:rPr>
          <w:rFonts w:ascii="Times New Roman" w:hAnsi="Times New Roman"/>
          <w:sz w:val="24"/>
          <w:szCs w:val="24"/>
          <w:vertAlign w:val="superscript"/>
        </w:rPr>
        <w:t>54b</w:t>
      </w:r>
      <w:r w:rsidR="00AC638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D81626" w:rsidP="004370A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C6388" w:rsidP="00495680">
      <w:pPr>
        <w:pStyle w:val="NoSpacing"/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54b znie:</w:t>
      </w:r>
    </w:p>
    <w:p w:rsidR="00AC6388" w:rsidP="00495680">
      <w:pPr>
        <w:pStyle w:val="NoSpacing"/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54b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 w:hint="default"/>
          <w:sz w:val="24"/>
          <w:szCs w:val="24"/>
        </w:rPr>
        <w:t>§</w:t>
      </w:r>
      <w:r w:rsidRPr="00EF166B">
        <w:rPr>
          <w:rFonts w:ascii="Times New Roman" w:hAnsi="Times New Roman" w:hint="default"/>
          <w:sz w:val="24"/>
          <w:szCs w:val="24"/>
        </w:rPr>
        <w:t xml:space="preserve"> 3 pí</w:t>
      </w:r>
      <w:r w:rsidRPr="00EF166B">
        <w:rPr>
          <w:rFonts w:ascii="Times New Roman" w:hAnsi="Times New Roman" w:hint="default"/>
          <w:sz w:val="24"/>
          <w:szCs w:val="24"/>
        </w:rPr>
        <w:t>sm. b) a c) zá</w:t>
      </w:r>
      <w:r w:rsidRPr="00EF166B">
        <w:rPr>
          <w:rFonts w:ascii="Times New Roman" w:hAnsi="Times New Roman" w:hint="default"/>
          <w:sz w:val="24"/>
          <w:szCs w:val="24"/>
        </w:rPr>
        <w:t>kona č</w:t>
      </w:r>
      <w:r w:rsidRPr="00EF166B">
        <w:rPr>
          <w:rFonts w:ascii="Times New Roman" w:hAnsi="Times New Roman" w:hint="default"/>
          <w:sz w:val="24"/>
          <w:szCs w:val="24"/>
        </w:rPr>
        <w:t>. 583/2008 Z. z. o prevencii kriminality a inej protispoloč</w:t>
      </w:r>
      <w:r w:rsidRPr="00EF166B">
        <w:rPr>
          <w:rFonts w:ascii="Times New Roman" w:hAnsi="Times New Roman" w:hint="default"/>
          <w:sz w:val="24"/>
          <w:szCs w:val="24"/>
        </w:rPr>
        <w:t>enskej č</w:t>
      </w:r>
      <w:r w:rsidRPr="00EF166B">
        <w:rPr>
          <w:rFonts w:ascii="Times New Roman" w:hAnsi="Times New Roman" w:hint="default"/>
          <w:sz w:val="24"/>
          <w:szCs w:val="24"/>
        </w:rPr>
        <w:t>innosti a o zmene a doplnení</w:t>
      </w:r>
      <w:r w:rsidRPr="00EF166B">
        <w:rPr>
          <w:rFonts w:ascii="Times New Roman" w:hAnsi="Times New Roman" w:hint="default"/>
          <w:sz w:val="24"/>
          <w:szCs w:val="24"/>
        </w:rPr>
        <w:t xml:space="preserve"> niektorý</w:t>
      </w:r>
      <w:r w:rsidRPr="00EF166B">
        <w:rPr>
          <w:rFonts w:ascii="Times New Roman" w:hAnsi="Times New Roman" w:hint="default"/>
          <w:sz w:val="24"/>
          <w:szCs w:val="24"/>
        </w:rPr>
        <w:t>ch zá</w:t>
      </w:r>
      <w:r w:rsidRPr="00EF166B">
        <w:rPr>
          <w:rFonts w:ascii="Times New Roman" w:hAnsi="Times New Roman" w:hint="default"/>
          <w:sz w:val="24"/>
          <w:szCs w:val="24"/>
        </w:rPr>
        <w:t>konov.</w:t>
      </w:r>
      <w:r>
        <w:rPr>
          <w:rFonts w:ascii="Times New Roman" w:hAnsi="Times New Roman" w:hint="default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495680" w:rsidRPr="004370A8" w:rsidP="004370A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C1444" w:rsidRPr="004370A8" w:rsidP="000C1444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C1444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D20B8A" w:rsidRPr="004370A8" w:rsidP="00D20B8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D20B8A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Zá</w:t>
      </w:r>
      <w:r w:rsidRPr="004370A8">
        <w:rPr>
          <w:rFonts w:ascii="Times New Roman" w:hAnsi="Times New Roman" w:hint="default"/>
          <w:sz w:val="24"/>
          <w:szCs w:val="24"/>
        </w:rPr>
        <w:t>kon č</w:t>
      </w:r>
      <w:r w:rsidRPr="004370A8">
        <w:rPr>
          <w:rFonts w:ascii="Times New Roman" w:hAnsi="Times New Roman" w:hint="default"/>
          <w:sz w:val="24"/>
          <w:szCs w:val="24"/>
        </w:rPr>
        <w:t>. 327/2005 Z. z. o </w:t>
      </w:r>
      <w:r w:rsidRPr="004370A8">
        <w:rPr>
          <w:rFonts w:ascii="Times New Roman" w:hAnsi="Times New Roman" w:hint="default"/>
          <w:sz w:val="24"/>
          <w:szCs w:val="24"/>
        </w:rPr>
        <w:t>poskytovaní</w:t>
      </w:r>
      <w:r w:rsidRPr="004370A8">
        <w:rPr>
          <w:rFonts w:ascii="Times New Roman" w:hAnsi="Times New Roman" w:hint="default"/>
          <w:sz w:val="24"/>
          <w:szCs w:val="24"/>
        </w:rPr>
        <w:t xml:space="preserve"> prá</w:t>
      </w:r>
      <w:r w:rsidRPr="004370A8">
        <w:rPr>
          <w:rFonts w:ascii="Times New Roman" w:hAnsi="Times New Roman" w:hint="default"/>
          <w:sz w:val="24"/>
          <w:szCs w:val="24"/>
        </w:rPr>
        <w:t>vnej pomoci oso</w:t>
      </w:r>
      <w:r w:rsidRPr="004370A8">
        <w:rPr>
          <w:rFonts w:ascii="Times New Roman" w:hAnsi="Times New Roman" w:hint="default"/>
          <w:sz w:val="24"/>
          <w:szCs w:val="24"/>
        </w:rPr>
        <w:t>bá</w:t>
      </w:r>
      <w:r w:rsidRPr="004370A8">
        <w:rPr>
          <w:rFonts w:ascii="Times New Roman" w:hAnsi="Times New Roman" w:hint="default"/>
          <w:sz w:val="24"/>
          <w:szCs w:val="24"/>
        </w:rPr>
        <w:t>m v </w:t>
      </w:r>
      <w:r w:rsidRPr="004370A8">
        <w:rPr>
          <w:rFonts w:ascii="Times New Roman" w:hAnsi="Times New Roman" w:hint="default"/>
          <w:sz w:val="24"/>
          <w:szCs w:val="24"/>
        </w:rPr>
        <w:t>materiá</w:t>
      </w:r>
      <w:r w:rsidRPr="004370A8">
        <w:rPr>
          <w:rFonts w:ascii="Times New Roman" w:hAnsi="Times New Roman" w:hint="default"/>
          <w:sz w:val="24"/>
          <w:szCs w:val="24"/>
        </w:rPr>
        <w:t>lnej nú</w:t>
      </w:r>
      <w:r w:rsidRPr="004370A8">
        <w:rPr>
          <w:rFonts w:ascii="Times New Roman" w:hAnsi="Times New Roman" w:hint="default"/>
          <w:sz w:val="24"/>
          <w:szCs w:val="24"/>
        </w:rPr>
        <w:t>dzi a o zmene a </w:t>
      </w:r>
      <w:r w:rsidRPr="004370A8">
        <w:rPr>
          <w:rFonts w:ascii="Times New Roman" w:hAnsi="Times New Roman" w:hint="default"/>
          <w:sz w:val="24"/>
          <w:szCs w:val="24"/>
        </w:rPr>
        <w:t>doplnení</w:t>
      </w:r>
      <w:r w:rsidRPr="004370A8">
        <w:rPr>
          <w:rFonts w:ascii="Times New Roman" w:hAnsi="Times New Roman" w:hint="default"/>
          <w:sz w:val="24"/>
          <w:szCs w:val="24"/>
        </w:rPr>
        <w:t xml:space="preserve">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586/2003 Z. z. o </w:t>
      </w:r>
      <w:r w:rsidRPr="004370A8">
        <w:rPr>
          <w:rFonts w:ascii="Times New Roman" w:hAnsi="Times New Roman" w:hint="default"/>
          <w:sz w:val="24"/>
          <w:szCs w:val="24"/>
        </w:rPr>
        <w:t>advoká</w:t>
      </w:r>
      <w:r w:rsidRPr="004370A8">
        <w:rPr>
          <w:rFonts w:ascii="Times New Roman" w:hAnsi="Times New Roman" w:hint="default"/>
          <w:sz w:val="24"/>
          <w:szCs w:val="24"/>
        </w:rPr>
        <w:t>cii a o zmene a </w:t>
      </w:r>
      <w:r w:rsidRPr="004370A8">
        <w:rPr>
          <w:rFonts w:ascii="Times New Roman" w:hAnsi="Times New Roman" w:hint="default"/>
          <w:sz w:val="24"/>
          <w:szCs w:val="24"/>
        </w:rPr>
        <w:t>doplnení</w:t>
      </w:r>
      <w:r w:rsidRPr="004370A8">
        <w:rPr>
          <w:rFonts w:ascii="Times New Roman" w:hAnsi="Times New Roman" w:hint="default"/>
          <w:sz w:val="24"/>
          <w:szCs w:val="24"/>
        </w:rPr>
        <w:t xml:space="preserve"> zá</w:t>
      </w:r>
      <w:r w:rsidRPr="004370A8">
        <w:rPr>
          <w:rFonts w:ascii="Times New Roman" w:hAnsi="Times New Roman" w:hint="default"/>
          <w:sz w:val="24"/>
          <w:szCs w:val="24"/>
        </w:rPr>
        <w:t>kona č</w:t>
      </w:r>
      <w:r w:rsidRPr="004370A8">
        <w:rPr>
          <w:rFonts w:ascii="Times New Roman" w:hAnsi="Times New Roman" w:hint="default"/>
          <w:sz w:val="24"/>
          <w:szCs w:val="24"/>
        </w:rPr>
        <w:t>. 455/1991 Zb. o </w:t>
      </w:r>
      <w:r w:rsidRPr="004370A8">
        <w:rPr>
          <w:rFonts w:ascii="Times New Roman" w:hAnsi="Times New Roman" w:hint="default"/>
          <w:sz w:val="24"/>
          <w:szCs w:val="24"/>
        </w:rPr>
        <w:t>ž</w:t>
      </w:r>
      <w:r w:rsidRPr="004370A8">
        <w:rPr>
          <w:rFonts w:ascii="Times New Roman" w:hAnsi="Times New Roman" w:hint="default"/>
          <w:sz w:val="24"/>
          <w:szCs w:val="24"/>
        </w:rPr>
        <w:t>ivnostenskom podnikaní</w:t>
      </w:r>
      <w:r w:rsidRPr="004370A8">
        <w:rPr>
          <w:rFonts w:ascii="Times New Roman" w:hAnsi="Times New Roman" w:hint="default"/>
          <w:sz w:val="24"/>
          <w:szCs w:val="24"/>
        </w:rPr>
        <w:t xml:space="preserve"> (ž</w:t>
      </w:r>
      <w:r w:rsidRPr="004370A8">
        <w:rPr>
          <w:rFonts w:ascii="Times New Roman" w:hAnsi="Times New Roman" w:hint="default"/>
          <w:sz w:val="24"/>
          <w:szCs w:val="24"/>
        </w:rPr>
        <w:t>ivnostenský</w:t>
      </w:r>
      <w:r w:rsidRPr="004370A8">
        <w:rPr>
          <w:rFonts w:ascii="Times New Roman" w:hAnsi="Times New Roman" w:hint="default"/>
          <w:sz w:val="24"/>
          <w:szCs w:val="24"/>
        </w:rPr>
        <w:t xml:space="preserve"> zá</w:t>
      </w:r>
      <w:r w:rsidRPr="004370A8">
        <w:rPr>
          <w:rFonts w:ascii="Times New Roman" w:hAnsi="Times New Roman" w:hint="default"/>
          <w:sz w:val="24"/>
          <w:szCs w:val="24"/>
        </w:rPr>
        <w:t>kon) v </w:t>
      </w:r>
      <w:r w:rsidRPr="004370A8">
        <w:rPr>
          <w:rFonts w:ascii="Times New Roman" w:hAnsi="Times New Roman" w:hint="default"/>
          <w:sz w:val="24"/>
          <w:szCs w:val="24"/>
        </w:rPr>
        <w:t>znení</w:t>
      </w:r>
      <w:r w:rsidRPr="004370A8">
        <w:rPr>
          <w:rFonts w:ascii="Times New Roman" w:hAnsi="Times New Roman" w:hint="default"/>
          <w:sz w:val="24"/>
          <w:szCs w:val="24"/>
        </w:rPr>
        <w:t xml:space="preserve"> neskorší</w:t>
      </w:r>
      <w:r w:rsidRPr="004370A8">
        <w:rPr>
          <w:rFonts w:ascii="Times New Roman" w:hAnsi="Times New Roman" w:hint="default"/>
          <w:sz w:val="24"/>
          <w:szCs w:val="24"/>
        </w:rPr>
        <w:t>ch predpisov v </w:t>
      </w:r>
      <w:r w:rsidRPr="004370A8">
        <w:rPr>
          <w:rFonts w:ascii="Times New Roman" w:hAnsi="Times New Roman" w:hint="default"/>
          <w:sz w:val="24"/>
          <w:szCs w:val="24"/>
        </w:rPr>
        <w:t>znení</w:t>
      </w:r>
      <w:r w:rsidRPr="004370A8">
        <w:rPr>
          <w:rFonts w:ascii="Times New Roman" w:hAnsi="Times New Roman" w:hint="default"/>
          <w:sz w:val="24"/>
          <w:szCs w:val="24"/>
        </w:rPr>
        <w:t xml:space="preserve"> </w:t>
      </w:r>
      <w:r w:rsidRPr="004370A8" w:rsidR="003B42FD">
        <w:rPr>
          <w:rFonts w:ascii="Times New Roman" w:hAnsi="Times New Roman" w:hint="default"/>
          <w:sz w:val="24"/>
          <w:szCs w:val="24"/>
        </w:rPr>
        <w:t>zá</w:t>
      </w:r>
      <w:r w:rsidRPr="004370A8" w:rsidR="003B42FD">
        <w:rPr>
          <w:rFonts w:ascii="Times New Roman" w:hAnsi="Times New Roman" w:hint="default"/>
          <w:sz w:val="24"/>
          <w:szCs w:val="24"/>
        </w:rPr>
        <w:t>kona č</w:t>
      </w:r>
      <w:r w:rsidRPr="004370A8" w:rsidR="003B42FD">
        <w:rPr>
          <w:rFonts w:ascii="Times New Roman" w:hAnsi="Times New Roman" w:hint="default"/>
          <w:sz w:val="24"/>
          <w:szCs w:val="24"/>
        </w:rPr>
        <w:t>. 8/2005 Z. z., v znení</w:t>
      </w:r>
      <w:r w:rsidRPr="004370A8" w:rsidR="003B42FD">
        <w:rPr>
          <w:rFonts w:ascii="Times New Roman" w:hAnsi="Times New Roman" w:hint="default"/>
          <w:sz w:val="24"/>
          <w:szCs w:val="24"/>
        </w:rPr>
        <w:t xml:space="preserve"> zá</w:t>
      </w:r>
      <w:r w:rsidRPr="004370A8" w:rsidR="003B42FD">
        <w:rPr>
          <w:rFonts w:ascii="Times New Roman" w:hAnsi="Times New Roman" w:hint="default"/>
          <w:sz w:val="24"/>
          <w:szCs w:val="24"/>
        </w:rPr>
        <w:t>kona č</w:t>
      </w:r>
      <w:r w:rsidRPr="004370A8" w:rsidR="003B42FD">
        <w:rPr>
          <w:rFonts w:ascii="Times New Roman" w:hAnsi="Times New Roman" w:hint="default"/>
          <w:sz w:val="24"/>
          <w:szCs w:val="24"/>
        </w:rPr>
        <w:t>. 451/</w:t>
      </w:r>
      <w:r w:rsidRPr="004370A8" w:rsidR="003B42FD">
        <w:rPr>
          <w:rFonts w:ascii="Times New Roman" w:hAnsi="Times New Roman" w:hint="default"/>
          <w:sz w:val="24"/>
          <w:szCs w:val="24"/>
        </w:rPr>
        <w:t>2008 Z. z., zá</w:t>
      </w:r>
      <w:r w:rsidRPr="004370A8" w:rsidR="003B42FD">
        <w:rPr>
          <w:rFonts w:ascii="Times New Roman" w:hAnsi="Times New Roman" w:hint="default"/>
          <w:sz w:val="24"/>
          <w:szCs w:val="24"/>
        </w:rPr>
        <w:t>kona č</w:t>
      </w:r>
      <w:r w:rsidRPr="004370A8" w:rsidR="003B42FD">
        <w:rPr>
          <w:rFonts w:ascii="Times New Roman" w:hAnsi="Times New Roman" w:hint="default"/>
          <w:sz w:val="24"/>
          <w:szCs w:val="24"/>
        </w:rPr>
        <w:t>. 477/2008 Z. z., zá</w:t>
      </w:r>
      <w:r w:rsidRPr="004370A8" w:rsidR="003B42FD">
        <w:rPr>
          <w:rFonts w:ascii="Times New Roman" w:hAnsi="Times New Roman" w:hint="default"/>
          <w:sz w:val="24"/>
          <w:szCs w:val="24"/>
        </w:rPr>
        <w:t>kona č</w:t>
      </w:r>
      <w:r w:rsidRPr="004370A8" w:rsidR="003B42FD">
        <w:rPr>
          <w:rFonts w:ascii="Times New Roman" w:hAnsi="Times New Roman" w:hint="default"/>
          <w:sz w:val="24"/>
          <w:szCs w:val="24"/>
        </w:rPr>
        <w:t>. 495/2009 Z. z., zá</w:t>
      </w:r>
      <w:r w:rsidRPr="004370A8" w:rsidR="003B42FD">
        <w:rPr>
          <w:rFonts w:ascii="Times New Roman" w:hAnsi="Times New Roman" w:hint="default"/>
          <w:sz w:val="24"/>
          <w:szCs w:val="24"/>
        </w:rPr>
        <w:t>kona č</w:t>
      </w:r>
      <w:r w:rsidRPr="004370A8" w:rsidR="003B42FD">
        <w:rPr>
          <w:rFonts w:ascii="Times New Roman" w:hAnsi="Times New Roman" w:hint="default"/>
          <w:sz w:val="24"/>
          <w:szCs w:val="24"/>
        </w:rPr>
        <w:t>. 332/2011 Z. z.</w:t>
      </w:r>
      <w:r w:rsidR="00C618CE">
        <w:rPr>
          <w:rFonts w:ascii="Times New Roman" w:hAnsi="Times New Roman"/>
          <w:sz w:val="24"/>
          <w:szCs w:val="24"/>
        </w:rPr>
        <w:t>,</w:t>
      </w:r>
      <w:r w:rsidRPr="004370A8" w:rsidR="003B42FD">
        <w:rPr>
          <w:rFonts w:ascii="Times New Roman" w:hAnsi="Times New Roman"/>
          <w:sz w:val="24"/>
          <w:szCs w:val="24"/>
        </w:rPr>
        <w:t> </w:t>
      </w:r>
      <w:r w:rsidRPr="004370A8" w:rsidR="003B42FD">
        <w:rPr>
          <w:rFonts w:ascii="Times New Roman" w:hAnsi="Times New Roman" w:hint="default"/>
          <w:sz w:val="24"/>
          <w:szCs w:val="24"/>
        </w:rPr>
        <w:t>zá</w:t>
      </w:r>
      <w:r w:rsidRPr="004370A8" w:rsidR="003B42FD">
        <w:rPr>
          <w:rFonts w:ascii="Times New Roman" w:hAnsi="Times New Roman" w:hint="default"/>
          <w:sz w:val="24"/>
          <w:szCs w:val="24"/>
        </w:rPr>
        <w:t>kona č</w:t>
      </w:r>
      <w:r w:rsidRPr="004370A8" w:rsidR="003B42FD">
        <w:rPr>
          <w:rFonts w:ascii="Times New Roman" w:hAnsi="Times New Roman" w:hint="default"/>
          <w:sz w:val="24"/>
          <w:szCs w:val="24"/>
        </w:rPr>
        <w:t xml:space="preserve">. 335/2012 Z. z. </w:t>
      </w:r>
      <w:r w:rsidRPr="00C618CE" w:rsidR="00C618CE">
        <w:rPr>
          <w:rFonts w:ascii="Times New Roman" w:hAnsi="Times New Roman" w:hint="default"/>
          <w:sz w:val="24"/>
          <w:szCs w:val="24"/>
        </w:rPr>
        <w:t>a zá</w:t>
      </w:r>
      <w:r w:rsidRPr="00C618CE" w:rsidR="00C618CE">
        <w:rPr>
          <w:rFonts w:ascii="Times New Roman" w:hAnsi="Times New Roman" w:hint="default"/>
          <w:sz w:val="24"/>
          <w:szCs w:val="24"/>
        </w:rPr>
        <w:t>kona č</w:t>
      </w:r>
      <w:r w:rsidRPr="00C618CE" w:rsidR="00C618CE">
        <w:rPr>
          <w:rFonts w:ascii="Times New Roman" w:hAnsi="Times New Roman" w:hint="default"/>
          <w:sz w:val="24"/>
          <w:szCs w:val="24"/>
        </w:rPr>
        <w:t>. 495/2013 Z. z.</w:t>
      </w:r>
      <w:r w:rsidR="00C618CE">
        <w:rPr>
          <w:rFonts w:ascii="Times New Roman" w:hAnsi="Times New Roman"/>
          <w:sz w:val="24"/>
          <w:szCs w:val="24"/>
        </w:rPr>
        <w:t xml:space="preserve"> </w:t>
      </w:r>
      <w:r w:rsidRPr="004370A8" w:rsidR="003B42FD">
        <w:rPr>
          <w:rFonts w:ascii="Times New Roman" w:hAnsi="Times New Roman" w:hint="default"/>
          <w:sz w:val="24"/>
          <w:szCs w:val="24"/>
        </w:rPr>
        <w:t>sa mení</w:t>
      </w:r>
      <w:r w:rsidRPr="004370A8" w:rsidR="003B42FD">
        <w:rPr>
          <w:rFonts w:ascii="Times New Roman" w:hAnsi="Times New Roman" w:hint="default"/>
          <w:sz w:val="24"/>
          <w:szCs w:val="24"/>
        </w:rPr>
        <w:t xml:space="preserve"> a dopĺň</w:t>
      </w:r>
      <w:r w:rsidRPr="004370A8" w:rsidR="003B42FD">
        <w:rPr>
          <w:rFonts w:ascii="Times New Roman" w:hAnsi="Times New Roman" w:hint="default"/>
          <w:sz w:val="24"/>
          <w:szCs w:val="24"/>
        </w:rPr>
        <w:t>a takto:</w:t>
      </w:r>
    </w:p>
    <w:p w:rsidR="003B42FD" w:rsidRPr="004370A8" w:rsidP="003B42FD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B42FD" w:rsidRPr="004370A8" w:rsidP="00F90994">
      <w:pPr>
        <w:pStyle w:val="NoSpacing"/>
        <w:numPr>
          <w:numId w:val="27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1 sa slovo „</w:t>
      </w:r>
      <w:r w:rsidRPr="004370A8" w:rsidR="00AF724B">
        <w:rPr>
          <w:rFonts w:ascii="Times New Roman" w:hAnsi="Times New Roman"/>
          <w:sz w:val="24"/>
          <w:szCs w:val="24"/>
        </w:rPr>
        <w:t>alebo</w:t>
      </w:r>
      <w:r w:rsidRPr="004370A8">
        <w:rPr>
          <w:rFonts w:ascii="Times New Roman" w:hAnsi="Times New Roman" w:hint="default"/>
          <w:sz w:val="24"/>
          <w:szCs w:val="24"/>
        </w:rPr>
        <w:t>“</w:t>
      </w:r>
      <w:r w:rsidRPr="004370A8" w:rsidR="00AF724B">
        <w:rPr>
          <w:rFonts w:ascii="Times New Roman" w:hAnsi="Times New Roman" w:hint="default"/>
          <w:sz w:val="24"/>
          <w:szCs w:val="24"/>
        </w:rPr>
        <w:t xml:space="preserve"> nahrá</w:t>
      </w:r>
      <w:r w:rsidRPr="004370A8" w:rsidR="00AF724B">
        <w:rPr>
          <w:rFonts w:ascii="Times New Roman" w:hAnsi="Times New Roman" w:hint="default"/>
          <w:sz w:val="24"/>
          <w:szCs w:val="24"/>
        </w:rPr>
        <w:t>dza č</w:t>
      </w:r>
      <w:r w:rsidRPr="004370A8" w:rsidR="00AF724B">
        <w:rPr>
          <w:rFonts w:ascii="Times New Roman" w:hAnsi="Times New Roman" w:hint="default"/>
          <w:sz w:val="24"/>
          <w:szCs w:val="24"/>
        </w:rPr>
        <w:t>iarkou a </w:t>
      </w:r>
      <w:r w:rsidRPr="004370A8" w:rsidR="00AF724B">
        <w:rPr>
          <w:rFonts w:ascii="Times New Roman" w:hAnsi="Times New Roman" w:hint="default"/>
          <w:sz w:val="24"/>
          <w:szCs w:val="24"/>
        </w:rPr>
        <w:t>za slovo „</w:t>
      </w:r>
      <w:r w:rsidRPr="004370A8" w:rsidR="00AF724B">
        <w:rPr>
          <w:rFonts w:ascii="Times New Roman" w:hAnsi="Times New Roman" w:hint="default"/>
          <w:sz w:val="24"/>
          <w:szCs w:val="24"/>
        </w:rPr>
        <w:t>predpisu</w:t>
      </w:r>
      <w:r w:rsidRPr="004370A8" w:rsidR="00AF724B">
        <w:rPr>
          <w:rFonts w:ascii="Times New Roman" w:hAnsi="Times New Roman"/>
          <w:sz w:val="24"/>
          <w:szCs w:val="24"/>
          <w:vertAlign w:val="superscript"/>
        </w:rPr>
        <w:t>1</w:t>
      </w:r>
      <w:r w:rsidRPr="004370A8" w:rsidR="00AF724B">
        <w:rPr>
          <w:rFonts w:ascii="Times New Roman" w:hAnsi="Times New Roman" w:hint="default"/>
          <w:sz w:val="24"/>
          <w:szCs w:val="24"/>
        </w:rPr>
        <w:t>)“</w:t>
      </w:r>
      <w:r w:rsidRPr="004370A8" w:rsidR="00AF724B">
        <w:rPr>
          <w:rFonts w:ascii="Times New Roman" w:hAnsi="Times New Roman" w:hint="default"/>
          <w:sz w:val="24"/>
          <w:szCs w:val="24"/>
        </w:rPr>
        <w:t xml:space="preserve"> sa</w:t>
      </w:r>
      <w:r w:rsidR="002818DF">
        <w:rPr>
          <w:rFonts w:ascii="Times New Roman" w:hAnsi="Times New Roman" w:hint="default"/>
          <w:sz w:val="24"/>
          <w:szCs w:val="24"/>
        </w:rPr>
        <w:t xml:space="preserve"> vkladá</w:t>
      </w:r>
      <w:r w:rsidR="002818DF">
        <w:rPr>
          <w:rFonts w:ascii="Times New Roman" w:hAnsi="Times New Roman" w:hint="default"/>
          <w:sz w:val="24"/>
          <w:szCs w:val="24"/>
        </w:rPr>
        <w:t xml:space="preserve"> č</w:t>
      </w:r>
      <w:r w:rsidR="002818DF">
        <w:rPr>
          <w:rFonts w:ascii="Times New Roman" w:hAnsi="Times New Roman" w:hint="default"/>
          <w:sz w:val="24"/>
          <w:szCs w:val="24"/>
        </w:rPr>
        <w:t xml:space="preserve">iarka a </w:t>
      </w:r>
      <w:r w:rsidRPr="004370A8">
        <w:rPr>
          <w:rFonts w:ascii="Times New Roman" w:hAnsi="Times New Roman" w:hint="default"/>
          <w:sz w:val="24"/>
          <w:szCs w:val="24"/>
        </w:rPr>
        <w:t>slová</w:t>
      </w:r>
      <w:r w:rsidRPr="004370A8">
        <w:rPr>
          <w:rFonts w:ascii="Times New Roman" w:hAnsi="Times New Roman" w:hint="default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„</w:t>
      </w:r>
      <w:r w:rsidRPr="004370A8">
        <w:rPr>
          <w:rFonts w:ascii="Times New Roman" w:hAnsi="Times New Roman" w:hint="default"/>
          <w:sz w:val="24"/>
          <w:szCs w:val="24"/>
        </w:rPr>
        <w:t>oznamovateľ</w:t>
      </w:r>
      <w:r w:rsidRPr="004370A8">
        <w:rPr>
          <w:rFonts w:ascii="Times New Roman" w:hAnsi="Times New Roman" w:hint="default"/>
          <w:sz w:val="24"/>
          <w:szCs w:val="24"/>
        </w:rPr>
        <w:t xml:space="preserve">om </w:t>
      </w:r>
      <w:r w:rsidR="008E31ED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 w:hint="default"/>
          <w:sz w:val="24"/>
          <w:szCs w:val="24"/>
        </w:rPr>
        <w:t>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innosti</w:t>
      </w:r>
      <w:r w:rsidRPr="006A2306" w:rsidR="00194FC7">
        <w:rPr>
          <w:rFonts w:ascii="Times New Roman" w:hAnsi="Times New Roman"/>
          <w:sz w:val="24"/>
          <w:szCs w:val="24"/>
          <w:vertAlign w:val="superscript"/>
        </w:rPr>
        <w:t>1aaa</w:t>
      </w:r>
      <w:r w:rsidR="00194FC7">
        <w:rPr>
          <w:rFonts w:ascii="Times New Roman" w:hAnsi="Times New Roman"/>
          <w:sz w:val="24"/>
          <w:szCs w:val="24"/>
        </w:rPr>
        <w:t>)</w:t>
      </w:r>
      <w:r w:rsidR="008E31ED">
        <w:rPr>
          <w:rFonts w:ascii="Times New Roman" w:hAnsi="Times New Roman" w:hint="default"/>
          <w:sz w:val="24"/>
          <w:szCs w:val="24"/>
        </w:rPr>
        <w:t xml:space="preserve"> (ď</w:t>
      </w:r>
      <w:r w:rsidR="008E31ED">
        <w:rPr>
          <w:rFonts w:ascii="Times New Roman" w:hAnsi="Times New Roman" w:hint="default"/>
          <w:sz w:val="24"/>
          <w:szCs w:val="24"/>
        </w:rPr>
        <w:t>alej len „</w:t>
      </w:r>
      <w:r w:rsidR="008E31ED">
        <w:rPr>
          <w:rFonts w:ascii="Times New Roman" w:hAnsi="Times New Roman" w:hint="default"/>
          <w:sz w:val="24"/>
          <w:szCs w:val="24"/>
        </w:rPr>
        <w:t>protispoloč</w:t>
      </w:r>
      <w:r w:rsidR="008E31ED">
        <w:rPr>
          <w:rFonts w:ascii="Times New Roman" w:hAnsi="Times New Roman" w:hint="default"/>
          <w:sz w:val="24"/>
          <w:szCs w:val="24"/>
        </w:rPr>
        <w:t>enská</w:t>
      </w:r>
      <w:r w:rsidR="008E31ED">
        <w:rPr>
          <w:rFonts w:ascii="Times New Roman" w:hAnsi="Times New Roman" w:hint="default"/>
          <w:sz w:val="24"/>
          <w:szCs w:val="24"/>
        </w:rPr>
        <w:t xml:space="preserve"> č</w:t>
      </w:r>
      <w:r w:rsidR="008E31ED">
        <w:rPr>
          <w:rFonts w:ascii="Times New Roman" w:hAnsi="Times New Roman" w:hint="default"/>
          <w:sz w:val="24"/>
          <w:szCs w:val="24"/>
        </w:rPr>
        <w:t>innosť“</w:t>
      </w:r>
      <w:r w:rsidR="008E31ED">
        <w:rPr>
          <w:rFonts w:ascii="Times New Roman" w:hAnsi="Times New Roman" w:hint="default"/>
          <w:sz w:val="24"/>
          <w:szCs w:val="24"/>
        </w:rPr>
        <w:t>)</w:t>
      </w:r>
      <w:r w:rsidR="002818DF">
        <w:rPr>
          <w:rFonts w:ascii="Times New Roman" w:hAnsi="Times New Roman" w:hint="default"/>
          <w:sz w:val="24"/>
          <w:szCs w:val="24"/>
        </w:rPr>
        <w:t xml:space="preserve"> alebo osobe, voč</w:t>
      </w:r>
      <w:r w:rsidR="002818DF">
        <w:rPr>
          <w:rFonts w:ascii="Times New Roman" w:hAnsi="Times New Roman" w:hint="default"/>
          <w:sz w:val="24"/>
          <w:szCs w:val="24"/>
        </w:rPr>
        <w:t>i ktorej bola pozastavená</w:t>
      </w:r>
      <w:r w:rsidR="002818DF">
        <w:rPr>
          <w:rFonts w:ascii="Times New Roman" w:hAnsi="Times New Roman" w:hint="default"/>
          <w:sz w:val="24"/>
          <w:szCs w:val="24"/>
        </w:rPr>
        <w:t xml:space="preserve"> úč</w:t>
      </w:r>
      <w:r w:rsidR="002818DF">
        <w:rPr>
          <w:rFonts w:ascii="Times New Roman" w:hAnsi="Times New Roman" w:hint="default"/>
          <w:sz w:val="24"/>
          <w:szCs w:val="24"/>
        </w:rPr>
        <w:t>innosť</w:t>
      </w:r>
      <w:r w:rsidR="002818DF">
        <w:rPr>
          <w:rFonts w:ascii="Times New Roman" w:hAnsi="Times New Roman" w:hint="default"/>
          <w:sz w:val="24"/>
          <w:szCs w:val="24"/>
        </w:rPr>
        <w:t xml:space="preserve"> pracovnoprá</w:t>
      </w:r>
      <w:r w:rsidR="002818DF">
        <w:rPr>
          <w:rFonts w:ascii="Times New Roman" w:hAnsi="Times New Roman" w:hint="default"/>
          <w:sz w:val="24"/>
          <w:szCs w:val="24"/>
        </w:rPr>
        <w:t>vneho ú</w:t>
      </w:r>
      <w:r w:rsidR="002818DF">
        <w:rPr>
          <w:rFonts w:ascii="Times New Roman" w:hAnsi="Times New Roman" w:hint="default"/>
          <w:sz w:val="24"/>
          <w:szCs w:val="24"/>
        </w:rPr>
        <w:t>konu podľ</w:t>
      </w:r>
      <w:r w:rsidR="002818DF">
        <w:rPr>
          <w:rFonts w:ascii="Times New Roman" w:hAnsi="Times New Roman" w:hint="default"/>
          <w:sz w:val="24"/>
          <w:szCs w:val="24"/>
        </w:rPr>
        <w:t>a osobitné</w:t>
      </w:r>
      <w:r w:rsidR="002818DF">
        <w:rPr>
          <w:rFonts w:ascii="Times New Roman" w:hAnsi="Times New Roman" w:hint="default"/>
          <w:sz w:val="24"/>
          <w:szCs w:val="24"/>
        </w:rPr>
        <w:t>ho predpisu</w:t>
      </w:r>
      <w:r w:rsidRPr="004370A8">
        <w:rPr>
          <w:rFonts w:ascii="Times New Roman" w:hAnsi="Times New Roman"/>
          <w:sz w:val="24"/>
          <w:szCs w:val="24"/>
        </w:rPr>
        <w:t>,</w:t>
      </w:r>
      <w:r w:rsidRPr="006A2306" w:rsidR="008E31ED">
        <w:rPr>
          <w:rFonts w:ascii="Times New Roman" w:hAnsi="Times New Roman"/>
          <w:sz w:val="24"/>
          <w:szCs w:val="24"/>
          <w:vertAlign w:val="superscript"/>
        </w:rPr>
        <w:t>1aa</w:t>
      </w:r>
      <w:r w:rsidR="00194FC7">
        <w:rPr>
          <w:rFonts w:ascii="Times New Roman" w:hAnsi="Times New Roman"/>
          <w:sz w:val="24"/>
          <w:szCs w:val="24"/>
          <w:vertAlign w:val="superscript"/>
        </w:rPr>
        <w:t>b</w:t>
      </w:r>
      <w:r w:rsidR="008E31ED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 w:hint="default"/>
          <w:sz w:val="24"/>
          <w:szCs w:val="24"/>
        </w:rPr>
        <w:t>“.</w:t>
      </w:r>
    </w:p>
    <w:p w:rsidR="003B42FD" w:rsidP="003B42FD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8E31ED" w:rsidP="003B42FD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194FC7">
        <w:rPr>
          <w:rFonts w:ascii="Times New Roman" w:hAnsi="Times New Roman" w:hint="default"/>
          <w:sz w:val="24"/>
          <w:szCs w:val="24"/>
        </w:rPr>
        <w:t>Pozná</w:t>
      </w:r>
      <w:r w:rsidR="00194FC7">
        <w:rPr>
          <w:rFonts w:ascii="Times New Roman" w:hAnsi="Times New Roman" w:hint="default"/>
          <w:sz w:val="24"/>
          <w:szCs w:val="24"/>
        </w:rPr>
        <w:t>mky</w:t>
      </w:r>
      <w:r>
        <w:rPr>
          <w:rFonts w:ascii="Times New Roman" w:hAnsi="Times New Roman" w:hint="default"/>
          <w:sz w:val="24"/>
          <w:szCs w:val="24"/>
        </w:rPr>
        <w:t xml:space="preserve"> pod č</w:t>
      </w:r>
      <w:r>
        <w:rPr>
          <w:rFonts w:ascii="Times New Roman" w:hAnsi="Times New Roman" w:hint="default"/>
          <w:sz w:val="24"/>
          <w:szCs w:val="24"/>
        </w:rPr>
        <w:t>iarou k odkaz</w:t>
      </w:r>
      <w:r w:rsidR="00194FC7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1aaa </w:t>
      </w:r>
      <w:r w:rsidR="00194FC7">
        <w:rPr>
          <w:rFonts w:ascii="Times New Roman" w:hAnsi="Times New Roman"/>
          <w:sz w:val="24"/>
          <w:szCs w:val="24"/>
        </w:rPr>
        <w:t>a 1</w:t>
      </w:r>
      <w:r w:rsidR="00194FC7">
        <w:rPr>
          <w:rFonts w:ascii="Times New Roman" w:hAnsi="Times New Roman"/>
          <w:sz w:val="24"/>
          <w:szCs w:val="24"/>
        </w:rPr>
        <w:t xml:space="preserve">aab </w:t>
      </w:r>
      <w:r>
        <w:rPr>
          <w:rFonts w:ascii="Times New Roman" w:hAnsi="Times New Roman"/>
          <w:sz w:val="24"/>
          <w:szCs w:val="24"/>
        </w:rPr>
        <w:t>zne</w:t>
      </w:r>
      <w:r w:rsidR="00194FC7">
        <w:rPr>
          <w:rFonts w:ascii="Times New Roman" w:hAnsi="Times New Roman" w:hint="default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>:</w:t>
      </w:r>
    </w:p>
    <w:p w:rsidR="00194FC7" w:rsidP="006A2306">
      <w:pPr>
        <w:pStyle w:val="NoSpacing"/>
        <w:bidi w:val="0"/>
        <w:ind w:left="993" w:hanging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1aaa</w:t>
      </w:r>
      <w:r w:rsidRPr="006A230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166B">
        <w:rPr>
          <w:rFonts w:ascii="Times New Roman" w:hAnsi="Times New Roman" w:hint="default"/>
          <w:sz w:val="24"/>
          <w:szCs w:val="24"/>
        </w:rPr>
        <w:t>§</w:t>
      </w:r>
      <w:r w:rsidRPr="00EF166B">
        <w:rPr>
          <w:rFonts w:ascii="Times New Roman" w:hAnsi="Times New Roman" w:hint="default"/>
          <w:sz w:val="24"/>
          <w:szCs w:val="24"/>
        </w:rPr>
        <w:t xml:space="preserve"> 3 pí</w:t>
      </w:r>
      <w:r w:rsidRPr="00EF166B">
        <w:rPr>
          <w:rFonts w:ascii="Times New Roman" w:hAnsi="Times New Roman" w:hint="default"/>
          <w:sz w:val="24"/>
          <w:szCs w:val="24"/>
        </w:rPr>
        <w:t>sm. b) a c) zá</w:t>
      </w:r>
      <w:r w:rsidRPr="00EF166B">
        <w:rPr>
          <w:rFonts w:ascii="Times New Roman" w:hAnsi="Times New Roman" w:hint="default"/>
          <w:sz w:val="24"/>
          <w:szCs w:val="24"/>
        </w:rPr>
        <w:t>kona č</w:t>
      </w:r>
      <w:r w:rsidRPr="00EF166B">
        <w:rPr>
          <w:rFonts w:ascii="Times New Roman" w:hAnsi="Times New Roman" w:hint="default"/>
          <w:sz w:val="24"/>
          <w:szCs w:val="24"/>
        </w:rPr>
        <w:t>. 583/2008 Z. z. o prevencii kriminality a inej protispoloč</w:t>
      </w:r>
      <w:r w:rsidRPr="00EF166B">
        <w:rPr>
          <w:rFonts w:ascii="Times New Roman" w:hAnsi="Times New Roman" w:hint="default"/>
          <w:sz w:val="24"/>
          <w:szCs w:val="24"/>
        </w:rPr>
        <w:t>enskej č</w:t>
      </w:r>
      <w:r w:rsidRPr="00EF166B">
        <w:rPr>
          <w:rFonts w:ascii="Times New Roman" w:hAnsi="Times New Roman" w:hint="default"/>
          <w:sz w:val="24"/>
          <w:szCs w:val="24"/>
        </w:rPr>
        <w:t>innosti a o zmene a doplnení</w:t>
      </w:r>
      <w:r w:rsidRPr="00EF166B">
        <w:rPr>
          <w:rFonts w:ascii="Times New Roman" w:hAnsi="Times New Roman" w:hint="default"/>
          <w:sz w:val="24"/>
          <w:szCs w:val="24"/>
        </w:rPr>
        <w:t xml:space="preserve"> niektorý</w:t>
      </w:r>
      <w:r w:rsidRPr="00EF166B">
        <w:rPr>
          <w:rFonts w:ascii="Times New Roman" w:hAnsi="Times New Roman" w:hint="default"/>
          <w:sz w:val="24"/>
          <w:szCs w:val="24"/>
        </w:rPr>
        <w:t>ch zá</w:t>
      </w:r>
      <w:r w:rsidRPr="00EF166B">
        <w:rPr>
          <w:rFonts w:ascii="Times New Roman" w:hAnsi="Times New Roman" w:hint="default"/>
          <w:sz w:val="24"/>
          <w:szCs w:val="24"/>
        </w:rPr>
        <w:t xml:space="preserve">konov.  </w:t>
      </w:r>
    </w:p>
    <w:p w:rsidR="008E31ED" w:rsidP="006A2306">
      <w:pPr>
        <w:pStyle w:val="NoSpacing"/>
        <w:bidi w:val="0"/>
        <w:ind w:left="993" w:hanging="567"/>
        <w:jc w:val="both"/>
        <w:rPr>
          <w:rFonts w:ascii="Times New Roman" w:hAnsi="Times New Roman" w:hint="default"/>
          <w:sz w:val="24"/>
          <w:szCs w:val="24"/>
        </w:rPr>
      </w:pPr>
      <w:r w:rsidRPr="006A2306">
        <w:rPr>
          <w:rFonts w:ascii="Times New Roman" w:hAnsi="Times New Roman"/>
          <w:sz w:val="24"/>
          <w:szCs w:val="24"/>
          <w:vertAlign w:val="superscript"/>
        </w:rPr>
        <w:t>1aa</w:t>
      </w:r>
      <w:r w:rsidR="00194FC7">
        <w:rPr>
          <w:rFonts w:ascii="Times New Roman" w:hAnsi="Times New Roman"/>
          <w:sz w:val="24"/>
          <w:szCs w:val="24"/>
          <w:vertAlign w:val="superscript"/>
        </w:rPr>
        <w:t>b</w:t>
      </w:r>
      <w:r>
        <w:rPr>
          <w:rFonts w:ascii="Times New Roman" w:hAnsi="Times New Roman" w:hint="default"/>
          <w:sz w:val="24"/>
          <w:szCs w:val="24"/>
        </w:rPr>
        <w:t>) §</w:t>
      </w:r>
      <w:r>
        <w:rPr>
          <w:rFonts w:ascii="Times New Roman" w:hAnsi="Times New Roman" w:hint="default"/>
          <w:sz w:val="24"/>
          <w:szCs w:val="24"/>
        </w:rPr>
        <w:t xml:space="preserve"> 1</w:t>
      </w:r>
      <w:r w:rsidR="0049568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.../2014 Z. z. o </w:t>
      </w:r>
      <w:r>
        <w:rPr>
          <w:rFonts w:ascii="Times New Roman" w:hAnsi="Times New Roman" w:hint="default"/>
          <w:sz w:val="24"/>
          <w:szCs w:val="24"/>
        </w:rPr>
        <w:t>niektorý</w:t>
      </w:r>
      <w:r>
        <w:rPr>
          <w:rFonts w:ascii="Times New Roman" w:hAnsi="Times New Roman" w:hint="default"/>
          <w:sz w:val="24"/>
          <w:szCs w:val="24"/>
        </w:rPr>
        <w:t>ch opatreniach sú</w:t>
      </w:r>
      <w:r>
        <w:rPr>
          <w:rFonts w:ascii="Times New Roman" w:hAnsi="Times New Roman" w:hint="default"/>
          <w:sz w:val="24"/>
          <w:szCs w:val="24"/>
        </w:rPr>
        <w:t>visiacich s </w:t>
      </w:r>
      <w:r>
        <w:rPr>
          <w:rFonts w:ascii="Times New Roman" w:hAnsi="Times New Roman" w:hint="default"/>
          <w:sz w:val="24"/>
          <w:szCs w:val="24"/>
        </w:rPr>
        <w:t>oznamovaní</w:t>
      </w:r>
      <w:r>
        <w:rPr>
          <w:rFonts w:ascii="Times New Roman" w:hAnsi="Times New Roman" w:hint="default"/>
          <w:sz w:val="24"/>
          <w:szCs w:val="24"/>
        </w:rPr>
        <w:t>m protispo</w:t>
      </w:r>
      <w:r>
        <w:rPr>
          <w:rFonts w:ascii="Times New Roman" w:hAnsi="Times New Roman" w:hint="default"/>
          <w:sz w:val="24"/>
          <w:szCs w:val="24"/>
        </w:rPr>
        <w:t>loč</w:t>
      </w:r>
      <w:r>
        <w:rPr>
          <w:rFonts w:ascii="Times New Roman" w:hAnsi="Times New Roman" w:hint="default"/>
          <w:sz w:val="24"/>
          <w:szCs w:val="24"/>
        </w:rPr>
        <w:t>enskej č</w:t>
      </w:r>
      <w:r>
        <w:rPr>
          <w:rFonts w:ascii="Times New Roman" w:hAnsi="Times New Roman" w:hint="default"/>
          <w:sz w:val="24"/>
          <w:szCs w:val="24"/>
        </w:rPr>
        <w:t>innosti 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konov.“.</w:t>
      </w:r>
    </w:p>
    <w:p w:rsidR="008E31ED" w:rsidRPr="004370A8" w:rsidP="003B42FD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B42FD" w:rsidRPr="00CB459B" w:rsidP="00F90994">
      <w:pPr>
        <w:pStyle w:val="NoSpacing"/>
        <w:numPr>
          <w:numId w:val="27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B459B" w:rsidR="00AF724B">
        <w:rPr>
          <w:rFonts w:ascii="Times New Roman" w:hAnsi="Times New Roman" w:hint="default"/>
          <w:sz w:val="24"/>
          <w:szCs w:val="24"/>
        </w:rPr>
        <w:t>V §</w:t>
      </w:r>
      <w:r w:rsidRPr="00CB459B" w:rsidR="00AF724B">
        <w:rPr>
          <w:rFonts w:ascii="Times New Roman" w:hAnsi="Times New Roman" w:hint="default"/>
          <w:sz w:val="24"/>
          <w:szCs w:val="24"/>
        </w:rPr>
        <w:t xml:space="preserve"> 3 sa odsek 1 dopĺň</w:t>
      </w:r>
      <w:r w:rsidRPr="00CB459B" w:rsidR="00AF724B">
        <w:rPr>
          <w:rFonts w:ascii="Times New Roman" w:hAnsi="Times New Roman" w:hint="default"/>
          <w:sz w:val="24"/>
          <w:szCs w:val="24"/>
        </w:rPr>
        <w:t>a pí</w:t>
      </w:r>
      <w:r w:rsidRPr="00CB459B" w:rsidR="00AF724B">
        <w:rPr>
          <w:rFonts w:ascii="Times New Roman" w:hAnsi="Times New Roman" w:hint="default"/>
          <w:sz w:val="24"/>
          <w:szCs w:val="24"/>
        </w:rPr>
        <w:t>smen</w:t>
      </w:r>
      <w:r w:rsidRPr="00CB459B" w:rsidR="002818DF">
        <w:rPr>
          <w:rFonts w:ascii="Times New Roman" w:hAnsi="Times New Roman"/>
          <w:sz w:val="24"/>
          <w:szCs w:val="24"/>
        </w:rPr>
        <w:t>a</w:t>
      </w:r>
      <w:r w:rsidRPr="00CB459B" w:rsidR="00AF724B">
        <w:rPr>
          <w:rFonts w:ascii="Times New Roman" w:hAnsi="Times New Roman"/>
          <w:sz w:val="24"/>
          <w:szCs w:val="24"/>
        </w:rPr>
        <w:t>m</w:t>
      </w:r>
      <w:r w:rsidRPr="00CB459B" w:rsidR="002818DF">
        <w:rPr>
          <w:rFonts w:ascii="Times New Roman" w:hAnsi="Times New Roman"/>
          <w:sz w:val="24"/>
          <w:szCs w:val="24"/>
        </w:rPr>
        <w:t>i</w:t>
      </w:r>
      <w:r w:rsidRPr="00CB459B" w:rsidR="00AF724B">
        <w:rPr>
          <w:rFonts w:ascii="Times New Roman" w:hAnsi="Times New Roman"/>
          <w:sz w:val="24"/>
          <w:szCs w:val="24"/>
        </w:rPr>
        <w:t xml:space="preserve"> d)</w:t>
      </w:r>
      <w:r w:rsidRPr="00CB459B" w:rsidR="002818DF">
        <w:rPr>
          <w:rFonts w:ascii="Times New Roman" w:hAnsi="Times New Roman"/>
          <w:sz w:val="24"/>
          <w:szCs w:val="24"/>
        </w:rPr>
        <w:t xml:space="preserve"> a e)</w:t>
      </w:r>
      <w:r w:rsidRPr="00CB459B" w:rsidR="00AF724B">
        <w:rPr>
          <w:rFonts w:ascii="Times New Roman" w:hAnsi="Times New Roman" w:hint="default"/>
          <w:sz w:val="24"/>
          <w:szCs w:val="24"/>
        </w:rPr>
        <w:t>, ktoré</w:t>
      </w:r>
      <w:r w:rsidRPr="00CB459B" w:rsidR="00AF724B">
        <w:rPr>
          <w:rFonts w:ascii="Times New Roman" w:hAnsi="Times New Roman" w:hint="default"/>
          <w:sz w:val="24"/>
          <w:szCs w:val="24"/>
        </w:rPr>
        <w:t xml:space="preserve"> zne</w:t>
      </w:r>
      <w:r w:rsidRPr="00CB459B" w:rsidR="001B01AB">
        <w:rPr>
          <w:rFonts w:ascii="Times New Roman" w:hAnsi="Times New Roman" w:hint="default"/>
          <w:sz w:val="24"/>
          <w:szCs w:val="24"/>
        </w:rPr>
        <w:t>jú</w:t>
      </w:r>
      <w:r w:rsidRPr="00CB459B" w:rsidR="00AF724B">
        <w:rPr>
          <w:rFonts w:ascii="Times New Roman" w:hAnsi="Times New Roman"/>
          <w:sz w:val="24"/>
          <w:szCs w:val="24"/>
        </w:rPr>
        <w:t>:</w:t>
      </w:r>
    </w:p>
    <w:p w:rsidR="00CA5377" w:rsidRPr="00CB459B" w:rsidP="004370A8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B459B" w:rsidR="00AF724B">
        <w:rPr>
          <w:rFonts w:ascii="Times New Roman" w:hAnsi="Times New Roman" w:hint="default"/>
          <w:sz w:val="24"/>
          <w:szCs w:val="24"/>
        </w:rPr>
        <w:t>„</w:t>
      </w:r>
      <w:r w:rsidRPr="00CB459B" w:rsidR="00AF724B">
        <w:rPr>
          <w:rFonts w:ascii="Times New Roman" w:hAnsi="Times New Roman" w:hint="default"/>
          <w:sz w:val="24"/>
          <w:szCs w:val="24"/>
        </w:rPr>
        <w:t>d) oznamovateľ</w:t>
      </w:r>
      <w:r w:rsidRPr="00CB459B" w:rsidR="00AF724B">
        <w:rPr>
          <w:rFonts w:ascii="Times New Roman" w:hAnsi="Times New Roman" w:hint="default"/>
          <w:sz w:val="24"/>
          <w:szCs w:val="24"/>
        </w:rPr>
        <w:t>ovi protispoloč</w:t>
      </w:r>
      <w:r w:rsidRPr="00CB459B" w:rsidR="00AF724B">
        <w:rPr>
          <w:rFonts w:ascii="Times New Roman" w:hAnsi="Times New Roman" w:hint="default"/>
          <w:sz w:val="24"/>
          <w:szCs w:val="24"/>
        </w:rPr>
        <w:t>enskej č</w:t>
      </w:r>
      <w:r w:rsidRPr="00CB459B" w:rsidR="00AF724B">
        <w:rPr>
          <w:rFonts w:ascii="Times New Roman" w:hAnsi="Times New Roman" w:hint="default"/>
          <w:sz w:val="24"/>
          <w:szCs w:val="24"/>
        </w:rPr>
        <w:t>innosti v</w:t>
      </w:r>
      <w:r w:rsidRPr="00CB459B" w:rsidR="000578F5">
        <w:rPr>
          <w:rFonts w:ascii="Times New Roman" w:hAnsi="Times New Roman"/>
          <w:sz w:val="24"/>
          <w:szCs w:val="24"/>
        </w:rPr>
        <w:t xml:space="preserve"> konaniach</w:t>
      </w:r>
      <w:r w:rsidRPr="00CB459B" w:rsidR="00AF724B">
        <w:rPr>
          <w:rFonts w:ascii="Times New Roman" w:hAnsi="Times New Roman" w:hint="default"/>
          <w:sz w:val="24"/>
          <w:szCs w:val="24"/>
        </w:rPr>
        <w:t xml:space="preserve"> sú</w:t>
      </w:r>
      <w:r w:rsidRPr="00CB459B" w:rsidR="00AF724B">
        <w:rPr>
          <w:rFonts w:ascii="Times New Roman" w:hAnsi="Times New Roman" w:hint="default"/>
          <w:sz w:val="24"/>
          <w:szCs w:val="24"/>
        </w:rPr>
        <w:t>visiacich s </w:t>
      </w:r>
      <w:r w:rsidRPr="00CB459B" w:rsidR="00AF724B">
        <w:rPr>
          <w:rFonts w:ascii="Times New Roman" w:hAnsi="Times New Roman" w:hint="default"/>
          <w:sz w:val="24"/>
          <w:szCs w:val="24"/>
        </w:rPr>
        <w:t>podaní</w:t>
      </w:r>
      <w:r w:rsidRPr="00CB459B" w:rsidR="00AF724B">
        <w:rPr>
          <w:rFonts w:ascii="Times New Roman" w:hAnsi="Times New Roman" w:hint="default"/>
          <w:sz w:val="24"/>
          <w:szCs w:val="24"/>
        </w:rPr>
        <w:t>m ozná</w:t>
      </w:r>
      <w:r w:rsidRPr="00CB459B" w:rsidR="00AF724B">
        <w:rPr>
          <w:rFonts w:ascii="Times New Roman" w:hAnsi="Times New Roman" w:hint="default"/>
          <w:sz w:val="24"/>
          <w:szCs w:val="24"/>
        </w:rPr>
        <w:t>menia</w:t>
      </w:r>
      <w:r w:rsidRPr="00CB459B" w:rsidR="00611B94">
        <w:rPr>
          <w:rFonts w:ascii="Times New Roman" w:hAnsi="Times New Roman" w:hint="default"/>
          <w:sz w:val="24"/>
          <w:szCs w:val="24"/>
        </w:rPr>
        <w:t xml:space="preserve"> okrem trestné</w:t>
      </w:r>
      <w:r w:rsidRPr="00CB459B" w:rsidR="00611B94">
        <w:rPr>
          <w:rFonts w:ascii="Times New Roman" w:hAnsi="Times New Roman" w:hint="default"/>
          <w:sz w:val="24"/>
          <w:szCs w:val="24"/>
        </w:rPr>
        <w:t>ho konania a konania o </w:t>
      </w:r>
      <w:r w:rsidRPr="00CB459B" w:rsidR="00611B94">
        <w:rPr>
          <w:rFonts w:ascii="Times New Roman" w:hAnsi="Times New Roman" w:hint="default"/>
          <w:sz w:val="24"/>
          <w:szCs w:val="24"/>
        </w:rPr>
        <w:t>sprá</w:t>
      </w:r>
      <w:r w:rsidRPr="00CB459B" w:rsidR="00611B94">
        <w:rPr>
          <w:rFonts w:ascii="Times New Roman" w:hAnsi="Times New Roman" w:hint="default"/>
          <w:sz w:val="24"/>
          <w:szCs w:val="24"/>
        </w:rPr>
        <w:t>vnom de</w:t>
      </w:r>
      <w:r w:rsidRPr="00CB459B" w:rsidR="00611B94">
        <w:rPr>
          <w:rFonts w:ascii="Times New Roman" w:hAnsi="Times New Roman" w:hint="default"/>
          <w:sz w:val="24"/>
          <w:szCs w:val="24"/>
        </w:rPr>
        <w:t>likte</w:t>
      </w:r>
      <w:r w:rsidRPr="00CB459B" w:rsidR="002818DF">
        <w:rPr>
          <w:rFonts w:ascii="Times New Roman" w:hAnsi="Times New Roman"/>
          <w:sz w:val="24"/>
          <w:szCs w:val="24"/>
        </w:rPr>
        <w:t>,</w:t>
      </w:r>
    </w:p>
    <w:p w:rsidR="002818DF" w:rsidRPr="004370A8" w:rsidP="002818DF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B459B">
        <w:rPr>
          <w:rFonts w:ascii="Times New Roman" w:hAnsi="Times New Roman" w:hint="default"/>
          <w:sz w:val="24"/>
          <w:szCs w:val="24"/>
        </w:rPr>
        <w:t xml:space="preserve">  e) osobe, voč</w:t>
      </w:r>
      <w:r w:rsidRPr="00CB459B">
        <w:rPr>
          <w:rFonts w:ascii="Times New Roman" w:hAnsi="Times New Roman" w:hint="default"/>
          <w:sz w:val="24"/>
          <w:szCs w:val="24"/>
        </w:rPr>
        <w:t>i ktorej bola pozastavená</w:t>
      </w:r>
      <w:r w:rsidRPr="00CB459B">
        <w:rPr>
          <w:rFonts w:ascii="Times New Roman" w:hAnsi="Times New Roman" w:hint="default"/>
          <w:sz w:val="24"/>
          <w:szCs w:val="24"/>
        </w:rPr>
        <w:t xml:space="preserve"> úč</w:t>
      </w:r>
      <w:r w:rsidRPr="00CB459B">
        <w:rPr>
          <w:rFonts w:ascii="Times New Roman" w:hAnsi="Times New Roman" w:hint="default"/>
          <w:sz w:val="24"/>
          <w:szCs w:val="24"/>
        </w:rPr>
        <w:t>innosť</w:t>
      </w:r>
      <w:r w:rsidRPr="00CB459B">
        <w:rPr>
          <w:rFonts w:ascii="Times New Roman" w:hAnsi="Times New Roman" w:hint="default"/>
          <w:sz w:val="24"/>
          <w:szCs w:val="24"/>
        </w:rPr>
        <w:t xml:space="preserve"> pracovnoprá</w:t>
      </w:r>
      <w:r w:rsidRPr="00CB459B">
        <w:rPr>
          <w:rFonts w:ascii="Times New Roman" w:hAnsi="Times New Roman" w:hint="default"/>
          <w:sz w:val="24"/>
          <w:szCs w:val="24"/>
        </w:rPr>
        <w:t>vneho ú</w:t>
      </w:r>
      <w:r w:rsidRPr="00CB459B">
        <w:rPr>
          <w:rFonts w:ascii="Times New Roman" w:hAnsi="Times New Roman" w:hint="default"/>
          <w:sz w:val="24"/>
          <w:szCs w:val="24"/>
        </w:rPr>
        <w:t>konu podľ</w:t>
      </w:r>
      <w:r w:rsidRPr="00CB459B">
        <w:rPr>
          <w:rFonts w:ascii="Times New Roman" w:hAnsi="Times New Roman" w:hint="default"/>
          <w:sz w:val="24"/>
          <w:szCs w:val="24"/>
        </w:rPr>
        <w:t>a osobitné</w:t>
      </w:r>
      <w:r w:rsidRPr="00CB459B">
        <w:rPr>
          <w:rFonts w:ascii="Times New Roman" w:hAnsi="Times New Roman" w:hint="default"/>
          <w:sz w:val="24"/>
          <w:szCs w:val="24"/>
        </w:rPr>
        <w:t>ho predpisu</w:t>
      </w:r>
      <w:r w:rsidRPr="00CB459B" w:rsidR="00611B94">
        <w:rPr>
          <w:rFonts w:ascii="Times New Roman" w:hAnsi="Times New Roman"/>
          <w:sz w:val="24"/>
          <w:szCs w:val="24"/>
          <w:vertAlign w:val="superscript"/>
        </w:rPr>
        <w:t>1aa</w:t>
      </w:r>
      <w:r w:rsidRPr="00CB459B" w:rsidR="00194FC7">
        <w:rPr>
          <w:rFonts w:ascii="Times New Roman" w:hAnsi="Times New Roman"/>
          <w:sz w:val="24"/>
          <w:szCs w:val="24"/>
          <w:vertAlign w:val="superscript"/>
        </w:rPr>
        <w:t>b</w:t>
      </w:r>
      <w:r w:rsidRPr="00CB459B" w:rsidR="00611B94">
        <w:rPr>
          <w:rFonts w:ascii="Times New Roman" w:hAnsi="Times New Roman"/>
          <w:sz w:val="24"/>
          <w:szCs w:val="24"/>
        </w:rPr>
        <w:t>)</w:t>
      </w:r>
      <w:r w:rsidRPr="00CB459B">
        <w:rPr>
          <w:rFonts w:ascii="Times New Roman" w:hAnsi="Times New Roman"/>
          <w:sz w:val="24"/>
          <w:szCs w:val="24"/>
        </w:rPr>
        <w:t xml:space="preserve"> v </w:t>
      </w:r>
      <w:r w:rsidRPr="00CB459B">
        <w:rPr>
          <w:rFonts w:ascii="Times New Roman" w:hAnsi="Times New Roman" w:hint="default"/>
          <w:sz w:val="24"/>
          <w:szCs w:val="24"/>
        </w:rPr>
        <w:t>konaniach sú</w:t>
      </w:r>
      <w:r w:rsidRPr="00CB459B">
        <w:rPr>
          <w:rFonts w:ascii="Times New Roman" w:hAnsi="Times New Roman" w:hint="default"/>
          <w:sz w:val="24"/>
          <w:szCs w:val="24"/>
        </w:rPr>
        <w:t>visiacich s </w:t>
      </w:r>
      <w:r w:rsidRPr="00CB459B">
        <w:rPr>
          <w:rFonts w:ascii="Times New Roman" w:hAnsi="Times New Roman" w:hint="default"/>
          <w:sz w:val="24"/>
          <w:szCs w:val="24"/>
        </w:rPr>
        <w:t>podaní</w:t>
      </w:r>
      <w:r w:rsidRPr="00CB459B">
        <w:rPr>
          <w:rFonts w:ascii="Times New Roman" w:hAnsi="Times New Roman" w:hint="default"/>
          <w:sz w:val="24"/>
          <w:szCs w:val="24"/>
        </w:rPr>
        <w:t xml:space="preserve">m </w:t>
      </w:r>
      <w:r w:rsidRPr="00CB459B" w:rsidR="00653CB4">
        <w:rPr>
          <w:rFonts w:ascii="Times New Roman" w:hAnsi="Times New Roman" w:hint="default"/>
          <w:sz w:val="24"/>
          <w:szCs w:val="24"/>
        </w:rPr>
        <w:t>ná</w:t>
      </w:r>
      <w:r w:rsidRPr="00CB459B" w:rsidR="00653CB4">
        <w:rPr>
          <w:rFonts w:ascii="Times New Roman" w:hAnsi="Times New Roman" w:hint="default"/>
          <w:sz w:val="24"/>
          <w:szCs w:val="24"/>
        </w:rPr>
        <w:t>vrhu na nariadenie</w:t>
      </w:r>
      <w:r w:rsidR="00653C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predbež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opatrenia.“.</w:t>
      </w:r>
    </w:p>
    <w:p w:rsidR="0058004A" w:rsidP="00AF724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64B88" w:rsidP="00AF724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64B88" w:rsidP="00AF724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64B88" w:rsidP="00AF724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64B88" w:rsidP="00AF724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64B88" w:rsidP="00AF724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64B88" w:rsidRPr="004370A8" w:rsidP="00AF724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F724B" w:rsidRPr="004370A8" w:rsidP="00F90994">
      <w:pPr>
        <w:pStyle w:val="NoSpacing"/>
        <w:numPr>
          <w:numId w:val="27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Za §</w:t>
      </w:r>
      <w:r w:rsidRPr="004370A8">
        <w:rPr>
          <w:rFonts w:ascii="Times New Roman" w:hAnsi="Times New Roman" w:hint="default"/>
          <w:sz w:val="24"/>
          <w:szCs w:val="24"/>
        </w:rPr>
        <w:t xml:space="preserve"> 24e sa vklad</w:t>
      </w:r>
      <w:r w:rsidR="002818DF">
        <w:rPr>
          <w:rFonts w:ascii="Times New Roman" w:hAnsi="Times New Roman" w:hint="default"/>
          <w:sz w:val="24"/>
          <w:szCs w:val="24"/>
        </w:rPr>
        <w:t>ajú</w:t>
      </w:r>
      <w:r w:rsidRPr="004370A8">
        <w:rPr>
          <w:rFonts w:ascii="Times New Roman" w:hAnsi="Times New Roman" w:hint="default"/>
          <w:sz w:val="24"/>
          <w:szCs w:val="24"/>
        </w:rPr>
        <w:t xml:space="preserve"> §</w:t>
      </w:r>
      <w:r w:rsidRPr="004370A8">
        <w:rPr>
          <w:rFonts w:ascii="Times New Roman" w:hAnsi="Times New Roman" w:hint="default"/>
          <w:sz w:val="24"/>
          <w:szCs w:val="24"/>
        </w:rPr>
        <w:t xml:space="preserve"> 24f</w:t>
      </w:r>
      <w:r w:rsidR="002818DF">
        <w:rPr>
          <w:rFonts w:ascii="Times New Roman" w:hAnsi="Times New Roman"/>
          <w:sz w:val="24"/>
          <w:szCs w:val="24"/>
        </w:rPr>
        <w:t xml:space="preserve"> a 24g</w:t>
      </w:r>
      <w:r w:rsidRPr="004370A8">
        <w:rPr>
          <w:rFonts w:ascii="Times New Roman" w:hAnsi="Times New Roman"/>
          <w:sz w:val="24"/>
          <w:szCs w:val="24"/>
        </w:rPr>
        <w:t>, ktor</w:t>
      </w:r>
      <w:r w:rsidR="002818DF">
        <w:rPr>
          <w:rFonts w:ascii="Times New Roman" w:hAnsi="Times New Roman" w:hint="default"/>
          <w:sz w:val="24"/>
          <w:szCs w:val="24"/>
        </w:rPr>
        <w:t>é</w:t>
      </w:r>
      <w:r w:rsidRPr="004370A8">
        <w:rPr>
          <w:rFonts w:ascii="Times New Roman" w:hAnsi="Times New Roman" w:hint="default"/>
          <w:sz w:val="24"/>
          <w:szCs w:val="24"/>
        </w:rPr>
        <w:t xml:space="preserve"> vrá</w:t>
      </w:r>
      <w:r w:rsidRPr="004370A8">
        <w:rPr>
          <w:rFonts w:ascii="Times New Roman" w:hAnsi="Times New Roman" w:hint="default"/>
          <w:sz w:val="24"/>
          <w:szCs w:val="24"/>
        </w:rPr>
        <w:t>tane nadpisu</w:t>
      </w:r>
      <w:r w:rsidR="002818DF">
        <w:rPr>
          <w:rFonts w:ascii="Times New Roman" w:hAnsi="Times New Roman"/>
          <w:sz w:val="24"/>
          <w:szCs w:val="24"/>
        </w:rPr>
        <w:t xml:space="preserve"> na</w:t>
      </w:r>
      <w:r w:rsidR="002818DF">
        <w:rPr>
          <w:rFonts w:ascii="Times New Roman" w:hAnsi="Times New Roman" w:hint="default"/>
          <w:sz w:val="24"/>
          <w:szCs w:val="24"/>
        </w:rPr>
        <w:t>d §</w:t>
      </w:r>
      <w:r w:rsidR="002818DF">
        <w:rPr>
          <w:rFonts w:ascii="Times New Roman" w:hAnsi="Times New Roman" w:hint="default"/>
          <w:sz w:val="24"/>
          <w:szCs w:val="24"/>
        </w:rPr>
        <w:t xml:space="preserve"> 24f </w:t>
      </w:r>
      <w:r w:rsidRPr="004370A8">
        <w:rPr>
          <w:rFonts w:ascii="Times New Roman" w:hAnsi="Times New Roman"/>
          <w:sz w:val="24"/>
          <w:szCs w:val="24"/>
        </w:rPr>
        <w:t>zne</w:t>
      </w:r>
      <w:r w:rsidR="002818DF">
        <w:rPr>
          <w:rFonts w:ascii="Times New Roman" w:hAnsi="Times New Roman" w:hint="default"/>
          <w:sz w:val="24"/>
          <w:szCs w:val="24"/>
        </w:rPr>
        <w:t>jú</w:t>
      </w:r>
      <w:r w:rsidRPr="004370A8">
        <w:rPr>
          <w:rFonts w:ascii="Times New Roman" w:hAnsi="Times New Roman"/>
          <w:sz w:val="24"/>
          <w:szCs w:val="24"/>
        </w:rPr>
        <w:t>:</w:t>
      </w:r>
    </w:p>
    <w:p w:rsidR="007A7B65" w:rsidP="00AF724B">
      <w:pPr>
        <w:pStyle w:val="NoSpacing"/>
        <w:bidi w:val="0"/>
        <w:ind w:left="426"/>
        <w:jc w:val="center"/>
        <w:rPr>
          <w:rFonts w:ascii="Times New Roman" w:hAnsi="Times New Roman"/>
          <w:sz w:val="24"/>
          <w:szCs w:val="24"/>
        </w:rPr>
      </w:pPr>
      <w:r w:rsidR="002818DF">
        <w:rPr>
          <w:rFonts w:ascii="Times New Roman" w:hAnsi="Times New Roman" w:hint="default"/>
          <w:sz w:val="24"/>
          <w:szCs w:val="24"/>
        </w:rPr>
        <w:t>„</w:t>
      </w:r>
      <w:r w:rsidR="002818DF">
        <w:rPr>
          <w:rFonts w:ascii="Times New Roman" w:hAnsi="Times New Roman" w:hint="default"/>
          <w:sz w:val="24"/>
          <w:szCs w:val="24"/>
        </w:rPr>
        <w:t>Prá</w:t>
      </w:r>
      <w:r w:rsidR="002818DF">
        <w:rPr>
          <w:rFonts w:ascii="Times New Roman" w:hAnsi="Times New Roman" w:hint="default"/>
          <w:sz w:val="24"/>
          <w:szCs w:val="24"/>
        </w:rPr>
        <w:t>vna pomoc sú</w:t>
      </w:r>
      <w:r w:rsidR="002818DF">
        <w:rPr>
          <w:rFonts w:ascii="Times New Roman" w:hAnsi="Times New Roman" w:hint="default"/>
          <w:sz w:val="24"/>
          <w:szCs w:val="24"/>
        </w:rPr>
        <w:t>visiaca s </w:t>
      </w:r>
      <w:r w:rsidR="002818DF">
        <w:rPr>
          <w:rFonts w:ascii="Times New Roman" w:hAnsi="Times New Roman" w:hint="default"/>
          <w:sz w:val="24"/>
          <w:szCs w:val="24"/>
        </w:rPr>
        <w:t>oznamovaní</w:t>
      </w:r>
      <w:r w:rsidR="002818DF">
        <w:rPr>
          <w:rFonts w:ascii="Times New Roman" w:hAnsi="Times New Roman" w:hint="default"/>
          <w:sz w:val="24"/>
          <w:szCs w:val="24"/>
        </w:rPr>
        <w:t>m protispoloč</w:t>
      </w:r>
      <w:r w:rsidR="002818DF">
        <w:rPr>
          <w:rFonts w:ascii="Times New Roman" w:hAnsi="Times New Roman" w:hint="default"/>
          <w:sz w:val="24"/>
          <w:szCs w:val="24"/>
        </w:rPr>
        <w:t>enskej č</w:t>
      </w:r>
      <w:r w:rsidR="002818DF">
        <w:rPr>
          <w:rFonts w:ascii="Times New Roman" w:hAnsi="Times New Roman" w:hint="default"/>
          <w:sz w:val="24"/>
          <w:szCs w:val="24"/>
        </w:rPr>
        <w:t>innosti</w:t>
      </w:r>
    </w:p>
    <w:p w:rsidR="00CB4A4C" w:rsidP="00AF724B">
      <w:pPr>
        <w:pStyle w:val="NoSpacing"/>
        <w:bidi w:val="0"/>
        <w:ind w:left="426"/>
        <w:jc w:val="center"/>
        <w:rPr>
          <w:rFonts w:ascii="Times New Roman" w:hAnsi="Times New Roman"/>
          <w:sz w:val="24"/>
          <w:szCs w:val="24"/>
        </w:rPr>
      </w:pPr>
    </w:p>
    <w:p w:rsidR="00AF724B" w:rsidRPr="004370A8" w:rsidP="00AF724B">
      <w:pPr>
        <w:pStyle w:val="NoSpacing"/>
        <w:bidi w:val="0"/>
        <w:ind w:left="426"/>
        <w:jc w:val="center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§</w:t>
      </w:r>
      <w:r w:rsidRPr="004370A8">
        <w:rPr>
          <w:rFonts w:ascii="Times New Roman" w:hAnsi="Times New Roman" w:hint="default"/>
          <w:sz w:val="24"/>
          <w:szCs w:val="24"/>
        </w:rPr>
        <w:t xml:space="preserve"> 24f</w:t>
      </w:r>
    </w:p>
    <w:p w:rsidR="00AF724B" w:rsidRPr="004370A8" w:rsidP="00AF724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F724B" w:rsidRPr="004370A8" w:rsidP="00F90994">
      <w:pPr>
        <w:pStyle w:val="NoSpacing"/>
        <w:numPr>
          <w:ilvl w:val="1"/>
          <w:numId w:val="28"/>
        </w:numPr>
        <w:tabs>
          <w:tab w:val="left" w:pos="1134"/>
        </w:tabs>
        <w:bidi w:val="0"/>
        <w:ind w:left="426" w:firstLine="283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Oznamovateľ</w:t>
      </w:r>
      <w:r w:rsidRPr="004370A8">
        <w:rPr>
          <w:rFonts w:ascii="Times New Roman" w:hAnsi="Times New Roman" w:hint="default"/>
          <w:sz w:val="24"/>
          <w:szCs w:val="24"/>
        </w:rPr>
        <w:t xml:space="preserve"> 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innosti má</w:t>
      </w:r>
      <w:r w:rsidRPr="004370A8">
        <w:rPr>
          <w:rFonts w:ascii="Times New Roman" w:hAnsi="Times New Roman" w:hint="default"/>
          <w:sz w:val="24"/>
          <w:szCs w:val="24"/>
        </w:rPr>
        <w:t xml:space="preserve"> prá</w:t>
      </w:r>
      <w:r w:rsidRPr="004370A8">
        <w:rPr>
          <w:rFonts w:ascii="Times New Roman" w:hAnsi="Times New Roman" w:hint="default"/>
          <w:sz w:val="24"/>
          <w:szCs w:val="24"/>
        </w:rPr>
        <w:t>vo na poskytnutie prá</w:t>
      </w:r>
      <w:r w:rsidRPr="004370A8">
        <w:rPr>
          <w:rFonts w:ascii="Times New Roman" w:hAnsi="Times New Roman" w:hint="default"/>
          <w:sz w:val="24"/>
          <w:szCs w:val="24"/>
        </w:rPr>
        <w:t>vnej pomoci, ak pož</w:t>
      </w:r>
      <w:r w:rsidRPr="004370A8">
        <w:rPr>
          <w:rFonts w:ascii="Times New Roman" w:hAnsi="Times New Roman" w:hint="default"/>
          <w:sz w:val="24"/>
          <w:szCs w:val="24"/>
        </w:rPr>
        <w:t>iadal o poskytnutie prá</w:t>
      </w:r>
      <w:r w:rsidRPr="004370A8">
        <w:rPr>
          <w:rFonts w:ascii="Times New Roman" w:hAnsi="Times New Roman" w:hint="default"/>
          <w:sz w:val="24"/>
          <w:szCs w:val="24"/>
        </w:rPr>
        <w:t>vnej pomoci a nemá</w:t>
      </w:r>
      <w:r w:rsidRPr="004370A8">
        <w:rPr>
          <w:rFonts w:ascii="Times New Roman" w:hAnsi="Times New Roman" w:hint="default"/>
          <w:sz w:val="24"/>
          <w:szCs w:val="24"/>
        </w:rPr>
        <w:t xml:space="preserve"> svojho zá</w:t>
      </w:r>
      <w:r w:rsidRPr="004370A8">
        <w:rPr>
          <w:rFonts w:ascii="Times New Roman" w:hAnsi="Times New Roman" w:hint="default"/>
          <w:sz w:val="24"/>
          <w:szCs w:val="24"/>
        </w:rPr>
        <w:t>stupcu na konanie, v ktorom ž</w:t>
      </w:r>
      <w:r w:rsidRPr="004370A8">
        <w:rPr>
          <w:rFonts w:ascii="Times New Roman" w:hAnsi="Times New Roman" w:hint="default"/>
          <w:sz w:val="24"/>
          <w:szCs w:val="24"/>
        </w:rPr>
        <w:t>iad</w:t>
      </w:r>
      <w:r w:rsidRPr="004370A8">
        <w:rPr>
          <w:rFonts w:ascii="Times New Roman" w:hAnsi="Times New Roman" w:hint="default"/>
          <w:sz w:val="24"/>
          <w:szCs w:val="24"/>
        </w:rPr>
        <w:t>a o poskytnutie prá</w:t>
      </w:r>
      <w:r w:rsidRPr="004370A8">
        <w:rPr>
          <w:rFonts w:ascii="Times New Roman" w:hAnsi="Times New Roman" w:hint="default"/>
          <w:sz w:val="24"/>
          <w:szCs w:val="24"/>
        </w:rPr>
        <w:t>vnej pomoci podľ</w:t>
      </w:r>
      <w:r w:rsidRPr="004370A8">
        <w:rPr>
          <w:rFonts w:ascii="Times New Roman" w:hAnsi="Times New Roman" w:hint="default"/>
          <w:sz w:val="24"/>
          <w:szCs w:val="24"/>
        </w:rPr>
        <w:t>a tohto zá</w:t>
      </w:r>
      <w:r w:rsidRPr="004370A8">
        <w:rPr>
          <w:rFonts w:ascii="Times New Roman" w:hAnsi="Times New Roman" w:hint="default"/>
          <w:sz w:val="24"/>
          <w:szCs w:val="24"/>
        </w:rPr>
        <w:t>kona.</w:t>
      </w:r>
    </w:p>
    <w:p w:rsidR="00CA5377" w:rsidRPr="004370A8" w:rsidP="00CA5377">
      <w:pPr>
        <w:pStyle w:val="NoSpacing"/>
        <w:tabs>
          <w:tab w:val="left" w:pos="1134"/>
        </w:tabs>
        <w:bidi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AF724B" w:rsidRPr="004370A8" w:rsidP="00F90994">
      <w:pPr>
        <w:pStyle w:val="NoSpacing"/>
        <w:numPr>
          <w:ilvl w:val="1"/>
          <w:numId w:val="28"/>
        </w:numPr>
        <w:tabs>
          <w:tab w:val="left" w:pos="1134"/>
        </w:tabs>
        <w:bidi w:val="0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4370A8" w:rsidR="00CA5377">
        <w:rPr>
          <w:rFonts w:ascii="Times New Roman" w:hAnsi="Times New Roman" w:hint="default"/>
          <w:sz w:val="24"/>
          <w:szCs w:val="24"/>
        </w:rPr>
        <w:t>Ž</w:t>
      </w:r>
      <w:r w:rsidRPr="004370A8" w:rsidR="00CA5377">
        <w:rPr>
          <w:rFonts w:ascii="Times New Roman" w:hAnsi="Times New Roman" w:hint="default"/>
          <w:sz w:val="24"/>
          <w:szCs w:val="24"/>
        </w:rPr>
        <w:t>iadosť</w:t>
      </w:r>
      <w:r w:rsidRPr="004370A8" w:rsidR="00CA5377">
        <w:rPr>
          <w:rFonts w:ascii="Times New Roman" w:hAnsi="Times New Roman" w:hint="default"/>
          <w:sz w:val="24"/>
          <w:szCs w:val="24"/>
        </w:rPr>
        <w:t xml:space="preserve"> o poskytnutie prá</w:t>
      </w:r>
      <w:r w:rsidRPr="004370A8" w:rsidR="00CA5377">
        <w:rPr>
          <w:rFonts w:ascii="Times New Roman" w:hAnsi="Times New Roman" w:hint="default"/>
          <w:sz w:val="24"/>
          <w:szCs w:val="24"/>
        </w:rPr>
        <w:t>vnej pomoci podľ</w:t>
      </w:r>
      <w:r w:rsidRPr="004370A8" w:rsidR="00CA5377">
        <w:rPr>
          <w:rFonts w:ascii="Times New Roman" w:hAnsi="Times New Roman" w:hint="default"/>
          <w:sz w:val="24"/>
          <w:szCs w:val="24"/>
        </w:rPr>
        <w:t>a odseku 1 sa podá</w:t>
      </w:r>
      <w:r w:rsidRPr="004370A8" w:rsidR="00CA5377">
        <w:rPr>
          <w:rFonts w:ascii="Times New Roman" w:hAnsi="Times New Roman" w:hint="default"/>
          <w:sz w:val="24"/>
          <w:szCs w:val="24"/>
        </w:rPr>
        <w:t>va v </w:t>
      </w:r>
      <w:r w:rsidRPr="004370A8" w:rsidR="00CA5377">
        <w:rPr>
          <w:rFonts w:ascii="Times New Roman" w:hAnsi="Times New Roman" w:hint="default"/>
          <w:sz w:val="24"/>
          <w:szCs w:val="24"/>
        </w:rPr>
        <w:t>kancelá</w:t>
      </w:r>
      <w:r w:rsidRPr="004370A8" w:rsidR="00CA5377">
        <w:rPr>
          <w:rFonts w:ascii="Times New Roman" w:hAnsi="Times New Roman" w:hint="default"/>
          <w:sz w:val="24"/>
          <w:szCs w:val="24"/>
        </w:rPr>
        <w:t>rii centra. Ž</w:t>
      </w:r>
      <w:r w:rsidRPr="004370A8" w:rsidR="00CA5377">
        <w:rPr>
          <w:rFonts w:ascii="Times New Roman" w:hAnsi="Times New Roman" w:hint="default"/>
          <w:sz w:val="24"/>
          <w:szCs w:val="24"/>
        </w:rPr>
        <w:t>iadosť</w:t>
      </w:r>
      <w:r w:rsidRPr="004370A8" w:rsidR="00CA5377">
        <w:rPr>
          <w:rFonts w:ascii="Times New Roman" w:hAnsi="Times New Roman" w:hint="default"/>
          <w:sz w:val="24"/>
          <w:szCs w:val="24"/>
        </w:rPr>
        <w:t xml:space="preserve"> musí</w:t>
      </w:r>
      <w:r w:rsidRPr="004370A8" w:rsidR="00CA5377">
        <w:rPr>
          <w:rFonts w:ascii="Times New Roman" w:hAnsi="Times New Roman" w:hint="default"/>
          <w:sz w:val="24"/>
          <w:szCs w:val="24"/>
        </w:rPr>
        <w:t xml:space="preserve"> obsahovať</w:t>
      </w:r>
      <w:r w:rsidRPr="004370A8" w:rsidR="00CA5377">
        <w:rPr>
          <w:rFonts w:ascii="Times New Roman" w:hAnsi="Times New Roman" w:hint="default"/>
          <w:sz w:val="24"/>
          <w:szCs w:val="24"/>
        </w:rPr>
        <w:t xml:space="preserve"> meno a priezvisko ž</w:t>
      </w:r>
      <w:r w:rsidRPr="004370A8" w:rsidR="00CA5377">
        <w:rPr>
          <w:rFonts w:ascii="Times New Roman" w:hAnsi="Times New Roman" w:hint="default"/>
          <w:sz w:val="24"/>
          <w:szCs w:val="24"/>
        </w:rPr>
        <w:t>iadateľ</w:t>
      </w:r>
      <w:r w:rsidRPr="004370A8" w:rsidR="00CA5377">
        <w:rPr>
          <w:rFonts w:ascii="Times New Roman" w:hAnsi="Times New Roman" w:hint="default"/>
          <w:sz w:val="24"/>
          <w:szCs w:val="24"/>
        </w:rPr>
        <w:t>a, jeho trvalý</w:t>
      </w:r>
      <w:r w:rsidRPr="004370A8" w:rsidR="00CA5377">
        <w:rPr>
          <w:rFonts w:ascii="Times New Roman" w:hAnsi="Times New Roman" w:hint="default"/>
          <w:sz w:val="24"/>
          <w:szCs w:val="24"/>
        </w:rPr>
        <w:t xml:space="preserve"> alebo prechodný</w:t>
      </w:r>
      <w:r w:rsidRPr="004370A8" w:rsidR="00CA5377">
        <w:rPr>
          <w:rFonts w:ascii="Times New Roman" w:hAnsi="Times New Roman" w:hint="default"/>
          <w:sz w:val="24"/>
          <w:szCs w:val="24"/>
        </w:rPr>
        <w:t xml:space="preserve"> pobyt, rodné</w:t>
      </w:r>
      <w:r w:rsidRPr="004370A8" w:rsidR="00CA5377">
        <w:rPr>
          <w:rFonts w:ascii="Times New Roman" w:hAnsi="Times New Roman" w:hint="default"/>
          <w:sz w:val="24"/>
          <w:szCs w:val="24"/>
        </w:rPr>
        <w:t xml:space="preserve"> čí</w:t>
      </w:r>
      <w:r w:rsidRPr="004370A8" w:rsidR="00CA5377">
        <w:rPr>
          <w:rFonts w:ascii="Times New Roman" w:hAnsi="Times New Roman" w:hint="default"/>
          <w:sz w:val="24"/>
          <w:szCs w:val="24"/>
        </w:rPr>
        <w:t>slo a doklad o </w:t>
      </w:r>
      <w:r w:rsidRPr="004370A8" w:rsidR="00CA5377">
        <w:rPr>
          <w:rFonts w:ascii="Times New Roman" w:hAnsi="Times New Roman" w:hint="default"/>
          <w:sz w:val="24"/>
          <w:szCs w:val="24"/>
        </w:rPr>
        <w:t>tom, ž</w:t>
      </w:r>
      <w:r w:rsidRPr="004370A8" w:rsidR="00CA5377">
        <w:rPr>
          <w:rFonts w:ascii="Times New Roman" w:hAnsi="Times New Roman" w:hint="default"/>
          <w:sz w:val="24"/>
          <w:szCs w:val="24"/>
        </w:rPr>
        <w:t>e ide</w:t>
      </w:r>
      <w:r w:rsidRPr="004370A8" w:rsidR="00CA5377">
        <w:rPr>
          <w:rFonts w:ascii="Times New Roman" w:hAnsi="Times New Roman" w:hint="default"/>
          <w:sz w:val="24"/>
          <w:szCs w:val="24"/>
        </w:rPr>
        <w:t xml:space="preserve"> o </w:t>
      </w:r>
      <w:r w:rsidRPr="004370A8" w:rsidR="00CA5377">
        <w:rPr>
          <w:rFonts w:ascii="Times New Roman" w:hAnsi="Times New Roman" w:hint="default"/>
          <w:sz w:val="24"/>
          <w:szCs w:val="24"/>
        </w:rPr>
        <w:t>oznamovateľ</w:t>
      </w:r>
      <w:r w:rsidRPr="004370A8" w:rsidR="00CA5377">
        <w:rPr>
          <w:rFonts w:ascii="Times New Roman" w:hAnsi="Times New Roman" w:hint="default"/>
          <w:sz w:val="24"/>
          <w:szCs w:val="24"/>
        </w:rPr>
        <w:t>a protispoloč</w:t>
      </w:r>
      <w:r w:rsidRPr="004370A8" w:rsidR="00CA5377">
        <w:rPr>
          <w:rFonts w:ascii="Times New Roman" w:hAnsi="Times New Roman" w:hint="default"/>
          <w:sz w:val="24"/>
          <w:szCs w:val="24"/>
        </w:rPr>
        <w:t>enskej č</w:t>
      </w:r>
      <w:r w:rsidRPr="004370A8" w:rsidR="00CA5377">
        <w:rPr>
          <w:rFonts w:ascii="Times New Roman" w:hAnsi="Times New Roman" w:hint="default"/>
          <w:sz w:val="24"/>
          <w:szCs w:val="24"/>
        </w:rPr>
        <w:t xml:space="preserve">innosti. </w:t>
      </w:r>
    </w:p>
    <w:p w:rsidR="004F61D0" w:rsidRPr="004370A8" w:rsidP="004F61D0">
      <w:pPr>
        <w:pStyle w:val="NoSpacing"/>
        <w:tabs>
          <w:tab w:val="left" w:pos="1134"/>
        </w:tabs>
        <w:bidi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AF724B" w:rsidRPr="007E21B2" w:rsidP="004370A8">
      <w:pPr>
        <w:pStyle w:val="NoSpacing"/>
        <w:numPr>
          <w:ilvl w:val="1"/>
          <w:numId w:val="28"/>
        </w:numPr>
        <w:tabs>
          <w:tab w:val="left" w:pos="1134"/>
        </w:tabs>
        <w:bidi w:val="0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4370A8" w:rsidR="004F61D0">
        <w:rPr>
          <w:rFonts w:ascii="Times New Roman" w:hAnsi="Times New Roman"/>
          <w:sz w:val="24"/>
          <w:szCs w:val="24"/>
        </w:rPr>
        <w:t>Ak nie je v odsekoch 1 a </w:t>
      </w:r>
      <w:r w:rsidRPr="004370A8" w:rsidR="004F61D0">
        <w:rPr>
          <w:rFonts w:ascii="Times New Roman" w:hAnsi="Times New Roman" w:hint="default"/>
          <w:sz w:val="24"/>
          <w:szCs w:val="24"/>
        </w:rPr>
        <w:t>2 uvedené</w:t>
      </w:r>
      <w:r w:rsidRPr="004370A8" w:rsidR="004F61D0">
        <w:rPr>
          <w:rFonts w:ascii="Times New Roman" w:hAnsi="Times New Roman" w:hint="default"/>
          <w:sz w:val="24"/>
          <w:szCs w:val="24"/>
        </w:rPr>
        <w:t xml:space="preserve"> inak, na poskytovanie prá</w:t>
      </w:r>
      <w:r w:rsidRPr="004370A8" w:rsidR="004F61D0">
        <w:rPr>
          <w:rFonts w:ascii="Times New Roman" w:hAnsi="Times New Roman" w:hint="default"/>
          <w:sz w:val="24"/>
          <w:szCs w:val="24"/>
        </w:rPr>
        <w:t>vnej pomoci oznamovateľ</w:t>
      </w:r>
      <w:r w:rsidRPr="004370A8" w:rsidR="004F61D0">
        <w:rPr>
          <w:rFonts w:ascii="Times New Roman" w:hAnsi="Times New Roman" w:hint="default"/>
          <w:sz w:val="24"/>
          <w:szCs w:val="24"/>
        </w:rPr>
        <w:t>ovi protispoloč</w:t>
      </w:r>
      <w:r w:rsidRPr="004370A8" w:rsidR="004F61D0">
        <w:rPr>
          <w:rFonts w:ascii="Times New Roman" w:hAnsi="Times New Roman" w:hint="default"/>
          <w:sz w:val="24"/>
          <w:szCs w:val="24"/>
        </w:rPr>
        <w:t>enskej č</w:t>
      </w:r>
      <w:r w:rsidRPr="004370A8" w:rsidR="004F61D0">
        <w:rPr>
          <w:rFonts w:ascii="Times New Roman" w:hAnsi="Times New Roman" w:hint="default"/>
          <w:sz w:val="24"/>
          <w:szCs w:val="24"/>
        </w:rPr>
        <w:t>innosti sa primerane vzť</w:t>
      </w:r>
      <w:r w:rsidRPr="004370A8" w:rsidR="004F61D0">
        <w:rPr>
          <w:rFonts w:ascii="Times New Roman" w:hAnsi="Times New Roman" w:hint="default"/>
          <w:sz w:val="24"/>
          <w:szCs w:val="24"/>
        </w:rPr>
        <w:t>ahujú</w:t>
      </w:r>
      <w:r w:rsidRPr="004370A8" w:rsidR="004F61D0">
        <w:rPr>
          <w:rFonts w:ascii="Times New Roman" w:hAnsi="Times New Roman" w:hint="default"/>
          <w:sz w:val="24"/>
          <w:szCs w:val="24"/>
        </w:rPr>
        <w:t xml:space="preserve"> ostatné</w:t>
      </w:r>
      <w:r w:rsidRPr="004370A8" w:rsidR="004F61D0">
        <w:rPr>
          <w:rFonts w:ascii="Times New Roman" w:hAnsi="Times New Roman" w:hint="default"/>
          <w:sz w:val="24"/>
          <w:szCs w:val="24"/>
        </w:rPr>
        <w:t xml:space="preserve"> ustanovenia </w:t>
      </w:r>
      <w:r w:rsidRPr="007E21B2" w:rsidR="004F61D0">
        <w:rPr>
          <w:rFonts w:ascii="Times New Roman" w:hAnsi="Times New Roman" w:hint="default"/>
          <w:sz w:val="24"/>
          <w:szCs w:val="24"/>
        </w:rPr>
        <w:t>tohto zá</w:t>
      </w:r>
      <w:r w:rsidRPr="007E21B2" w:rsidR="004F61D0">
        <w:rPr>
          <w:rFonts w:ascii="Times New Roman" w:hAnsi="Times New Roman" w:hint="default"/>
          <w:sz w:val="24"/>
          <w:szCs w:val="24"/>
        </w:rPr>
        <w:t>kona okrem posudzovania materiá</w:t>
      </w:r>
      <w:r w:rsidRPr="007E21B2" w:rsidR="004F61D0">
        <w:rPr>
          <w:rFonts w:ascii="Times New Roman" w:hAnsi="Times New Roman" w:hint="default"/>
          <w:sz w:val="24"/>
          <w:szCs w:val="24"/>
        </w:rPr>
        <w:t>lnej nú</w:t>
      </w:r>
      <w:r w:rsidRPr="007E21B2" w:rsidR="004F61D0">
        <w:rPr>
          <w:rFonts w:ascii="Times New Roman" w:hAnsi="Times New Roman" w:hint="default"/>
          <w:sz w:val="24"/>
          <w:szCs w:val="24"/>
        </w:rPr>
        <w:t>dze a fi</w:t>
      </w:r>
      <w:r w:rsidRPr="007E21B2" w:rsidR="004F61D0">
        <w:rPr>
          <w:rFonts w:ascii="Times New Roman" w:hAnsi="Times New Roman" w:hint="default"/>
          <w:sz w:val="24"/>
          <w:szCs w:val="24"/>
        </w:rPr>
        <w:t>nanč</w:t>
      </w:r>
      <w:r w:rsidRPr="007E21B2" w:rsidR="004F61D0">
        <w:rPr>
          <w:rFonts w:ascii="Times New Roman" w:hAnsi="Times New Roman" w:hint="default"/>
          <w:sz w:val="24"/>
          <w:szCs w:val="24"/>
        </w:rPr>
        <w:t>nej spoluúč</w:t>
      </w:r>
      <w:r w:rsidRPr="007E21B2" w:rsidR="004F61D0">
        <w:rPr>
          <w:rFonts w:ascii="Times New Roman" w:hAnsi="Times New Roman" w:hint="default"/>
          <w:sz w:val="24"/>
          <w:szCs w:val="24"/>
        </w:rPr>
        <w:t>a</w:t>
      </w:r>
      <w:r w:rsidRPr="007E21B2" w:rsidR="002818DF">
        <w:rPr>
          <w:rFonts w:ascii="Times New Roman" w:hAnsi="Times New Roman"/>
          <w:sz w:val="24"/>
          <w:szCs w:val="24"/>
        </w:rPr>
        <w:t>sti.</w:t>
      </w:r>
    </w:p>
    <w:p w:rsidR="00495680" w:rsidRPr="007E21B2" w:rsidP="002818DF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818DF" w:rsidRPr="007E21B2" w:rsidP="002818DF">
      <w:pPr>
        <w:pStyle w:val="NoSpacing"/>
        <w:bidi w:val="0"/>
        <w:ind w:left="426"/>
        <w:jc w:val="center"/>
        <w:rPr>
          <w:rFonts w:ascii="Times New Roman" w:hAnsi="Times New Roman" w:hint="default"/>
          <w:sz w:val="24"/>
          <w:szCs w:val="24"/>
        </w:rPr>
      </w:pPr>
      <w:r w:rsidRPr="007E21B2">
        <w:rPr>
          <w:rFonts w:ascii="Times New Roman" w:hAnsi="Times New Roman" w:hint="default"/>
          <w:sz w:val="24"/>
          <w:szCs w:val="24"/>
        </w:rPr>
        <w:t>§</w:t>
      </w:r>
      <w:r w:rsidRPr="007E21B2">
        <w:rPr>
          <w:rFonts w:ascii="Times New Roman" w:hAnsi="Times New Roman" w:hint="default"/>
          <w:sz w:val="24"/>
          <w:szCs w:val="24"/>
        </w:rPr>
        <w:t xml:space="preserve"> 24g</w:t>
      </w:r>
    </w:p>
    <w:p w:rsidR="002818DF" w:rsidRPr="007E21B2" w:rsidP="002818DF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818DF" w:rsidP="002818DF">
      <w:pPr>
        <w:pStyle w:val="NoSpacing"/>
        <w:numPr>
          <w:numId w:val="38"/>
        </w:numPr>
        <w:tabs>
          <w:tab w:val="left" w:pos="1134"/>
        </w:tabs>
        <w:bidi w:val="0"/>
        <w:ind w:left="426" w:firstLine="348"/>
        <w:jc w:val="both"/>
        <w:rPr>
          <w:rFonts w:ascii="Times New Roman" w:hAnsi="Times New Roman"/>
          <w:sz w:val="24"/>
          <w:szCs w:val="24"/>
        </w:rPr>
      </w:pPr>
      <w:r w:rsidRPr="007E21B2" w:rsidR="007E21B2">
        <w:rPr>
          <w:rFonts w:ascii="Times New Roman" w:hAnsi="Times New Roman" w:hint="default"/>
          <w:sz w:val="24"/>
          <w:szCs w:val="24"/>
        </w:rPr>
        <w:t>Osoba, voč</w:t>
      </w:r>
      <w:r w:rsidRPr="007E21B2" w:rsidR="007E21B2">
        <w:rPr>
          <w:rFonts w:ascii="Times New Roman" w:hAnsi="Times New Roman" w:hint="default"/>
          <w:sz w:val="24"/>
          <w:szCs w:val="24"/>
        </w:rPr>
        <w:t>i ktorej bola pozastavená</w:t>
      </w:r>
      <w:r w:rsidRPr="007E21B2" w:rsidR="007E21B2">
        <w:rPr>
          <w:rFonts w:ascii="Times New Roman" w:hAnsi="Times New Roman" w:hint="default"/>
          <w:sz w:val="24"/>
          <w:szCs w:val="24"/>
        </w:rPr>
        <w:t xml:space="preserve"> úč</w:t>
      </w:r>
      <w:r w:rsidRPr="007E21B2" w:rsidR="007E21B2">
        <w:rPr>
          <w:rFonts w:ascii="Times New Roman" w:hAnsi="Times New Roman" w:hint="default"/>
          <w:sz w:val="24"/>
          <w:szCs w:val="24"/>
        </w:rPr>
        <w:t>innosť</w:t>
      </w:r>
      <w:r w:rsidRPr="007E21B2" w:rsidR="007E21B2">
        <w:rPr>
          <w:rFonts w:ascii="Times New Roman" w:hAnsi="Times New Roman" w:hint="default"/>
          <w:sz w:val="24"/>
          <w:szCs w:val="24"/>
        </w:rPr>
        <w:t xml:space="preserve"> pracovnoprá</w:t>
      </w:r>
      <w:r w:rsidRPr="007E21B2" w:rsidR="007E21B2">
        <w:rPr>
          <w:rFonts w:ascii="Times New Roman" w:hAnsi="Times New Roman" w:hint="default"/>
          <w:sz w:val="24"/>
          <w:szCs w:val="24"/>
        </w:rPr>
        <w:t>vneho ú</w:t>
      </w:r>
      <w:r w:rsidRPr="007E21B2" w:rsidR="007E21B2">
        <w:rPr>
          <w:rFonts w:ascii="Times New Roman" w:hAnsi="Times New Roman" w:hint="default"/>
          <w:sz w:val="24"/>
          <w:szCs w:val="24"/>
        </w:rPr>
        <w:t>konu podľ</w:t>
      </w:r>
      <w:r w:rsidRPr="007E21B2" w:rsidR="007E21B2">
        <w:rPr>
          <w:rFonts w:ascii="Times New Roman" w:hAnsi="Times New Roman" w:hint="default"/>
          <w:sz w:val="24"/>
          <w:szCs w:val="24"/>
        </w:rPr>
        <w:t>a osobitné</w:t>
      </w:r>
      <w:r w:rsidRPr="007E21B2" w:rsidR="007E21B2">
        <w:rPr>
          <w:rFonts w:ascii="Times New Roman" w:hAnsi="Times New Roman" w:hint="default"/>
          <w:sz w:val="24"/>
          <w:szCs w:val="24"/>
        </w:rPr>
        <w:t>ho predpisu,</w:t>
      </w:r>
      <w:r w:rsidRPr="006A2306" w:rsidR="00444C0C">
        <w:rPr>
          <w:rFonts w:ascii="Times New Roman" w:hAnsi="Times New Roman"/>
          <w:sz w:val="24"/>
          <w:szCs w:val="24"/>
          <w:vertAlign w:val="superscript"/>
        </w:rPr>
        <w:t>1aa</w:t>
      </w:r>
      <w:r w:rsidR="00194FC7">
        <w:rPr>
          <w:rFonts w:ascii="Times New Roman" w:hAnsi="Times New Roman"/>
          <w:sz w:val="24"/>
          <w:szCs w:val="24"/>
          <w:vertAlign w:val="superscript"/>
        </w:rPr>
        <w:t>b</w:t>
      </w:r>
      <w:r w:rsidR="00444C0C">
        <w:rPr>
          <w:rFonts w:ascii="Times New Roman" w:hAnsi="Times New Roman"/>
          <w:sz w:val="24"/>
          <w:szCs w:val="24"/>
        </w:rPr>
        <w:t>)</w:t>
      </w:r>
      <w:r w:rsidRPr="007E21B2" w:rsidR="007E21B2">
        <w:rPr>
          <w:rFonts w:ascii="Times New Roman" w:hAnsi="Times New Roman"/>
          <w:sz w:val="24"/>
          <w:szCs w:val="24"/>
        </w:rPr>
        <w:t xml:space="preserve"> </w:t>
      </w:r>
      <w:r w:rsidRPr="007E21B2">
        <w:rPr>
          <w:rFonts w:ascii="Times New Roman" w:hAnsi="Times New Roman" w:hint="default"/>
          <w:sz w:val="24"/>
          <w:szCs w:val="24"/>
        </w:rPr>
        <w:t>má</w:t>
      </w:r>
      <w:r w:rsidRPr="007E21B2">
        <w:rPr>
          <w:rFonts w:ascii="Times New Roman" w:hAnsi="Times New Roman" w:hint="default"/>
          <w:sz w:val="24"/>
          <w:szCs w:val="24"/>
        </w:rPr>
        <w:t xml:space="preserve"> prá</w:t>
      </w:r>
      <w:r w:rsidRPr="007E21B2">
        <w:rPr>
          <w:rFonts w:ascii="Times New Roman" w:hAnsi="Times New Roman" w:hint="default"/>
          <w:sz w:val="24"/>
          <w:szCs w:val="24"/>
        </w:rPr>
        <w:t>vo na poskytnutie prá</w:t>
      </w:r>
      <w:r w:rsidRPr="007E21B2">
        <w:rPr>
          <w:rFonts w:ascii="Times New Roman" w:hAnsi="Times New Roman" w:hint="default"/>
          <w:sz w:val="24"/>
          <w:szCs w:val="24"/>
        </w:rPr>
        <w:t>vnej pomoci, ak pož</w:t>
      </w:r>
      <w:r w:rsidRPr="007E21B2">
        <w:rPr>
          <w:rFonts w:ascii="Times New Roman" w:hAnsi="Times New Roman" w:hint="default"/>
          <w:sz w:val="24"/>
          <w:szCs w:val="24"/>
        </w:rPr>
        <w:t>iadal</w:t>
      </w:r>
      <w:r w:rsidRPr="007E21B2" w:rsidR="007E21B2">
        <w:rPr>
          <w:rFonts w:ascii="Times New Roman" w:hAnsi="Times New Roman"/>
          <w:sz w:val="24"/>
          <w:szCs w:val="24"/>
        </w:rPr>
        <w:t xml:space="preserve">a </w:t>
      </w:r>
      <w:r w:rsidRPr="007E21B2">
        <w:rPr>
          <w:rFonts w:ascii="Times New Roman" w:hAnsi="Times New Roman" w:hint="default"/>
          <w:sz w:val="24"/>
          <w:szCs w:val="24"/>
        </w:rPr>
        <w:t>o poskytnutie prá</w:t>
      </w:r>
      <w:r w:rsidRPr="007E21B2">
        <w:rPr>
          <w:rFonts w:ascii="Times New Roman" w:hAnsi="Times New Roman" w:hint="default"/>
          <w:sz w:val="24"/>
          <w:szCs w:val="24"/>
        </w:rPr>
        <w:t>vnej pomoci a nemá</w:t>
      </w:r>
      <w:r w:rsidRPr="007E21B2">
        <w:rPr>
          <w:rFonts w:ascii="Times New Roman" w:hAnsi="Times New Roman" w:hint="default"/>
          <w:sz w:val="24"/>
          <w:szCs w:val="24"/>
        </w:rPr>
        <w:t xml:space="preserve"> svojho zá</w:t>
      </w:r>
      <w:r w:rsidRPr="007E21B2">
        <w:rPr>
          <w:rFonts w:ascii="Times New Roman" w:hAnsi="Times New Roman" w:hint="default"/>
          <w:sz w:val="24"/>
          <w:szCs w:val="24"/>
        </w:rPr>
        <w:t>stupcu na konanie, v ktorom ž</w:t>
      </w:r>
      <w:r w:rsidRPr="007E21B2">
        <w:rPr>
          <w:rFonts w:ascii="Times New Roman" w:hAnsi="Times New Roman" w:hint="default"/>
          <w:sz w:val="24"/>
          <w:szCs w:val="24"/>
        </w:rPr>
        <w:t>iada o poskytnutie prá</w:t>
      </w:r>
      <w:r w:rsidRPr="007E21B2">
        <w:rPr>
          <w:rFonts w:ascii="Times New Roman" w:hAnsi="Times New Roman" w:hint="default"/>
          <w:sz w:val="24"/>
          <w:szCs w:val="24"/>
        </w:rPr>
        <w:t>vnej pomoci podľ</w:t>
      </w:r>
      <w:r w:rsidRPr="007E21B2">
        <w:rPr>
          <w:rFonts w:ascii="Times New Roman" w:hAnsi="Times New Roman" w:hint="default"/>
          <w:sz w:val="24"/>
          <w:szCs w:val="24"/>
        </w:rPr>
        <w:t>a tohto zá</w:t>
      </w:r>
      <w:r w:rsidRPr="007E21B2">
        <w:rPr>
          <w:rFonts w:ascii="Times New Roman" w:hAnsi="Times New Roman" w:hint="default"/>
          <w:sz w:val="24"/>
          <w:szCs w:val="24"/>
        </w:rPr>
        <w:t>kona.</w:t>
      </w:r>
    </w:p>
    <w:p w:rsidR="00964B88" w:rsidP="00964B88">
      <w:pPr>
        <w:pStyle w:val="NoSpacing"/>
        <w:tabs>
          <w:tab w:val="left" w:pos="1134"/>
        </w:tabs>
        <w:bidi w:val="0"/>
        <w:ind w:left="774"/>
        <w:jc w:val="both"/>
        <w:rPr>
          <w:rFonts w:ascii="Times New Roman" w:hAnsi="Times New Roman"/>
          <w:sz w:val="24"/>
          <w:szCs w:val="24"/>
        </w:rPr>
      </w:pPr>
    </w:p>
    <w:p w:rsidR="007E21B2" w:rsidP="007E21B2">
      <w:pPr>
        <w:pStyle w:val="NoSpacing"/>
        <w:numPr>
          <w:numId w:val="38"/>
        </w:numPr>
        <w:tabs>
          <w:tab w:val="left" w:pos="1134"/>
        </w:tabs>
        <w:bidi w:val="0"/>
        <w:ind w:left="426" w:firstLine="348"/>
        <w:jc w:val="both"/>
        <w:rPr>
          <w:rFonts w:ascii="Times New Roman" w:hAnsi="Times New Roman"/>
          <w:sz w:val="24"/>
          <w:szCs w:val="24"/>
        </w:rPr>
      </w:pPr>
      <w:r w:rsidRPr="007E21B2">
        <w:rPr>
          <w:rFonts w:ascii="Times New Roman" w:hAnsi="Times New Roman" w:hint="default"/>
          <w:sz w:val="24"/>
          <w:szCs w:val="24"/>
        </w:rPr>
        <w:t>Ž</w:t>
      </w:r>
      <w:r w:rsidRPr="007E21B2">
        <w:rPr>
          <w:rFonts w:ascii="Times New Roman" w:hAnsi="Times New Roman" w:hint="default"/>
          <w:sz w:val="24"/>
          <w:szCs w:val="24"/>
        </w:rPr>
        <w:t>iadosť</w:t>
      </w:r>
      <w:r w:rsidRPr="007E21B2">
        <w:rPr>
          <w:rFonts w:ascii="Times New Roman" w:hAnsi="Times New Roman" w:hint="default"/>
          <w:sz w:val="24"/>
          <w:szCs w:val="24"/>
        </w:rPr>
        <w:t xml:space="preserve"> o poskytnutie prá</w:t>
      </w:r>
      <w:r w:rsidRPr="007E21B2">
        <w:rPr>
          <w:rFonts w:ascii="Times New Roman" w:hAnsi="Times New Roman" w:hint="default"/>
          <w:sz w:val="24"/>
          <w:szCs w:val="24"/>
        </w:rPr>
        <w:t>vnej pomoci podľ</w:t>
      </w:r>
      <w:r w:rsidRPr="007E21B2">
        <w:rPr>
          <w:rFonts w:ascii="Times New Roman" w:hAnsi="Times New Roman" w:hint="default"/>
          <w:sz w:val="24"/>
          <w:szCs w:val="24"/>
        </w:rPr>
        <w:t>a odseku 1 sa podá</w:t>
      </w:r>
      <w:r w:rsidRPr="007E21B2">
        <w:rPr>
          <w:rFonts w:ascii="Times New Roman" w:hAnsi="Times New Roman" w:hint="default"/>
          <w:sz w:val="24"/>
          <w:szCs w:val="24"/>
        </w:rPr>
        <w:t>va v kancelá</w:t>
      </w:r>
      <w:r w:rsidRPr="007E21B2">
        <w:rPr>
          <w:rFonts w:ascii="Times New Roman" w:hAnsi="Times New Roman" w:hint="default"/>
          <w:sz w:val="24"/>
          <w:szCs w:val="24"/>
        </w:rPr>
        <w:t>rii centra. Ž</w:t>
      </w:r>
      <w:r w:rsidRPr="007E21B2">
        <w:rPr>
          <w:rFonts w:ascii="Times New Roman" w:hAnsi="Times New Roman" w:hint="default"/>
          <w:sz w:val="24"/>
          <w:szCs w:val="24"/>
        </w:rPr>
        <w:t>iadosť</w:t>
      </w:r>
      <w:r w:rsidRPr="007E21B2">
        <w:rPr>
          <w:rFonts w:ascii="Times New Roman" w:hAnsi="Times New Roman" w:hint="default"/>
          <w:sz w:val="24"/>
          <w:szCs w:val="24"/>
        </w:rPr>
        <w:t xml:space="preserve"> musí</w:t>
      </w:r>
      <w:r w:rsidRPr="007E21B2">
        <w:rPr>
          <w:rFonts w:ascii="Times New Roman" w:hAnsi="Times New Roman" w:hint="default"/>
          <w:sz w:val="24"/>
          <w:szCs w:val="24"/>
        </w:rPr>
        <w:t xml:space="preserve"> obsahovať</w:t>
      </w:r>
      <w:r w:rsidRPr="007E21B2">
        <w:rPr>
          <w:rFonts w:ascii="Times New Roman" w:hAnsi="Times New Roman" w:hint="default"/>
          <w:sz w:val="24"/>
          <w:szCs w:val="24"/>
        </w:rPr>
        <w:t xml:space="preserve"> meno a priezvisko ž</w:t>
      </w:r>
      <w:r w:rsidRPr="007E21B2">
        <w:rPr>
          <w:rFonts w:ascii="Times New Roman" w:hAnsi="Times New Roman" w:hint="default"/>
          <w:sz w:val="24"/>
          <w:szCs w:val="24"/>
        </w:rPr>
        <w:t>iadateľ</w:t>
      </w:r>
      <w:r w:rsidRPr="007E21B2">
        <w:rPr>
          <w:rFonts w:ascii="Times New Roman" w:hAnsi="Times New Roman" w:hint="default"/>
          <w:sz w:val="24"/>
          <w:szCs w:val="24"/>
        </w:rPr>
        <w:t>a, jeho trvalý</w:t>
      </w:r>
      <w:r w:rsidRPr="007E21B2">
        <w:rPr>
          <w:rFonts w:ascii="Times New Roman" w:hAnsi="Times New Roman" w:hint="default"/>
          <w:sz w:val="24"/>
          <w:szCs w:val="24"/>
        </w:rPr>
        <w:t xml:space="preserve"> alebo prechodný</w:t>
      </w:r>
      <w:r w:rsidRPr="007E21B2">
        <w:rPr>
          <w:rFonts w:ascii="Times New Roman" w:hAnsi="Times New Roman" w:hint="default"/>
          <w:sz w:val="24"/>
          <w:szCs w:val="24"/>
        </w:rPr>
        <w:t xml:space="preserve"> pobyt, rodné</w:t>
      </w:r>
      <w:r w:rsidRPr="007E21B2">
        <w:rPr>
          <w:rFonts w:ascii="Times New Roman" w:hAnsi="Times New Roman" w:hint="default"/>
          <w:sz w:val="24"/>
          <w:szCs w:val="24"/>
        </w:rPr>
        <w:t xml:space="preserve"> čí</w:t>
      </w:r>
      <w:r w:rsidRPr="007E21B2">
        <w:rPr>
          <w:rFonts w:ascii="Times New Roman" w:hAnsi="Times New Roman" w:hint="default"/>
          <w:sz w:val="24"/>
          <w:szCs w:val="24"/>
        </w:rPr>
        <w:t>slo a doklad o tom, ž</w:t>
      </w:r>
      <w:r w:rsidRPr="007E21B2">
        <w:rPr>
          <w:rFonts w:ascii="Times New Roman" w:hAnsi="Times New Roman" w:hint="default"/>
          <w:sz w:val="24"/>
          <w:szCs w:val="24"/>
        </w:rPr>
        <w:t xml:space="preserve">e </w:t>
      </w:r>
      <w:r>
        <w:rPr>
          <w:rFonts w:ascii="Times New Roman" w:hAnsi="Times New Roman" w:hint="default"/>
          <w:sz w:val="24"/>
          <w:szCs w:val="24"/>
        </w:rPr>
        <w:t>voč</w:t>
      </w:r>
      <w:r>
        <w:rPr>
          <w:rFonts w:ascii="Times New Roman" w:hAnsi="Times New Roman" w:hint="default"/>
          <w:sz w:val="24"/>
          <w:szCs w:val="24"/>
        </w:rPr>
        <w:t>i nemu bola pozastavená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pracovnoprá</w:t>
      </w:r>
      <w:r>
        <w:rPr>
          <w:rFonts w:ascii="Times New Roman" w:hAnsi="Times New Roman" w:hint="default"/>
          <w:sz w:val="24"/>
          <w:szCs w:val="24"/>
        </w:rPr>
        <w:t>vneho ú</w:t>
      </w:r>
      <w:r>
        <w:rPr>
          <w:rFonts w:ascii="Times New Roman" w:hAnsi="Times New Roman" w:hint="default"/>
          <w:sz w:val="24"/>
          <w:szCs w:val="24"/>
        </w:rPr>
        <w:t>konu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predpisu.</w:t>
      </w:r>
      <w:r w:rsidRPr="006A2306" w:rsidR="00444C0C">
        <w:rPr>
          <w:rFonts w:ascii="Times New Roman" w:hAnsi="Times New Roman"/>
          <w:sz w:val="24"/>
          <w:szCs w:val="24"/>
          <w:vertAlign w:val="superscript"/>
        </w:rPr>
        <w:t>1aa</w:t>
      </w:r>
      <w:r w:rsidR="00194FC7">
        <w:rPr>
          <w:rFonts w:ascii="Times New Roman" w:hAnsi="Times New Roman"/>
          <w:sz w:val="24"/>
          <w:szCs w:val="24"/>
          <w:vertAlign w:val="superscript"/>
        </w:rPr>
        <w:t>b</w:t>
      </w:r>
      <w:r w:rsidR="00444C0C">
        <w:rPr>
          <w:rFonts w:ascii="Times New Roman" w:hAnsi="Times New Roman"/>
          <w:sz w:val="24"/>
          <w:szCs w:val="24"/>
        </w:rPr>
        <w:t>)</w:t>
      </w:r>
      <w:r w:rsidRPr="007E21B2">
        <w:rPr>
          <w:rFonts w:ascii="Times New Roman" w:hAnsi="Times New Roman"/>
          <w:sz w:val="24"/>
          <w:szCs w:val="24"/>
        </w:rPr>
        <w:t xml:space="preserve"> </w:t>
      </w:r>
    </w:p>
    <w:p w:rsidR="007E21B2" w:rsidP="007E21B2">
      <w:pPr>
        <w:pStyle w:val="NoSpacing"/>
        <w:tabs>
          <w:tab w:val="left" w:pos="1134"/>
        </w:tabs>
        <w:bidi w:val="0"/>
        <w:ind w:left="774"/>
        <w:jc w:val="both"/>
        <w:rPr>
          <w:rFonts w:ascii="Times New Roman" w:hAnsi="Times New Roman"/>
          <w:sz w:val="24"/>
          <w:szCs w:val="24"/>
        </w:rPr>
      </w:pPr>
    </w:p>
    <w:p w:rsidR="007E21B2" w:rsidRPr="007E21B2" w:rsidP="007E21B2">
      <w:pPr>
        <w:pStyle w:val="NoSpacing"/>
        <w:numPr>
          <w:numId w:val="38"/>
        </w:numPr>
        <w:tabs>
          <w:tab w:val="left" w:pos="1134"/>
        </w:tabs>
        <w:bidi w:val="0"/>
        <w:ind w:left="426" w:firstLine="348"/>
        <w:jc w:val="both"/>
        <w:rPr>
          <w:rFonts w:ascii="Times New Roman" w:hAnsi="Times New Roman"/>
          <w:sz w:val="24"/>
          <w:szCs w:val="24"/>
        </w:rPr>
      </w:pPr>
      <w:r w:rsidRPr="007E21B2">
        <w:rPr>
          <w:rFonts w:ascii="Times New Roman" w:hAnsi="Times New Roman" w:hint="default"/>
          <w:sz w:val="24"/>
          <w:szCs w:val="24"/>
        </w:rPr>
        <w:t>Ak nie je v odsekoch 1 a 2 uvedené</w:t>
      </w:r>
      <w:r w:rsidRPr="007E21B2">
        <w:rPr>
          <w:rFonts w:ascii="Times New Roman" w:hAnsi="Times New Roman" w:hint="default"/>
          <w:sz w:val="24"/>
          <w:szCs w:val="24"/>
        </w:rPr>
        <w:t xml:space="preserve"> inak, na poskytovanie prá</w:t>
      </w:r>
      <w:r w:rsidRPr="007E21B2">
        <w:rPr>
          <w:rFonts w:ascii="Times New Roman" w:hAnsi="Times New Roman" w:hint="default"/>
          <w:sz w:val="24"/>
          <w:szCs w:val="24"/>
        </w:rPr>
        <w:t xml:space="preserve">vnej pomoci </w:t>
      </w:r>
      <w:r>
        <w:rPr>
          <w:rFonts w:ascii="Times New Roman" w:hAnsi="Times New Roman" w:hint="default"/>
          <w:sz w:val="24"/>
          <w:szCs w:val="24"/>
        </w:rPr>
        <w:t>osobe, voč</w:t>
      </w:r>
      <w:r>
        <w:rPr>
          <w:rFonts w:ascii="Times New Roman" w:hAnsi="Times New Roman" w:hint="default"/>
          <w:sz w:val="24"/>
          <w:szCs w:val="24"/>
        </w:rPr>
        <w:t>i ktorej bola pozastavená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pracovnoprá</w:t>
      </w:r>
      <w:r>
        <w:rPr>
          <w:rFonts w:ascii="Times New Roman" w:hAnsi="Times New Roman" w:hint="default"/>
          <w:sz w:val="24"/>
          <w:szCs w:val="24"/>
        </w:rPr>
        <w:t>vneho ú</w:t>
      </w:r>
      <w:r>
        <w:rPr>
          <w:rFonts w:ascii="Times New Roman" w:hAnsi="Times New Roman" w:hint="default"/>
          <w:sz w:val="24"/>
          <w:szCs w:val="24"/>
        </w:rPr>
        <w:t>konu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predpi</w:t>
      </w:r>
      <w:r>
        <w:rPr>
          <w:rFonts w:ascii="Times New Roman" w:hAnsi="Times New Roman" w:hint="default"/>
          <w:sz w:val="24"/>
          <w:szCs w:val="24"/>
        </w:rPr>
        <w:t>su,</w:t>
      </w:r>
      <w:r w:rsidRPr="006A2306" w:rsidR="00444C0C">
        <w:rPr>
          <w:rFonts w:ascii="Times New Roman" w:hAnsi="Times New Roman"/>
          <w:sz w:val="24"/>
          <w:szCs w:val="24"/>
          <w:vertAlign w:val="superscript"/>
        </w:rPr>
        <w:t>1aa</w:t>
      </w:r>
      <w:r w:rsidR="00194FC7">
        <w:rPr>
          <w:rFonts w:ascii="Times New Roman" w:hAnsi="Times New Roman"/>
          <w:sz w:val="24"/>
          <w:szCs w:val="24"/>
          <w:vertAlign w:val="superscript"/>
        </w:rPr>
        <w:t>b</w:t>
      </w:r>
      <w:r w:rsidR="00444C0C">
        <w:rPr>
          <w:rFonts w:ascii="Times New Roman" w:hAnsi="Times New Roman"/>
          <w:sz w:val="24"/>
          <w:szCs w:val="24"/>
        </w:rPr>
        <w:t>)</w:t>
      </w:r>
      <w:r w:rsidRPr="007E21B2">
        <w:rPr>
          <w:rFonts w:ascii="Times New Roman" w:hAnsi="Times New Roman" w:hint="default"/>
          <w:sz w:val="24"/>
          <w:szCs w:val="24"/>
        </w:rPr>
        <w:t xml:space="preserve"> sa primerane vzť</w:t>
      </w:r>
      <w:r w:rsidRPr="007E21B2">
        <w:rPr>
          <w:rFonts w:ascii="Times New Roman" w:hAnsi="Times New Roman" w:hint="default"/>
          <w:sz w:val="24"/>
          <w:szCs w:val="24"/>
        </w:rPr>
        <w:t>ahujú</w:t>
      </w:r>
      <w:r w:rsidRPr="007E21B2">
        <w:rPr>
          <w:rFonts w:ascii="Times New Roman" w:hAnsi="Times New Roman" w:hint="default"/>
          <w:sz w:val="24"/>
          <w:szCs w:val="24"/>
        </w:rPr>
        <w:t xml:space="preserve"> ostatné</w:t>
      </w:r>
      <w:r w:rsidRPr="007E21B2">
        <w:rPr>
          <w:rFonts w:ascii="Times New Roman" w:hAnsi="Times New Roman" w:hint="default"/>
          <w:sz w:val="24"/>
          <w:szCs w:val="24"/>
        </w:rPr>
        <w:t xml:space="preserve"> ustanovenia tohto zá</w:t>
      </w:r>
      <w:r w:rsidRPr="007E21B2">
        <w:rPr>
          <w:rFonts w:ascii="Times New Roman" w:hAnsi="Times New Roman" w:hint="default"/>
          <w:sz w:val="24"/>
          <w:szCs w:val="24"/>
        </w:rPr>
        <w:t>kona okrem posudzovania materiá</w:t>
      </w:r>
      <w:r w:rsidRPr="007E21B2">
        <w:rPr>
          <w:rFonts w:ascii="Times New Roman" w:hAnsi="Times New Roman" w:hint="default"/>
          <w:sz w:val="24"/>
          <w:szCs w:val="24"/>
        </w:rPr>
        <w:t>lnej nú</w:t>
      </w:r>
      <w:r w:rsidRPr="007E21B2">
        <w:rPr>
          <w:rFonts w:ascii="Times New Roman" w:hAnsi="Times New Roman" w:hint="default"/>
          <w:sz w:val="24"/>
          <w:szCs w:val="24"/>
        </w:rPr>
        <w:t>dze a finanč</w:t>
      </w:r>
      <w:r w:rsidRPr="007E21B2">
        <w:rPr>
          <w:rFonts w:ascii="Times New Roman" w:hAnsi="Times New Roman" w:hint="default"/>
          <w:sz w:val="24"/>
          <w:szCs w:val="24"/>
        </w:rPr>
        <w:t>nej spoluúč</w:t>
      </w:r>
      <w:r w:rsidRPr="007E21B2">
        <w:rPr>
          <w:rFonts w:ascii="Times New Roman" w:hAnsi="Times New Roman" w:hint="default"/>
          <w:sz w:val="24"/>
          <w:szCs w:val="24"/>
        </w:rPr>
        <w:t>asti.</w:t>
      </w:r>
      <w:r w:rsidR="007A7B65">
        <w:rPr>
          <w:rFonts w:ascii="Times New Roman" w:hAnsi="Times New Roman" w:hint="default"/>
          <w:sz w:val="24"/>
          <w:szCs w:val="24"/>
        </w:rPr>
        <w:t>“.</w:t>
      </w:r>
    </w:p>
    <w:p w:rsidR="007E21B2" w:rsidRPr="002818DF" w:rsidP="007E21B2">
      <w:pPr>
        <w:pStyle w:val="NoSpacing"/>
        <w:tabs>
          <w:tab w:val="left" w:pos="1134"/>
        </w:tabs>
        <w:bidi w:val="0"/>
        <w:ind w:left="77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818DF" w:rsidP="007E21B2">
      <w:pPr>
        <w:pStyle w:val="NoSpacing"/>
        <w:numPr>
          <w:numId w:val="27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7E21B2">
        <w:rPr>
          <w:rFonts w:ascii="Times New Roman" w:hAnsi="Times New Roman" w:hint="default"/>
          <w:sz w:val="24"/>
          <w:szCs w:val="24"/>
        </w:rPr>
        <w:t>§</w:t>
      </w:r>
      <w:r w:rsidR="007E21B2">
        <w:rPr>
          <w:rFonts w:ascii="Times New Roman" w:hAnsi="Times New Roman" w:hint="default"/>
          <w:sz w:val="24"/>
          <w:szCs w:val="24"/>
        </w:rPr>
        <w:t xml:space="preserve"> 26 sa dopĺň</w:t>
      </w:r>
      <w:r w:rsidR="007E21B2">
        <w:rPr>
          <w:rFonts w:ascii="Times New Roman" w:hAnsi="Times New Roman" w:hint="default"/>
          <w:sz w:val="24"/>
          <w:szCs w:val="24"/>
        </w:rPr>
        <w:t>a pí</w:t>
      </w:r>
      <w:r w:rsidR="007E21B2">
        <w:rPr>
          <w:rFonts w:ascii="Times New Roman" w:hAnsi="Times New Roman" w:hint="default"/>
          <w:sz w:val="24"/>
          <w:szCs w:val="24"/>
        </w:rPr>
        <w:t>smenom f), ktoré</w:t>
      </w:r>
      <w:r w:rsidR="007E21B2">
        <w:rPr>
          <w:rFonts w:ascii="Times New Roman" w:hAnsi="Times New Roman" w:hint="default"/>
          <w:sz w:val="24"/>
          <w:szCs w:val="24"/>
        </w:rPr>
        <w:t xml:space="preserve"> znie:</w:t>
      </w:r>
    </w:p>
    <w:p w:rsidR="007E21B2" w:rsidP="007E21B2">
      <w:pPr>
        <w:pStyle w:val="NoSpacing"/>
        <w:bidi w:val="0"/>
        <w:ind w:left="851" w:hanging="425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f) vzor ž</w:t>
      </w:r>
      <w:r>
        <w:rPr>
          <w:rFonts w:ascii="Times New Roman" w:hAnsi="Times New Roman" w:hint="default"/>
          <w:sz w:val="24"/>
          <w:szCs w:val="24"/>
        </w:rPr>
        <w:t>iadosti o </w:t>
      </w:r>
      <w:r>
        <w:rPr>
          <w:rFonts w:ascii="Times New Roman" w:hAnsi="Times New Roman" w:hint="default"/>
          <w:sz w:val="24"/>
          <w:szCs w:val="24"/>
        </w:rPr>
        <w:t>poskytnutie prá</w:t>
      </w:r>
      <w:r>
        <w:rPr>
          <w:rFonts w:ascii="Times New Roman" w:hAnsi="Times New Roman" w:hint="default"/>
          <w:sz w:val="24"/>
          <w:szCs w:val="24"/>
        </w:rPr>
        <w:t>vnej pomoci sú</w:t>
      </w:r>
      <w:r>
        <w:rPr>
          <w:rFonts w:ascii="Times New Roman" w:hAnsi="Times New Roman" w:hint="default"/>
          <w:sz w:val="24"/>
          <w:szCs w:val="24"/>
        </w:rPr>
        <w:t>visiacej s </w:t>
      </w:r>
      <w:r>
        <w:rPr>
          <w:rFonts w:ascii="Times New Roman" w:hAnsi="Times New Roman" w:hint="default"/>
          <w:sz w:val="24"/>
          <w:szCs w:val="24"/>
        </w:rPr>
        <w:t>oznamovaní</w:t>
      </w:r>
      <w:r>
        <w:rPr>
          <w:rFonts w:ascii="Times New Roman" w:hAnsi="Times New Roman" w:hint="default"/>
          <w:sz w:val="24"/>
          <w:szCs w:val="24"/>
        </w:rPr>
        <w:t>m protispoloč</w:t>
      </w:r>
      <w:r>
        <w:rPr>
          <w:rFonts w:ascii="Times New Roman" w:hAnsi="Times New Roman" w:hint="default"/>
          <w:sz w:val="24"/>
          <w:szCs w:val="24"/>
        </w:rPr>
        <w:t>ensk</w:t>
      </w:r>
      <w:r>
        <w:rPr>
          <w:rFonts w:ascii="Times New Roman" w:hAnsi="Times New Roman" w:hint="default"/>
          <w:sz w:val="24"/>
          <w:szCs w:val="24"/>
        </w:rPr>
        <w:t>ej č</w:t>
      </w:r>
      <w:r>
        <w:rPr>
          <w:rFonts w:ascii="Times New Roman" w:hAnsi="Times New Roman" w:hint="default"/>
          <w:sz w:val="24"/>
          <w:szCs w:val="24"/>
        </w:rPr>
        <w:t>innosti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24f ods. 2 a 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24g ods. 2.“.</w:t>
      </w:r>
    </w:p>
    <w:p w:rsidR="003B42FD" w:rsidRPr="004370A8" w:rsidP="003B42FD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20B8A" w:rsidRPr="004370A8" w:rsidP="00D20B8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D20B8A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F3282A" w:rsidRPr="004370A8" w:rsidP="00F3282A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1D114D" w:rsidP="00495680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CA51FC" w:rsidR="00CA51FC">
        <w:rPr>
          <w:rFonts w:ascii="Times New Roman" w:hAnsi="Times New Roman" w:hint="default"/>
          <w:sz w:val="24"/>
          <w:szCs w:val="24"/>
        </w:rPr>
        <w:t>Zá</w:t>
      </w:r>
      <w:r w:rsidRPr="00CA51FC" w:rsidR="00CA51FC">
        <w:rPr>
          <w:rFonts w:ascii="Times New Roman" w:hAnsi="Times New Roman" w:hint="default"/>
          <w:sz w:val="24"/>
          <w:szCs w:val="24"/>
        </w:rPr>
        <w:t>kon č</w:t>
      </w:r>
      <w:r w:rsidRPr="00CA51FC" w:rsidR="00CA51FC">
        <w:rPr>
          <w:rFonts w:ascii="Times New Roman" w:hAnsi="Times New Roman" w:hint="default"/>
          <w:sz w:val="24"/>
          <w:szCs w:val="24"/>
        </w:rPr>
        <w:t>. 346/2005 Z. z. o š</w:t>
      </w:r>
      <w:r w:rsidRPr="00CA51FC" w:rsidR="00CA51FC">
        <w:rPr>
          <w:rFonts w:ascii="Times New Roman" w:hAnsi="Times New Roman" w:hint="default"/>
          <w:sz w:val="24"/>
          <w:szCs w:val="24"/>
        </w:rPr>
        <w:t>tá</w:t>
      </w:r>
      <w:r w:rsidRPr="00CA51FC" w:rsidR="00CA51FC">
        <w:rPr>
          <w:rFonts w:ascii="Times New Roman" w:hAnsi="Times New Roman" w:hint="default"/>
          <w:sz w:val="24"/>
          <w:szCs w:val="24"/>
        </w:rPr>
        <w:t>tnej služ</w:t>
      </w:r>
      <w:r w:rsidRPr="00CA51FC" w:rsidR="00CA51FC">
        <w:rPr>
          <w:rFonts w:ascii="Times New Roman" w:hAnsi="Times New Roman" w:hint="default"/>
          <w:sz w:val="24"/>
          <w:szCs w:val="24"/>
        </w:rPr>
        <w:t>be profesioná</w:t>
      </w:r>
      <w:r w:rsidRPr="00CA51FC" w:rsidR="00CA51FC">
        <w:rPr>
          <w:rFonts w:ascii="Times New Roman" w:hAnsi="Times New Roman" w:hint="default"/>
          <w:sz w:val="24"/>
          <w:szCs w:val="24"/>
        </w:rPr>
        <w:t>lnych vojakov ozbrojený</w:t>
      </w:r>
      <w:r w:rsidRPr="00CA51FC" w:rsidR="00CA51FC">
        <w:rPr>
          <w:rFonts w:ascii="Times New Roman" w:hAnsi="Times New Roman" w:hint="default"/>
          <w:sz w:val="24"/>
          <w:szCs w:val="24"/>
        </w:rPr>
        <w:t>ch sí</w:t>
      </w:r>
      <w:r w:rsidRPr="00CA51FC" w:rsidR="00CA51FC">
        <w:rPr>
          <w:rFonts w:ascii="Times New Roman" w:hAnsi="Times New Roman" w:hint="default"/>
          <w:sz w:val="24"/>
          <w:szCs w:val="24"/>
        </w:rPr>
        <w:t>l Slovenskej republiky a o zmene a doplnení</w:t>
      </w:r>
      <w:r w:rsidRPr="00CA51FC" w:rsidR="00CA51FC">
        <w:rPr>
          <w:rFonts w:ascii="Times New Roman" w:hAnsi="Times New Roman" w:hint="default"/>
          <w:sz w:val="24"/>
          <w:szCs w:val="24"/>
        </w:rPr>
        <w:t xml:space="preserve"> niektorý</w:t>
      </w:r>
      <w:r w:rsidRPr="00CA51FC" w:rsidR="00CA51FC">
        <w:rPr>
          <w:rFonts w:ascii="Times New Roman" w:hAnsi="Times New Roman" w:hint="default"/>
          <w:sz w:val="24"/>
          <w:szCs w:val="24"/>
        </w:rPr>
        <w:t>ch zá</w:t>
      </w:r>
      <w:r w:rsidRPr="00CA51FC" w:rsidR="00CA51FC">
        <w:rPr>
          <w:rFonts w:ascii="Times New Roman" w:hAnsi="Times New Roman" w:hint="default"/>
          <w:sz w:val="24"/>
          <w:szCs w:val="24"/>
        </w:rPr>
        <w:t>konov v znení</w:t>
      </w:r>
      <w:r w:rsidRPr="00CA51FC" w:rsidR="00CA51FC">
        <w:rPr>
          <w:rFonts w:ascii="Times New Roman" w:hAnsi="Times New Roman" w:hint="default"/>
          <w:sz w:val="24"/>
          <w:szCs w:val="24"/>
        </w:rPr>
        <w:t xml:space="preserve">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570/2005 Z. z.,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253/2007 Z. z., z</w:t>
      </w:r>
      <w:r w:rsidRPr="00CA51FC" w:rsidR="00CA51FC">
        <w:rPr>
          <w:rFonts w:ascii="Times New Roman" w:hAnsi="Times New Roman" w:hint="default"/>
          <w:sz w:val="24"/>
          <w:szCs w:val="24"/>
        </w:rPr>
        <w:t>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330/2007 Z. z.,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348/2007 Z. z.,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144/2008 Z. z.,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452/2008 Z. z.,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59/2009 Z. z.,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483/2009 Z. z.,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151/2010 Z. z.,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543/2010 Z. z.,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48/2011 Z. z.,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220/2011 Z. z.,</w:t>
      </w:r>
      <w:r w:rsidRPr="00CA51FC" w:rsidR="00CA51FC">
        <w:rPr>
          <w:rFonts w:ascii="Times New Roman" w:hAnsi="Times New Roman" w:hint="default"/>
          <w:sz w:val="24"/>
          <w:szCs w:val="24"/>
        </w:rPr>
        <w:t xml:space="preserve">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257/2011 Z. z.,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315/2011 Z. z.,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319/2012 Z. z.,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345/2012 Z. z.,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80/2013 Z. z. a zá</w:t>
      </w:r>
      <w:r w:rsidRPr="00CA51FC" w:rsidR="00CA51FC">
        <w:rPr>
          <w:rFonts w:ascii="Times New Roman" w:hAnsi="Times New Roman" w:hint="default"/>
          <w:sz w:val="24"/>
          <w:szCs w:val="24"/>
        </w:rPr>
        <w:t>kona č</w:t>
      </w:r>
      <w:r w:rsidRPr="00CA51FC" w:rsidR="00CA51FC">
        <w:rPr>
          <w:rFonts w:ascii="Times New Roman" w:hAnsi="Times New Roman" w:hint="default"/>
          <w:sz w:val="24"/>
          <w:szCs w:val="24"/>
        </w:rPr>
        <w:t>. 462/2013 Z. z. sa mení</w:t>
      </w:r>
      <w:r w:rsidRPr="00CA51FC" w:rsidR="00CA51FC">
        <w:rPr>
          <w:rFonts w:ascii="Times New Roman" w:hAnsi="Times New Roman" w:hint="default"/>
          <w:sz w:val="24"/>
          <w:szCs w:val="24"/>
        </w:rPr>
        <w:t xml:space="preserve"> a dopĺň</w:t>
      </w:r>
      <w:r w:rsidRPr="00CA51FC" w:rsidR="00CA51FC">
        <w:rPr>
          <w:rFonts w:ascii="Times New Roman" w:hAnsi="Times New Roman" w:hint="default"/>
          <w:sz w:val="24"/>
          <w:szCs w:val="24"/>
        </w:rPr>
        <w:t>a takto:</w:t>
      </w:r>
    </w:p>
    <w:p w:rsidR="0058004A" w:rsidRPr="004370A8" w:rsidP="00495680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2402C" w:rsidRPr="004370A8" w:rsidP="00F90994">
      <w:pPr>
        <w:pStyle w:val="NoSpacing"/>
        <w:numPr>
          <w:numId w:val="18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3 ods. </w:t>
      </w:r>
      <w:r w:rsidR="00CA51FC">
        <w:rPr>
          <w:rFonts w:ascii="Times New Roman" w:hAnsi="Times New Roman"/>
          <w:sz w:val="24"/>
          <w:szCs w:val="24"/>
        </w:rPr>
        <w:t>2</w:t>
      </w:r>
      <w:r w:rsidRPr="004370A8">
        <w:rPr>
          <w:rFonts w:ascii="Times New Roman" w:hAnsi="Times New Roman"/>
          <w:sz w:val="24"/>
          <w:szCs w:val="24"/>
        </w:rPr>
        <w:t xml:space="preserve"> sa </w:t>
      </w:r>
      <w:r w:rsidR="00A05CD1">
        <w:rPr>
          <w:rFonts w:ascii="Times New Roman" w:hAnsi="Times New Roman" w:hint="default"/>
          <w:sz w:val="24"/>
          <w:szCs w:val="24"/>
        </w:rPr>
        <w:t>slová</w:t>
      </w:r>
      <w:r w:rsidR="00605EA2">
        <w:rPr>
          <w:rFonts w:ascii="Times New Roman" w:hAnsi="Times New Roman" w:hint="default"/>
          <w:sz w:val="24"/>
          <w:szCs w:val="24"/>
        </w:rPr>
        <w:t xml:space="preserve"> „ž</w:t>
      </w:r>
      <w:r w:rsidR="00605EA2">
        <w:rPr>
          <w:rFonts w:ascii="Times New Roman" w:hAnsi="Times New Roman" w:hint="default"/>
          <w:sz w:val="24"/>
          <w:szCs w:val="24"/>
        </w:rPr>
        <w:t>alobu alebo ná</w:t>
      </w:r>
      <w:r w:rsidR="00605EA2">
        <w:rPr>
          <w:rFonts w:ascii="Times New Roman" w:hAnsi="Times New Roman" w:hint="default"/>
          <w:sz w:val="24"/>
          <w:szCs w:val="24"/>
        </w:rPr>
        <w:t>vrh na zač</w:t>
      </w:r>
      <w:r w:rsidR="00605EA2">
        <w:rPr>
          <w:rFonts w:ascii="Times New Roman" w:hAnsi="Times New Roman" w:hint="default"/>
          <w:sz w:val="24"/>
          <w:szCs w:val="24"/>
        </w:rPr>
        <w:t>atie trestné</w:t>
      </w:r>
      <w:r w:rsidR="00605EA2">
        <w:rPr>
          <w:rFonts w:ascii="Times New Roman" w:hAnsi="Times New Roman" w:hint="default"/>
          <w:sz w:val="24"/>
          <w:szCs w:val="24"/>
        </w:rPr>
        <w:t>ho stí</w:t>
      </w:r>
      <w:r w:rsidR="00605EA2">
        <w:rPr>
          <w:rFonts w:ascii="Times New Roman" w:hAnsi="Times New Roman" w:hint="default"/>
          <w:sz w:val="24"/>
          <w:szCs w:val="24"/>
        </w:rPr>
        <w:t>hania“</w:t>
      </w:r>
      <w:r w:rsidR="00DA4BE0">
        <w:rPr>
          <w:rFonts w:ascii="Times New Roman" w:hAnsi="Times New Roman"/>
          <w:sz w:val="24"/>
          <w:szCs w:val="24"/>
        </w:rPr>
        <w:t xml:space="preserve"> na</w:t>
      </w:r>
      <w:r w:rsidR="00DA4BE0">
        <w:rPr>
          <w:rFonts w:ascii="Times New Roman" w:hAnsi="Times New Roman" w:hint="default"/>
          <w:sz w:val="24"/>
          <w:szCs w:val="24"/>
        </w:rPr>
        <w:t>hrá</w:t>
      </w:r>
      <w:r w:rsidR="00DA4BE0">
        <w:rPr>
          <w:rFonts w:ascii="Times New Roman" w:hAnsi="Times New Roman" w:hint="default"/>
          <w:sz w:val="24"/>
          <w:szCs w:val="24"/>
        </w:rPr>
        <w:t>dzajú</w:t>
      </w:r>
      <w:r w:rsidR="00DA4BE0">
        <w:rPr>
          <w:rFonts w:ascii="Times New Roman" w:hAnsi="Times New Roman" w:hint="default"/>
          <w:sz w:val="24"/>
          <w:szCs w:val="24"/>
        </w:rPr>
        <w:t xml:space="preserve"> slovami „ž</w:t>
      </w:r>
      <w:r w:rsidR="00DA4BE0">
        <w:rPr>
          <w:rFonts w:ascii="Times New Roman" w:hAnsi="Times New Roman" w:hint="default"/>
          <w:sz w:val="24"/>
          <w:szCs w:val="24"/>
        </w:rPr>
        <w:t>alobu, ná</w:t>
      </w:r>
      <w:r w:rsidR="00DA4BE0">
        <w:rPr>
          <w:rFonts w:ascii="Times New Roman" w:hAnsi="Times New Roman" w:hint="default"/>
          <w:sz w:val="24"/>
          <w:szCs w:val="24"/>
        </w:rPr>
        <w:t>vrh na zač</w:t>
      </w:r>
      <w:r w:rsidR="00DA4BE0">
        <w:rPr>
          <w:rFonts w:ascii="Times New Roman" w:hAnsi="Times New Roman" w:hint="default"/>
          <w:sz w:val="24"/>
          <w:szCs w:val="24"/>
        </w:rPr>
        <w:t>atie trestné</w:t>
      </w:r>
      <w:r w:rsidR="00DA4BE0">
        <w:rPr>
          <w:rFonts w:ascii="Times New Roman" w:hAnsi="Times New Roman" w:hint="default"/>
          <w:sz w:val="24"/>
          <w:szCs w:val="24"/>
        </w:rPr>
        <w:t>ho stí</w:t>
      </w:r>
      <w:r w:rsidR="00DA4BE0">
        <w:rPr>
          <w:rFonts w:ascii="Times New Roman" w:hAnsi="Times New Roman" w:hint="default"/>
          <w:sz w:val="24"/>
          <w:szCs w:val="24"/>
        </w:rPr>
        <w:t>hania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Pr="004370A8" w:rsidR="00462890">
        <w:rPr>
          <w:rFonts w:ascii="Times New Roman" w:hAnsi="Times New Roman"/>
          <w:sz w:val="24"/>
          <w:szCs w:val="24"/>
        </w:rPr>
        <w:t xml:space="preserve">alebo </w:t>
      </w:r>
      <w:r w:rsidR="00DA4BE0">
        <w:rPr>
          <w:rFonts w:ascii="Times New Roman" w:hAnsi="Times New Roman" w:hint="default"/>
          <w:sz w:val="24"/>
          <w:szCs w:val="24"/>
        </w:rPr>
        <w:t>iné</w:t>
      </w:r>
      <w:r w:rsidR="00DA4BE0">
        <w:rPr>
          <w:rFonts w:ascii="Times New Roman" w:hAnsi="Times New Roman" w:hint="default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ozná</w:t>
      </w:r>
      <w:r w:rsidRPr="004370A8">
        <w:rPr>
          <w:rFonts w:ascii="Times New Roman" w:hAnsi="Times New Roman" w:hint="default"/>
          <w:sz w:val="24"/>
          <w:szCs w:val="24"/>
        </w:rPr>
        <w:t>menie o</w:t>
      </w:r>
      <w:r w:rsidR="00DA4BE0">
        <w:rPr>
          <w:rFonts w:ascii="Times New Roman" w:hAnsi="Times New Roman"/>
          <w:sz w:val="24"/>
          <w:szCs w:val="24"/>
        </w:rPr>
        <w:t> </w:t>
      </w:r>
      <w:r w:rsidR="00DA4BE0">
        <w:rPr>
          <w:rFonts w:ascii="Times New Roman" w:hAnsi="Times New Roman"/>
          <w:sz w:val="24"/>
          <w:szCs w:val="24"/>
        </w:rPr>
        <w:t xml:space="preserve">kriminalite alebo </w:t>
      </w:r>
      <w:r w:rsidRPr="004370A8" w:rsidR="00462890">
        <w:rPr>
          <w:rFonts w:ascii="Times New Roman" w:hAnsi="Times New Roman"/>
          <w:sz w:val="24"/>
          <w:szCs w:val="24"/>
        </w:rPr>
        <w:t xml:space="preserve">inej </w:t>
      </w:r>
      <w:r w:rsidRPr="004370A8">
        <w:rPr>
          <w:rFonts w:ascii="Times New Roman" w:hAnsi="Times New Roman" w:hint="default"/>
          <w:sz w:val="24"/>
          <w:szCs w:val="24"/>
        </w:rPr>
        <w:t>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innosti“.</w:t>
      </w:r>
    </w:p>
    <w:p w:rsidR="0012402C" w:rsidRPr="004370A8" w:rsidP="0012402C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30570" w:rsidRPr="004370A8" w:rsidP="00495680">
      <w:pPr>
        <w:pStyle w:val="NoSpacing"/>
        <w:numPr>
          <w:numId w:val="18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5 ods. 2 pí</w:t>
      </w:r>
      <w:r w:rsidRPr="004370A8">
        <w:rPr>
          <w:rFonts w:ascii="Times New Roman" w:hAnsi="Times New Roman" w:hint="default"/>
          <w:sz w:val="24"/>
          <w:szCs w:val="24"/>
        </w:rPr>
        <w:t>sm. a) sa č</w:t>
      </w:r>
      <w:r w:rsidRPr="004370A8">
        <w:rPr>
          <w:rFonts w:ascii="Times New Roman" w:hAnsi="Times New Roman" w:hint="default"/>
          <w:sz w:val="24"/>
          <w:szCs w:val="24"/>
        </w:rPr>
        <w:t>iarka na konci nahrá</w:t>
      </w:r>
      <w:r w:rsidRPr="004370A8">
        <w:rPr>
          <w:rFonts w:ascii="Times New Roman" w:hAnsi="Times New Roman" w:hint="default"/>
          <w:sz w:val="24"/>
          <w:szCs w:val="24"/>
        </w:rPr>
        <w:t>dza bodkoč</w:t>
      </w:r>
      <w:r w:rsidRPr="004370A8">
        <w:rPr>
          <w:rFonts w:ascii="Times New Roman" w:hAnsi="Times New Roman" w:hint="default"/>
          <w:sz w:val="24"/>
          <w:szCs w:val="24"/>
        </w:rPr>
        <w:t>iarkou a </w:t>
      </w:r>
      <w:r w:rsidRPr="004370A8">
        <w:rPr>
          <w:rFonts w:ascii="Times New Roman" w:hAnsi="Times New Roman" w:hint="default"/>
          <w:sz w:val="24"/>
          <w:szCs w:val="24"/>
        </w:rPr>
        <w:t>pripá</w:t>
      </w:r>
      <w:r w:rsidRPr="004370A8">
        <w:rPr>
          <w:rFonts w:ascii="Times New Roman" w:hAnsi="Times New Roman" w:hint="default"/>
          <w:sz w:val="24"/>
          <w:szCs w:val="24"/>
        </w:rPr>
        <w:t>jajú</w:t>
      </w:r>
      <w:r w:rsidRPr="004370A8">
        <w:rPr>
          <w:rFonts w:ascii="Times New Roman" w:hAnsi="Times New Roman" w:hint="default"/>
          <w:sz w:val="24"/>
          <w:szCs w:val="24"/>
        </w:rPr>
        <w:t xml:space="preserve"> sa tieto slová</w:t>
      </w:r>
      <w:r w:rsidRPr="004370A8">
        <w:rPr>
          <w:rFonts w:ascii="Times New Roman" w:hAnsi="Times New Roman" w:hint="default"/>
          <w:sz w:val="24"/>
          <w:szCs w:val="24"/>
        </w:rPr>
        <w:t>: „</w:t>
      </w:r>
      <w:r w:rsidRPr="000213C1" w:rsidR="000213C1">
        <w:rPr>
          <w:rFonts w:ascii="Times New Roman" w:hAnsi="Times New Roman" w:hint="default"/>
          <w:sz w:val="24"/>
          <w:szCs w:val="24"/>
        </w:rPr>
        <w:t>ak ide o profesioná</w:t>
      </w:r>
      <w:r w:rsidRPr="000213C1" w:rsidR="000213C1">
        <w:rPr>
          <w:rFonts w:ascii="Times New Roman" w:hAnsi="Times New Roman" w:hint="default"/>
          <w:sz w:val="24"/>
          <w:szCs w:val="24"/>
        </w:rPr>
        <w:t>lneho vo</w:t>
      </w:r>
      <w:r w:rsidRPr="000213C1" w:rsidR="000213C1">
        <w:rPr>
          <w:rFonts w:ascii="Times New Roman" w:hAnsi="Times New Roman" w:hint="default"/>
          <w:sz w:val="24"/>
          <w:szCs w:val="24"/>
        </w:rPr>
        <w:t>jaka, ktorý</w:t>
      </w:r>
      <w:r w:rsidRPr="000213C1" w:rsidR="000213C1">
        <w:rPr>
          <w:rFonts w:ascii="Times New Roman" w:hAnsi="Times New Roman" w:hint="default"/>
          <w:sz w:val="24"/>
          <w:szCs w:val="24"/>
        </w:rPr>
        <w:t xml:space="preserve"> je oznamovateľ</w:t>
      </w:r>
      <w:r w:rsidRPr="000213C1" w:rsidR="000213C1">
        <w:rPr>
          <w:rFonts w:ascii="Times New Roman" w:hAnsi="Times New Roman" w:hint="default"/>
          <w:sz w:val="24"/>
          <w:szCs w:val="24"/>
        </w:rPr>
        <w:t>om kriminality alebo inej protispoloč</w:t>
      </w:r>
      <w:r w:rsidRPr="000213C1" w:rsidR="000213C1">
        <w:rPr>
          <w:rFonts w:ascii="Times New Roman" w:hAnsi="Times New Roman" w:hint="default"/>
          <w:sz w:val="24"/>
          <w:szCs w:val="24"/>
        </w:rPr>
        <w:t>enskej č</w:t>
      </w:r>
      <w:r w:rsidRPr="000213C1" w:rsidR="000213C1">
        <w:rPr>
          <w:rFonts w:ascii="Times New Roman" w:hAnsi="Times New Roman" w:hint="default"/>
          <w:sz w:val="24"/>
          <w:szCs w:val="24"/>
        </w:rPr>
        <w:t>innosti</w:t>
      </w:r>
      <w:r w:rsidR="00623AC2">
        <w:rPr>
          <w:rFonts w:ascii="Times New Roman" w:hAnsi="Times New Roman"/>
          <w:sz w:val="24"/>
          <w:szCs w:val="24"/>
        </w:rPr>
        <w:t>,</w:t>
      </w:r>
      <w:r w:rsidRPr="006A2306" w:rsidR="000213C1">
        <w:rPr>
          <w:rFonts w:ascii="Times New Roman" w:hAnsi="Times New Roman"/>
          <w:sz w:val="24"/>
          <w:szCs w:val="24"/>
          <w:vertAlign w:val="superscript"/>
        </w:rPr>
        <w:t>4aa</w:t>
      </w:r>
      <w:r w:rsidRPr="000213C1" w:rsidR="000213C1">
        <w:rPr>
          <w:rFonts w:ascii="Times New Roman" w:hAnsi="Times New Roman"/>
          <w:sz w:val="24"/>
          <w:szCs w:val="24"/>
        </w:rPr>
        <w:t xml:space="preserve">) </w:t>
      </w:r>
      <w:r w:rsidRPr="000213C1" w:rsidR="006676F2">
        <w:rPr>
          <w:rFonts w:ascii="Times New Roman" w:hAnsi="Times New Roman" w:hint="default"/>
          <w:sz w:val="24"/>
          <w:szCs w:val="24"/>
        </w:rPr>
        <w:t>služ</w:t>
      </w:r>
      <w:r w:rsidRPr="000213C1" w:rsidR="006676F2">
        <w:rPr>
          <w:rFonts w:ascii="Times New Roman" w:hAnsi="Times New Roman" w:hint="default"/>
          <w:sz w:val="24"/>
          <w:szCs w:val="24"/>
        </w:rPr>
        <w:t>obný</w:t>
      </w:r>
      <w:r w:rsidRPr="000213C1" w:rsidR="006676F2">
        <w:rPr>
          <w:rFonts w:ascii="Times New Roman" w:hAnsi="Times New Roman" w:hint="default"/>
          <w:sz w:val="24"/>
          <w:szCs w:val="24"/>
        </w:rPr>
        <w:t xml:space="preserve"> ú</w:t>
      </w:r>
      <w:r w:rsidRPr="000213C1" w:rsidR="006676F2">
        <w:rPr>
          <w:rFonts w:ascii="Times New Roman" w:hAnsi="Times New Roman" w:hint="default"/>
          <w:sz w:val="24"/>
          <w:szCs w:val="24"/>
        </w:rPr>
        <w:t xml:space="preserve">rad </w:t>
      </w:r>
      <w:r w:rsidRPr="000213C1" w:rsidR="000213C1">
        <w:rPr>
          <w:rFonts w:ascii="Times New Roman" w:hAnsi="Times New Roman" w:hint="default"/>
          <w:sz w:val="24"/>
          <w:szCs w:val="24"/>
        </w:rPr>
        <w:t>vo veciach tý</w:t>
      </w:r>
      <w:r w:rsidRPr="000213C1" w:rsidR="000213C1">
        <w:rPr>
          <w:rFonts w:ascii="Times New Roman" w:hAnsi="Times New Roman" w:hint="default"/>
          <w:sz w:val="24"/>
          <w:szCs w:val="24"/>
        </w:rPr>
        <w:t>kajú</w:t>
      </w:r>
      <w:r w:rsidRPr="000213C1" w:rsidR="000213C1">
        <w:rPr>
          <w:rFonts w:ascii="Times New Roman" w:hAnsi="Times New Roman" w:hint="default"/>
          <w:sz w:val="24"/>
          <w:szCs w:val="24"/>
        </w:rPr>
        <w:t>cich sa jeho služ</w:t>
      </w:r>
      <w:r w:rsidRPr="000213C1" w:rsidR="000213C1">
        <w:rPr>
          <w:rFonts w:ascii="Times New Roman" w:hAnsi="Times New Roman" w:hint="default"/>
          <w:sz w:val="24"/>
          <w:szCs w:val="24"/>
        </w:rPr>
        <w:t>obné</w:t>
      </w:r>
      <w:r w:rsidRPr="000213C1" w:rsidR="000213C1">
        <w:rPr>
          <w:rFonts w:ascii="Times New Roman" w:hAnsi="Times New Roman" w:hint="default"/>
          <w:sz w:val="24"/>
          <w:szCs w:val="24"/>
        </w:rPr>
        <w:t>ho pomeru a prá</w:t>
      </w:r>
      <w:r w:rsidRPr="000213C1" w:rsidR="000213C1">
        <w:rPr>
          <w:rFonts w:ascii="Times New Roman" w:hAnsi="Times New Roman" w:hint="default"/>
          <w:sz w:val="24"/>
          <w:szCs w:val="24"/>
        </w:rPr>
        <w:t>vnych vzť</w:t>
      </w:r>
      <w:r w:rsidRPr="000213C1" w:rsidR="000213C1">
        <w:rPr>
          <w:rFonts w:ascii="Times New Roman" w:hAnsi="Times New Roman" w:hint="default"/>
          <w:sz w:val="24"/>
          <w:szCs w:val="24"/>
        </w:rPr>
        <w:t>ahov s ní</w:t>
      </w:r>
      <w:r w:rsidRPr="000213C1" w:rsidR="000213C1">
        <w:rPr>
          <w:rFonts w:ascii="Times New Roman" w:hAnsi="Times New Roman" w:hint="default"/>
          <w:sz w:val="24"/>
          <w:szCs w:val="24"/>
        </w:rPr>
        <w:t>m sú</w:t>
      </w:r>
      <w:r w:rsidRPr="000213C1" w:rsidR="000213C1">
        <w:rPr>
          <w:rFonts w:ascii="Times New Roman" w:hAnsi="Times New Roman" w:hint="default"/>
          <w:sz w:val="24"/>
          <w:szCs w:val="24"/>
        </w:rPr>
        <w:t>visiacich podľ</w:t>
      </w:r>
      <w:r w:rsidRPr="000213C1" w:rsidR="000213C1">
        <w:rPr>
          <w:rFonts w:ascii="Times New Roman" w:hAnsi="Times New Roman" w:hint="default"/>
          <w:sz w:val="24"/>
          <w:szCs w:val="24"/>
        </w:rPr>
        <w:t>a §</w:t>
      </w:r>
      <w:r w:rsidRPr="000213C1" w:rsidR="000213C1">
        <w:rPr>
          <w:rFonts w:ascii="Times New Roman" w:hAnsi="Times New Roman" w:hint="default"/>
          <w:sz w:val="24"/>
          <w:szCs w:val="24"/>
        </w:rPr>
        <w:t xml:space="preserve"> 70 ods. 1 pí</w:t>
      </w:r>
      <w:r w:rsidRPr="000213C1" w:rsidR="000213C1">
        <w:rPr>
          <w:rFonts w:ascii="Times New Roman" w:hAnsi="Times New Roman" w:hint="default"/>
          <w:sz w:val="24"/>
          <w:szCs w:val="24"/>
        </w:rPr>
        <w:t>sm. a), b), d), e), h) a o) a ods. 2 pí</w:t>
      </w:r>
      <w:r w:rsidRPr="000213C1" w:rsidR="000213C1">
        <w:rPr>
          <w:rFonts w:ascii="Times New Roman" w:hAnsi="Times New Roman" w:hint="default"/>
          <w:sz w:val="24"/>
          <w:szCs w:val="24"/>
        </w:rPr>
        <w:t>sm. b) až</w:t>
      </w:r>
      <w:r w:rsidRPr="000213C1" w:rsidR="000213C1">
        <w:rPr>
          <w:rFonts w:ascii="Times New Roman" w:hAnsi="Times New Roman" w:hint="default"/>
          <w:sz w:val="24"/>
          <w:szCs w:val="24"/>
        </w:rPr>
        <w:t xml:space="preserve"> e), </w:t>
      </w:r>
      <w:r w:rsidRPr="000213C1" w:rsidR="000213C1">
        <w:rPr>
          <w:rFonts w:ascii="Times New Roman" w:hAnsi="Times New Roman" w:hint="default"/>
          <w:sz w:val="24"/>
          <w:szCs w:val="24"/>
        </w:rPr>
        <w:t>rozhoduje po predchá</w:t>
      </w:r>
      <w:r w:rsidRPr="000213C1" w:rsidR="000213C1">
        <w:rPr>
          <w:rFonts w:ascii="Times New Roman" w:hAnsi="Times New Roman" w:hint="default"/>
          <w:sz w:val="24"/>
          <w:szCs w:val="24"/>
        </w:rPr>
        <w:t>dzajú</w:t>
      </w:r>
      <w:r w:rsidRPr="000213C1" w:rsidR="000213C1">
        <w:rPr>
          <w:rFonts w:ascii="Times New Roman" w:hAnsi="Times New Roman" w:hint="default"/>
          <w:sz w:val="24"/>
          <w:szCs w:val="24"/>
        </w:rPr>
        <w:t>com sú</w:t>
      </w:r>
      <w:r w:rsidRPr="000213C1" w:rsidR="000213C1">
        <w:rPr>
          <w:rFonts w:ascii="Times New Roman" w:hAnsi="Times New Roman" w:hint="default"/>
          <w:sz w:val="24"/>
          <w:szCs w:val="24"/>
        </w:rPr>
        <w:t>hlase prí</w:t>
      </w:r>
      <w:r w:rsidRPr="000213C1" w:rsidR="000213C1">
        <w:rPr>
          <w:rFonts w:ascii="Times New Roman" w:hAnsi="Times New Roman" w:hint="default"/>
          <w:sz w:val="24"/>
          <w:szCs w:val="24"/>
        </w:rPr>
        <w:t>sluš</w:t>
      </w:r>
      <w:r w:rsidRPr="000213C1" w:rsidR="000213C1">
        <w:rPr>
          <w:rFonts w:ascii="Times New Roman" w:hAnsi="Times New Roman" w:hint="default"/>
          <w:sz w:val="24"/>
          <w:szCs w:val="24"/>
        </w:rPr>
        <w:t>né</w:t>
      </w:r>
      <w:r w:rsidRPr="000213C1" w:rsidR="000213C1">
        <w:rPr>
          <w:rFonts w:ascii="Times New Roman" w:hAnsi="Times New Roman" w:hint="default"/>
          <w:sz w:val="24"/>
          <w:szCs w:val="24"/>
        </w:rPr>
        <w:t>ho orgá</w:t>
      </w:r>
      <w:r w:rsidRPr="000213C1" w:rsidR="000213C1">
        <w:rPr>
          <w:rFonts w:ascii="Times New Roman" w:hAnsi="Times New Roman" w:hint="default"/>
          <w:sz w:val="24"/>
          <w:szCs w:val="24"/>
        </w:rPr>
        <w:t>nu podľ</w:t>
      </w:r>
      <w:r w:rsidRPr="000213C1" w:rsidR="000213C1">
        <w:rPr>
          <w:rFonts w:ascii="Times New Roman" w:hAnsi="Times New Roman" w:hint="default"/>
          <w:sz w:val="24"/>
          <w:szCs w:val="24"/>
        </w:rPr>
        <w:t>a osobitné</w:t>
      </w:r>
      <w:r w:rsidRPr="000213C1" w:rsidR="000213C1">
        <w:rPr>
          <w:rFonts w:ascii="Times New Roman" w:hAnsi="Times New Roman" w:hint="default"/>
          <w:sz w:val="24"/>
          <w:szCs w:val="24"/>
        </w:rPr>
        <w:t>ho predpisu,</w:t>
      </w:r>
      <w:r w:rsidRPr="006A2306" w:rsidR="000213C1">
        <w:rPr>
          <w:rFonts w:ascii="Times New Roman" w:hAnsi="Times New Roman"/>
          <w:sz w:val="24"/>
          <w:szCs w:val="24"/>
          <w:vertAlign w:val="superscript"/>
        </w:rPr>
        <w:t>4ab</w:t>
      </w:r>
      <w:r w:rsidRPr="000213C1" w:rsidR="000213C1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 w:hint="default"/>
          <w:sz w:val="24"/>
          <w:szCs w:val="24"/>
        </w:rPr>
        <w:t>“.</w:t>
      </w:r>
    </w:p>
    <w:p w:rsidR="00330570" w:rsidP="00330570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823876" w:rsidP="0082387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</w:t>
      </w:r>
      <w:r w:rsidR="000213C1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 w:hint="default"/>
          <w:sz w:val="24"/>
          <w:szCs w:val="24"/>
        </w:rPr>
        <w:t xml:space="preserve"> pod č</w:t>
      </w:r>
      <w:r>
        <w:rPr>
          <w:rFonts w:ascii="Times New Roman" w:hAnsi="Times New Roman" w:hint="default"/>
          <w:sz w:val="24"/>
          <w:szCs w:val="24"/>
        </w:rPr>
        <w:t>iarou k odkaz</w:t>
      </w:r>
      <w:r w:rsidR="000213C1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4aa </w:t>
      </w:r>
      <w:r w:rsidR="002C42A1">
        <w:rPr>
          <w:rFonts w:ascii="Times New Roman" w:hAnsi="Times New Roman"/>
          <w:sz w:val="24"/>
          <w:szCs w:val="24"/>
        </w:rPr>
        <w:t xml:space="preserve">a 4ab </w:t>
      </w:r>
      <w:r>
        <w:rPr>
          <w:rFonts w:ascii="Times New Roman" w:hAnsi="Times New Roman"/>
          <w:sz w:val="24"/>
          <w:szCs w:val="24"/>
        </w:rPr>
        <w:t>zne</w:t>
      </w:r>
      <w:r w:rsidR="002C42A1">
        <w:rPr>
          <w:rFonts w:ascii="Times New Roman" w:hAnsi="Times New Roman" w:hint="default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>:</w:t>
      </w:r>
    </w:p>
    <w:p w:rsidR="002C42A1" w:rsidP="00495680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4aa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 w:hint="default"/>
          <w:sz w:val="24"/>
          <w:szCs w:val="24"/>
        </w:rPr>
        <w:t>§</w:t>
      </w:r>
      <w:r w:rsidRPr="00EF166B">
        <w:rPr>
          <w:rFonts w:ascii="Times New Roman" w:hAnsi="Times New Roman" w:hint="default"/>
          <w:sz w:val="24"/>
          <w:szCs w:val="24"/>
        </w:rPr>
        <w:t xml:space="preserve"> 3 pí</w:t>
      </w:r>
      <w:r w:rsidRPr="00EF166B">
        <w:rPr>
          <w:rFonts w:ascii="Times New Roman" w:hAnsi="Times New Roman" w:hint="default"/>
          <w:sz w:val="24"/>
          <w:szCs w:val="24"/>
        </w:rPr>
        <w:t>sm. b) a c) zá</w:t>
      </w:r>
      <w:r w:rsidRPr="00EF166B">
        <w:rPr>
          <w:rFonts w:ascii="Times New Roman" w:hAnsi="Times New Roman" w:hint="default"/>
          <w:sz w:val="24"/>
          <w:szCs w:val="24"/>
        </w:rPr>
        <w:t>kona č</w:t>
      </w:r>
      <w:r w:rsidRPr="00EF166B">
        <w:rPr>
          <w:rFonts w:ascii="Times New Roman" w:hAnsi="Times New Roman" w:hint="default"/>
          <w:sz w:val="24"/>
          <w:szCs w:val="24"/>
        </w:rPr>
        <w:t>. 583/2008 Z. z. o prevencii kriminality a inej protispoloč</w:t>
      </w:r>
      <w:r w:rsidRPr="00EF166B">
        <w:rPr>
          <w:rFonts w:ascii="Times New Roman" w:hAnsi="Times New Roman" w:hint="default"/>
          <w:sz w:val="24"/>
          <w:szCs w:val="24"/>
        </w:rPr>
        <w:t>enskej č</w:t>
      </w:r>
      <w:r w:rsidRPr="00EF166B">
        <w:rPr>
          <w:rFonts w:ascii="Times New Roman" w:hAnsi="Times New Roman" w:hint="default"/>
          <w:sz w:val="24"/>
          <w:szCs w:val="24"/>
        </w:rPr>
        <w:t xml:space="preserve">innosti a o zmene a </w:t>
      </w:r>
      <w:r w:rsidRPr="00EF166B">
        <w:rPr>
          <w:rFonts w:ascii="Times New Roman" w:hAnsi="Times New Roman" w:hint="default"/>
          <w:sz w:val="24"/>
          <w:szCs w:val="24"/>
        </w:rPr>
        <w:t>doplnení</w:t>
      </w:r>
      <w:r w:rsidRPr="00EF166B">
        <w:rPr>
          <w:rFonts w:ascii="Times New Roman" w:hAnsi="Times New Roman" w:hint="default"/>
          <w:sz w:val="24"/>
          <w:szCs w:val="24"/>
        </w:rPr>
        <w:t xml:space="preserve"> niektorý</w:t>
      </w:r>
      <w:r w:rsidRPr="00EF166B">
        <w:rPr>
          <w:rFonts w:ascii="Times New Roman" w:hAnsi="Times New Roman" w:hint="default"/>
          <w:sz w:val="24"/>
          <w:szCs w:val="24"/>
        </w:rPr>
        <w:t>ch zá</w:t>
      </w:r>
      <w:r w:rsidRPr="00EF166B">
        <w:rPr>
          <w:rFonts w:ascii="Times New Roman" w:hAnsi="Times New Roman" w:hint="default"/>
          <w:sz w:val="24"/>
          <w:szCs w:val="24"/>
        </w:rPr>
        <w:t xml:space="preserve">konov. </w:t>
      </w:r>
    </w:p>
    <w:p w:rsidR="00823876" w:rsidP="00495680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4a</w:t>
      </w:r>
      <w:r w:rsidR="002C42A1">
        <w:rPr>
          <w:rFonts w:ascii="Times New Roman" w:hAnsi="Times New Roman"/>
          <w:sz w:val="24"/>
          <w:szCs w:val="24"/>
          <w:vertAlign w:val="superscript"/>
        </w:rPr>
        <w:t>b</w:t>
      </w:r>
      <w:r>
        <w:rPr>
          <w:rFonts w:ascii="Times New Roman" w:hAnsi="Times New Roman" w:hint="default"/>
          <w:sz w:val="24"/>
          <w:szCs w:val="24"/>
        </w:rPr>
        <w:t>) §</w:t>
      </w:r>
      <w:r>
        <w:rPr>
          <w:rFonts w:ascii="Times New Roman" w:hAnsi="Times New Roman" w:hint="default"/>
          <w:sz w:val="24"/>
          <w:szCs w:val="24"/>
        </w:rPr>
        <w:t xml:space="preserve"> 7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.../2014 Z. z. o </w:t>
      </w:r>
      <w:r>
        <w:rPr>
          <w:rFonts w:ascii="Times New Roman" w:hAnsi="Times New Roman" w:hint="default"/>
          <w:sz w:val="24"/>
          <w:szCs w:val="24"/>
        </w:rPr>
        <w:t>niektorý</w:t>
      </w:r>
      <w:r>
        <w:rPr>
          <w:rFonts w:ascii="Times New Roman" w:hAnsi="Times New Roman" w:hint="default"/>
          <w:sz w:val="24"/>
          <w:szCs w:val="24"/>
        </w:rPr>
        <w:t>ch opatreniach sú</w:t>
      </w:r>
      <w:r>
        <w:rPr>
          <w:rFonts w:ascii="Times New Roman" w:hAnsi="Times New Roman" w:hint="default"/>
          <w:sz w:val="24"/>
          <w:szCs w:val="24"/>
        </w:rPr>
        <w:t>visiacich s </w:t>
      </w:r>
      <w:r>
        <w:rPr>
          <w:rFonts w:ascii="Times New Roman" w:hAnsi="Times New Roman" w:hint="default"/>
          <w:sz w:val="24"/>
          <w:szCs w:val="24"/>
        </w:rPr>
        <w:t>oznamovaní</w:t>
      </w:r>
      <w:r>
        <w:rPr>
          <w:rFonts w:ascii="Times New Roman" w:hAnsi="Times New Roman" w:hint="default"/>
          <w:sz w:val="24"/>
          <w:szCs w:val="24"/>
        </w:rPr>
        <w:t>m protispoloč</w:t>
      </w:r>
      <w:r>
        <w:rPr>
          <w:rFonts w:ascii="Times New Roman" w:hAnsi="Times New Roman" w:hint="default"/>
          <w:sz w:val="24"/>
          <w:szCs w:val="24"/>
        </w:rPr>
        <w:t>enskej č</w:t>
      </w:r>
      <w:r>
        <w:rPr>
          <w:rFonts w:ascii="Times New Roman" w:hAnsi="Times New Roman" w:hint="default"/>
          <w:sz w:val="24"/>
          <w:szCs w:val="24"/>
        </w:rPr>
        <w:t xml:space="preserve">innosti a o zmene </w:t>
      </w:r>
      <w:r w:rsidR="000213C1">
        <w:rPr>
          <w:rFonts w:ascii="Times New Roman" w:hAnsi="Times New Roman"/>
          <w:sz w:val="24"/>
          <w:szCs w:val="24"/>
        </w:rPr>
        <w:t>a </w:t>
      </w:r>
      <w:r w:rsidR="000213C1">
        <w:rPr>
          <w:rFonts w:ascii="Times New Roman" w:hAnsi="Times New Roman" w:hint="default"/>
          <w:sz w:val="24"/>
          <w:szCs w:val="24"/>
        </w:rPr>
        <w:t>doplnení</w:t>
      </w:r>
      <w:r w:rsidR="000213C1">
        <w:rPr>
          <w:rFonts w:ascii="Times New Roman" w:hAnsi="Times New Roman" w:hint="default"/>
          <w:sz w:val="24"/>
          <w:szCs w:val="24"/>
        </w:rPr>
        <w:t xml:space="preserve"> niektorý</w:t>
      </w:r>
      <w:r w:rsidR="000213C1">
        <w:rPr>
          <w:rFonts w:ascii="Times New Roman" w:hAnsi="Times New Roman" w:hint="default"/>
          <w:sz w:val="24"/>
          <w:szCs w:val="24"/>
        </w:rPr>
        <w:t>ch zá</w:t>
      </w:r>
      <w:r w:rsidR="000213C1">
        <w:rPr>
          <w:rFonts w:ascii="Times New Roman" w:hAnsi="Times New Roman" w:hint="default"/>
          <w:sz w:val="24"/>
          <w:szCs w:val="24"/>
        </w:rPr>
        <w:t>konov.</w:t>
      </w:r>
      <w:r w:rsidR="002C42A1">
        <w:rPr>
          <w:rFonts w:ascii="Times New Roman" w:hAnsi="Times New Roman" w:hint="default"/>
          <w:sz w:val="24"/>
          <w:szCs w:val="24"/>
        </w:rPr>
        <w:t>“.</w:t>
      </w:r>
    </w:p>
    <w:p w:rsidR="00823876" w:rsidRPr="004370A8" w:rsidP="00330570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1D114D" w:rsidRPr="004370A8" w:rsidP="00F90994">
      <w:pPr>
        <w:pStyle w:val="NoSpacing"/>
        <w:numPr>
          <w:numId w:val="18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12402C">
        <w:rPr>
          <w:rFonts w:ascii="Times New Roman" w:hAnsi="Times New Roman" w:hint="default"/>
          <w:sz w:val="24"/>
          <w:szCs w:val="24"/>
        </w:rPr>
        <w:t>V §</w:t>
      </w:r>
      <w:r w:rsidRPr="004370A8" w:rsidR="0012402C">
        <w:rPr>
          <w:rFonts w:ascii="Times New Roman" w:hAnsi="Times New Roman" w:hint="default"/>
          <w:sz w:val="24"/>
          <w:szCs w:val="24"/>
        </w:rPr>
        <w:t xml:space="preserve"> 119 ods. 1 pí</w:t>
      </w:r>
      <w:r w:rsidRPr="004370A8" w:rsidR="0012402C">
        <w:rPr>
          <w:rFonts w:ascii="Times New Roman" w:hAnsi="Times New Roman" w:hint="default"/>
          <w:sz w:val="24"/>
          <w:szCs w:val="24"/>
        </w:rPr>
        <w:t>sm. n) sa č</w:t>
      </w:r>
      <w:r w:rsidRPr="004370A8" w:rsidR="0012402C">
        <w:rPr>
          <w:rFonts w:ascii="Times New Roman" w:hAnsi="Times New Roman" w:hint="default"/>
          <w:sz w:val="24"/>
          <w:szCs w:val="24"/>
        </w:rPr>
        <w:t>iarka na konci nahrá</w:t>
      </w:r>
      <w:r w:rsidRPr="004370A8" w:rsidR="0012402C">
        <w:rPr>
          <w:rFonts w:ascii="Times New Roman" w:hAnsi="Times New Roman" w:hint="default"/>
          <w:sz w:val="24"/>
          <w:szCs w:val="24"/>
        </w:rPr>
        <w:t>dza bodkoč</w:t>
      </w:r>
      <w:r w:rsidRPr="004370A8" w:rsidR="0012402C">
        <w:rPr>
          <w:rFonts w:ascii="Times New Roman" w:hAnsi="Times New Roman" w:hint="default"/>
          <w:sz w:val="24"/>
          <w:szCs w:val="24"/>
        </w:rPr>
        <w:t>iarkou a pri</w:t>
      </w:r>
      <w:r w:rsidRPr="004370A8" w:rsidR="0012402C">
        <w:rPr>
          <w:rFonts w:ascii="Times New Roman" w:hAnsi="Times New Roman" w:hint="default"/>
          <w:sz w:val="24"/>
          <w:szCs w:val="24"/>
        </w:rPr>
        <w:t>pá</w:t>
      </w:r>
      <w:r w:rsidRPr="004370A8" w:rsidR="0012402C">
        <w:rPr>
          <w:rFonts w:ascii="Times New Roman" w:hAnsi="Times New Roman" w:hint="default"/>
          <w:sz w:val="24"/>
          <w:szCs w:val="24"/>
        </w:rPr>
        <w:t>jajú</w:t>
      </w:r>
      <w:r w:rsidRPr="004370A8" w:rsidR="0012402C">
        <w:rPr>
          <w:rFonts w:ascii="Times New Roman" w:hAnsi="Times New Roman" w:hint="default"/>
          <w:sz w:val="24"/>
          <w:szCs w:val="24"/>
        </w:rPr>
        <w:t xml:space="preserve"> sa tieto slová</w:t>
      </w:r>
      <w:r w:rsidRPr="004370A8" w:rsidR="0012402C">
        <w:rPr>
          <w:rFonts w:ascii="Times New Roman" w:hAnsi="Times New Roman" w:hint="default"/>
          <w:sz w:val="24"/>
          <w:szCs w:val="24"/>
        </w:rPr>
        <w:t>: „</w:t>
      </w:r>
      <w:r w:rsidR="00C44E20">
        <w:rPr>
          <w:rFonts w:ascii="Times New Roman" w:hAnsi="Times New Roman" w:hint="default"/>
          <w:sz w:val="24"/>
          <w:szCs w:val="24"/>
        </w:rPr>
        <w:t>povinnosť</w:t>
      </w:r>
      <w:r w:rsidR="00C44E20">
        <w:rPr>
          <w:rFonts w:ascii="Times New Roman" w:hAnsi="Times New Roman" w:hint="default"/>
          <w:sz w:val="24"/>
          <w:szCs w:val="24"/>
        </w:rPr>
        <w:t xml:space="preserve"> mlč</w:t>
      </w:r>
      <w:r w:rsidR="00C44E20">
        <w:rPr>
          <w:rFonts w:ascii="Times New Roman" w:hAnsi="Times New Roman" w:hint="default"/>
          <w:sz w:val="24"/>
          <w:szCs w:val="24"/>
        </w:rPr>
        <w:t>anlivosti sa nevzť</w:t>
      </w:r>
      <w:r w:rsidR="00C44E20">
        <w:rPr>
          <w:rFonts w:ascii="Times New Roman" w:hAnsi="Times New Roman" w:hint="default"/>
          <w:sz w:val="24"/>
          <w:szCs w:val="24"/>
        </w:rPr>
        <w:t xml:space="preserve">ahuje na </w:t>
      </w:r>
      <w:r w:rsidRPr="004370A8" w:rsidR="0012402C">
        <w:rPr>
          <w:rFonts w:ascii="Times New Roman" w:hAnsi="Times New Roman"/>
          <w:sz w:val="24"/>
          <w:szCs w:val="24"/>
        </w:rPr>
        <w:t> </w:t>
      </w:r>
      <w:r w:rsidRPr="004370A8" w:rsidR="0012402C">
        <w:rPr>
          <w:rFonts w:ascii="Times New Roman" w:hAnsi="Times New Roman" w:hint="default"/>
          <w:sz w:val="24"/>
          <w:szCs w:val="24"/>
        </w:rPr>
        <w:t>ozná</w:t>
      </w:r>
      <w:r w:rsidRPr="004370A8" w:rsidR="0012402C">
        <w:rPr>
          <w:rFonts w:ascii="Times New Roman" w:hAnsi="Times New Roman" w:hint="default"/>
          <w:sz w:val="24"/>
          <w:szCs w:val="24"/>
        </w:rPr>
        <w:t>meni</w:t>
      </w:r>
      <w:r w:rsidR="00817365">
        <w:rPr>
          <w:rFonts w:ascii="Times New Roman" w:hAnsi="Times New Roman"/>
          <w:sz w:val="24"/>
          <w:szCs w:val="24"/>
        </w:rPr>
        <w:t>e</w:t>
      </w:r>
      <w:r w:rsidRPr="004370A8" w:rsidR="0012402C">
        <w:rPr>
          <w:rFonts w:ascii="Times New Roman" w:hAnsi="Times New Roman"/>
          <w:sz w:val="24"/>
          <w:szCs w:val="24"/>
        </w:rPr>
        <w:t> </w:t>
      </w:r>
      <w:r w:rsidR="00C44E20">
        <w:rPr>
          <w:rFonts w:ascii="Times New Roman" w:hAnsi="Times New Roman"/>
          <w:sz w:val="24"/>
          <w:szCs w:val="24"/>
        </w:rPr>
        <w:t xml:space="preserve">kriminality alebo inej </w:t>
      </w:r>
      <w:r w:rsidRPr="004370A8" w:rsidR="0012402C">
        <w:rPr>
          <w:rFonts w:ascii="Times New Roman" w:hAnsi="Times New Roman" w:hint="default"/>
          <w:sz w:val="24"/>
          <w:szCs w:val="24"/>
        </w:rPr>
        <w:t>protispoloč</w:t>
      </w:r>
      <w:r w:rsidRPr="004370A8" w:rsidR="0012402C">
        <w:rPr>
          <w:rFonts w:ascii="Times New Roman" w:hAnsi="Times New Roman" w:hint="default"/>
          <w:sz w:val="24"/>
          <w:szCs w:val="24"/>
        </w:rPr>
        <w:t>enskej č</w:t>
      </w:r>
      <w:r w:rsidRPr="004370A8" w:rsidR="0012402C">
        <w:rPr>
          <w:rFonts w:ascii="Times New Roman" w:hAnsi="Times New Roman" w:hint="default"/>
          <w:sz w:val="24"/>
          <w:szCs w:val="24"/>
        </w:rPr>
        <w:t>innosti,</w:t>
      </w:r>
      <w:r w:rsidRPr="006A2306" w:rsidR="00C44E20">
        <w:rPr>
          <w:rFonts w:ascii="Times New Roman" w:hAnsi="Times New Roman"/>
          <w:sz w:val="24"/>
          <w:szCs w:val="24"/>
          <w:vertAlign w:val="superscript"/>
        </w:rPr>
        <w:t>4</w:t>
      </w:r>
      <w:r w:rsidR="000213C1">
        <w:rPr>
          <w:rFonts w:ascii="Times New Roman" w:hAnsi="Times New Roman"/>
          <w:sz w:val="24"/>
          <w:szCs w:val="24"/>
          <w:vertAlign w:val="superscript"/>
        </w:rPr>
        <w:t>a</w:t>
      </w:r>
      <w:r w:rsidRPr="006A2306" w:rsidR="00C44E20">
        <w:rPr>
          <w:rFonts w:ascii="Times New Roman" w:hAnsi="Times New Roman"/>
          <w:sz w:val="24"/>
          <w:szCs w:val="24"/>
          <w:vertAlign w:val="superscript"/>
        </w:rPr>
        <w:t>a</w:t>
      </w:r>
      <w:r w:rsidR="00C44E20">
        <w:rPr>
          <w:rFonts w:ascii="Times New Roman" w:hAnsi="Times New Roman"/>
          <w:sz w:val="24"/>
          <w:szCs w:val="24"/>
        </w:rPr>
        <w:t>)</w:t>
      </w:r>
      <w:r w:rsidRPr="004370A8" w:rsidR="0012402C">
        <w:rPr>
          <w:rFonts w:ascii="Times New Roman" w:hAnsi="Times New Roman" w:hint="default"/>
          <w:sz w:val="24"/>
          <w:szCs w:val="24"/>
        </w:rPr>
        <w:t>“.</w:t>
      </w:r>
    </w:p>
    <w:p w:rsidR="00352239" w:rsidP="00F3282A">
      <w:pPr>
        <w:pStyle w:val="NoSpacing"/>
        <w:bidi w:val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352239" w:rsidRPr="004370A8" w:rsidP="00F3282A">
      <w:pPr>
        <w:pStyle w:val="NoSpacing"/>
        <w:bidi w:val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CA64ED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810E6F" w:rsidRPr="004370A8" w:rsidP="00810E6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10E6F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0A4C11">
        <w:rPr>
          <w:rFonts w:ascii="Times New Roman" w:hAnsi="Times New Roman" w:hint="default"/>
          <w:sz w:val="24"/>
          <w:szCs w:val="24"/>
        </w:rPr>
        <w:t>Zá</w:t>
      </w:r>
      <w:r w:rsidRPr="000A4C11">
        <w:rPr>
          <w:rFonts w:ascii="Times New Roman" w:hAnsi="Times New Roman" w:hint="default"/>
          <w:sz w:val="24"/>
          <w:szCs w:val="24"/>
        </w:rPr>
        <w:t>kon č</w:t>
      </w:r>
      <w:r w:rsidRPr="000A4C11">
        <w:rPr>
          <w:rFonts w:ascii="Times New Roman" w:hAnsi="Times New Roman" w:hint="default"/>
          <w:sz w:val="24"/>
          <w:szCs w:val="24"/>
        </w:rPr>
        <w:t>. 12</w:t>
      </w:r>
      <w:r w:rsidRPr="000A4C11" w:rsidR="00A045DC">
        <w:rPr>
          <w:rFonts w:ascii="Times New Roman" w:hAnsi="Times New Roman"/>
          <w:sz w:val="24"/>
          <w:szCs w:val="24"/>
        </w:rPr>
        <w:t>5</w:t>
      </w:r>
      <w:r w:rsidRPr="000A4C11">
        <w:rPr>
          <w:rFonts w:ascii="Times New Roman" w:hAnsi="Times New Roman"/>
          <w:sz w:val="24"/>
          <w:szCs w:val="24"/>
        </w:rPr>
        <w:t>/2006 Z. z. o </w:t>
      </w:r>
      <w:r w:rsidRPr="000A4C11">
        <w:rPr>
          <w:rFonts w:ascii="Times New Roman" w:hAnsi="Times New Roman" w:hint="default"/>
          <w:sz w:val="24"/>
          <w:szCs w:val="24"/>
        </w:rPr>
        <w:t>inš</w:t>
      </w:r>
      <w:r w:rsidRPr="000A4C11">
        <w:rPr>
          <w:rFonts w:ascii="Times New Roman" w:hAnsi="Times New Roman" w:hint="default"/>
          <w:sz w:val="24"/>
          <w:szCs w:val="24"/>
        </w:rPr>
        <w:t>pekcii prá</w:t>
      </w:r>
      <w:r w:rsidRPr="000A4C11">
        <w:rPr>
          <w:rFonts w:ascii="Times New Roman" w:hAnsi="Times New Roman" w:hint="default"/>
          <w:sz w:val="24"/>
          <w:szCs w:val="24"/>
        </w:rPr>
        <w:t>ce a o zmene a </w:t>
      </w:r>
      <w:r w:rsidRPr="000A4C11">
        <w:rPr>
          <w:rFonts w:ascii="Times New Roman" w:hAnsi="Times New Roman" w:hint="default"/>
          <w:sz w:val="24"/>
          <w:szCs w:val="24"/>
        </w:rPr>
        <w:t>doplnení</w:t>
      </w:r>
      <w:r w:rsidRPr="000A4C11">
        <w:rPr>
          <w:rFonts w:ascii="Times New Roman" w:hAnsi="Times New Roman" w:hint="default"/>
          <w:sz w:val="24"/>
          <w:szCs w:val="24"/>
        </w:rPr>
        <w:t xml:space="preserve"> zá</w:t>
      </w:r>
      <w:r w:rsidRPr="000A4C11">
        <w:rPr>
          <w:rFonts w:ascii="Times New Roman" w:hAnsi="Times New Roman" w:hint="default"/>
          <w:sz w:val="24"/>
          <w:szCs w:val="24"/>
        </w:rPr>
        <w:t>kona č</w:t>
      </w:r>
      <w:r w:rsidRPr="000A4C11">
        <w:rPr>
          <w:rFonts w:ascii="Times New Roman" w:hAnsi="Times New Roman" w:hint="default"/>
          <w:sz w:val="24"/>
          <w:szCs w:val="24"/>
        </w:rPr>
        <w:t>. 82/2005 Z. z. o </w:t>
      </w:r>
      <w:r w:rsidRPr="000A4C11">
        <w:rPr>
          <w:rFonts w:ascii="Times New Roman" w:hAnsi="Times New Roman" w:hint="default"/>
          <w:sz w:val="24"/>
          <w:szCs w:val="24"/>
        </w:rPr>
        <w:t>nelegá</w:t>
      </w:r>
      <w:r w:rsidRPr="000A4C11">
        <w:rPr>
          <w:rFonts w:ascii="Times New Roman" w:hAnsi="Times New Roman" w:hint="default"/>
          <w:sz w:val="24"/>
          <w:szCs w:val="24"/>
        </w:rPr>
        <w:t>lnej prá</w:t>
      </w:r>
      <w:r w:rsidRPr="000A4C11">
        <w:rPr>
          <w:rFonts w:ascii="Times New Roman" w:hAnsi="Times New Roman" w:hint="default"/>
          <w:sz w:val="24"/>
          <w:szCs w:val="24"/>
        </w:rPr>
        <w:t>ci a </w:t>
      </w:r>
      <w:r w:rsidRPr="000A4C11">
        <w:rPr>
          <w:rFonts w:ascii="Times New Roman" w:hAnsi="Times New Roman" w:hint="default"/>
          <w:sz w:val="24"/>
          <w:szCs w:val="24"/>
        </w:rPr>
        <w:t>nelegá</w:t>
      </w:r>
      <w:r w:rsidRPr="000A4C11">
        <w:rPr>
          <w:rFonts w:ascii="Times New Roman" w:hAnsi="Times New Roman" w:hint="default"/>
          <w:sz w:val="24"/>
          <w:szCs w:val="24"/>
        </w:rPr>
        <w:t>lnom</w:t>
      </w:r>
      <w:r w:rsidRPr="004370A8">
        <w:rPr>
          <w:rFonts w:ascii="Times New Roman" w:hAnsi="Times New Roman"/>
          <w:sz w:val="24"/>
          <w:szCs w:val="24"/>
        </w:rPr>
        <w:t xml:space="preserve"> z</w:t>
      </w:r>
      <w:r w:rsidRPr="004370A8">
        <w:rPr>
          <w:rFonts w:ascii="Times New Roman" w:hAnsi="Times New Roman" w:hint="default"/>
          <w:sz w:val="24"/>
          <w:szCs w:val="24"/>
        </w:rPr>
        <w:t>amestná</w:t>
      </w:r>
      <w:r w:rsidRPr="004370A8">
        <w:rPr>
          <w:rFonts w:ascii="Times New Roman" w:hAnsi="Times New Roman" w:hint="default"/>
          <w:sz w:val="24"/>
          <w:szCs w:val="24"/>
        </w:rPr>
        <w:t>vaní</w:t>
      </w:r>
      <w:r w:rsidRPr="004370A8">
        <w:rPr>
          <w:rFonts w:ascii="Times New Roman" w:hAnsi="Times New Roman" w:hint="default"/>
          <w:sz w:val="24"/>
          <w:szCs w:val="24"/>
        </w:rPr>
        <w:t xml:space="preserve"> a o zmene a </w:t>
      </w:r>
      <w:r w:rsidRPr="004370A8">
        <w:rPr>
          <w:rFonts w:ascii="Times New Roman" w:hAnsi="Times New Roman" w:hint="default"/>
          <w:sz w:val="24"/>
          <w:szCs w:val="24"/>
        </w:rPr>
        <w:t>doplnení</w:t>
      </w:r>
      <w:r w:rsidRPr="004370A8">
        <w:rPr>
          <w:rFonts w:ascii="Times New Roman" w:hAnsi="Times New Roman" w:hint="default"/>
          <w:sz w:val="24"/>
          <w:szCs w:val="24"/>
        </w:rPr>
        <w:t xml:space="preserve"> niektorý</w:t>
      </w:r>
      <w:r w:rsidRPr="004370A8">
        <w:rPr>
          <w:rFonts w:ascii="Times New Roman" w:hAnsi="Times New Roman" w:hint="default"/>
          <w:sz w:val="24"/>
          <w:szCs w:val="24"/>
        </w:rPr>
        <w:t>ch zá</w:t>
      </w:r>
      <w:r w:rsidRPr="004370A8">
        <w:rPr>
          <w:rFonts w:ascii="Times New Roman" w:hAnsi="Times New Roman" w:hint="default"/>
          <w:sz w:val="24"/>
          <w:szCs w:val="24"/>
        </w:rPr>
        <w:t>konov v </w:t>
      </w:r>
      <w:r w:rsidRPr="004370A8">
        <w:rPr>
          <w:rFonts w:ascii="Times New Roman" w:hAnsi="Times New Roman" w:hint="default"/>
          <w:sz w:val="24"/>
          <w:szCs w:val="24"/>
        </w:rPr>
        <w:t>znení</w:t>
      </w:r>
      <w:r w:rsidRPr="004370A8">
        <w:rPr>
          <w:rFonts w:ascii="Times New Roman" w:hAnsi="Times New Roman" w:hint="default"/>
          <w:sz w:val="24"/>
          <w:szCs w:val="24"/>
        </w:rPr>
        <w:t xml:space="preserve"> </w:t>
      </w:r>
      <w:r w:rsidRPr="004370A8" w:rsidR="003B4E1F">
        <w:rPr>
          <w:rFonts w:ascii="Times New Roman" w:hAnsi="Times New Roman" w:hint="default"/>
          <w:sz w:val="24"/>
          <w:szCs w:val="24"/>
        </w:rPr>
        <w:t>zá</w:t>
      </w:r>
      <w:r w:rsidRPr="004370A8" w:rsidR="003B4E1F">
        <w:rPr>
          <w:rFonts w:ascii="Times New Roman" w:hAnsi="Times New Roman" w:hint="default"/>
          <w:sz w:val="24"/>
          <w:szCs w:val="24"/>
        </w:rPr>
        <w:t>kona č</w:t>
      </w:r>
      <w:r w:rsidRPr="004370A8" w:rsidR="003B4E1F">
        <w:rPr>
          <w:rFonts w:ascii="Times New Roman" w:hAnsi="Times New Roman" w:hint="default"/>
          <w:sz w:val="24"/>
          <w:szCs w:val="24"/>
        </w:rPr>
        <w:t>. 309/2007 Z. z., zá</w:t>
      </w:r>
      <w:r w:rsidRPr="004370A8" w:rsidR="003B4E1F">
        <w:rPr>
          <w:rFonts w:ascii="Times New Roman" w:hAnsi="Times New Roman" w:hint="default"/>
          <w:sz w:val="24"/>
          <w:szCs w:val="24"/>
        </w:rPr>
        <w:t>kona č</w:t>
      </w:r>
      <w:r w:rsidRPr="004370A8" w:rsidR="003B4E1F">
        <w:rPr>
          <w:rFonts w:ascii="Times New Roman" w:hAnsi="Times New Roman" w:hint="default"/>
          <w:sz w:val="24"/>
          <w:szCs w:val="24"/>
        </w:rPr>
        <w:t>. 462/2007 Z. z., zá</w:t>
      </w:r>
      <w:r w:rsidRPr="004370A8" w:rsidR="003B4E1F">
        <w:rPr>
          <w:rFonts w:ascii="Times New Roman" w:hAnsi="Times New Roman" w:hint="default"/>
          <w:sz w:val="24"/>
          <w:szCs w:val="24"/>
        </w:rPr>
        <w:t>kona č</w:t>
      </w:r>
      <w:r w:rsidRPr="004370A8" w:rsidR="003B4E1F">
        <w:rPr>
          <w:rFonts w:ascii="Times New Roman" w:hAnsi="Times New Roman" w:hint="default"/>
          <w:sz w:val="24"/>
          <w:szCs w:val="24"/>
        </w:rPr>
        <w:t>. 555/2007 Z. z., zá</w:t>
      </w:r>
      <w:r w:rsidRPr="004370A8" w:rsidR="003B4E1F">
        <w:rPr>
          <w:rFonts w:ascii="Times New Roman" w:hAnsi="Times New Roman" w:hint="default"/>
          <w:sz w:val="24"/>
          <w:szCs w:val="24"/>
        </w:rPr>
        <w:t>kona č</w:t>
      </w:r>
      <w:r w:rsidRPr="004370A8" w:rsidR="003B4E1F">
        <w:rPr>
          <w:rFonts w:ascii="Times New Roman" w:hAnsi="Times New Roman" w:hint="default"/>
          <w:sz w:val="24"/>
          <w:szCs w:val="24"/>
        </w:rPr>
        <w:t>. 400/2009 Z. z., zá</w:t>
      </w:r>
      <w:r w:rsidRPr="004370A8" w:rsidR="003B4E1F">
        <w:rPr>
          <w:rFonts w:ascii="Times New Roman" w:hAnsi="Times New Roman" w:hint="default"/>
          <w:sz w:val="24"/>
          <w:szCs w:val="24"/>
        </w:rPr>
        <w:t>kona č</w:t>
      </w:r>
      <w:r w:rsidRPr="004370A8" w:rsidR="003B4E1F">
        <w:rPr>
          <w:rFonts w:ascii="Times New Roman" w:hAnsi="Times New Roman" w:hint="default"/>
          <w:sz w:val="24"/>
          <w:szCs w:val="24"/>
        </w:rPr>
        <w:t>. 52/2010 Z. z., zá</w:t>
      </w:r>
      <w:r w:rsidRPr="004370A8" w:rsidR="003B4E1F">
        <w:rPr>
          <w:rFonts w:ascii="Times New Roman" w:hAnsi="Times New Roman" w:hint="default"/>
          <w:sz w:val="24"/>
          <w:szCs w:val="24"/>
        </w:rPr>
        <w:t>kona č</w:t>
      </w:r>
      <w:r w:rsidRPr="004370A8" w:rsidR="003B4E1F">
        <w:rPr>
          <w:rFonts w:ascii="Times New Roman" w:hAnsi="Times New Roman" w:hint="default"/>
          <w:sz w:val="24"/>
          <w:szCs w:val="24"/>
        </w:rPr>
        <w:t>. 67/2010 Z. z., zá</w:t>
      </w:r>
      <w:r w:rsidRPr="004370A8" w:rsidR="003B4E1F">
        <w:rPr>
          <w:rFonts w:ascii="Times New Roman" w:hAnsi="Times New Roman" w:hint="default"/>
          <w:sz w:val="24"/>
          <w:szCs w:val="24"/>
        </w:rPr>
        <w:t>kona č</w:t>
      </w:r>
      <w:r w:rsidRPr="004370A8" w:rsidR="003B4E1F">
        <w:rPr>
          <w:rFonts w:ascii="Times New Roman" w:hAnsi="Times New Roman" w:hint="default"/>
          <w:sz w:val="24"/>
          <w:szCs w:val="24"/>
        </w:rPr>
        <w:t>. 182/2011 Z. z., zá</w:t>
      </w:r>
      <w:r w:rsidRPr="004370A8" w:rsidR="003B4E1F">
        <w:rPr>
          <w:rFonts w:ascii="Times New Roman" w:hAnsi="Times New Roman" w:hint="default"/>
          <w:sz w:val="24"/>
          <w:szCs w:val="24"/>
        </w:rPr>
        <w:t>kona č</w:t>
      </w:r>
      <w:r w:rsidRPr="004370A8" w:rsidR="003B4E1F">
        <w:rPr>
          <w:rFonts w:ascii="Times New Roman" w:hAnsi="Times New Roman" w:hint="default"/>
          <w:sz w:val="24"/>
          <w:szCs w:val="24"/>
        </w:rPr>
        <w:t>. 223/20</w:t>
      </w:r>
      <w:r w:rsidRPr="004370A8" w:rsidR="003B4E1F">
        <w:rPr>
          <w:rFonts w:ascii="Times New Roman" w:hAnsi="Times New Roman" w:hint="default"/>
          <w:sz w:val="24"/>
          <w:szCs w:val="24"/>
        </w:rPr>
        <w:t>11 Z. z., zá</w:t>
      </w:r>
      <w:r w:rsidRPr="004370A8" w:rsidR="003B4E1F">
        <w:rPr>
          <w:rFonts w:ascii="Times New Roman" w:hAnsi="Times New Roman" w:hint="default"/>
          <w:sz w:val="24"/>
          <w:szCs w:val="24"/>
        </w:rPr>
        <w:t>kona č</w:t>
      </w:r>
      <w:r w:rsidRPr="004370A8" w:rsidR="003B4E1F">
        <w:rPr>
          <w:rFonts w:ascii="Times New Roman" w:hAnsi="Times New Roman" w:hint="default"/>
          <w:sz w:val="24"/>
          <w:szCs w:val="24"/>
        </w:rPr>
        <w:t>. 254/2011 Z. z., zá</w:t>
      </w:r>
      <w:r w:rsidRPr="004370A8" w:rsidR="003B4E1F">
        <w:rPr>
          <w:rFonts w:ascii="Times New Roman" w:hAnsi="Times New Roman" w:hint="default"/>
          <w:sz w:val="24"/>
          <w:szCs w:val="24"/>
        </w:rPr>
        <w:t>kona č</w:t>
      </w:r>
      <w:r w:rsidRPr="004370A8" w:rsidR="003B4E1F">
        <w:rPr>
          <w:rFonts w:ascii="Times New Roman" w:hAnsi="Times New Roman" w:hint="default"/>
          <w:sz w:val="24"/>
          <w:szCs w:val="24"/>
        </w:rPr>
        <w:t>. 257/2011 Z. z., zá</w:t>
      </w:r>
      <w:r w:rsidRPr="004370A8" w:rsidR="003B4E1F">
        <w:rPr>
          <w:rFonts w:ascii="Times New Roman" w:hAnsi="Times New Roman" w:hint="default"/>
          <w:sz w:val="24"/>
          <w:szCs w:val="24"/>
        </w:rPr>
        <w:t>kona č</w:t>
      </w:r>
      <w:r w:rsidRPr="004370A8" w:rsidR="003B4E1F">
        <w:rPr>
          <w:rFonts w:ascii="Times New Roman" w:hAnsi="Times New Roman" w:hint="default"/>
          <w:sz w:val="24"/>
          <w:szCs w:val="24"/>
        </w:rPr>
        <w:t>. 469/2011 Z. z., zá</w:t>
      </w:r>
      <w:r w:rsidRPr="004370A8" w:rsidR="003B4E1F">
        <w:rPr>
          <w:rFonts w:ascii="Times New Roman" w:hAnsi="Times New Roman" w:hint="default"/>
          <w:sz w:val="24"/>
          <w:szCs w:val="24"/>
        </w:rPr>
        <w:t>kona č</w:t>
      </w:r>
      <w:r w:rsidRPr="004370A8" w:rsidR="003B4E1F">
        <w:rPr>
          <w:rFonts w:ascii="Times New Roman" w:hAnsi="Times New Roman" w:hint="default"/>
          <w:sz w:val="24"/>
          <w:szCs w:val="24"/>
        </w:rPr>
        <w:t>. 512/2011 Z. z., zá</w:t>
      </w:r>
      <w:r w:rsidRPr="004370A8" w:rsidR="003B4E1F">
        <w:rPr>
          <w:rFonts w:ascii="Times New Roman" w:hAnsi="Times New Roman" w:hint="default"/>
          <w:sz w:val="24"/>
          <w:szCs w:val="24"/>
        </w:rPr>
        <w:t>kona č</w:t>
      </w:r>
      <w:r w:rsidRPr="004370A8" w:rsidR="003B4E1F">
        <w:rPr>
          <w:rFonts w:ascii="Times New Roman" w:hAnsi="Times New Roman" w:hint="default"/>
          <w:sz w:val="24"/>
          <w:szCs w:val="24"/>
        </w:rPr>
        <w:t>. 361/2012 Z. z.</w:t>
      </w:r>
      <w:r w:rsidR="00D26344">
        <w:rPr>
          <w:rFonts w:ascii="Times New Roman" w:hAnsi="Times New Roman"/>
          <w:sz w:val="24"/>
          <w:szCs w:val="24"/>
        </w:rPr>
        <w:t>,</w:t>
      </w:r>
      <w:r w:rsidRPr="004370A8" w:rsidR="003B4E1F">
        <w:rPr>
          <w:rFonts w:ascii="Times New Roman" w:hAnsi="Times New Roman"/>
          <w:sz w:val="24"/>
          <w:szCs w:val="24"/>
        </w:rPr>
        <w:t> </w:t>
      </w:r>
      <w:r w:rsidRPr="004370A8" w:rsidR="003B4E1F">
        <w:rPr>
          <w:rFonts w:ascii="Times New Roman" w:hAnsi="Times New Roman" w:hint="default"/>
          <w:sz w:val="24"/>
          <w:szCs w:val="24"/>
        </w:rPr>
        <w:t>zá</w:t>
      </w:r>
      <w:r w:rsidRPr="004370A8" w:rsidR="003B4E1F">
        <w:rPr>
          <w:rFonts w:ascii="Times New Roman" w:hAnsi="Times New Roman" w:hint="default"/>
          <w:sz w:val="24"/>
          <w:szCs w:val="24"/>
        </w:rPr>
        <w:t>kona č</w:t>
      </w:r>
      <w:r w:rsidRPr="004370A8" w:rsidR="003B4E1F">
        <w:rPr>
          <w:rFonts w:ascii="Times New Roman" w:hAnsi="Times New Roman" w:hint="default"/>
          <w:sz w:val="24"/>
          <w:szCs w:val="24"/>
        </w:rPr>
        <w:t xml:space="preserve">. 154/2013 Z. z. </w:t>
      </w:r>
      <w:r w:rsidRPr="00D26344" w:rsidR="00D26344">
        <w:rPr>
          <w:rFonts w:ascii="Times New Roman" w:hAnsi="Times New Roman" w:hint="default"/>
          <w:sz w:val="24"/>
          <w:szCs w:val="24"/>
        </w:rPr>
        <w:t>a zá</w:t>
      </w:r>
      <w:r w:rsidRPr="00D26344" w:rsidR="00D26344">
        <w:rPr>
          <w:rFonts w:ascii="Times New Roman" w:hAnsi="Times New Roman" w:hint="default"/>
          <w:sz w:val="24"/>
          <w:szCs w:val="24"/>
        </w:rPr>
        <w:t>kona č</w:t>
      </w:r>
      <w:r w:rsidRPr="00D26344" w:rsidR="00D26344">
        <w:rPr>
          <w:rFonts w:ascii="Times New Roman" w:hAnsi="Times New Roman" w:hint="default"/>
          <w:sz w:val="24"/>
          <w:szCs w:val="24"/>
        </w:rPr>
        <w:t xml:space="preserve">. 308/2013 Z. z. </w:t>
      </w:r>
      <w:r w:rsidRPr="004370A8" w:rsidR="003B4E1F">
        <w:rPr>
          <w:rFonts w:ascii="Times New Roman" w:hAnsi="Times New Roman" w:hint="default"/>
          <w:sz w:val="24"/>
          <w:szCs w:val="24"/>
        </w:rPr>
        <w:t>sa mení</w:t>
      </w:r>
      <w:r w:rsidRPr="004370A8" w:rsidR="003B4E1F">
        <w:rPr>
          <w:rFonts w:ascii="Times New Roman" w:hAnsi="Times New Roman" w:hint="default"/>
          <w:sz w:val="24"/>
          <w:szCs w:val="24"/>
        </w:rPr>
        <w:t xml:space="preserve"> a dopĺň</w:t>
      </w:r>
      <w:r w:rsidRPr="004370A8" w:rsidR="003B4E1F">
        <w:rPr>
          <w:rFonts w:ascii="Times New Roman" w:hAnsi="Times New Roman" w:hint="default"/>
          <w:sz w:val="24"/>
          <w:szCs w:val="24"/>
        </w:rPr>
        <w:t>a takto:</w:t>
      </w:r>
    </w:p>
    <w:p w:rsidR="003B4E1F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B4E1F" w:rsidRPr="004370A8" w:rsidP="003B4E1F">
      <w:pPr>
        <w:pStyle w:val="NoSpacing"/>
        <w:numPr>
          <w:numId w:val="3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2 ods</w:t>
      </w:r>
      <w:r w:rsidR="00E93385">
        <w:rPr>
          <w:rFonts w:ascii="Times New Roman" w:hAnsi="Times New Roman"/>
          <w:sz w:val="24"/>
          <w:szCs w:val="24"/>
        </w:rPr>
        <w:t>.</w:t>
      </w:r>
      <w:r w:rsidRPr="004370A8">
        <w:rPr>
          <w:rFonts w:ascii="Times New Roman" w:hAnsi="Times New Roman"/>
          <w:sz w:val="24"/>
          <w:szCs w:val="24"/>
        </w:rPr>
        <w:t xml:space="preserve"> 1 </w:t>
      </w:r>
      <w:r w:rsidR="00E93385">
        <w:rPr>
          <w:rFonts w:ascii="Times New Roman" w:hAnsi="Times New Roman" w:hint="default"/>
          <w:sz w:val="24"/>
          <w:szCs w:val="24"/>
        </w:rPr>
        <w:t>sa pí</w:t>
      </w:r>
      <w:r w:rsidR="00E93385">
        <w:rPr>
          <w:rFonts w:ascii="Times New Roman" w:hAnsi="Times New Roman" w:hint="default"/>
          <w:sz w:val="24"/>
          <w:szCs w:val="24"/>
        </w:rPr>
        <w:t xml:space="preserve">smeno a) </w:t>
      </w:r>
      <w:r w:rsidRPr="004370A8">
        <w:rPr>
          <w:rFonts w:ascii="Times New Roman" w:hAnsi="Times New Roman" w:hint="default"/>
          <w:sz w:val="24"/>
          <w:szCs w:val="24"/>
        </w:rPr>
        <w:t>dopĺň</w:t>
      </w:r>
      <w:r w:rsidRPr="004370A8">
        <w:rPr>
          <w:rFonts w:ascii="Times New Roman" w:hAnsi="Times New Roman" w:hint="default"/>
          <w:sz w:val="24"/>
          <w:szCs w:val="24"/>
        </w:rPr>
        <w:t xml:space="preserve">a </w:t>
      </w:r>
      <w:r w:rsidR="00E93385">
        <w:rPr>
          <w:rFonts w:ascii="Times New Roman" w:hAnsi="Times New Roman"/>
          <w:sz w:val="24"/>
          <w:szCs w:val="24"/>
        </w:rPr>
        <w:t>siedm</w:t>
      </w:r>
      <w:r w:rsidR="00E93385">
        <w:rPr>
          <w:rFonts w:ascii="Times New Roman" w:hAnsi="Times New Roman"/>
          <w:sz w:val="24"/>
          <w:szCs w:val="24"/>
        </w:rPr>
        <w:t>ym bodom</w:t>
      </w:r>
      <w:r w:rsidRPr="004370A8">
        <w:rPr>
          <w:rFonts w:ascii="Times New Roman" w:hAnsi="Times New Roman"/>
          <w:sz w:val="24"/>
          <w:szCs w:val="24"/>
        </w:rPr>
        <w:t>, ktor</w:t>
      </w:r>
      <w:r w:rsidR="00E93385">
        <w:rPr>
          <w:rFonts w:ascii="Times New Roman" w:hAnsi="Times New Roman" w:hint="default"/>
          <w:sz w:val="24"/>
          <w:szCs w:val="24"/>
        </w:rPr>
        <w:t>ý</w:t>
      </w:r>
      <w:r w:rsidRPr="004370A8">
        <w:rPr>
          <w:rFonts w:ascii="Times New Roman" w:hAnsi="Times New Roman"/>
          <w:sz w:val="24"/>
          <w:szCs w:val="24"/>
        </w:rPr>
        <w:t xml:space="preserve"> znie:</w:t>
      </w:r>
    </w:p>
    <w:p w:rsidR="003B4E1F" w:rsidRPr="004370A8" w:rsidP="00240005">
      <w:pPr>
        <w:pStyle w:val="NoSpacing"/>
        <w:bidi w:val="0"/>
        <w:ind w:left="851" w:hanging="425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„</w:t>
      </w:r>
      <w:r w:rsidR="00E93385">
        <w:rPr>
          <w:rFonts w:ascii="Times New Roman" w:hAnsi="Times New Roman"/>
          <w:sz w:val="24"/>
          <w:szCs w:val="24"/>
        </w:rPr>
        <w:t>7.</w:t>
      </w:r>
      <w:r w:rsidRPr="004370A8">
        <w:rPr>
          <w:rFonts w:ascii="Times New Roman" w:hAnsi="Times New Roman" w:hint="default"/>
          <w:sz w:val="24"/>
          <w:szCs w:val="24"/>
        </w:rPr>
        <w:t xml:space="preserve"> osobitné</w:t>
      </w:r>
      <w:r w:rsidRPr="004370A8">
        <w:rPr>
          <w:rFonts w:ascii="Times New Roman" w:hAnsi="Times New Roman" w:hint="default"/>
          <w:sz w:val="24"/>
          <w:szCs w:val="24"/>
        </w:rPr>
        <w:t>ho predpisu</w:t>
      </w:r>
      <w:r w:rsidR="00240005">
        <w:rPr>
          <w:rFonts w:ascii="Times New Roman" w:hAnsi="Times New Roman"/>
          <w:sz w:val="24"/>
          <w:szCs w:val="24"/>
        </w:rPr>
        <w:t>,</w:t>
      </w:r>
      <w:r w:rsidRPr="006A2306" w:rsidR="00E93385">
        <w:rPr>
          <w:rFonts w:ascii="Times New Roman" w:hAnsi="Times New Roman"/>
          <w:sz w:val="24"/>
          <w:szCs w:val="24"/>
          <w:vertAlign w:val="superscript"/>
        </w:rPr>
        <w:t>3c</w:t>
      </w:r>
      <w:r w:rsidR="00E93385">
        <w:rPr>
          <w:rFonts w:ascii="Times New Roman" w:hAnsi="Times New Roman"/>
          <w:sz w:val="24"/>
          <w:szCs w:val="24"/>
        </w:rPr>
        <w:t>)</w:t>
      </w:r>
      <w:r w:rsidR="00240005">
        <w:rPr>
          <w:rFonts w:ascii="Times New Roman" w:hAnsi="Times New Roman" w:hint="default"/>
          <w:sz w:val="24"/>
          <w:szCs w:val="24"/>
        </w:rPr>
        <w:t xml:space="preserve"> ktorý</w:t>
      </w:r>
      <w:r w:rsidR="00240005">
        <w:rPr>
          <w:rFonts w:ascii="Times New Roman" w:hAnsi="Times New Roman" w:hint="default"/>
          <w:sz w:val="24"/>
          <w:szCs w:val="24"/>
        </w:rPr>
        <w:t xml:space="preserve"> upravuje vnú</w:t>
      </w:r>
      <w:r w:rsidR="00240005">
        <w:rPr>
          <w:rFonts w:ascii="Times New Roman" w:hAnsi="Times New Roman" w:hint="default"/>
          <w:sz w:val="24"/>
          <w:szCs w:val="24"/>
        </w:rPr>
        <w:t>torný</w:t>
      </w:r>
      <w:r w:rsidR="00240005">
        <w:rPr>
          <w:rFonts w:ascii="Times New Roman" w:hAnsi="Times New Roman" w:hint="default"/>
          <w:sz w:val="24"/>
          <w:szCs w:val="24"/>
        </w:rPr>
        <w:t xml:space="preserve"> systé</w:t>
      </w:r>
      <w:r w:rsidR="00240005">
        <w:rPr>
          <w:rFonts w:ascii="Times New Roman" w:hAnsi="Times New Roman" w:hint="default"/>
          <w:sz w:val="24"/>
          <w:szCs w:val="24"/>
        </w:rPr>
        <w:t>m vybavovania podnetov, zamestná</w:t>
      </w:r>
      <w:r w:rsidR="00240005">
        <w:rPr>
          <w:rFonts w:ascii="Times New Roman" w:hAnsi="Times New Roman" w:hint="default"/>
          <w:sz w:val="24"/>
          <w:szCs w:val="24"/>
        </w:rPr>
        <w:t>vateľ</w:t>
      </w:r>
      <w:r w:rsidR="00240005">
        <w:rPr>
          <w:rFonts w:ascii="Times New Roman" w:hAnsi="Times New Roman" w:hint="default"/>
          <w:sz w:val="24"/>
          <w:szCs w:val="24"/>
        </w:rPr>
        <w:t>om,</w:t>
      </w:r>
      <w:r w:rsidRPr="004370A8">
        <w:rPr>
          <w:rFonts w:ascii="Times New Roman" w:hAnsi="Times New Roman" w:hint="default"/>
          <w:sz w:val="24"/>
          <w:szCs w:val="24"/>
        </w:rPr>
        <w:t>“.</w:t>
      </w:r>
    </w:p>
    <w:p w:rsidR="003B4E1F" w:rsidP="003B4E1F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93385" w:rsidP="003B4E1F">
      <w:pPr>
        <w:pStyle w:val="NoSpacing"/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3c znie:</w:t>
      </w:r>
    </w:p>
    <w:p w:rsidR="00E93385" w:rsidP="00495680">
      <w:pPr>
        <w:pStyle w:val="NoSpacing"/>
        <w:bidi w:val="0"/>
        <w:ind w:left="851" w:hanging="425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6A2306">
        <w:rPr>
          <w:rFonts w:ascii="Times New Roman" w:hAnsi="Times New Roman"/>
          <w:sz w:val="24"/>
          <w:szCs w:val="24"/>
          <w:vertAlign w:val="superscript"/>
        </w:rPr>
        <w:t>3c</w:t>
      </w:r>
      <w:r>
        <w:rPr>
          <w:rFonts w:ascii="Times New Roman" w:hAnsi="Times New Roman" w:hint="default"/>
          <w:sz w:val="24"/>
          <w:szCs w:val="24"/>
        </w:rPr>
        <w:t>)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C10697">
        <w:rPr>
          <w:rFonts w:ascii="Times New Roman" w:hAnsi="Times New Roman"/>
          <w:sz w:val="24"/>
          <w:szCs w:val="24"/>
        </w:rPr>
        <w:t>1</w:t>
      </w:r>
      <w:r w:rsidR="00240005">
        <w:rPr>
          <w:rFonts w:ascii="Times New Roman" w:hAnsi="Times New Roman"/>
          <w:sz w:val="24"/>
          <w:szCs w:val="24"/>
        </w:rPr>
        <w:t>1 a 12</w:t>
      </w:r>
      <w:r w:rsidR="00C10697">
        <w:rPr>
          <w:rFonts w:ascii="Times New Roman" w:hAnsi="Times New Roman"/>
          <w:sz w:val="24"/>
          <w:szCs w:val="24"/>
        </w:rPr>
        <w:t xml:space="preserve"> </w:t>
      </w:r>
      <w:r w:rsidRPr="00E93385">
        <w:rPr>
          <w:rFonts w:ascii="Times New Roman" w:hAnsi="Times New Roman" w:hint="default"/>
          <w:sz w:val="24"/>
          <w:szCs w:val="24"/>
        </w:rPr>
        <w:t>zá</w:t>
      </w:r>
      <w:r w:rsidRPr="00E93385">
        <w:rPr>
          <w:rFonts w:ascii="Times New Roman" w:hAnsi="Times New Roman" w:hint="default"/>
          <w:sz w:val="24"/>
          <w:szCs w:val="24"/>
        </w:rPr>
        <w:t>kona č</w:t>
      </w:r>
      <w:r w:rsidRPr="00E93385">
        <w:rPr>
          <w:rFonts w:ascii="Times New Roman" w:hAnsi="Times New Roman" w:hint="default"/>
          <w:sz w:val="24"/>
          <w:szCs w:val="24"/>
        </w:rPr>
        <w:t>. .../2014 Z. z. o niektorý</w:t>
      </w:r>
      <w:r w:rsidRPr="00E93385">
        <w:rPr>
          <w:rFonts w:ascii="Times New Roman" w:hAnsi="Times New Roman" w:hint="default"/>
          <w:sz w:val="24"/>
          <w:szCs w:val="24"/>
        </w:rPr>
        <w:t>ch opatreniach sú</w:t>
      </w:r>
      <w:r w:rsidRPr="00E93385">
        <w:rPr>
          <w:rFonts w:ascii="Times New Roman" w:hAnsi="Times New Roman" w:hint="default"/>
          <w:sz w:val="24"/>
          <w:szCs w:val="24"/>
        </w:rPr>
        <w:t>visiacich s oznamovaní</w:t>
      </w:r>
      <w:r w:rsidRPr="00E93385">
        <w:rPr>
          <w:rFonts w:ascii="Times New Roman" w:hAnsi="Times New Roman" w:hint="default"/>
          <w:sz w:val="24"/>
          <w:szCs w:val="24"/>
        </w:rPr>
        <w:t>m prot</w:t>
      </w:r>
      <w:r w:rsidRPr="00E93385">
        <w:rPr>
          <w:rFonts w:ascii="Times New Roman" w:hAnsi="Times New Roman" w:hint="default"/>
          <w:sz w:val="24"/>
          <w:szCs w:val="24"/>
        </w:rPr>
        <w:t>ispoloč</w:t>
      </w:r>
      <w:r w:rsidRPr="00E93385">
        <w:rPr>
          <w:rFonts w:ascii="Times New Roman" w:hAnsi="Times New Roman" w:hint="default"/>
          <w:sz w:val="24"/>
          <w:szCs w:val="24"/>
        </w:rPr>
        <w:t>enskej č</w:t>
      </w:r>
      <w:r w:rsidRPr="00E93385">
        <w:rPr>
          <w:rFonts w:ascii="Times New Roman" w:hAnsi="Times New Roman" w:hint="default"/>
          <w:sz w:val="24"/>
          <w:szCs w:val="24"/>
        </w:rPr>
        <w:t>innosti a o zmene a doplnení</w:t>
      </w:r>
      <w:r w:rsidRPr="00E93385">
        <w:rPr>
          <w:rFonts w:ascii="Times New Roman" w:hAnsi="Times New Roman" w:hint="default"/>
          <w:sz w:val="24"/>
          <w:szCs w:val="24"/>
        </w:rPr>
        <w:t xml:space="preserve"> niektorý</w:t>
      </w:r>
      <w:r w:rsidRPr="00E93385">
        <w:rPr>
          <w:rFonts w:ascii="Times New Roman" w:hAnsi="Times New Roman" w:hint="default"/>
          <w:sz w:val="24"/>
          <w:szCs w:val="24"/>
        </w:rPr>
        <w:t>ch zá</w:t>
      </w:r>
      <w:r w:rsidRPr="00E93385">
        <w:rPr>
          <w:rFonts w:ascii="Times New Roman" w:hAnsi="Times New Roman" w:hint="default"/>
          <w:sz w:val="24"/>
          <w:szCs w:val="24"/>
        </w:rPr>
        <w:t>konov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E93385" w:rsidRPr="004370A8" w:rsidP="003B4E1F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D0347" w:rsidRPr="004370A8" w:rsidP="003B4E1F">
      <w:pPr>
        <w:pStyle w:val="NoSpacing"/>
        <w:numPr>
          <w:numId w:val="36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6 ods</w:t>
      </w:r>
      <w:r w:rsidR="00E93385">
        <w:rPr>
          <w:rFonts w:ascii="Times New Roman" w:hAnsi="Times New Roman"/>
          <w:sz w:val="24"/>
          <w:szCs w:val="24"/>
        </w:rPr>
        <w:t>.</w:t>
      </w:r>
      <w:r w:rsidRPr="004370A8">
        <w:rPr>
          <w:rFonts w:ascii="Times New Roman" w:hAnsi="Times New Roman"/>
          <w:sz w:val="24"/>
          <w:szCs w:val="24"/>
        </w:rPr>
        <w:t xml:space="preserve"> 1 </w:t>
      </w:r>
      <w:r w:rsidR="00E93385">
        <w:rPr>
          <w:rFonts w:ascii="Times New Roman" w:hAnsi="Times New Roman" w:hint="default"/>
          <w:sz w:val="24"/>
          <w:szCs w:val="24"/>
        </w:rPr>
        <w:t>sa za pí</w:t>
      </w:r>
      <w:r w:rsidR="00E93385">
        <w:rPr>
          <w:rFonts w:ascii="Times New Roman" w:hAnsi="Times New Roman" w:hint="default"/>
          <w:sz w:val="24"/>
          <w:szCs w:val="24"/>
        </w:rPr>
        <w:t>smeno t) vkladá</w:t>
      </w:r>
      <w:r w:rsidR="00E93385">
        <w:rPr>
          <w:rFonts w:ascii="Times New Roman" w:hAnsi="Times New Roman" w:hint="default"/>
          <w:sz w:val="24"/>
          <w:szCs w:val="24"/>
        </w:rPr>
        <w:t xml:space="preserve"> nové</w:t>
      </w:r>
      <w:r w:rsidR="00E93385">
        <w:rPr>
          <w:rFonts w:ascii="Times New Roman" w:hAnsi="Times New Roman" w:hint="default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 xml:space="preserve"> pí</w:t>
      </w:r>
      <w:r w:rsidRPr="004370A8">
        <w:rPr>
          <w:rFonts w:ascii="Times New Roman" w:hAnsi="Times New Roman" w:hint="default"/>
          <w:sz w:val="24"/>
          <w:szCs w:val="24"/>
        </w:rPr>
        <w:t xml:space="preserve">smeno </w:t>
      </w:r>
      <w:r w:rsidR="00E93385">
        <w:rPr>
          <w:rFonts w:ascii="Times New Roman" w:hAnsi="Times New Roman"/>
          <w:sz w:val="24"/>
          <w:szCs w:val="24"/>
        </w:rPr>
        <w:t>u</w:t>
      </w:r>
      <w:r w:rsidRPr="004370A8">
        <w:rPr>
          <w:rFonts w:ascii="Times New Roman" w:hAnsi="Times New Roman" w:hint="default"/>
          <w:sz w:val="24"/>
          <w:szCs w:val="24"/>
        </w:rPr>
        <w:t>), ktoré</w:t>
      </w:r>
      <w:r w:rsidRPr="004370A8">
        <w:rPr>
          <w:rFonts w:ascii="Times New Roman" w:hAnsi="Times New Roman" w:hint="default"/>
          <w:sz w:val="24"/>
          <w:szCs w:val="24"/>
        </w:rPr>
        <w:t xml:space="preserve"> znie:</w:t>
      </w:r>
    </w:p>
    <w:p w:rsidR="009D0347" w:rsidRPr="004370A8" w:rsidP="009D0347">
      <w:pPr>
        <w:pStyle w:val="NoSpacing"/>
        <w:bidi w:val="0"/>
        <w:ind w:left="851" w:hanging="425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„</w:t>
      </w:r>
      <w:r w:rsidR="00E93385">
        <w:rPr>
          <w:rFonts w:ascii="Times New Roman" w:hAnsi="Times New Roman"/>
          <w:sz w:val="24"/>
          <w:szCs w:val="24"/>
        </w:rPr>
        <w:t>u</w:t>
      </w:r>
      <w:r w:rsidRPr="004370A8">
        <w:rPr>
          <w:rFonts w:ascii="Times New Roman" w:hAnsi="Times New Roman" w:hint="default"/>
          <w:sz w:val="24"/>
          <w:szCs w:val="24"/>
        </w:rPr>
        <w:t>) urč</w:t>
      </w:r>
      <w:r w:rsidRPr="004370A8">
        <w:rPr>
          <w:rFonts w:ascii="Times New Roman" w:hAnsi="Times New Roman" w:hint="default"/>
          <w:sz w:val="24"/>
          <w:szCs w:val="24"/>
        </w:rPr>
        <w:t>uje inš</w:t>
      </w:r>
      <w:r w:rsidRPr="004370A8">
        <w:rPr>
          <w:rFonts w:ascii="Times New Roman" w:hAnsi="Times New Roman" w:hint="default"/>
          <w:sz w:val="24"/>
          <w:szCs w:val="24"/>
        </w:rPr>
        <w:t>pektorá</w:t>
      </w:r>
      <w:r w:rsidRPr="004370A8">
        <w:rPr>
          <w:rFonts w:ascii="Times New Roman" w:hAnsi="Times New Roman" w:hint="default"/>
          <w:sz w:val="24"/>
          <w:szCs w:val="24"/>
        </w:rPr>
        <w:t>t prá</w:t>
      </w:r>
      <w:r w:rsidRPr="004370A8">
        <w:rPr>
          <w:rFonts w:ascii="Times New Roman" w:hAnsi="Times New Roman" w:hint="default"/>
          <w:sz w:val="24"/>
          <w:szCs w:val="24"/>
        </w:rPr>
        <w:t xml:space="preserve">ce </w:t>
      </w:r>
      <w:r w:rsidR="00E93385">
        <w:rPr>
          <w:rFonts w:ascii="Times New Roman" w:hAnsi="Times New Roman" w:hint="default"/>
          <w:sz w:val="24"/>
          <w:szCs w:val="24"/>
        </w:rPr>
        <w:t>prí</w:t>
      </w:r>
      <w:r w:rsidR="00E93385">
        <w:rPr>
          <w:rFonts w:ascii="Times New Roman" w:hAnsi="Times New Roman" w:hint="default"/>
          <w:sz w:val="24"/>
          <w:szCs w:val="24"/>
        </w:rPr>
        <w:t>sluš</w:t>
      </w:r>
      <w:r w:rsidR="00E93385">
        <w:rPr>
          <w:rFonts w:ascii="Times New Roman" w:hAnsi="Times New Roman" w:hint="default"/>
          <w:sz w:val="24"/>
          <w:szCs w:val="24"/>
        </w:rPr>
        <w:t>ný</w:t>
      </w:r>
      <w:r w:rsidR="00E93385">
        <w:rPr>
          <w:rFonts w:ascii="Times New Roman" w:hAnsi="Times New Roman" w:hint="default"/>
          <w:sz w:val="24"/>
          <w:szCs w:val="24"/>
        </w:rPr>
        <w:t xml:space="preserve"> </w:t>
      </w:r>
      <w:r w:rsidRPr="004370A8">
        <w:rPr>
          <w:rFonts w:ascii="Times New Roman" w:hAnsi="Times New Roman"/>
          <w:sz w:val="24"/>
          <w:szCs w:val="24"/>
        </w:rPr>
        <w:t xml:space="preserve">na </w:t>
      </w:r>
      <w:r w:rsidR="00DD2978">
        <w:rPr>
          <w:rFonts w:ascii="Times New Roman" w:hAnsi="Times New Roman"/>
          <w:sz w:val="24"/>
          <w:szCs w:val="24"/>
        </w:rPr>
        <w:t>udelenie</w:t>
      </w:r>
      <w:r w:rsidRPr="004370A8" w:rsidR="00DD2978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sú</w:t>
      </w:r>
      <w:r w:rsidRPr="004370A8">
        <w:rPr>
          <w:rFonts w:ascii="Times New Roman" w:hAnsi="Times New Roman" w:hint="default"/>
          <w:sz w:val="24"/>
          <w:szCs w:val="24"/>
        </w:rPr>
        <w:t>hlas</w:t>
      </w:r>
      <w:r w:rsidR="00DD2978">
        <w:rPr>
          <w:rFonts w:ascii="Times New Roman" w:hAnsi="Times New Roman"/>
          <w:sz w:val="24"/>
          <w:szCs w:val="24"/>
        </w:rPr>
        <w:t>u</w:t>
      </w:r>
      <w:r w:rsidRPr="004370A8">
        <w:rPr>
          <w:rFonts w:ascii="Times New Roman" w:hAnsi="Times New Roman"/>
          <w:sz w:val="24"/>
          <w:szCs w:val="24"/>
        </w:rPr>
        <w:t xml:space="preserve"> </w:t>
      </w:r>
      <w:r w:rsidR="00E93385">
        <w:rPr>
          <w:rFonts w:ascii="Times New Roman" w:hAnsi="Times New Roman"/>
          <w:sz w:val="24"/>
          <w:szCs w:val="24"/>
        </w:rPr>
        <w:t>alebo pozastaven</w:t>
      </w:r>
      <w:r w:rsidR="00DD2978">
        <w:rPr>
          <w:rFonts w:ascii="Times New Roman" w:hAnsi="Times New Roman"/>
          <w:sz w:val="24"/>
          <w:szCs w:val="24"/>
        </w:rPr>
        <w:t>ie</w:t>
      </w:r>
      <w:r w:rsidR="00E93385">
        <w:rPr>
          <w:rFonts w:ascii="Times New Roman" w:hAnsi="Times New Roman" w:hint="default"/>
          <w:sz w:val="24"/>
          <w:szCs w:val="24"/>
        </w:rPr>
        <w:t xml:space="preserve"> úč</w:t>
      </w:r>
      <w:r w:rsidR="00E93385">
        <w:rPr>
          <w:rFonts w:ascii="Times New Roman" w:hAnsi="Times New Roman" w:hint="default"/>
          <w:sz w:val="24"/>
          <w:szCs w:val="24"/>
        </w:rPr>
        <w:t xml:space="preserve">innosti </w:t>
      </w:r>
      <w:r w:rsidRPr="004370A8">
        <w:rPr>
          <w:rFonts w:ascii="Times New Roman" w:hAnsi="Times New Roman" w:hint="default"/>
          <w:sz w:val="24"/>
          <w:szCs w:val="24"/>
        </w:rPr>
        <w:t>podľ</w:t>
      </w:r>
      <w:r w:rsidRPr="004370A8">
        <w:rPr>
          <w:rFonts w:ascii="Times New Roman" w:hAnsi="Times New Roman" w:hint="default"/>
          <w:sz w:val="24"/>
          <w:szCs w:val="24"/>
        </w:rPr>
        <w:t>a osobitné</w:t>
      </w:r>
      <w:r w:rsidRPr="004370A8">
        <w:rPr>
          <w:rFonts w:ascii="Times New Roman" w:hAnsi="Times New Roman" w:hint="default"/>
          <w:sz w:val="24"/>
          <w:szCs w:val="24"/>
        </w:rPr>
        <w:t>ho predpisu,</w:t>
      </w:r>
      <w:r w:rsidRPr="006A2306" w:rsidR="00E93385">
        <w:rPr>
          <w:rFonts w:ascii="Times New Roman" w:hAnsi="Times New Roman"/>
          <w:sz w:val="24"/>
          <w:szCs w:val="24"/>
          <w:vertAlign w:val="superscript"/>
        </w:rPr>
        <w:t>15aaa</w:t>
      </w:r>
      <w:r w:rsidR="00E93385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/>
          <w:sz w:val="24"/>
          <w:szCs w:val="24"/>
        </w:rPr>
        <w:t xml:space="preserve"> a</w:t>
      </w:r>
      <w:r w:rsidRPr="004370A8">
        <w:rPr>
          <w:rFonts w:ascii="Times New Roman" w:hAnsi="Times New Roman"/>
          <w:sz w:val="24"/>
          <w:szCs w:val="24"/>
        </w:rPr>
        <w:t>k ide o </w:t>
      </w:r>
      <w:r w:rsidR="00E93385">
        <w:rPr>
          <w:rFonts w:ascii="Times New Roman" w:hAnsi="Times New Roman"/>
          <w:sz w:val="24"/>
          <w:szCs w:val="24"/>
        </w:rPr>
        <w:t>zamestnanca</w:t>
      </w:r>
      <w:r w:rsidRPr="004370A8" w:rsidR="00E93385">
        <w:rPr>
          <w:rFonts w:ascii="Times New Roman" w:hAnsi="Times New Roman"/>
          <w:sz w:val="24"/>
          <w:szCs w:val="24"/>
        </w:rPr>
        <w:t xml:space="preserve"> </w:t>
      </w:r>
      <w:r w:rsidRPr="004370A8">
        <w:rPr>
          <w:rFonts w:ascii="Times New Roman" w:hAnsi="Times New Roman" w:hint="default"/>
          <w:sz w:val="24"/>
          <w:szCs w:val="24"/>
        </w:rPr>
        <w:t>iné</w:t>
      </w:r>
      <w:r w:rsidR="00E93385">
        <w:rPr>
          <w:rFonts w:ascii="Times New Roman" w:hAnsi="Times New Roman"/>
          <w:sz w:val="24"/>
          <w:szCs w:val="24"/>
        </w:rPr>
        <w:t>ho</w:t>
      </w:r>
      <w:r w:rsidRPr="004370A8">
        <w:rPr>
          <w:rFonts w:ascii="Times New Roman" w:hAnsi="Times New Roman" w:hint="default"/>
          <w:sz w:val="24"/>
          <w:szCs w:val="24"/>
        </w:rPr>
        <w:t xml:space="preserve"> inš</w:t>
      </w:r>
      <w:r w:rsidRPr="004370A8">
        <w:rPr>
          <w:rFonts w:ascii="Times New Roman" w:hAnsi="Times New Roman" w:hint="default"/>
          <w:sz w:val="24"/>
          <w:szCs w:val="24"/>
        </w:rPr>
        <w:t>pektorá</w:t>
      </w:r>
      <w:r w:rsidRPr="004370A8">
        <w:rPr>
          <w:rFonts w:ascii="Times New Roman" w:hAnsi="Times New Roman" w:hint="default"/>
          <w:sz w:val="24"/>
          <w:szCs w:val="24"/>
        </w:rPr>
        <w:t>tu prá</w:t>
      </w:r>
      <w:r w:rsidRPr="004370A8">
        <w:rPr>
          <w:rFonts w:ascii="Times New Roman" w:hAnsi="Times New Roman" w:hint="default"/>
          <w:sz w:val="24"/>
          <w:szCs w:val="24"/>
        </w:rPr>
        <w:t>ce,“.</w:t>
      </w:r>
    </w:p>
    <w:p w:rsidR="009D0347" w:rsidP="009D0347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93385" w:rsidP="009D0347">
      <w:pPr>
        <w:pStyle w:val="NoSpacing"/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Doterajš</w:t>
      </w:r>
      <w:r>
        <w:rPr>
          <w:rFonts w:ascii="Times New Roman" w:hAnsi="Times New Roman" w:hint="default"/>
          <w:sz w:val="24"/>
          <w:szCs w:val="24"/>
        </w:rPr>
        <w:t>ie pí</w:t>
      </w:r>
      <w:r>
        <w:rPr>
          <w:rFonts w:ascii="Times New Roman" w:hAnsi="Times New Roman" w:hint="default"/>
          <w:sz w:val="24"/>
          <w:szCs w:val="24"/>
        </w:rPr>
        <w:t>smeno u) sa označ</w:t>
      </w:r>
      <w:r>
        <w:rPr>
          <w:rFonts w:ascii="Times New Roman" w:hAnsi="Times New Roman" w:hint="default"/>
          <w:sz w:val="24"/>
          <w:szCs w:val="24"/>
        </w:rPr>
        <w:t>uje ako pí</w:t>
      </w:r>
      <w:r>
        <w:rPr>
          <w:rFonts w:ascii="Times New Roman" w:hAnsi="Times New Roman" w:hint="default"/>
          <w:sz w:val="24"/>
          <w:szCs w:val="24"/>
        </w:rPr>
        <w:t>smeno v).</w:t>
      </w:r>
    </w:p>
    <w:p w:rsidR="00E93385" w:rsidP="009D0347">
      <w:pPr>
        <w:pStyle w:val="NoSpacing"/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</w:p>
    <w:p w:rsidR="00E93385" w:rsidP="009D0347">
      <w:pPr>
        <w:pStyle w:val="NoSpacing"/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15aaa znie:</w:t>
      </w:r>
    </w:p>
    <w:p w:rsidR="00E93385" w:rsidP="009D0347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6A2306">
        <w:rPr>
          <w:rFonts w:ascii="Times New Roman" w:hAnsi="Times New Roman"/>
          <w:sz w:val="24"/>
          <w:szCs w:val="24"/>
          <w:vertAlign w:val="superscript"/>
        </w:rPr>
        <w:t>15aaa</w:t>
      </w:r>
      <w:r>
        <w:rPr>
          <w:rFonts w:ascii="Times New Roman" w:hAnsi="Times New Roman" w:hint="default"/>
          <w:sz w:val="24"/>
          <w:szCs w:val="24"/>
        </w:rPr>
        <w:t>)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2254F4">
        <w:rPr>
          <w:rFonts w:ascii="Times New Roman" w:hAnsi="Times New Roman"/>
          <w:sz w:val="24"/>
          <w:szCs w:val="24"/>
        </w:rPr>
        <w:t>7 a </w:t>
      </w:r>
      <w:r w:rsidR="002254F4">
        <w:rPr>
          <w:rFonts w:ascii="Times New Roman" w:hAnsi="Times New Roman" w:hint="default"/>
          <w:sz w:val="24"/>
          <w:szCs w:val="24"/>
        </w:rPr>
        <w:t>13 zá</w:t>
      </w:r>
      <w:r w:rsidR="002254F4">
        <w:rPr>
          <w:rFonts w:ascii="Times New Roman" w:hAnsi="Times New Roman" w:hint="default"/>
          <w:sz w:val="24"/>
          <w:szCs w:val="24"/>
        </w:rPr>
        <w:t>kona č</w:t>
      </w:r>
      <w:r w:rsidR="002254F4">
        <w:rPr>
          <w:rFonts w:ascii="Times New Roman" w:hAnsi="Times New Roman" w:hint="default"/>
          <w:sz w:val="24"/>
          <w:szCs w:val="24"/>
        </w:rPr>
        <w:t>. .../2014 Z. z.“.</w:t>
      </w:r>
    </w:p>
    <w:p w:rsidR="00E93385" w:rsidRPr="004370A8" w:rsidP="009D0347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01B41" w:rsidP="003B4E1F">
      <w:pPr>
        <w:pStyle w:val="NoSpacing"/>
        <w:numPr>
          <w:numId w:val="36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</w:t>
      </w:r>
      <w:r>
        <w:rPr>
          <w:rFonts w:ascii="Times New Roman" w:hAnsi="Times New Roman" w:hint="default"/>
          <w:sz w:val="24"/>
          <w:szCs w:val="24"/>
        </w:rPr>
        <w:t>odkazu 15aa sa dopĺň</w:t>
      </w:r>
      <w:r>
        <w:rPr>
          <w:rFonts w:ascii="Times New Roman" w:hAnsi="Times New Roman" w:hint="default"/>
          <w:sz w:val="24"/>
          <w:szCs w:val="24"/>
        </w:rPr>
        <w:t>a touto citá</w:t>
      </w:r>
      <w:r>
        <w:rPr>
          <w:rFonts w:ascii="Times New Roman" w:hAnsi="Times New Roman" w:hint="default"/>
          <w:sz w:val="24"/>
          <w:szCs w:val="24"/>
        </w:rPr>
        <w:t>ciou: „§</w:t>
      </w:r>
      <w:r>
        <w:rPr>
          <w:rFonts w:ascii="Times New Roman" w:hAnsi="Times New Roman" w:hint="default"/>
          <w:sz w:val="24"/>
          <w:szCs w:val="24"/>
        </w:rPr>
        <w:t xml:space="preserve"> 10 zá</w:t>
      </w:r>
      <w:r>
        <w:rPr>
          <w:rFonts w:ascii="Times New Roman" w:hAnsi="Times New Roman" w:hint="default"/>
          <w:sz w:val="24"/>
          <w:szCs w:val="24"/>
        </w:rPr>
        <w:t>ko</w:t>
      </w:r>
      <w:r>
        <w:rPr>
          <w:rFonts w:ascii="Times New Roman" w:hAnsi="Times New Roman" w:hint="default"/>
          <w:sz w:val="24"/>
          <w:szCs w:val="24"/>
        </w:rPr>
        <w:t>na č</w:t>
      </w:r>
      <w:r>
        <w:rPr>
          <w:rFonts w:ascii="Times New Roman" w:hAnsi="Times New Roman" w:hint="default"/>
          <w:sz w:val="24"/>
          <w:szCs w:val="24"/>
        </w:rPr>
        <w:t>. 319/2013 Z. z. o </w:t>
      </w:r>
      <w:r>
        <w:rPr>
          <w:rFonts w:ascii="Times New Roman" w:hAnsi="Times New Roman" w:hint="default"/>
          <w:sz w:val="24"/>
          <w:szCs w:val="24"/>
        </w:rPr>
        <w:t>pô</w:t>
      </w:r>
      <w:r>
        <w:rPr>
          <w:rFonts w:ascii="Times New Roman" w:hAnsi="Times New Roman" w:hint="default"/>
          <w:sz w:val="24"/>
          <w:szCs w:val="24"/>
        </w:rPr>
        <w:t>sobnosti orgá</w:t>
      </w:r>
      <w:r>
        <w:rPr>
          <w:rFonts w:ascii="Times New Roman" w:hAnsi="Times New Roman" w:hint="default"/>
          <w:sz w:val="24"/>
          <w:szCs w:val="24"/>
        </w:rPr>
        <w:t>nov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tnej sprá</w:t>
      </w:r>
      <w:r>
        <w:rPr>
          <w:rFonts w:ascii="Times New Roman" w:hAnsi="Times New Roman" w:hint="default"/>
          <w:sz w:val="24"/>
          <w:szCs w:val="24"/>
        </w:rPr>
        <w:t>vy pre sprí</w:t>
      </w:r>
      <w:r>
        <w:rPr>
          <w:rFonts w:ascii="Times New Roman" w:hAnsi="Times New Roman" w:hint="default"/>
          <w:sz w:val="24"/>
          <w:szCs w:val="24"/>
        </w:rPr>
        <w:t>stupň</w:t>
      </w:r>
      <w:r>
        <w:rPr>
          <w:rFonts w:ascii="Times New Roman" w:hAnsi="Times New Roman" w:hint="default"/>
          <w:sz w:val="24"/>
          <w:szCs w:val="24"/>
        </w:rPr>
        <w:t>ovanie biocí</w:t>
      </w:r>
      <w:r>
        <w:rPr>
          <w:rFonts w:ascii="Times New Roman" w:hAnsi="Times New Roman" w:hint="default"/>
          <w:sz w:val="24"/>
          <w:szCs w:val="24"/>
        </w:rPr>
        <w:t>dnych vý</w:t>
      </w:r>
      <w:r>
        <w:rPr>
          <w:rFonts w:ascii="Times New Roman" w:hAnsi="Times New Roman" w:hint="default"/>
          <w:sz w:val="24"/>
          <w:szCs w:val="24"/>
        </w:rPr>
        <w:t>robkov na trh a </w:t>
      </w:r>
      <w:r>
        <w:rPr>
          <w:rFonts w:ascii="Times New Roman" w:hAnsi="Times New Roman" w:hint="default"/>
          <w:sz w:val="24"/>
          <w:szCs w:val="24"/>
        </w:rPr>
        <w:t>ich použí</w:t>
      </w:r>
      <w:r>
        <w:rPr>
          <w:rFonts w:ascii="Times New Roman" w:hAnsi="Times New Roman" w:hint="default"/>
          <w:sz w:val="24"/>
          <w:szCs w:val="24"/>
        </w:rPr>
        <w:t>vanie 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 (biocí</w:t>
      </w:r>
      <w:r>
        <w:rPr>
          <w:rFonts w:ascii="Times New Roman" w:hAnsi="Times New Roman" w:hint="default"/>
          <w:sz w:val="24"/>
          <w:szCs w:val="24"/>
        </w:rPr>
        <w:t>dny zá</w:t>
      </w:r>
      <w:r>
        <w:rPr>
          <w:rFonts w:ascii="Times New Roman" w:hAnsi="Times New Roman" w:hint="default"/>
          <w:sz w:val="24"/>
          <w:szCs w:val="24"/>
        </w:rPr>
        <w:t>kon).“.</w:t>
      </w:r>
    </w:p>
    <w:p w:rsidR="00901B41" w:rsidP="006A230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D0347" w:rsidP="003B4E1F">
      <w:pPr>
        <w:pStyle w:val="NoSpacing"/>
        <w:numPr>
          <w:numId w:val="3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FF100B">
        <w:rPr>
          <w:rFonts w:ascii="Times New Roman" w:hAnsi="Times New Roman"/>
          <w:sz w:val="24"/>
          <w:szCs w:val="24"/>
        </w:rPr>
        <w:t>P</w:t>
      </w:r>
      <w:r w:rsidRPr="004370A8">
        <w:rPr>
          <w:rFonts w:ascii="Times New Roman" w:hAnsi="Times New Roman" w:hint="default"/>
          <w:sz w:val="24"/>
          <w:szCs w:val="24"/>
        </w:rPr>
        <w:t>ozná</w:t>
      </w:r>
      <w:r w:rsidRPr="004370A8">
        <w:rPr>
          <w:rFonts w:ascii="Times New Roman" w:hAnsi="Times New Roman" w:hint="default"/>
          <w:sz w:val="24"/>
          <w:szCs w:val="24"/>
        </w:rPr>
        <w:t>mk</w:t>
      </w:r>
      <w:r w:rsidR="00FF100B">
        <w:rPr>
          <w:rFonts w:ascii="Times New Roman" w:hAnsi="Times New Roman"/>
          <w:sz w:val="24"/>
          <w:szCs w:val="24"/>
        </w:rPr>
        <w:t>a</w:t>
      </w:r>
      <w:r w:rsidRPr="004370A8">
        <w:rPr>
          <w:rFonts w:ascii="Times New Roman" w:hAnsi="Times New Roman" w:hint="default"/>
          <w:sz w:val="24"/>
          <w:szCs w:val="24"/>
        </w:rPr>
        <w:t xml:space="preserve"> pod č</w:t>
      </w:r>
      <w:r w:rsidRPr="004370A8">
        <w:rPr>
          <w:rFonts w:ascii="Times New Roman" w:hAnsi="Times New Roman" w:hint="default"/>
          <w:sz w:val="24"/>
          <w:szCs w:val="24"/>
        </w:rPr>
        <w:t xml:space="preserve">iarou k odkazu 17a </w:t>
      </w:r>
      <w:r w:rsidR="00FF100B">
        <w:rPr>
          <w:rFonts w:ascii="Times New Roman" w:hAnsi="Times New Roman"/>
          <w:sz w:val="24"/>
          <w:szCs w:val="24"/>
        </w:rPr>
        <w:t xml:space="preserve">znie: </w:t>
      </w:r>
    </w:p>
    <w:p w:rsidR="00FF100B" w:rsidRPr="004370A8" w:rsidP="006A2306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6A2306">
        <w:rPr>
          <w:rFonts w:ascii="Times New Roman" w:hAnsi="Times New Roman"/>
          <w:sz w:val="24"/>
          <w:szCs w:val="24"/>
          <w:vertAlign w:val="superscript"/>
        </w:rPr>
        <w:t>17a</w:t>
      </w:r>
      <w:r>
        <w:rPr>
          <w:rFonts w:ascii="Times New Roman" w:hAnsi="Times New Roman" w:hint="default"/>
          <w:sz w:val="24"/>
          <w:szCs w:val="24"/>
        </w:rPr>
        <w:t>) Naprí</w:t>
      </w:r>
      <w:r>
        <w:rPr>
          <w:rFonts w:ascii="Times New Roman" w:hAnsi="Times New Roman" w:hint="default"/>
          <w:sz w:val="24"/>
          <w:szCs w:val="24"/>
        </w:rPr>
        <w:t>klad §</w:t>
      </w:r>
      <w:r>
        <w:rPr>
          <w:rFonts w:ascii="Times New Roman" w:hAnsi="Times New Roman" w:hint="default"/>
          <w:sz w:val="24"/>
          <w:szCs w:val="24"/>
        </w:rPr>
        <w:t xml:space="preserve"> 37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462</w:t>
      </w:r>
      <w:r>
        <w:rPr>
          <w:rFonts w:ascii="Times New Roman" w:hAnsi="Times New Roman" w:hint="default"/>
          <w:sz w:val="24"/>
          <w:szCs w:val="24"/>
        </w:rPr>
        <w:t>/2007 Z. z., §</w:t>
      </w:r>
      <w:r>
        <w:rPr>
          <w:rFonts w:ascii="Times New Roman" w:hAnsi="Times New Roman" w:hint="default"/>
          <w:sz w:val="24"/>
          <w:szCs w:val="24"/>
        </w:rPr>
        <w:t xml:space="preserve"> 1</w:t>
      </w:r>
      <w:r w:rsidR="00DF21E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1B05BB">
        <w:rPr>
          <w:rFonts w:ascii="Times New Roman" w:hAnsi="Times New Roman"/>
          <w:sz w:val="24"/>
          <w:szCs w:val="24"/>
        </w:rPr>
        <w:t>a 1</w:t>
      </w:r>
      <w:r w:rsidR="00DF21EC">
        <w:rPr>
          <w:rFonts w:ascii="Times New Roman" w:hAnsi="Times New Roman"/>
          <w:sz w:val="24"/>
          <w:szCs w:val="24"/>
        </w:rPr>
        <w:t>6</w:t>
      </w:r>
      <w:r w:rsidR="001B05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.../2014 Z. z.“.</w:t>
      </w:r>
    </w:p>
    <w:p w:rsidR="007D1B66" w:rsidP="009D0347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94E61" w:rsidP="003B4E1F">
      <w:pPr>
        <w:pStyle w:val="NoSpacing"/>
        <w:numPr>
          <w:numId w:val="36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</w:t>
      </w:r>
      <w:r>
        <w:rPr>
          <w:rFonts w:ascii="Times New Roman" w:hAnsi="Times New Roman" w:hint="default"/>
          <w:sz w:val="24"/>
          <w:szCs w:val="24"/>
        </w:rPr>
        <w:t>odkazu 18ad sa dopĺň</w:t>
      </w:r>
      <w:r>
        <w:rPr>
          <w:rFonts w:ascii="Times New Roman" w:hAnsi="Times New Roman" w:hint="default"/>
          <w:sz w:val="24"/>
          <w:szCs w:val="24"/>
        </w:rPr>
        <w:t>a touto citá</w:t>
      </w:r>
      <w:r>
        <w:rPr>
          <w:rFonts w:ascii="Times New Roman" w:hAnsi="Times New Roman" w:hint="default"/>
          <w:sz w:val="24"/>
          <w:szCs w:val="24"/>
        </w:rPr>
        <w:t>ciou: „§</w:t>
      </w:r>
      <w:r>
        <w:rPr>
          <w:rFonts w:ascii="Times New Roman" w:hAnsi="Times New Roman" w:hint="default"/>
          <w:sz w:val="24"/>
          <w:szCs w:val="24"/>
        </w:rPr>
        <w:t xml:space="preserve"> 7 a </w:t>
      </w:r>
      <w:r>
        <w:rPr>
          <w:rFonts w:ascii="Times New Roman" w:hAnsi="Times New Roman" w:hint="default"/>
          <w:sz w:val="24"/>
          <w:szCs w:val="24"/>
        </w:rPr>
        <w:t>13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.../2014 Z. z.“.</w:t>
      </w:r>
    </w:p>
    <w:p w:rsidR="00964B88" w:rsidP="00964B88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D0347" w:rsidRPr="000A4C11" w:rsidP="003B4E1F">
      <w:pPr>
        <w:pStyle w:val="NoSpacing"/>
        <w:numPr>
          <w:numId w:val="36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694E61">
        <w:rPr>
          <w:rFonts w:ascii="Times New Roman" w:hAnsi="Times New Roman" w:hint="default"/>
          <w:sz w:val="24"/>
          <w:szCs w:val="24"/>
        </w:rPr>
        <w:t>V §</w:t>
      </w:r>
      <w:r w:rsidR="00694E61">
        <w:rPr>
          <w:rFonts w:ascii="Times New Roman" w:hAnsi="Times New Roman" w:hint="default"/>
          <w:sz w:val="24"/>
          <w:szCs w:val="24"/>
        </w:rPr>
        <w:t xml:space="preserve"> 21 ods. 3 sa slová</w:t>
      </w:r>
      <w:r w:rsidR="00694E61">
        <w:rPr>
          <w:rFonts w:ascii="Times New Roman" w:hAnsi="Times New Roman" w:hint="default"/>
          <w:sz w:val="24"/>
          <w:szCs w:val="24"/>
        </w:rPr>
        <w:t xml:space="preserve"> „</w:t>
      </w:r>
      <w:r w:rsidR="00694E61">
        <w:rPr>
          <w:rFonts w:ascii="Times New Roman" w:hAnsi="Times New Roman" w:hint="default"/>
          <w:sz w:val="24"/>
          <w:szCs w:val="24"/>
        </w:rPr>
        <w:t>a t)“</w:t>
      </w:r>
      <w:r w:rsidR="00694E61">
        <w:rPr>
          <w:rFonts w:ascii="Times New Roman" w:hAnsi="Times New Roman" w:hint="default"/>
          <w:sz w:val="24"/>
          <w:szCs w:val="24"/>
        </w:rPr>
        <w:t xml:space="preserve"> nahrá</w:t>
      </w:r>
      <w:r w:rsidR="00694E61">
        <w:rPr>
          <w:rFonts w:ascii="Times New Roman" w:hAnsi="Times New Roman" w:hint="default"/>
          <w:sz w:val="24"/>
          <w:szCs w:val="24"/>
        </w:rPr>
        <w:t>dzajú</w:t>
      </w:r>
      <w:r w:rsidR="00694E61">
        <w:rPr>
          <w:rFonts w:ascii="Times New Roman" w:hAnsi="Times New Roman" w:hint="default"/>
          <w:sz w:val="24"/>
          <w:szCs w:val="24"/>
        </w:rPr>
        <w:t xml:space="preserve"> slovami „</w:t>
      </w:r>
      <w:r w:rsidR="00694E61">
        <w:rPr>
          <w:rFonts w:ascii="Times New Roman" w:hAnsi="Times New Roman" w:hint="default"/>
          <w:sz w:val="24"/>
          <w:szCs w:val="24"/>
        </w:rPr>
        <w:t>a s)“.</w:t>
      </w:r>
    </w:p>
    <w:p w:rsidR="00810E6F" w:rsidP="00810E6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D2796" w:rsidRPr="004370A8" w:rsidP="00810E6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A64ED" w:rsidRPr="004370A8" w:rsidP="00F90994">
      <w:pPr>
        <w:pStyle w:val="NoSpacing"/>
        <w:numPr>
          <w:numId w:val="2"/>
        </w:numPr>
        <w:bidi w:val="0"/>
        <w:ind w:left="426" w:hanging="142"/>
        <w:jc w:val="center"/>
        <w:rPr>
          <w:rFonts w:ascii="Times New Roman" w:hAnsi="Times New Roman"/>
          <w:sz w:val="24"/>
          <w:szCs w:val="24"/>
        </w:rPr>
      </w:pPr>
    </w:p>
    <w:p w:rsidR="00810E6F" w:rsidRPr="004370A8" w:rsidP="00810E6F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A64ED" w:rsidRPr="004370A8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 w:rsidR="00810E6F">
        <w:rPr>
          <w:rFonts w:ascii="Times New Roman" w:hAnsi="Times New Roman" w:hint="default"/>
          <w:sz w:val="24"/>
          <w:szCs w:val="24"/>
        </w:rPr>
        <w:t>Zá</w:t>
      </w:r>
      <w:r w:rsidRPr="004370A8" w:rsidR="00810E6F">
        <w:rPr>
          <w:rFonts w:ascii="Times New Roman" w:hAnsi="Times New Roman" w:hint="default"/>
          <w:sz w:val="24"/>
          <w:szCs w:val="24"/>
        </w:rPr>
        <w:t>kon č</w:t>
      </w:r>
      <w:r w:rsidRPr="004370A8" w:rsidR="00810E6F">
        <w:rPr>
          <w:rFonts w:ascii="Times New Roman" w:hAnsi="Times New Roman" w:hint="default"/>
          <w:sz w:val="24"/>
          <w:szCs w:val="24"/>
        </w:rPr>
        <w:t>. 400/2009 Z. z. o </w:t>
      </w:r>
      <w:r w:rsidRPr="004370A8" w:rsidR="00810E6F">
        <w:rPr>
          <w:rFonts w:ascii="Times New Roman" w:hAnsi="Times New Roman" w:hint="default"/>
          <w:sz w:val="24"/>
          <w:szCs w:val="24"/>
        </w:rPr>
        <w:t>š</w:t>
      </w:r>
      <w:r w:rsidRPr="004370A8" w:rsidR="00810E6F">
        <w:rPr>
          <w:rFonts w:ascii="Times New Roman" w:hAnsi="Times New Roman" w:hint="default"/>
          <w:sz w:val="24"/>
          <w:szCs w:val="24"/>
        </w:rPr>
        <w:t>tá</w:t>
      </w:r>
      <w:r w:rsidRPr="004370A8" w:rsidR="00810E6F">
        <w:rPr>
          <w:rFonts w:ascii="Times New Roman" w:hAnsi="Times New Roman" w:hint="default"/>
          <w:sz w:val="24"/>
          <w:szCs w:val="24"/>
        </w:rPr>
        <w:t>tnej služ</w:t>
      </w:r>
      <w:r w:rsidRPr="004370A8" w:rsidR="00810E6F">
        <w:rPr>
          <w:rFonts w:ascii="Times New Roman" w:hAnsi="Times New Roman" w:hint="default"/>
          <w:sz w:val="24"/>
          <w:szCs w:val="24"/>
        </w:rPr>
        <w:t>be a o z</w:t>
      </w:r>
      <w:r w:rsidRPr="004370A8" w:rsidR="00810E6F">
        <w:rPr>
          <w:rFonts w:ascii="Times New Roman" w:hAnsi="Times New Roman" w:hint="default"/>
          <w:sz w:val="24"/>
          <w:szCs w:val="24"/>
        </w:rPr>
        <w:t>mene a </w:t>
      </w:r>
      <w:r w:rsidRPr="004370A8" w:rsidR="00810E6F">
        <w:rPr>
          <w:rFonts w:ascii="Times New Roman" w:hAnsi="Times New Roman" w:hint="default"/>
          <w:sz w:val="24"/>
          <w:szCs w:val="24"/>
        </w:rPr>
        <w:t>doplnení</w:t>
      </w:r>
      <w:r w:rsidRPr="004370A8" w:rsidR="00810E6F">
        <w:rPr>
          <w:rFonts w:ascii="Times New Roman" w:hAnsi="Times New Roman" w:hint="default"/>
          <w:sz w:val="24"/>
          <w:szCs w:val="24"/>
        </w:rPr>
        <w:t xml:space="preserve"> niektorý</w:t>
      </w:r>
      <w:r w:rsidRPr="004370A8" w:rsidR="00810E6F">
        <w:rPr>
          <w:rFonts w:ascii="Times New Roman" w:hAnsi="Times New Roman" w:hint="default"/>
          <w:sz w:val="24"/>
          <w:szCs w:val="24"/>
        </w:rPr>
        <w:t>ch zá</w:t>
      </w:r>
      <w:r w:rsidRPr="004370A8" w:rsidR="00810E6F">
        <w:rPr>
          <w:rFonts w:ascii="Times New Roman" w:hAnsi="Times New Roman" w:hint="default"/>
          <w:sz w:val="24"/>
          <w:szCs w:val="24"/>
        </w:rPr>
        <w:t>konov v</w:t>
      </w:r>
      <w:r w:rsidRPr="004370A8" w:rsidR="00055EBC">
        <w:rPr>
          <w:rFonts w:ascii="Times New Roman" w:hAnsi="Times New Roman"/>
          <w:sz w:val="24"/>
          <w:szCs w:val="24"/>
        </w:rPr>
        <w:t> </w:t>
      </w:r>
      <w:r w:rsidRPr="004370A8" w:rsidR="00810E6F">
        <w:rPr>
          <w:rFonts w:ascii="Times New Roman" w:hAnsi="Times New Roman" w:hint="default"/>
          <w:sz w:val="24"/>
          <w:szCs w:val="24"/>
        </w:rPr>
        <w:t>znení</w:t>
      </w:r>
      <w:r w:rsidRPr="004370A8" w:rsidR="00055EBC">
        <w:rPr>
          <w:rFonts w:ascii="Times New Roman" w:hAnsi="Times New Roman" w:hint="default"/>
          <w:sz w:val="24"/>
          <w:szCs w:val="24"/>
        </w:rPr>
        <w:t xml:space="preserve"> zá</w:t>
      </w:r>
      <w:r w:rsidRPr="004370A8" w:rsidR="00055EBC">
        <w:rPr>
          <w:rFonts w:ascii="Times New Roman" w:hAnsi="Times New Roman" w:hint="default"/>
          <w:sz w:val="24"/>
          <w:szCs w:val="24"/>
        </w:rPr>
        <w:t>kona č</w:t>
      </w:r>
      <w:r w:rsidRPr="004370A8" w:rsidR="00055EBC">
        <w:rPr>
          <w:rFonts w:ascii="Times New Roman" w:hAnsi="Times New Roman" w:hint="default"/>
          <w:sz w:val="24"/>
          <w:szCs w:val="24"/>
        </w:rPr>
        <w:t>. 151/2010 Z. z., zá</w:t>
      </w:r>
      <w:r w:rsidRPr="004370A8" w:rsidR="00055EBC">
        <w:rPr>
          <w:rFonts w:ascii="Times New Roman" w:hAnsi="Times New Roman" w:hint="default"/>
          <w:sz w:val="24"/>
          <w:szCs w:val="24"/>
        </w:rPr>
        <w:t>kona č</w:t>
      </w:r>
      <w:r w:rsidRPr="004370A8" w:rsidR="00055EBC">
        <w:rPr>
          <w:rFonts w:ascii="Times New Roman" w:hAnsi="Times New Roman" w:hint="default"/>
          <w:sz w:val="24"/>
          <w:szCs w:val="24"/>
        </w:rPr>
        <w:t>. 500/2010 Z. z., zá</w:t>
      </w:r>
      <w:r w:rsidRPr="004370A8" w:rsidR="00055EBC">
        <w:rPr>
          <w:rFonts w:ascii="Times New Roman" w:hAnsi="Times New Roman" w:hint="default"/>
          <w:sz w:val="24"/>
          <w:szCs w:val="24"/>
        </w:rPr>
        <w:t>kona č</w:t>
      </w:r>
      <w:r w:rsidRPr="004370A8" w:rsidR="00055EBC">
        <w:rPr>
          <w:rFonts w:ascii="Times New Roman" w:hAnsi="Times New Roman" w:hint="default"/>
          <w:sz w:val="24"/>
          <w:szCs w:val="24"/>
        </w:rPr>
        <w:t>. 505/2010 Z. z., zá</w:t>
      </w:r>
      <w:r w:rsidRPr="004370A8" w:rsidR="00055EBC">
        <w:rPr>
          <w:rFonts w:ascii="Times New Roman" w:hAnsi="Times New Roman" w:hint="default"/>
          <w:sz w:val="24"/>
          <w:szCs w:val="24"/>
        </w:rPr>
        <w:t>kona č</w:t>
      </w:r>
      <w:r w:rsidRPr="004370A8" w:rsidR="00055EBC">
        <w:rPr>
          <w:rFonts w:ascii="Times New Roman" w:hAnsi="Times New Roman" w:hint="default"/>
          <w:sz w:val="24"/>
          <w:szCs w:val="24"/>
        </w:rPr>
        <w:t>. 547/2010 Z. z., zá</w:t>
      </w:r>
      <w:r w:rsidRPr="004370A8" w:rsidR="00055EBC">
        <w:rPr>
          <w:rFonts w:ascii="Times New Roman" w:hAnsi="Times New Roman" w:hint="default"/>
          <w:sz w:val="24"/>
          <w:szCs w:val="24"/>
        </w:rPr>
        <w:t>kona č</w:t>
      </w:r>
      <w:r w:rsidRPr="004370A8" w:rsidR="00055EBC">
        <w:rPr>
          <w:rFonts w:ascii="Times New Roman" w:hAnsi="Times New Roman" w:hint="default"/>
          <w:sz w:val="24"/>
          <w:szCs w:val="24"/>
        </w:rPr>
        <w:t>. 33/2011 Z. z., zá</w:t>
      </w:r>
      <w:r w:rsidRPr="004370A8" w:rsidR="00055EBC">
        <w:rPr>
          <w:rFonts w:ascii="Times New Roman" w:hAnsi="Times New Roman" w:hint="default"/>
          <w:sz w:val="24"/>
          <w:szCs w:val="24"/>
        </w:rPr>
        <w:t>kona č</w:t>
      </w:r>
      <w:r w:rsidRPr="004370A8" w:rsidR="00055EBC">
        <w:rPr>
          <w:rFonts w:ascii="Times New Roman" w:hAnsi="Times New Roman" w:hint="default"/>
          <w:sz w:val="24"/>
          <w:szCs w:val="24"/>
        </w:rPr>
        <w:t>. 48/2011 Z. z., zá</w:t>
      </w:r>
      <w:r w:rsidRPr="004370A8" w:rsidR="00055EBC">
        <w:rPr>
          <w:rFonts w:ascii="Times New Roman" w:hAnsi="Times New Roman" w:hint="default"/>
          <w:sz w:val="24"/>
          <w:szCs w:val="24"/>
        </w:rPr>
        <w:t>kona č</w:t>
      </w:r>
      <w:r w:rsidRPr="004370A8" w:rsidR="00055EBC">
        <w:rPr>
          <w:rFonts w:ascii="Times New Roman" w:hAnsi="Times New Roman" w:hint="default"/>
          <w:sz w:val="24"/>
          <w:szCs w:val="24"/>
        </w:rPr>
        <w:t>. 220/2011 Z. z., zá</w:t>
      </w:r>
      <w:r w:rsidRPr="004370A8" w:rsidR="00055EBC">
        <w:rPr>
          <w:rFonts w:ascii="Times New Roman" w:hAnsi="Times New Roman" w:hint="default"/>
          <w:sz w:val="24"/>
          <w:szCs w:val="24"/>
        </w:rPr>
        <w:t>kona č</w:t>
      </w:r>
      <w:r w:rsidRPr="004370A8" w:rsidR="00055EBC">
        <w:rPr>
          <w:rFonts w:ascii="Times New Roman" w:hAnsi="Times New Roman" w:hint="default"/>
          <w:sz w:val="24"/>
          <w:szCs w:val="24"/>
        </w:rPr>
        <w:t>. 257/2011 Z. z., zá</w:t>
      </w:r>
      <w:r w:rsidRPr="004370A8" w:rsidR="00055EBC">
        <w:rPr>
          <w:rFonts w:ascii="Times New Roman" w:hAnsi="Times New Roman" w:hint="default"/>
          <w:sz w:val="24"/>
          <w:szCs w:val="24"/>
        </w:rPr>
        <w:t xml:space="preserve">kona </w:t>
      </w:r>
      <w:r w:rsidRPr="004370A8" w:rsidR="00055EBC">
        <w:rPr>
          <w:rFonts w:ascii="Times New Roman" w:hAnsi="Times New Roman" w:hint="default"/>
          <w:sz w:val="24"/>
          <w:szCs w:val="24"/>
        </w:rPr>
        <w:t>č</w:t>
      </w:r>
      <w:r w:rsidRPr="004370A8" w:rsidR="00055EBC">
        <w:rPr>
          <w:rFonts w:ascii="Times New Roman" w:hAnsi="Times New Roman" w:hint="default"/>
          <w:sz w:val="24"/>
          <w:szCs w:val="24"/>
        </w:rPr>
        <w:t>. 503/2011 Z. z., zá</w:t>
      </w:r>
      <w:r w:rsidRPr="004370A8" w:rsidR="00055EBC">
        <w:rPr>
          <w:rFonts w:ascii="Times New Roman" w:hAnsi="Times New Roman" w:hint="default"/>
          <w:sz w:val="24"/>
          <w:szCs w:val="24"/>
        </w:rPr>
        <w:t>kona č</w:t>
      </w:r>
      <w:r w:rsidRPr="004370A8" w:rsidR="00055EBC">
        <w:rPr>
          <w:rFonts w:ascii="Times New Roman" w:hAnsi="Times New Roman" w:hint="default"/>
          <w:sz w:val="24"/>
          <w:szCs w:val="24"/>
        </w:rPr>
        <w:t>. 252/2012 Z. z., zá</w:t>
      </w:r>
      <w:r w:rsidRPr="004370A8" w:rsidR="00055EBC">
        <w:rPr>
          <w:rFonts w:ascii="Times New Roman" w:hAnsi="Times New Roman" w:hint="default"/>
          <w:sz w:val="24"/>
          <w:szCs w:val="24"/>
        </w:rPr>
        <w:t>kona č</w:t>
      </w:r>
      <w:r w:rsidRPr="004370A8" w:rsidR="00055EBC">
        <w:rPr>
          <w:rFonts w:ascii="Times New Roman" w:hAnsi="Times New Roman" w:hint="default"/>
          <w:sz w:val="24"/>
          <w:szCs w:val="24"/>
        </w:rPr>
        <w:t>. 345/2012 Z. z., zá</w:t>
      </w:r>
      <w:r w:rsidRPr="004370A8" w:rsidR="00055EBC">
        <w:rPr>
          <w:rFonts w:ascii="Times New Roman" w:hAnsi="Times New Roman" w:hint="default"/>
          <w:sz w:val="24"/>
          <w:szCs w:val="24"/>
        </w:rPr>
        <w:t>kona č</w:t>
      </w:r>
      <w:r w:rsidRPr="004370A8" w:rsidR="00055EBC">
        <w:rPr>
          <w:rFonts w:ascii="Times New Roman" w:hAnsi="Times New Roman" w:hint="default"/>
          <w:sz w:val="24"/>
          <w:szCs w:val="24"/>
        </w:rPr>
        <w:t>. 361/2012 Z. z., zá</w:t>
      </w:r>
      <w:r w:rsidRPr="004370A8" w:rsidR="00055EBC">
        <w:rPr>
          <w:rFonts w:ascii="Times New Roman" w:hAnsi="Times New Roman" w:hint="default"/>
          <w:sz w:val="24"/>
          <w:szCs w:val="24"/>
        </w:rPr>
        <w:t>kona č</w:t>
      </w:r>
      <w:r w:rsidRPr="004370A8" w:rsidR="00055EBC">
        <w:rPr>
          <w:rFonts w:ascii="Times New Roman" w:hAnsi="Times New Roman" w:hint="default"/>
          <w:sz w:val="24"/>
          <w:szCs w:val="24"/>
        </w:rPr>
        <w:t>. 392/2012 Z. z.</w:t>
      </w:r>
      <w:r w:rsidR="00892828">
        <w:rPr>
          <w:rFonts w:ascii="Times New Roman" w:hAnsi="Times New Roman"/>
          <w:sz w:val="24"/>
          <w:szCs w:val="24"/>
        </w:rPr>
        <w:t>,</w:t>
      </w:r>
      <w:r w:rsidRPr="004370A8" w:rsidR="00055EBC">
        <w:rPr>
          <w:rFonts w:ascii="Times New Roman" w:hAnsi="Times New Roman"/>
          <w:sz w:val="24"/>
          <w:szCs w:val="24"/>
        </w:rPr>
        <w:t> </w:t>
      </w:r>
      <w:r w:rsidRPr="004370A8" w:rsidR="00055EBC">
        <w:rPr>
          <w:rFonts w:ascii="Times New Roman" w:hAnsi="Times New Roman" w:hint="default"/>
          <w:sz w:val="24"/>
          <w:szCs w:val="24"/>
        </w:rPr>
        <w:t>zá</w:t>
      </w:r>
      <w:r w:rsidRPr="004370A8" w:rsidR="00055EBC">
        <w:rPr>
          <w:rFonts w:ascii="Times New Roman" w:hAnsi="Times New Roman" w:hint="default"/>
          <w:sz w:val="24"/>
          <w:szCs w:val="24"/>
        </w:rPr>
        <w:t>kona č</w:t>
      </w:r>
      <w:r w:rsidRPr="004370A8" w:rsidR="00055EBC">
        <w:rPr>
          <w:rFonts w:ascii="Times New Roman" w:hAnsi="Times New Roman" w:hint="default"/>
          <w:sz w:val="24"/>
          <w:szCs w:val="24"/>
        </w:rPr>
        <w:t>. 122/2013 Z. z.</w:t>
      </w:r>
      <w:r w:rsidRPr="00892828" w:rsidR="00892828">
        <w:rPr>
          <w:rFonts w:ascii="Times New Roman" w:hAnsi="Times New Roman" w:hint="default"/>
          <w:sz w:val="24"/>
          <w:szCs w:val="24"/>
        </w:rPr>
        <w:t>,  zá</w:t>
      </w:r>
      <w:r w:rsidRPr="00892828" w:rsidR="00892828">
        <w:rPr>
          <w:rFonts w:ascii="Times New Roman" w:hAnsi="Times New Roman" w:hint="default"/>
          <w:sz w:val="24"/>
          <w:szCs w:val="24"/>
        </w:rPr>
        <w:t>kona č</w:t>
      </w:r>
      <w:r w:rsidRPr="00892828" w:rsidR="00892828">
        <w:rPr>
          <w:rFonts w:ascii="Times New Roman" w:hAnsi="Times New Roman" w:hint="default"/>
          <w:sz w:val="24"/>
          <w:szCs w:val="24"/>
        </w:rPr>
        <w:t>. 305/2013 Z. z., zá</w:t>
      </w:r>
      <w:r w:rsidRPr="00892828" w:rsidR="00892828">
        <w:rPr>
          <w:rFonts w:ascii="Times New Roman" w:hAnsi="Times New Roman" w:hint="default"/>
          <w:sz w:val="24"/>
          <w:szCs w:val="24"/>
        </w:rPr>
        <w:t>kona č</w:t>
      </w:r>
      <w:r w:rsidRPr="00892828" w:rsidR="00892828">
        <w:rPr>
          <w:rFonts w:ascii="Times New Roman" w:hAnsi="Times New Roman" w:hint="default"/>
          <w:sz w:val="24"/>
          <w:szCs w:val="24"/>
        </w:rPr>
        <w:t>. 402/2013 Z. z. a zá</w:t>
      </w:r>
      <w:r w:rsidRPr="00892828" w:rsidR="00892828">
        <w:rPr>
          <w:rFonts w:ascii="Times New Roman" w:hAnsi="Times New Roman" w:hint="default"/>
          <w:sz w:val="24"/>
          <w:szCs w:val="24"/>
        </w:rPr>
        <w:t>kona č</w:t>
      </w:r>
      <w:r w:rsidRPr="00892828" w:rsidR="00892828">
        <w:rPr>
          <w:rFonts w:ascii="Times New Roman" w:hAnsi="Times New Roman" w:hint="default"/>
          <w:sz w:val="24"/>
          <w:szCs w:val="24"/>
        </w:rPr>
        <w:t xml:space="preserve">. 462/2013 Z. z. </w:t>
      </w:r>
      <w:r w:rsidRPr="004370A8" w:rsidR="00055EBC">
        <w:rPr>
          <w:rFonts w:ascii="Times New Roman" w:hAnsi="Times New Roman" w:hint="default"/>
          <w:sz w:val="24"/>
          <w:szCs w:val="24"/>
        </w:rPr>
        <w:t>sa mení</w:t>
      </w:r>
      <w:r w:rsidRPr="004370A8" w:rsidR="00055EBC">
        <w:rPr>
          <w:rFonts w:ascii="Times New Roman" w:hAnsi="Times New Roman" w:hint="default"/>
          <w:sz w:val="24"/>
          <w:szCs w:val="24"/>
        </w:rPr>
        <w:t xml:space="preserve"> a </w:t>
      </w:r>
      <w:r w:rsidRPr="004370A8" w:rsidR="00055EBC">
        <w:rPr>
          <w:rFonts w:ascii="Times New Roman" w:hAnsi="Times New Roman" w:hint="default"/>
          <w:sz w:val="24"/>
          <w:szCs w:val="24"/>
        </w:rPr>
        <w:t>dopĺň</w:t>
      </w:r>
      <w:r w:rsidRPr="004370A8" w:rsidR="00055EBC">
        <w:rPr>
          <w:rFonts w:ascii="Times New Roman" w:hAnsi="Times New Roman" w:hint="default"/>
          <w:sz w:val="24"/>
          <w:szCs w:val="24"/>
        </w:rPr>
        <w:t>a takto:</w:t>
      </w:r>
    </w:p>
    <w:p w:rsidR="00055EBC" w:rsidRPr="004370A8" w:rsidP="00055EB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55EBC" w:rsidRPr="004370A8" w:rsidP="00F90994">
      <w:pPr>
        <w:pStyle w:val="NoSpacing"/>
        <w:numPr>
          <w:numId w:val="19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V §</w:t>
      </w:r>
      <w:r w:rsidRPr="004370A8">
        <w:rPr>
          <w:rFonts w:ascii="Times New Roman" w:hAnsi="Times New Roman" w:hint="default"/>
          <w:sz w:val="24"/>
          <w:szCs w:val="24"/>
        </w:rPr>
        <w:t xml:space="preserve"> 4 ods. 3 sa na konci pripá</w:t>
      </w:r>
      <w:r w:rsidRPr="004370A8">
        <w:rPr>
          <w:rFonts w:ascii="Times New Roman" w:hAnsi="Times New Roman" w:hint="default"/>
          <w:sz w:val="24"/>
          <w:szCs w:val="24"/>
        </w:rPr>
        <w:t>jajú</w:t>
      </w:r>
      <w:r w:rsidRPr="004370A8">
        <w:rPr>
          <w:rFonts w:ascii="Times New Roman" w:hAnsi="Times New Roman" w:hint="default"/>
          <w:sz w:val="24"/>
          <w:szCs w:val="24"/>
        </w:rPr>
        <w:t xml:space="preserve"> tieto slová</w:t>
      </w:r>
      <w:r w:rsidRPr="004370A8">
        <w:rPr>
          <w:rFonts w:ascii="Times New Roman" w:hAnsi="Times New Roman" w:hint="default"/>
          <w:sz w:val="24"/>
          <w:szCs w:val="24"/>
        </w:rPr>
        <w:t>: „</w:t>
      </w:r>
      <w:r w:rsidRPr="004370A8">
        <w:rPr>
          <w:rFonts w:ascii="Times New Roman" w:hAnsi="Times New Roman" w:hint="default"/>
          <w:sz w:val="24"/>
          <w:szCs w:val="24"/>
        </w:rPr>
        <w:t>alebo z </w:t>
      </w:r>
      <w:r w:rsidRPr="004370A8">
        <w:rPr>
          <w:rFonts w:ascii="Times New Roman" w:hAnsi="Times New Roman" w:hint="default"/>
          <w:sz w:val="24"/>
          <w:szCs w:val="24"/>
        </w:rPr>
        <w:t>dô</w:t>
      </w:r>
      <w:r w:rsidRPr="004370A8">
        <w:rPr>
          <w:rFonts w:ascii="Times New Roman" w:hAnsi="Times New Roman" w:hint="default"/>
          <w:sz w:val="24"/>
          <w:szCs w:val="24"/>
        </w:rPr>
        <w:t>vodu ozná</w:t>
      </w:r>
      <w:r w:rsidRPr="004370A8">
        <w:rPr>
          <w:rFonts w:ascii="Times New Roman" w:hAnsi="Times New Roman" w:hint="default"/>
          <w:sz w:val="24"/>
          <w:szCs w:val="24"/>
        </w:rPr>
        <w:t xml:space="preserve">menia </w:t>
      </w:r>
      <w:r w:rsidR="00F25EE5">
        <w:rPr>
          <w:rFonts w:ascii="Times New Roman" w:hAnsi="Times New Roman"/>
          <w:sz w:val="24"/>
          <w:szCs w:val="24"/>
        </w:rPr>
        <w:t xml:space="preserve">kriminality alebo inej </w:t>
      </w:r>
      <w:r w:rsidRPr="004370A8">
        <w:rPr>
          <w:rFonts w:ascii="Times New Roman" w:hAnsi="Times New Roman" w:hint="default"/>
          <w:sz w:val="24"/>
          <w:szCs w:val="24"/>
        </w:rPr>
        <w:t>protispoloč</w:t>
      </w:r>
      <w:r w:rsidRPr="004370A8">
        <w:rPr>
          <w:rFonts w:ascii="Times New Roman" w:hAnsi="Times New Roman" w:hint="default"/>
          <w:sz w:val="24"/>
          <w:szCs w:val="24"/>
        </w:rPr>
        <w:t>enskej č</w:t>
      </w:r>
      <w:r w:rsidRPr="004370A8">
        <w:rPr>
          <w:rFonts w:ascii="Times New Roman" w:hAnsi="Times New Roman" w:hint="default"/>
          <w:sz w:val="24"/>
          <w:szCs w:val="24"/>
        </w:rPr>
        <w:t>innosti</w:t>
      </w:r>
      <w:r w:rsidRPr="006A2306" w:rsidR="00F25EE5">
        <w:rPr>
          <w:rFonts w:ascii="Times New Roman" w:hAnsi="Times New Roman"/>
          <w:sz w:val="24"/>
          <w:szCs w:val="24"/>
          <w:vertAlign w:val="superscript"/>
        </w:rPr>
        <w:t>6a</w:t>
      </w:r>
      <w:r w:rsidR="00F25EE5">
        <w:rPr>
          <w:rFonts w:ascii="Times New Roman" w:hAnsi="Times New Roman"/>
          <w:sz w:val="24"/>
          <w:szCs w:val="24"/>
        </w:rPr>
        <w:t>)</w:t>
      </w:r>
      <w:r w:rsidRPr="004370A8">
        <w:rPr>
          <w:rFonts w:ascii="Times New Roman" w:hAnsi="Times New Roman" w:hint="default"/>
          <w:sz w:val="24"/>
          <w:szCs w:val="24"/>
        </w:rPr>
        <w:t>“.</w:t>
      </w:r>
    </w:p>
    <w:p w:rsidR="00AB63FC" w:rsidP="00AB63FC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25EE5" w:rsidP="00F25EE5">
      <w:pPr>
        <w:pStyle w:val="NoSpacing"/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6a znie:</w:t>
      </w:r>
    </w:p>
    <w:p w:rsidR="00F25EE5" w:rsidP="00495680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6a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EF166B">
        <w:rPr>
          <w:rFonts w:ascii="Times New Roman" w:hAnsi="Times New Roman" w:hint="default"/>
          <w:sz w:val="24"/>
          <w:szCs w:val="24"/>
        </w:rPr>
        <w:t>§</w:t>
      </w:r>
      <w:r w:rsidRPr="00EF166B">
        <w:rPr>
          <w:rFonts w:ascii="Times New Roman" w:hAnsi="Times New Roman" w:hint="default"/>
          <w:sz w:val="24"/>
          <w:szCs w:val="24"/>
        </w:rPr>
        <w:t xml:space="preserve"> 3 pí</w:t>
      </w:r>
      <w:r w:rsidRPr="00EF166B">
        <w:rPr>
          <w:rFonts w:ascii="Times New Roman" w:hAnsi="Times New Roman" w:hint="default"/>
          <w:sz w:val="24"/>
          <w:szCs w:val="24"/>
        </w:rPr>
        <w:t>sm. b) a c) zá</w:t>
      </w:r>
      <w:r w:rsidRPr="00EF166B">
        <w:rPr>
          <w:rFonts w:ascii="Times New Roman" w:hAnsi="Times New Roman" w:hint="default"/>
          <w:sz w:val="24"/>
          <w:szCs w:val="24"/>
        </w:rPr>
        <w:t>kona č</w:t>
      </w:r>
      <w:r w:rsidRPr="00EF166B">
        <w:rPr>
          <w:rFonts w:ascii="Times New Roman" w:hAnsi="Times New Roman" w:hint="default"/>
          <w:sz w:val="24"/>
          <w:szCs w:val="24"/>
        </w:rPr>
        <w:t>. 583/2008 Z. z. o prevencii kriminality a inej protispoloč</w:t>
      </w:r>
      <w:r w:rsidRPr="00EF166B">
        <w:rPr>
          <w:rFonts w:ascii="Times New Roman" w:hAnsi="Times New Roman" w:hint="default"/>
          <w:sz w:val="24"/>
          <w:szCs w:val="24"/>
        </w:rPr>
        <w:t>e</w:t>
      </w:r>
      <w:r w:rsidRPr="00EF166B">
        <w:rPr>
          <w:rFonts w:ascii="Times New Roman" w:hAnsi="Times New Roman" w:hint="default"/>
          <w:sz w:val="24"/>
          <w:szCs w:val="24"/>
        </w:rPr>
        <w:t>nskej č</w:t>
      </w:r>
      <w:r w:rsidRPr="00EF166B">
        <w:rPr>
          <w:rFonts w:ascii="Times New Roman" w:hAnsi="Times New Roman" w:hint="default"/>
          <w:sz w:val="24"/>
          <w:szCs w:val="24"/>
        </w:rPr>
        <w:t>innosti a o zmene a doplnení</w:t>
      </w:r>
      <w:r w:rsidRPr="00EF166B">
        <w:rPr>
          <w:rFonts w:ascii="Times New Roman" w:hAnsi="Times New Roman" w:hint="default"/>
          <w:sz w:val="24"/>
          <w:szCs w:val="24"/>
        </w:rPr>
        <w:t xml:space="preserve"> niektorý</w:t>
      </w:r>
      <w:r w:rsidRPr="00EF166B">
        <w:rPr>
          <w:rFonts w:ascii="Times New Roman" w:hAnsi="Times New Roman" w:hint="default"/>
          <w:sz w:val="24"/>
          <w:szCs w:val="24"/>
        </w:rPr>
        <w:t>ch zá</w:t>
      </w:r>
      <w:r w:rsidRPr="00EF166B">
        <w:rPr>
          <w:rFonts w:ascii="Times New Roman" w:hAnsi="Times New Roman" w:hint="default"/>
          <w:sz w:val="24"/>
          <w:szCs w:val="24"/>
        </w:rPr>
        <w:t>konov.</w:t>
      </w:r>
      <w:r>
        <w:rPr>
          <w:rFonts w:ascii="Times New Roman" w:hAnsi="Times New Roman" w:hint="default"/>
          <w:sz w:val="24"/>
          <w:szCs w:val="24"/>
        </w:rPr>
        <w:t>“.</w:t>
      </w:r>
      <w:r w:rsidRPr="00EF166B">
        <w:rPr>
          <w:rFonts w:ascii="Times New Roman" w:hAnsi="Times New Roman"/>
          <w:sz w:val="24"/>
          <w:szCs w:val="24"/>
        </w:rPr>
        <w:t xml:space="preserve">  </w:t>
      </w:r>
    </w:p>
    <w:p w:rsidR="00F25EE5" w:rsidRPr="004370A8" w:rsidP="00AB63FC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810E6F" w:rsidP="00495680">
      <w:pPr>
        <w:pStyle w:val="NoSpacing"/>
        <w:numPr>
          <w:numId w:val="19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4370A8" w:rsidR="00AB63FC">
        <w:rPr>
          <w:rFonts w:ascii="Times New Roman" w:hAnsi="Times New Roman" w:hint="default"/>
          <w:sz w:val="24"/>
          <w:szCs w:val="24"/>
        </w:rPr>
        <w:t>V §</w:t>
      </w:r>
      <w:r w:rsidRPr="004370A8" w:rsidR="00AB63FC">
        <w:rPr>
          <w:rFonts w:ascii="Times New Roman" w:hAnsi="Times New Roman" w:hint="default"/>
          <w:sz w:val="24"/>
          <w:szCs w:val="24"/>
        </w:rPr>
        <w:t xml:space="preserve"> 4 ods. 4 sa na konci pripá</w:t>
      </w:r>
      <w:r w:rsidRPr="004370A8" w:rsidR="00AB63FC">
        <w:rPr>
          <w:rFonts w:ascii="Times New Roman" w:hAnsi="Times New Roman" w:hint="default"/>
          <w:sz w:val="24"/>
          <w:szCs w:val="24"/>
        </w:rPr>
        <w:t>ja tá</w:t>
      </w:r>
      <w:r w:rsidRPr="004370A8" w:rsidR="00AB63FC">
        <w:rPr>
          <w:rFonts w:ascii="Times New Roman" w:hAnsi="Times New Roman" w:hint="default"/>
          <w:sz w:val="24"/>
          <w:szCs w:val="24"/>
        </w:rPr>
        <w:t>to veta: „Š</w:t>
      </w:r>
      <w:r w:rsidRPr="004370A8" w:rsidR="00AB63FC">
        <w:rPr>
          <w:rFonts w:ascii="Times New Roman" w:hAnsi="Times New Roman" w:hint="default"/>
          <w:sz w:val="24"/>
          <w:szCs w:val="24"/>
        </w:rPr>
        <w:t>tá</w:t>
      </w:r>
      <w:r w:rsidRPr="004370A8" w:rsidR="00AB63FC">
        <w:rPr>
          <w:rFonts w:ascii="Times New Roman" w:hAnsi="Times New Roman" w:hint="default"/>
          <w:sz w:val="24"/>
          <w:szCs w:val="24"/>
        </w:rPr>
        <w:t>tny zamestnanec nesmie byť</w:t>
      </w:r>
      <w:r w:rsidRPr="004370A8" w:rsidR="00AB63FC">
        <w:rPr>
          <w:rFonts w:ascii="Times New Roman" w:hAnsi="Times New Roman" w:hint="default"/>
          <w:sz w:val="24"/>
          <w:szCs w:val="24"/>
        </w:rPr>
        <w:t xml:space="preserve"> v sú</w:t>
      </w:r>
      <w:r w:rsidRPr="004370A8" w:rsidR="00AB63FC">
        <w:rPr>
          <w:rFonts w:ascii="Times New Roman" w:hAnsi="Times New Roman" w:hint="default"/>
          <w:sz w:val="24"/>
          <w:szCs w:val="24"/>
        </w:rPr>
        <w:t>vislosti s vý</w:t>
      </w:r>
      <w:r w:rsidRPr="004370A8" w:rsidR="00AB63FC">
        <w:rPr>
          <w:rFonts w:ascii="Times New Roman" w:hAnsi="Times New Roman" w:hint="default"/>
          <w:sz w:val="24"/>
          <w:szCs w:val="24"/>
        </w:rPr>
        <w:t>konom š</w:t>
      </w:r>
      <w:r w:rsidRPr="004370A8" w:rsidR="00AB63FC">
        <w:rPr>
          <w:rFonts w:ascii="Times New Roman" w:hAnsi="Times New Roman" w:hint="default"/>
          <w:sz w:val="24"/>
          <w:szCs w:val="24"/>
        </w:rPr>
        <w:t>tá</w:t>
      </w:r>
      <w:r w:rsidRPr="004370A8" w:rsidR="00AB63FC">
        <w:rPr>
          <w:rFonts w:ascii="Times New Roman" w:hAnsi="Times New Roman" w:hint="default"/>
          <w:sz w:val="24"/>
          <w:szCs w:val="24"/>
        </w:rPr>
        <w:t>tnej služ</w:t>
      </w:r>
      <w:r w:rsidRPr="004370A8" w:rsidR="00AB63FC">
        <w:rPr>
          <w:rFonts w:ascii="Times New Roman" w:hAnsi="Times New Roman" w:hint="default"/>
          <w:sz w:val="24"/>
          <w:szCs w:val="24"/>
        </w:rPr>
        <w:t>by prenasledovaný</w:t>
      </w:r>
      <w:r w:rsidRPr="004370A8" w:rsidR="00AB63FC">
        <w:rPr>
          <w:rFonts w:ascii="Times New Roman" w:hAnsi="Times New Roman" w:hint="default"/>
          <w:sz w:val="24"/>
          <w:szCs w:val="24"/>
        </w:rPr>
        <w:t xml:space="preserve"> ani inak postihovaný</w:t>
      </w:r>
      <w:r w:rsidRPr="004370A8" w:rsidR="00AB63FC">
        <w:rPr>
          <w:rFonts w:ascii="Times New Roman" w:hAnsi="Times New Roman" w:hint="default"/>
          <w:sz w:val="24"/>
          <w:szCs w:val="24"/>
        </w:rPr>
        <w:t xml:space="preserve"> za to, ž</w:t>
      </w:r>
      <w:r w:rsidRPr="004370A8" w:rsidR="00AB63FC">
        <w:rPr>
          <w:rFonts w:ascii="Times New Roman" w:hAnsi="Times New Roman" w:hint="default"/>
          <w:sz w:val="24"/>
          <w:szCs w:val="24"/>
        </w:rPr>
        <w:t>e podá</w:t>
      </w:r>
      <w:r w:rsidRPr="004370A8" w:rsidR="00AB63FC">
        <w:rPr>
          <w:rFonts w:ascii="Times New Roman" w:hAnsi="Times New Roman" w:hint="default"/>
          <w:sz w:val="24"/>
          <w:szCs w:val="24"/>
        </w:rPr>
        <w:t xml:space="preserve"> na iné</w:t>
      </w:r>
      <w:r w:rsidRPr="004370A8" w:rsidR="00AB63FC">
        <w:rPr>
          <w:rFonts w:ascii="Times New Roman" w:hAnsi="Times New Roman" w:hint="default"/>
          <w:sz w:val="24"/>
          <w:szCs w:val="24"/>
        </w:rPr>
        <w:t>ho š</w:t>
      </w:r>
      <w:r w:rsidRPr="004370A8" w:rsidR="00AB63FC">
        <w:rPr>
          <w:rFonts w:ascii="Times New Roman" w:hAnsi="Times New Roman" w:hint="default"/>
          <w:sz w:val="24"/>
          <w:szCs w:val="24"/>
        </w:rPr>
        <w:t>tá</w:t>
      </w:r>
      <w:r w:rsidRPr="004370A8" w:rsidR="00AB63FC">
        <w:rPr>
          <w:rFonts w:ascii="Times New Roman" w:hAnsi="Times New Roman" w:hint="default"/>
          <w:sz w:val="24"/>
          <w:szCs w:val="24"/>
        </w:rPr>
        <w:t>tneho zamestnanca a</w:t>
      </w:r>
      <w:r w:rsidRPr="004370A8" w:rsidR="00AB63FC">
        <w:rPr>
          <w:rFonts w:ascii="Times New Roman" w:hAnsi="Times New Roman" w:hint="default"/>
          <w:sz w:val="24"/>
          <w:szCs w:val="24"/>
        </w:rPr>
        <w:t xml:space="preserve">lebo </w:t>
      </w:r>
      <w:r w:rsidR="00EF52E3">
        <w:rPr>
          <w:rFonts w:ascii="Times New Roman" w:hAnsi="Times New Roman"/>
          <w:sz w:val="24"/>
          <w:szCs w:val="24"/>
        </w:rPr>
        <w:t>na v</w:t>
      </w:r>
      <w:r w:rsidRPr="00EF52E3" w:rsidR="00EF52E3">
        <w:rPr>
          <w:rFonts w:ascii="Times New Roman" w:hAnsi="Times New Roman" w:hint="default"/>
          <w:sz w:val="24"/>
          <w:szCs w:val="24"/>
        </w:rPr>
        <w:t>edú</w:t>
      </w:r>
      <w:r w:rsidRPr="00EF52E3" w:rsidR="00EF52E3">
        <w:rPr>
          <w:rFonts w:ascii="Times New Roman" w:hAnsi="Times New Roman" w:hint="default"/>
          <w:sz w:val="24"/>
          <w:szCs w:val="24"/>
        </w:rPr>
        <w:t>c</w:t>
      </w:r>
      <w:r w:rsidR="00EF52E3">
        <w:rPr>
          <w:rFonts w:ascii="Times New Roman" w:hAnsi="Times New Roman"/>
          <w:sz w:val="24"/>
          <w:szCs w:val="24"/>
        </w:rPr>
        <w:t>eho</w:t>
      </w:r>
      <w:r w:rsidRPr="00EF52E3" w:rsidR="00EF52E3">
        <w:rPr>
          <w:rFonts w:ascii="Times New Roman" w:hAnsi="Times New Roman" w:hint="default"/>
          <w:sz w:val="24"/>
          <w:szCs w:val="24"/>
        </w:rPr>
        <w:t xml:space="preserve"> š</w:t>
      </w:r>
      <w:r w:rsidRPr="00EF52E3" w:rsidR="00EF52E3">
        <w:rPr>
          <w:rFonts w:ascii="Times New Roman" w:hAnsi="Times New Roman" w:hint="default"/>
          <w:sz w:val="24"/>
          <w:szCs w:val="24"/>
        </w:rPr>
        <w:t>tá</w:t>
      </w:r>
      <w:r w:rsidRPr="00EF52E3" w:rsidR="00EF52E3">
        <w:rPr>
          <w:rFonts w:ascii="Times New Roman" w:hAnsi="Times New Roman" w:hint="default"/>
          <w:sz w:val="24"/>
          <w:szCs w:val="24"/>
        </w:rPr>
        <w:t>tn</w:t>
      </w:r>
      <w:r w:rsidR="00EF52E3">
        <w:rPr>
          <w:rFonts w:ascii="Times New Roman" w:hAnsi="Times New Roman"/>
          <w:sz w:val="24"/>
          <w:szCs w:val="24"/>
        </w:rPr>
        <w:t>eho</w:t>
      </w:r>
      <w:r w:rsidRPr="00EF52E3" w:rsidR="00EF52E3">
        <w:rPr>
          <w:rFonts w:ascii="Times New Roman" w:hAnsi="Times New Roman"/>
          <w:sz w:val="24"/>
          <w:szCs w:val="24"/>
        </w:rPr>
        <w:t xml:space="preserve"> zamestnanc</w:t>
      </w:r>
      <w:r w:rsidR="00EF52E3">
        <w:rPr>
          <w:rFonts w:ascii="Times New Roman" w:hAnsi="Times New Roman"/>
          <w:sz w:val="24"/>
          <w:szCs w:val="24"/>
        </w:rPr>
        <w:t>a</w:t>
      </w:r>
      <w:r w:rsidRPr="00EF52E3" w:rsidR="00EF52E3">
        <w:rPr>
          <w:rFonts w:ascii="Times New Roman" w:hAnsi="Times New Roman" w:hint="default"/>
          <w:sz w:val="24"/>
          <w:szCs w:val="24"/>
        </w:rPr>
        <w:t xml:space="preserve"> (ď</w:t>
      </w:r>
      <w:r w:rsidRPr="00EF52E3" w:rsidR="00EF52E3">
        <w:rPr>
          <w:rFonts w:ascii="Times New Roman" w:hAnsi="Times New Roman" w:hint="default"/>
          <w:sz w:val="24"/>
          <w:szCs w:val="24"/>
        </w:rPr>
        <w:t xml:space="preserve">alej len </w:t>
      </w:r>
      <w:r w:rsidR="00EF52E3">
        <w:rPr>
          <w:rFonts w:ascii="Times New Roman" w:hAnsi="Times New Roman" w:hint="default"/>
          <w:sz w:val="24"/>
          <w:szCs w:val="24"/>
        </w:rPr>
        <w:t>„</w:t>
      </w:r>
      <w:r w:rsidRPr="00EF52E3" w:rsidR="00EF52E3">
        <w:rPr>
          <w:rFonts w:ascii="Times New Roman" w:hAnsi="Times New Roman" w:hint="default"/>
          <w:sz w:val="24"/>
          <w:szCs w:val="24"/>
        </w:rPr>
        <w:t>vedú</w:t>
      </w:r>
      <w:r w:rsidRPr="00EF52E3" w:rsidR="00EF52E3">
        <w:rPr>
          <w:rFonts w:ascii="Times New Roman" w:hAnsi="Times New Roman" w:hint="default"/>
          <w:sz w:val="24"/>
          <w:szCs w:val="24"/>
        </w:rPr>
        <w:t>ci zamestnanec</w:t>
      </w:r>
      <w:r w:rsidR="00EF52E3">
        <w:rPr>
          <w:rFonts w:ascii="Times New Roman" w:hAnsi="Times New Roman" w:hint="default"/>
          <w:sz w:val="24"/>
          <w:szCs w:val="24"/>
        </w:rPr>
        <w:t>“</w:t>
      </w:r>
      <w:r w:rsidRPr="00EF52E3" w:rsidR="00EF52E3">
        <w:rPr>
          <w:rFonts w:ascii="Times New Roman" w:hAnsi="Times New Roman"/>
          <w:sz w:val="24"/>
          <w:szCs w:val="24"/>
        </w:rPr>
        <w:t>)</w:t>
      </w:r>
      <w:r w:rsidRPr="004370A8" w:rsidR="00AB63FC">
        <w:rPr>
          <w:rFonts w:ascii="Times New Roman" w:hAnsi="Times New Roman" w:hint="default"/>
          <w:sz w:val="24"/>
          <w:szCs w:val="24"/>
        </w:rPr>
        <w:t xml:space="preserve"> sť</w:t>
      </w:r>
      <w:r w:rsidRPr="004370A8" w:rsidR="00AB63FC">
        <w:rPr>
          <w:rFonts w:ascii="Times New Roman" w:hAnsi="Times New Roman" w:hint="default"/>
          <w:sz w:val="24"/>
          <w:szCs w:val="24"/>
        </w:rPr>
        <w:t>až</w:t>
      </w:r>
      <w:r w:rsidRPr="004370A8" w:rsidR="00AB63FC">
        <w:rPr>
          <w:rFonts w:ascii="Times New Roman" w:hAnsi="Times New Roman" w:hint="default"/>
          <w:sz w:val="24"/>
          <w:szCs w:val="24"/>
        </w:rPr>
        <w:t>nosť</w:t>
      </w:r>
      <w:r w:rsidRPr="004370A8" w:rsidR="00AB63FC">
        <w:rPr>
          <w:rFonts w:ascii="Times New Roman" w:hAnsi="Times New Roman" w:hint="default"/>
          <w:sz w:val="24"/>
          <w:szCs w:val="24"/>
        </w:rPr>
        <w:t>, ž</w:t>
      </w:r>
      <w:r w:rsidRPr="004370A8" w:rsidR="00AB63FC">
        <w:rPr>
          <w:rFonts w:ascii="Times New Roman" w:hAnsi="Times New Roman" w:hint="default"/>
          <w:sz w:val="24"/>
          <w:szCs w:val="24"/>
        </w:rPr>
        <w:t>alobu</w:t>
      </w:r>
      <w:r w:rsidRPr="004370A8" w:rsidR="00462890">
        <w:rPr>
          <w:rFonts w:ascii="Times New Roman" w:hAnsi="Times New Roman"/>
          <w:sz w:val="24"/>
          <w:szCs w:val="24"/>
        </w:rPr>
        <w:t>,</w:t>
      </w:r>
      <w:r w:rsidRPr="004370A8" w:rsidR="00AB63FC">
        <w:rPr>
          <w:rFonts w:ascii="Times New Roman" w:hAnsi="Times New Roman"/>
          <w:sz w:val="24"/>
          <w:szCs w:val="24"/>
        </w:rPr>
        <w:t xml:space="preserve"> </w:t>
      </w:r>
      <w:r w:rsidR="00C75B62">
        <w:rPr>
          <w:rFonts w:ascii="Times New Roman" w:hAnsi="Times New Roman" w:hint="default"/>
          <w:sz w:val="24"/>
          <w:szCs w:val="24"/>
        </w:rPr>
        <w:t>ná</w:t>
      </w:r>
      <w:r w:rsidR="00C75B62">
        <w:rPr>
          <w:rFonts w:ascii="Times New Roman" w:hAnsi="Times New Roman" w:hint="default"/>
          <w:sz w:val="24"/>
          <w:szCs w:val="24"/>
        </w:rPr>
        <w:t>vrh</w:t>
      </w:r>
      <w:r w:rsidRPr="004370A8" w:rsidR="00C75B62">
        <w:rPr>
          <w:rFonts w:ascii="Times New Roman" w:hAnsi="Times New Roman"/>
          <w:sz w:val="24"/>
          <w:szCs w:val="24"/>
        </w:rPr>
        <w:t xml:space="preserve"> </w:t>
      </w:r>
      <w:r w:rsidRPr="004370A8" w:rsidR="00462890">
        <w:rPr>
          <w:rFonts w:ascii="Times New Roman" w:hAnsi="Times New Roman" w:hint="default"/>
          <w:sz w:val="24"/>
          <w:szCs w:val="24"/>
        </w:rPr>
        <w:t>na zač</w:t>
      </w:r>
      <w:r w:rsidRPr="004370A8" w:rsidR="00462890">
        <w:rPr>
          <w:rFonts w:ascii="Times New Roman" w:hAnsi="Times New Roman" w:hint="default"/>
          <w:sz w:val="24"/>
          <w:szCs w:val="24"/>
        </w:rPr>
        <w:t>atie trestné</w:t>
      </w:r>
      <w:r w:rsidRPr="004370A8" w:rsidR="00462890">
        <w:rPr>
          <w:rFonts w:ascii="Times New Roman" w:hAnsi="Times New Roman" w:hint="default"/>
          <w:sz w:val="24"/>
          <w:szCs w:val="24"/>
        </w:rPr>
        <w:t>ho stí</w:t>
      </w:r>
      <w:r w:rsidRPr="004370A8" w:rsidR="00462890">
        <w:rPr>
          <w:rFonts w:ascii="Times New Roman" w:hAnsi="Times New Roman" w:hint="default"/>
          <w:sz w:val="24"/>
          <w:szCs w:val="24"/>
        </w:rPr>
        <w:t xml:space="preserve">hania alebo </w:t>
      </w:r>
      <w:r w:rsidR="00C75B62">
        <w:rPr>
          <w:rFonts w:ascii="Times New Roman" w:hAnsi="Times New Roman" w:hint="default"/>
          <w:sz w:val="24"/>
          <w:szCs w:val="24"/>
        </w:rPr>
        <w:t>iné</w:t>
      </w:r>
      <w:r w:rsidR="00C75B62">
        <w:rPr>
          <w:rFonts w:ascii="Times New Roman" w:hAnsi="Times New Roman" w:hint="default"/>
          <w:sz w:val="24"/>
          <w:szCs w:val="24"/>
        </w:rPr>
        <w:t xml:space="preserve"> </w:t>
      </w:r>
      <w:r w:rsidRPr="004370A8" w:rsidR="00AB63FC">
        <w:rPr>
          <w:rFonts w:ascii="Times New Roman" w:hAnsi="Times New Roman" w:hint="default"/>
          <w:sz w:val="24"/>
          <w:szCs w:val="24"/>
        </w:rPr>
        <w:t>ozná</w:t>
      </w:r>
      <w:r w:rsidRPr="004370A8" w:rsidR="00AB63FC">
        <w:rPr>
          <w:rFonts w:ascii="Times New Roman" w:hAnsi="Times New Roman" w:hint="default"/>
          <w:sz w:val="24"/>
          <w:szCs w:val="24"/>
        </w:rPr>
        <w:t>menie o</w:t>
      </w:r>
      <w:r w:rsidR="00C75B62">
        <w:rPr>
          <w:rFonts w:ascii="Times New Roman" w:hAnsi="Times New Roman"/>
          <w:sz w:val="24"/>
          <w:szCs w:val="24"/>
        </w:rPr>
        <w:t> </w:t>
      </w:r>
      <w:r w:rsidR="00C75B62">
        <w:rPr>
          <w:rFonts w:ascii="Times New Roman" w:hAnsi="Times New Roman"/>
          <w:sz w:val="24"/>
          <w:szCs w:val="24"/>
        </w:rPr>
        <w:t xml:space="preserve">kriminalite alebo </w:t>
      </w:r>
      <w:r w:rsidRPr="004370A8" w:rsidR="00462890">
        <w:rPr>
          <w:rFonts w:ascii="Times New Roman" w:hAnsi="Times New Roman"/>
          <w:sz w:val="24"/>
          <w:szCs w:val="24"/>
        </w:rPr>
        <w:t>inej</w:t>
      </w:r>
      <w:r w:rsidRPr="004370A8" w:rsidR="00AB63FC">
        <w:rPr>
          <w:rFonts w:ascii="Times New Roman" w:hAnsi="Times New Roman"/>
          <w:sz w:val="24"/>
          <w:szCs w:val="24"/>
        </w:rPr>
        <w:t> </w:t>
      </w:r>
      <w:r w:rsidRPr="004370A8" w:rsidR="00AB63FC">
        <w:rPr>
          <w:rFonts w:ascii="Times New Roman" w:hAnsi="Times New Roman" w:hint="default"/>
          <w:sz w:val="24"/>
          <w:szCs w:val="24"/>
        </w:rPr>
        <w:t>protispoloč</w:t>
      </w:r>
      <w:r w:rsidRPr="004370A8" w:rsidR="00AB63FC">
        <w:rPr>
          <w:rFonts w:ascii="Times New Roman" w:hAnsi="Times New Roman" w:hint="default"/>
          <w:sz w:val="24"/>
          <w:szCs w:val="24"/>
        </w:rPr>
        <w:t>enskej č</w:t>
      </w:r>
      <w:r w:rsidRPr="004370A8" w:rsidR="00AB63FC">
        <w:rPr>
          <w:rFonts w:ascii="Times New Roman" w:hAnsi="Times New Roman" w:hint="default"/>
          <w:sz w:val="24"/>
          <w:szCs w:val="24"/>
        </w:rPr>
        <w:t>innosti.“.</w:t>
      </w:r>
    </w:p>
    <w:p w:rsidR="00BF3F7E" w:rsidP="00495680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F52E3" w:rsidP="00495680">
      <w:pPr>
        <w:pStyle w:val="NoSpacing"/>
        <w:numPr>
          <w:numId w:val="19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11 ods. 1 uvá</w:t>
      </w:r>
      <w:r>
        <w:rPr>
          <w:rFonts w:ascii="Times New Roman" w:hAnsi="Times New Roman" w:hint="default"/>
          <w:sz w:val="24"/>
          <w:szCs w:val="24"/>
        </w:rPr>
        <w:t>dzacej vete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EF52E3">
        <w:rPr>
          <w:rFonts w:ascii="Times New Roman" w:hAnsi="Times New Roman" w:hint="default"/>
          <w:sz w:val="24"/>
          <w:szCs w:val="24"/>
        </w:rPr>
        <w:t>Vedú</w:t>
      </w:r>
      <w:r w:rsidRPr="00EF52E3">
        <w:rPr>
          <w:rFonts w:ascii="Times New Roman" w:hAnsi="Times New Roman" w:hint="default"/>
          <w:sz w:val="24"/>
          <w:szCs w:val="24"/>
        </w:rPr>
        <w:t>ci š</w:t>
      </w:r>
      <w:r w:rsidRPr="00EF52E3">
        <w:rPr>
          <w:rFonts w:ascii="Times New Roman" w:hAnsi="Times New Roman" w:hint="default"/>
          <w:sz w:val="24"/>
          <w:szCs w:val="24"/>
        </w:rPr>
        <w:t>tá</w:t>
      </w:r>
      <w:r w:rsidRPr="00EF52E3">
        <w:rPr>
          <w:rFonts w:ascii="Times New Roman" w:hAnsi="Times New Roman" w:hint="default"/>
          <w:sz w:val="24"/>
          <w:szCs w:val="24"/>
        </w:rPr>
        <w:t>tny za</w:t>
      </w:r>
      <w:r w:rsidRPr="00EF52E3">
        <w:rPr>
          <w:rFonts w:ascii="Times New Roman" w:hAnsi="Times New Roman" w:hint="default"/>
          <w:sz w:val="24"/>
          <w:szCs w:val="24"/>
        </w:rPr>
        <w:t>mestnanec (ď</w:t>
      </w:r>
      <w:r w:rsidRPr="00EF52E3">
        <w:rPr>
          <w:rFonts w:ascii="Times New Roman" w:hAnsi="Times New Roman" w:hint="default"/>
          <w:sz w:val="24"/>
          <w:szCs w:val="24"/>
        </w:rPr>
        <w:t xml:space="preserve">alej len </w:t>
      </w:r>
      <w:r>
        <w:rPr>
          <w:rFonts w:ascii="Times New Roman" w:hAnsi="Times New Roman" w:hint="default"/>
          <w:sz w:val="24"/>
          <w:szCs w:val="24"/>
        </w:rPr>
        <w:t>„</w:t>
      </w:r>
      <w:r w:rsidRPr="00EF52E3">
        <w:rPr>
          <w:rFonts w:ascii="Times New Roman" w:hAnsi="Times New Roman" w:hint="default"/>
          <w:sz w:val="24"/>
          <w:szCs w:val="24"/>
        </w:rPr>
        <w:t>vedú</w:t>
      </w:r>
      <w:r w:rsidRPr="00EF52E3">
        <w:rPr>
          <w:rFonts w:ascii="Times New Roman" w:hAnsi="Times New Roman" w:hint="default"/>
          <w:sz w:val="24"/>
          <w:szCs w:val="24"/>
        </w:rPr>
        <w:t>ci zamestnanec</w:t>
      </w:r>
      <w:r>
        <w:rPr>
          <w:rFonts w:ascii="Times New Roman" w:hAnsi="Times New Roman" w:hint="default"/>
          <w:sz w:val="24"/>
          <w:szCs w:val="24"/>
        </w:rPr>
        <w:t>“</w:t>
      </w:r>
      <w:r w:rsidRPr="00EF52E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Vedú</w:t>
      </w:r>
      <w:r>
        <w:rPr>
          <w:rFonts w:ascii="Times New Roman" w:hAnsi="Times New Roman" w:hint="default"/>
          <w:sz w:val="24"/>
          <w:szCs w:val="24"/>
        </w:rPr>
        <w:t>ci zamestnanec“.</w:t>
      </w:r>
    </w:p>
    <w:p w:rsidR="00EF52E3" w:rsidP="006A2306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BF3F7E" w:rsidRPr="00BF3F7E" w:rsidP="00BF3F7E">
      <w:pPr>
        <w:pStyle w:val="NoSpacing"/>
        <w:numPr>
          <w:numId w:val="19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BF3F7E">
        <w:rPr>
          <w:rFonts w:ascii="Times New Roman" w:hAnsi="Times New Roman" w:hint="default"/>
          <w:sz w:val="24"/>
          <w:szCs w:val="24"/>
        </w:rPr>
        <w:t>V §</w:t>
      </w:r>
      <w:r w:rsidRPr="00BF3F7E">
        <w:rPr>
          <w:rFonts w:ascii="Times New Roman" w:hAnsi="Times New Roman" w:hint="default"/>
          <w:sz w:val="24"/>
          <w:szCs w:val="24"/>
        </w:rPr>
        <w:t xml:space="preserve"> 60 ods. 1 pí</w:t>
      </w:r>
      <w:r w:rsidRPr="00BF3F7E">
        <w:rPr>
          <w:rFonts w:ascii="Times New Roman" w:hAnsi="Times New Roman" w:hint="default"/>
          <w:sz w:val="24"/>
          <w:szCs w:val="24"/>
        </w:rPr>
        <w:t>sm. c) sa č</w:t>
      </w:r>
      <w:r w:rsidRPr="00BF3F7E">
        <w:rPr>
          <w:rFonts w:ascii="Times New Roman" w:hAnsi="Times New Roman" w:hint="default"/>
          <w:sz w:val="24"/>
          <w:szCs w:val="24"/>
        </w:rPr>
        <w:t>iarka na konci nahrá</w:t>
      </w:r>
      <w:r w:rsidRPr="00BF3F7E">
        <w:rPr>
          <w:rFonts w:ascii="Times New Roman" w:hAnsi="Times New Roman" w:hint="default"/>
          <w:sz w:val="24"/>
          <w:szCs w:val="24"/>
        </w:rPr>
        <w:t>dza bodkoč</w:t>
      </w:r>
      <w:r w:rsidRPr="00BF3F7E">
        <w:rPr>
          <w:rFonts w:ascii="Times New Roman" w:hAnsi="Times New Roman" w:hint="default"/>
          <w:sz w:val="24"/>
          <w:szCs w:val="24"/>
        </w:rPr>
        <w:t>iarkou a </w:t>
      </w:r>
      <w:r w:rsidRPr="00BF3F7E">
        <w:rPr>
          <w:rFonts w:ascii="Times New Roman" w:hAnsi="Times New Roman" w:hint="default"/>
          <w:sz w:val="24"/>
          <w:szCs w:val="24"/>
        </w:rPr>
        <w:t>pripá</w:t>
      </w:r>
      <w:r w:rsidRPr="00BF3F7E">
        <w:rPr>
          <w:rFonts w:ascii="Times New Roman" w:hAnsi="Times New Roman" w:hint="default"/>
          <w:sz w:val="24"/>
          <w:szCs w:val="24"/>
        </w:rPr>
        <w:t>jajú</w:t>
      </w:r>
      <w:r w:rsidRPr="00BF3F7E">
        <w:rPr>
          <w:rFonts w:ascii="Times New Roman" w:hAnsi="Times New Roman" w:hint="default"/>
          <w:sz w:val="24"/>
          <w:szCs w:val="24"/>
        </w:rPr>
        <w:t xml:space="preserve"> sa tieto slová</w:t>
      </w:r>
      <w:r w:rsidRPr="00BF3F7E">
        <w:rPr>
          <w:rFonts w:ascii="Times New Roman" w:hAnsi="Times New Roman" w:hint="default"/>
          <w:sz w:val="24"/>
          <w:szCs w:val="24"/>
        </w:rPr>
        <w:t>: „</w:t>
      </w:r>
      <w:r w:rsidR="007A4F57">
        <w:rPr>
          <w:rFonts w:ascii="Times New Roman" w:hAnsi="Times New Roman" w:hint="default"/>
          <w:sz w:val="24"/>
          <w:szCs w:val="24"/>
        </w:rPr>
        <w:t>povinnosť</w:t>
      </w:r>
      <w:r w:rsidR="007A4F57">
        <w:rPr>
          <w:rFonts w:ascii="Times New Roman" w:hAnsi="Times New Roman" w:hint="default"/>
          <w:sz w:val="24"/>
          <w:szCs w:val="24"/>
        </w:rPr>
        <w:t xml:space="preserve"> mlč</w:t>
      </w:r>
      <w:r w:rsidR="007A4F57">
        <w:rPr>
          <w:rFonts w:ascii="Times New Roman" w:hAnsi="Times New Roman" w:hint="default"/>
          <w:sz w:val="24"/>
          <w:szCs w:val="24"/>
        </w:rPr>
        <w:t>anlivosti sa nevzť</w:t>
      </w:r>
      <w:r w:rsidR="007A4F57">
        <w:rPr>
          <w:rFonts w:ascii="Times New Roman" w:hAnsi="Times New Roman" w:hint="default"/>
          <w:sz w:val="24"/>
          <w:szCs w:val="24"/>
        </w:rPr>
        <w:t xml:space="preserve">ahuje na </w:t>
      </w:r>
      <w:r w:rsidRPr="00BF3F7E">
        <w:rPr>
          <w:rFonts w:ascii="Times New Roman" w:hAnsi="Times New Roman" w:hint="default"/>
          <w:sz w:val="24"/>
          <w:szCs w:val="24"/>
        </w:rPr>
        <w:t>ozná</w:t>
      </w:r>
      <w:r w:rsidRPr="00BF3F7E">
        <w:rPr>
          <w:rFonts w:ascii="Times New Roman" w:hAnsi="Times New Roman" w:hint="default"/>
          <w:sz w:val="24"/>
          <w:szCs w:val="24"/>
        </w:rPr>
        <w:t>meni</w:t>
      </w:r>
      <w:r w:rsidR="00D46AD3">
        <w:rPr>
          <w:rFonts w:ascii="Times New Roman" w:hAnsi="Times New Roman"/>
          <w:sz w:val="24"/>
          <w:szCs w:val="24"/>
        </w:rPr>
        <w:t>e</w:t>
      </w:r>
      <w:r w:rsidRPr="00BF3F7E">
        <w:rPr>
          <w:rFonts w:ascii="Times New Roman" w:hAnsi="Times New Roman"/>
          <w:sz w:val="24"/>
          <w:szCs w:val="24"/>
        </w:rPr>
        <w:t> </w:t>
      </w:r>
      <w:r w:rsidR="007A4F57">
        <w:rPr>
          <w:rFonts w:ascii="Times New Roman" w:hAnsi="Times New Roman"/>
          <w:sz w:val="24"/>
          <w:szCs w:val="24"/>
        </w:rPr>
        <w:t xml:space="preserve">kriminality alebo inej </w:t>
      </w:r>
      <w:r w:rsidRPr="00BF3F7E">
        <w:rPr>
          <w:rFonts w:ascii="Times New Roman" w:hAnsi="Times New Roman"/>
          <w:sz w:val="24"/>
          <w:szCs w:val="24"/>
        </w:rPr>
        <w:t>proti</w:t>
      </w:r>
      <w:r w:rsidRPr="00BF3F7E">
        <w:rPr>
          <w:rFonts w:ascii="Times New Roman" w:hAnsi="Times New Roman" w:hint="default"/>
          <w:sz w:val="24"/>
          <w:szCs w:val="24"/>
        </w:rPr>
        <w:t>spoloč</w:t>
      </w:r>
      <w:r w:rsidRPr="00BF3F7E">
        <w:rPr>
          <w:rFonts w:ascii="Times New Roman" w:hAnsi="Times New Roman" w:hint="default"/>
          <w:sz w:val="24"/>
          <w:szCs w:val="24"/>
        </w:rPr>
        <w:t>enskej č</w:t>
      </w:r>
      <w:r w:rsidRPr="00BF3F7E">
        <w:rPr>
          <w:rFonts w:ascii="Times New Roman" w:hAnsi="Times New Roman" w:hint="default"/>
          <w:sz w:val="24"/>
          <w:szCs w:val="24"/>
        </w:rPr>
        <w:t>innosti,</w:t>
      </w:r>
      <w:r w:rsidRPr="007925B5" w:rsidR="00053F16">
        <w:rPr>
          <w:rFonts w:ascii="Times New Roman" w:hAnsi="Times New Roman"/>
          <w:sz w:val="24"/>
          <w:szCs w:val="24"/>
          <w:vertAlign w:val="superscript"/>
        </w:rPr>
        <w:t>6</w:t>
      </w:r>
      <w:r w:rsidRPr="006A2306" w:rsidR="00053F16">
        <w:rPr>
          <w:rFonts w:ascii="Times New Roman" w:hAnsi="Times New Roman"/>
          <w:sz w:val="24"/>
          <w:szCs w:val="24"/>
          <w:vertAlign w:val="superscript"/>
        </w:rPr>
        <w:t>a</w:t>
      </w:r>
      <w:r w:rsidR="00053F16">
        <w:rPr>
          <w:rFonts w:ascii="Times New Roman" w:hAnsi="Times New Roman"/>
          <w:sz w:val="24"/>
          <w:szCs w:val="24"/>
        </w:rPr>
        <w:t>)</w:t>
      </w:r>
      <w:r w:rsidRPr="00BF3F7E">
        <w:rPr>
          <w:rFonts w:ascii="Times New Roman" w:hAnsi="Times New Roman" w:hint="default"/>
          <w:sz w:val="24"/>
          <w:szCs w:val="24"/>
        </w:rPr>
        <w:t>“.</w:t>
      </w:r>
    </w:p>
    <w:p w:rsidR="00053F16" w:rsidP="00BF3F7E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30570" w:rsidRPr="004370A8" w:rsidP="00330570">
      <w:pPr>
        <w:pStyle w:val="NoSpacing"/>
        <w:numPr>
          <w:numId w:val="19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§</w:t>
      </w:r>
      <w:r w:rsidRPr="004370A8">
        <w:rPr>
          <w:rFonts w:ascii="Times New Roman" w:hAnsi="Times New Roman" w:hint="default"/>
          <w:sz w:val="24"/>
          <w:szCs w:val="24"/>
        </w:rPr>
        <w:t xml:space="preserve"> 121 sa dopĺň</w:t>
      </w:r>
      <w:r w:rsidRPr="004370A8">
        <w:rPr>
          <w:rFonts w:ascii="Times New Roman" w:hAnsi="Times New Roman" w:hint="default"/>
          <w:sz w:val="24"/>
          <w:szCs w:val="24"/>
        </w:rPr>
        <w:t>a odsekom 3, ktorý</w:t>
      </w:r>
      <w:r w:rsidRPr="004370A8">
        <w:rPr>
          <w:rFonts w:ascii="Times New Roman" w:hAnsi="Times New Roman" w:hint="default"/>
          <w:sz w:val="24"/>
          <w:szCs w:val="24"/>
        </w:rPr>
        <w:t xml:space="preserve"> znie:</w:t>
      </w:r>
    </w:p>
    <w:p w:rsidR="00330570" w:rsidRPr="004370A8" w:rsidP="004370A8">
      <w:pPr>
        <w:pStyle w:val="NoSpacing"/>
        <w:bidi w:val="0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„</w:t>
      </w:r>
      <w:r w:rsidRPr="004370A8">
        <w:rPr>
          <w:rFonts w:ascii="Times New Roman" w:hAnsi="Times New Roman" w:hint="default"/>
          <w:sz w:val="24"/>
          <w:szCs w:val="24"/>
        </w:rPr>
        <w:t>(3) Prá</w:t>
      </w:r>
      <w:r w:rsidRPr="004370A8">
        <w:rPr>
          <w:rFonts w:ascii="Times New Roman" w:hAnsi="Times New Roman" w:hint="default"/>
          <w:sz w:val="24"/>
          <w:szCs w:val="24"/>
        </w:rPr>
        <w:t>vny ú</w:t>
      </w:r>
      <w:r w:rsidRPr="004370A8">
        <w:rPr>
          <w:rFonts w:ascii="Times New Roman" w:hAnsi="Times New Roman" w:hint="default"/>
          <w:sz w:val="24"/>
          <w:szCs w:val="24"/>
        </w:rPr>
        <w:t xml:space="preserve">kon </w:t>
      </w:r>
      <w:r w:rsidR="004370A8">
        <w:rPr>
          <w:rFonts w:ascii="Times New Roman" w:hAnsi="Times New Roman" w:hint="default"/>
          <w:sz w:val="24"/>
          <w:szCs w:val="24"/>
        </w:rPr>
        <w:t>je neplatný</w:t>
      </w:r>
      <w:r w:rsidR="002E7195">
        <w:rPr>
          <w:rFonts w:ascii="Times New Roman" w:hAnsi="Times New Roman" w:hint="default"/>
          <w:sz w:val="24"/>
          <w:szCs w:val="24"/>
        </w:rPr>
        <w:t xml:space="preserve"> aj vtedy, ak tak ustanovuje osobitný</w:t>
      </w:r>
      <w:r w:rsidR="002E7195">
        <w:rPr>
          <w:rFonts w:ascii="Times New Roman" w:hAnsi="Times New Roman" w:hint="default"/>
          <w:sz w:val="24"/>
          <w:szCs w:val="24"/>
        </w:rPr>
        <w:t xml:space="preserve"> predpis.</w:t>
      </w:r>
      <w:r w:rsidRPr="006A2306" w:rsidR="002E7195">
        <w:rPr>
          <w:rFonts w:ascii="Times New Roman" w:hAnsi="Times New Roman"/>
          <w:sz w:val="24"/>
          <w:szCs w:val="24"/>
          <w:vertAlign w:val="superscript"/>
        </w:rPr>
        <w:t>70a</w:t>
      </w:r>
      <w:r w:rsidR="002E7195">
        <w:rPr>
          <w:rFonts w:ascii="Times New Roman" w:hAnsi="Times New Roman"/>
          <w:sz w:val="24"/>
          <w:szCs w:val="24"/>
        </w:rPr>
        <w:t>)</w:t>
      </w:r>
      <w:r w:rsidR="004370A8">
        <w:rPr>
          <w:rFonts w:ascii="Times New Roman" w:hAnsi="Times New Roman" w:hint="default"/>
          <w:sz w:val="24"/>
          <w:szCs w:val="24"/>
        </w:rPr>
        <w:t>.“.</w:t>
      </w:r>
    </w:p>
    <w:p w:rsidR="00000436" w:rsidRPr="004370A8" w:rsidP="000004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53F16" w:rsidP="00053F16">
      <w:pPr>
        <w:pStyle w:val="NoSpacing"/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 pod č</w:t>
      </w:r>
      <w:r>
        <w:rPr>
          <w:rFonts w:ascii="Times New Roman" w:hAnsi="Times New Roman" w:hint="default"/>
          <w:sz w:val="24"/>
          <w:szCs w:val="24"/>
        </w:rPr>
        <w:t>iarou k odkazu 70a znie:</w:t>
      </w:r>
    </w:p>
    <w:p w:rsidR="00053F16" w:rsidRPr="004370A8" w:rsidP="00495680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vertAlign w:val="superscript"/>
        </w:rPr>
        <w:t>70a</w:t>
      </w:r>
      <w:r>
        <w:rPr>
          <w:rFonts w:ascii="Times New Roman" w:hAnsi="Times New Roman" w:hint="default"/>
          <w:sz w:val="24"/>
          <w:szCs w:val="24"/>
        </w:rPr>
        <w:t>) §</w:t>
      </w:r>
      <w:r>
        <w:rPr>
          <w:rFonts w:ascii="Times New Roman" w:hAnsi="Times New Roman" w:hint="default"/>
          <w:sz w:val="24"/>
          <w:szCs w:val="24"/>
        </w:rPr>
        <w:t xml:space="preserve"> 7 </w:t>
      </w:r>
      <w:r w:rsidR="009F3AD7">
        <w:rPr>
          <w:rFonts w:ascii="Times New Roman" w:hAnsi="Times New Roman"/>
          <w:sz w:val="24"/>
          <w:szCs w:val="24"/>
        </w:rPr>
        <w:t xml:space="preserve">ods. 8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.../2014 Z. z. o </w:t>
      </w:r>
      <w:r>
        <w:rPr>
          <w:rFonts w:ascii="Times New Roman" w:hAnsi="Times New Roman" w:hint="default"/>
          <w:sz w:val="24"/>
          <w:szCs w:val="24"/>
        </w:rPr>
        <w:t>niektorý</w:t>
      </w:r>
      <w:r>
        <w:rPr>
          <w:rFonts w:ascii="Times New Roman" w:hAnsi="Times New Roman" w:hint="default"/>
          <w:sz w:val="24"/>
          <w:szCs w:val="24"/>
        </w:rPr>
        <w:t>ch opatreniach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visiacich s </w:t>
      </w:r>
      <w:r>
        <w:rPr>
          <w:rFonts w:ascii="Times New Roman" w:hAnsi="Times New Roman" w:hint="default"/>
          <w:sz w:val="24"/>
          <w:szCs w:val="24"/>
        </w:rPr>
        <w:t>oznamovaní</w:t>
      </w:r>
      <w:r>
        <w:rPr>
          <w:rFonts w:ascii="Times New Roman" w:hAnsi="Times New Roman" w:hint="default"/>
          <w:sz w:val="24"/>
          <w:szCs w:val="24"/>
        </w:rPr>
        <w:t>m protispoloč</w:t>
      </w:r>
      <w:r>
        <w:rPr>
          <w:rFonts w:ascii="Times New Roman" w:hAnsi="Times New Roman" w:hint="default"/>
          <w:sz w:val="24"/>
          <w:szCs w:val="24"/>
        </w:rPr>
        <w:t>enskej č</w:t>
      </w:r>
      <w:r>
        <w:rPr>
          <w:rFonts w:ascii="Times New Roman" w:hAnsi="Times New Roman" w:hint="default"/>
          <w:sz w:val="24"/>
          <w:szCs w:val="24"/>
        </w:rPr>
        <w:t>innosti 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konov.“.</w:t>
      </w:r>
    </w:p>
    <w:p w:rsidR="00000436" w:rsidP="000004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95680" w:rsidRPr="004370A8" w:rsidP="0000043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00436" w:rsidRPr="004370A8" w:rsidP="00F90994">
      <w:pPr>
        <w:pStyle w:val="NoSpacing"/>
        <w:numPr>
          <w:numId w:val="2"/>
        </w:numPr>
        <w:bidi w:val="0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3706BF" w:rsidRPr="004370A8" w:rsidP="00BD397A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4370A8" w:rsidR="00EA45D6">
        <w:rPr>
          <w:rFonts w:ascii="Times New Roman" w:hAnsi="Times New Roman"/>
          <w:b/>
          <w:sz w:val="24"/>
          <w:szCs w:val="24"/>
        </w:rPr>
        <w:t xml:space="preserve"> </w:t>
      </w:r>
    </w:p>
    <w:p w:rsidR="003706BF" w:rsidRPr="003706BF" w:rsidP="00C1382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4370A8">
        <w:rPr>
          <w:rFonts w:ascii="Times New Roman" w:hAnsi="Times New Roman" w:hint="default"/>
          <w:sz w:val="24"/>
          <w:szCs w:val="24"/>
        </w:rPr>
        <w:t>Tento zá</w:t>
      </w:r>
      <w:r w:rsidRPr="004370A8">
        <w:rPr>
          <w:rFonts w:ascii="Times New Roman" w:hAnsi="Times New Roman" w:hint="default"/>
          <w:sz w:val="24"/>
          <w:szCs w:val="24"/>
        </w:rPr>
        <w:t>kon nadobú</w:t>
      </w:r>
      <w:r w:rsidRPr="004370A8">
        <w:rPr>
          <w:rFonts w:ascii="Times New Roman" w:hAnsi="Times New Roman" w:hint="default"/>
          <w:sz w:val="24"/>
          <w:szCs w:val="24"/>
        </w:rPr>
        <w:t>da úč</w:t>
      </w:r>
      <w:r w:rsidRPr="004370A8">
        <w:rPr>
          <w:rFonts w:ascii="Times New Roman" w:hAnsi="Times New Roman" w:hint="default"/>
          <w:sz w:val="24"/>
          <w:szCs w:val="24"/>
        </w:rPr>
        <w:t>innosť</w:t>
      </w:r>
      <w:r w:rsidRPr="004370A8">
        <w:rPr>
          <w:rFonts w:ascii="Times New Roman" w:hAnsi="Times New Roman" w:hint="default"/>
          <w:sz w:val="24"/>
          <w:szCs w:val="24"/>
        </w:rPr>
        <w:t xml:space="preserve"> </w:t>
      </w:r>
      <w:r w:rsidR="007A4F57">
        <w:rPr>
          <w:rFonts w:ascii="Times New Roman" w:hAnsi="Times New Roman" w:hint="default"/>
          <w:sz w:val="24"/>
          <w:szCs w:val="24"/>
        </w:rPr>
        <w:t>1. januá</w:t>
      </w:r>
      <w:r w:rsidR="007A4F57">
        <w:rPr>
          <w:rFonts w:ascii="Times New Roman" w:hAnsi="Times New Roman" w:hint="default"/>
          <w:sz w:val="24"/>
          <w:szCs w:val="24"/>
        </w:rPr>
        <w:t>ra 2015</w:t>
      </w:r>
      <w:r w:rsidR="00312064">
        <w:rPr>
          <w:rFonts w:ascii="Times New Roman" w:hAnsi="Times New Roman"/>
          <w:sz w:val="24"/>
          <w:szCs w:val="24"/>
        </w:rPr>
        <w:t>.</w:t>
      </w:r>
    </w:p>
    <w:sectPr w:rsidSect="00034755">
      <w:footerReference w:type="default" r:id="rId6"/>
      <w:pgSz w:w="11906" w:h="16838"/>
      <w:pgMar w:top="1417" w:right="1417" w:bottom="1417" w:left="1417" w:header="708" w:footer="132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755" w:rsidRPr="00034755">
    <w:pPr>
      <w:pStyle w:val="Footer"/>
      <w:bidi w:val="0"/>
      <w:jc w:val="center"/>
      <w:rPr>
        <w:rFonts w:ascii="Times New Roman" w:hAnsi="Times New Roman"/>
        <w:sz w:val="16"/>
        <w:szCs w:val="16"/>
      </w:rPr>
    </w:pPr>
    <w:r w:rsidRPr="00034755">
      <w:rPr>
        <w:rFonts w:ascii="Times New Roman" w:hAnsi="Times New Roman"/>
        <w:sz w:val="16"/>
        <w:szCs w:val="16"/>
      </w:rPr>
      <w:fldChar w:fldCharType="begin"/>
    </w:r>
    <w:r w:rsidRPr="00034755">
      <w:rPr>
        <w:rFonts w:ascii="Times New Roman" w:hAnsi="Times New Roman"/>
        <w:sz w:val="16"/>
        <w:szCs w:val="16"/>
      </w:rPr>
      <w:instrText>PAGE   \* MERGEFORMAT</w:instrText>
    </w:r>
    <w:r w:rsidRPr="00034755">
      <w:rPr>
        <w:rFonts w:ascii="Times New Roman" w:hAnsi="Times New Roman"/>
        <w:sz w:val="16"/>
        <w:szCs w:val="16"/>
      </w:rPr>
      <w:fldChar w:fldCharType="separate"/>
    </w:r>
    <w:r w:rsidR="007B0D8F">
      <w:rPr>
        <w:rFonts w:ascii="Times New Roman" w:hAnsi="Times New Roman"/>
        <w:noProof/>
        <w:sz w:val="16"/>
        <w:szCs w:val="16"/>
      </w:rPr>
      <w:t>1</w:t>
    </w:r>
    <w:r w:rsidRPr="00034755">
      <w:rPr>
        <w:rFonts w:ascii="Times New Roman" w:hAnsi="Times New Roman"/>
        <w:sz w:val="16"/>
        <w:szCs w:val="16"/>
      </w:rPr>
      <w:fldChar w:fldCharType="end"/>
    </w:r>
  </w:p>
  <w:p w:rsidR="00034755" w:rsidRPr="00034755">
    <w:pPr>
      <w:pStyle w:val="Footer"/>
      <w:bidi w:val="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EBB" w:rsidP="00034755">
      <w:pPr>
        <w:bidi w:val="0"/>
        <w:spacing w:after="0" w:line="240" w:lineRule="auto"/>
      </w:pPr>
      <w:r>
        <w:separator/>
      </w:r>
    </w:p>
  </w:footnote>
  <w:footnote w:type="continuationSeparator" w:id="1">
    <w:p w:rsidR="00832EBB" w:rsidP="00034755">
      <w:pPr>
        <w:bidi w:val="0"/>
        <w:spacing w:after="0" w:line="240" w:lineRule="auto"/>
      </w:pPr>
      <w:r>
        <w:continuationSeparator/>
      </w:r>
    </w:p>
  </w:footnote>
  <w:footnote w:id="2">
    <w:p w:rsidP="0089626D">
      <w:pPr>
        <w:pStyle w:val="NoSpacing"/>
        <w:bidi w:val="0"/>
        <w:ind w:left="142" w:hanging="142"/>
        <w:jc w:val="both"/>
      </w:pPr>
      <w:r w:rsidRPr="0070374A" w:rsidR="0070587C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70587C">
        <w:rPr>
          <w:rFonts w:ascii="Times New Roman" w:hAnsi="Times New Roman" w:hint="default"/>
          <w:sz w:val="20"/>
          <w:szCs w:val="20"/>
        </w:rPr>
        <w:t>) §</w:t>
      </w:r>
      <w:r w:rsidRPr="0070374A" w:rsidR="0070587C">
        <w:rPr>
          <w:rFonts w:ascii="Times New Roman" w:hAnsi="Times New Roman" w:hint="default"/>
          <w:sz w:val="20"/>
          <w:szCs w:val="20"/>
        </w:rPr>
        <w:t xml:space="preserve"> 3 pí</w:t>
      </w:r>
      <w:r w:rsidRPr="0070374A" w:rsidR="0070587C">
        <w:rPr>
          <w:rFonts w:ascii="Times New Roman" w:hAnsi="Times New Roman" w:hint="default"/>
          <w:sz w:val="20"/>
          <w:szCs w:val="20"/>
        </w:rPr>
        <w:t>sm. b) a </w:t>
      </w:r>
      <w:r w:rsidRPr="0070374A" w:rsidR="0070587C">
        <w:rPr>
          <w:rFonts w:ascii="Times New Roman" w:hAnsi="Times New Roman" w:hint="default"/>
          <w:sz w:val="20"/>
          <w:szCs w:val="20"/>
        </w:rPr>
        <w:t>c) zá</w:t>
      </w:r>
      <w:r w:rsidRPr="0070374A" w:rsidR="0070587C">
        <w:rPr>
          <w:rFonts w:ascii="Times New Roman" w:hAnsi="Times New Roman" w:hint="default"/>
          <w:sz w:val="20"/>
          <w:szCs w:val="20"/>
        </w:rPr>
        <w:t>kona č</w:t>
      </w:r>
      <w:r w:rsidRPr="0070374A" w:rsidR="0070587C">
        <w:rPr>
          <w:rFonts w:ascii="Times New Roman" w:hAnsi="Times New Roman" w:hint="default"/>
          <w:sz w:val="20"/>
          <w:szCs w:val="20"/>
        </w:rPr>
        <w:t>. 583/2008 Z. z. o prevencii kriminality a inej protispoloč</w:t>
      </w:r>
      <w:r w:rsidRPr="0070374A" w:rsidR="0070587C">
        <w:rPr>
          <w:rFonts w:ascii="Times New Roman" w:hAnsi="Times New Roman" w:hint="default"/>
          <w:sz w:val="20"/>
          <w:szCs w:val="20"/>
        </w:rPr>
        <w:t>enskej č</w:t>
      </w:r>
      <w:r w:rsidRPr="0070374A" w:rsidR="0070587C">
        <w:rPr>
          <w:rFonts w:ascii="Times New Roman" w:hAnsi="Times New Roman" w:hint="default"/>
          <w:sz w:val="20"/>
          <w:szCs w:val="20"/>
        </w:rPr>
        <w:t>innosti a o</w:t>
      </w:r>
      <w:r w:rsidRPr="0070374A" w:rsidR="0070587C">
        <w:rPr>
          <w:rFonts w:ascii="Times New Roman" w:hAnsi="Times New Roman" w:hint="default"/>
          <w:sz w:val="20"/>
          <w:szCs w:val="20"/>
        </w:rPr>
        <w:t xml:space="preserve"> zmene a doplnení</w:t>
      </w:r>
      <w:r w:rsidRPr="0070374A" w:rsidR="0070587C">
        <w:rPr>
          <w:rFonts w:ascii="Times New Roman" w:hAnsi="Times New Roman" w:hint="default"/>
          <w:sz w:val="20"/>
          <w:szCs w:val="20"/>
        </w:rPr>
        <w:t xml:space="preserve"> niektorý</w:t>
      </w:r>
      <w:r w:rsidRPr="0070374A" w:rsidR="0070587C">
        <w:rPr>
          <w:rFonts w:ascii="Times New Roman" w:hAnsi="Times New Roman" w:hint="default"/>
          <w:sz w:val="20"/>
          <w:szCs w:val="20"/>
        </w:rPr>
        <w:t>ch zá</w:t>
      </w:r>
      <w:r w:rsidRPr="0070374A" w:rsidR="0070587C">
        <w:rPr>
          <w:rFonts w:ascii="Times New Roman" w:hAnsi="Times New Roman" w:hint="default"/>
          <w:sz w:val="20"/>
          <w:szCs w:val="20"/>
        </w:rPr>
        <w:t>konov</w:t>
      </w:r>
      <w:r w:rsidRPr="0070374A" w:rsidR="00234C85">
        <w:rPr>
          <w:rFonts w:ascii="Times New Roman" w:hAnsi="Times New Roman"/>
          <w:sz w:val="20"/>
          <w:szCs w:val="20"/>
        </w:rPr>
        <w:t>.</w:t>
      </w:r>
      <w:r w:rsidRPr="0070374A" w:rsidR="0070587C">
        <w:rPr>
          <w:rFonts w:ascii="Times New Roman" w:hAnsi="Times New Roman"/>
          <w:sz w:val="20"/>
          <w:szCs w:val="20"/>
        </w:rPr>
        <w:t xml:space="preserve">  </w:t>
      </w:r>
    </w:p>
  </w:footnote>
  <w:footnote w:id="3">
    <w:p w:rsidP="0089626D">
      <w:pPr>
        <w:pStyle w:val="NoSpacing"/>
        <w:bidi w:val="0"/>
        <w:ind w:left="142" w:hanging="142"/>
        <w:jc w:val="both"/>
      </w:pPr>
      <w:r w:rsidRPr="0070374A" w:rsidR="00234C8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234C85">
        <w:rPr>
          <w:rFonts w:ascii="Times New Roman" w:hAnsi="Times New Roman"/>
          <w:sz w:val="20"/>
          <w:szCs w:val="20"/>
        </w:rPr>
        <w:t xml:space="preserve">) </w:t>
      </w:r>
      <w:r w:rsidRPr="0070374A" w:rsidR="00C24572">
        <w:rPr>
          <w:rFonts w:ascii="Times New Roman" w:hAnsi="Times New Roman" w:hint="default"/>
          <w:sz w:val="20"/>
          <w:szCs w:val="20"/>
        </w:rPr>
        <w:t>§</w:t>
      </w:r>
      <w:r w:rsidRPr="0070374A" w:rsidR="00C24572">
        <w:rPr>
          <w:rFonts w:ascii="Times New Roman" w:hAnsi="Times New Roman" w:hint="default"/>
          <w:sz w:val="20"/>
          <w:szCs w:val="20"/>
        </w:rPr>
        <w:t xml:space="preserve"> 2 pí</w:t>
      </w:r>
      <w:r w:rsidRPr="0070374A" w:rsidR="00C24572">
        <w:rPr>
          <w:rFonts w:ascii="Times New Roman" w:hAnsi="Times New Roman" w:hint="default"/>
          <w:sz w:val="20"/>
          <w:szCs w:val="20"/>
        </w:rPr>
        <w:t>sm. a) zá</w:t>
      </w:r>
      <w:r w:rsidRPr="0070374A" w:rsidR="00C24572">
        <w:rPr>
          <w:rFonts w:ascii="Times New Roman" w:hAnsi="Times New Roman" w:hint="default"/>
          <w:sz w:val="20"/>
          <w:szCs w:val="20"/>
        </w:rPr>
        <w:t>kona č</w:t>
      </w:r>
      <w:r w:rsidRPr="0070374A" w:rsidR="00C24572">
        <w:rPr>
          <w:rFonts w:ascii="Times New Roman" w:hAnsi="Times New Roman" w:hint="default"/>
          <w:sz w:val="20"/>
          <w:szCs w:val="20"/>
        </w:rPr>
        <w:t>. 215/2004 Z. z. o </w:t>
      </w:r>
      <w:r w:rsidRPr="0070374A" w:rsidR="00C24572">
        <w:rPr>
          <w:rFonts w:ascii="Times New Roman" w:hAnsi="Times New Roman" w:hint="default"/>
          <w:sz w:val="20"/>
          <w:szCs w:val="20"/>
        </w:rPr>
        <w:t>ochrane utajovaný</w:t>
      </w:r>
      <w:r w:rsidRPr="0070374A" w:rsidR="00C24572">
        <w:rPr>
          <w:rFonts w:ascii="Times New Roman" w:hAnsi="Times New Roman" w:hint="default"/>
          <w:sz w:val="20"/>
          <w:szCs w:val="20"/>
        </w:rPr>
        <w:t>ch skutoč</w:t>
      </w:r>
      <w:r w:rsidRPr="0070374A" w:rsidR="00C24572">
        <w:rPr>
          <w:rFonts w:ascii="Times New Roman" w:hAnsi="Times New Roman" w:hint="default"/>
          <w:sz w:val="20"/>
          <w:szCs w:val="20"/>
        </w:rPr>
        <w:t>ností</w:t>
      </w:r>
      <w:r w:rsidRPr="0070374A" w:rsidR="00C24572">
        <w:rPr>
          <w:rFonts w:ascii="Times New Roman" w:hAnsi="Times New Roman" w:hint="default"/>
          <w:sz w:val="20"/>
          <w:szCs w:val="20"/>
        </w:rPr>
        <w:t xml:space="preserve"> a o zmene a </w:t>
      </w:r>
      <w:r w:rsidRPr="0070374A" w:rsidR="00C24572">
        <w:rPr>
          <w:rFonts w:ascii="Times New Roman" w:hAnsi="Times New Roman" w:hint="default"/>
          <w:sz w:val="20"/>
          <w:szCs w:val="20"/>
        </w:rPr>
        <w:t>doplnení</w:t>
      </w:r>
      <w:r w:rsidRPr="0070374A" w:rsidR="00C24572">
        <w:rPr>
          <w:rFonts w:ascii="Times New Roman" w:hAnsi="Times New Roman" w:hint="default"/>
          <w:sz w:val="20"/>
          <w:szCs w:val="20"/>
        </w:rPr>
        <w:t xml:space="preserve"> niektorý</w:t>
      </w:r>
      <w:r w:rsidRPr="0070374A" w:rsidR="00C24572">
        <w:rPr>
          <w:rFonts w:ascii="Times New Roman" w:hAnsi="Times New Roman" w:hint="default"/>
          <w:sz w:val="20"/>
          <w:szCs w:val="20"/>
        </w:rPr>
        <w:t>ch zá</w:t>
      </w:r>
      <w:r w:rsidRPr="0070374A" w:rsidR="00C24572">
        <w:rPr>
          <w:rFonts w:ascii="Times New Roman" w:hAnsi="Times New Roman" w:hint="default"/>
          <w:sz w:val="20"/>
          <w:szCs w:val="20"/>
        </w:rPr>
        <w:t>konov.</w:t>
      </w:r>
    </w:p>
  </w:footnote>
  <w:footnote w:id="4">
    <w:p w:rsidP="0089626D">
      <w:pPr>
        <w:pStyle w:val="NoSpacing"/>
        <w:bidi w:val="0"/>
        <w:ind w:left="142" w:hanging="142"/>
        <w:jc w:val="both"/>
      </w:pPr>
      <w:r w:rsidRPr="0070374A" w:rsidR="00234C8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234C85">
        <w:rPr>
          <w:rStyle w:val="FootnoteReference"/>
          <w:rFonts w:ascii="Times New Roman" w:hAnsi="Times New Roman"/>
          <w:sz w:val="20"/>
          <w:szCs w:val="20"/>
          <w:vertAlign w:val="baseline"/>
        </w:rPr>
        <w:t xml:space="preserve">) </w:t>
      </w:r>
      <w:r w:rsidRPr="0070374A" w:rsidR="002C577E">
        <w:rPr>
          <w:rFonts w:ascii="Times New Roman" w:hAnsi="Times New Roman" w:hint="default"/>
          <w:sz w:val="20"/>
          <w:szCs w:val="20"/>
        </w:rPr>
        <w:t>§</w:t>
      </w:r>
      <w:r w:rsidRPr="0070374A" w:rsidR="002C577E">
        <w:rPr>
          <w:rFonts w:ascii="Times New Roman" w:hAnsi="Times New Roman" w:hint="default"/>
          <w:sz w:val="20"/>
          <w:szCs w:val="20"/>
        </w:rPr>
        <w:t xml:space="preserve"> 10 zá</w:t>
      </w:r>
      <w:r w:rsidRPr="0070374A" w:rsidR="002C577E">
        <w:rPr>
          <w:rFonts w:ascii="Times New Roman" w:hAnsi="Times New Roman" w:hint="default"/>
          <w:sz w:val="20"/>
          <w:szCs w:val="20"/>
        </w:rPr>
        <w:t>kona č</w:t>
      </w:r>
      <w:r w:rsidRPr="0070374A" w:rsidR="002C577E">
        <w:rPr>
          <w:rFonts w:ascii="Times New Roman" w:hAnsi="Times New Roman" w:hint="default"/>
          <w:sz w:val="20"/>
          <w:szCs w:val="20"/>
        </w:rPr>
        <w:t>. 324/2011 Z. z. o poš</w:t>
      </w:r>
      <w:r w:rsidRPr="0070374A" w:rsidR="002C577E">
        <w:rPr>
          <w:rFonts w:ascii="Times New Roman" w:hAnsi="Times New Roman" w:hint="default"/>
          <w:sz w:val="20"/>
          <w:szCs w:val="20"/>
        </w:rPr>
        <w:t>tový</w:t>
      </w:r>
      <w:r w:rsidRPr="0070374A" w:rsidR="002C577E">
        <w:rPr>
          <w:rFonts w:ascii="Times New Roman" w:hAnsi="Times New Roman" w:hint="default"/>
          <w:sz w:val="20"/>
          <w:szCs w:val="20"/>
        </w:rPr>
        <w:t>ch služ</w:t>
      </w:r>
      <w:r w:rsidRPr="0070374A" w:rsidR="002C577E">
        <w:rPr>
          <w:rFonts w:ascii="Times New Roman" w:hAnsi="Times New Roman" w:hint="default"/>
          <w:sz w:val="20"/>
          <w:szCs w:val="20"/>
        </w:rPr>
        <w:t>bá</w:t>
      </w:r>
      <w:r w:rsidRPr="0070374A" w:rsidR="002C577E">
        <w:rPr>
          <w:rFonts w:ascii="Times New Roman" w:hAnsi="Times New Roman" w:hint="default"/>
          <w:sz w:val="20"/>
          <w:szCs w:val="20"/>
        </w:rPr>
        <w:t>ch a o zmene a doplnení</w:t>
      </w:r>
      <w:r w:rsidRPr="0070374A" w:rsidR="002C577E">
        <w:rPr>
          <w:rFonts w:ascii="Times New Roman" w:hAnsi="Times New Roman" w:hint="default"/>
          <w:sz w:val="20"/>
          <w:szCs w:val="20"/>
        </w:rPr>
        <w:t xml:space="preserve"> niektorý</w:t>
      </w:r>
      <w:r w:rsidRPr="0070374A" w:rsidR="002C577E">
        <w:rPr>
          <w:rFonts w:ascii="Times New Roman" w:hAnsi="Times New Roman" w:hint="default"/>
          <w:sz w:val="20"/>
          <w:szCs w:val="20"/>
        </w:rPr>
        <w:t>ch zá</w:t>
      </w:r>
      <w:r w:rsidRPr="0070374A" w:rsidR="002C577E">
        <w:rPr>
          <w:rFonts w:ascii="Times New Roman" w:hAnsi="Times New Roman" w:hint="default"/>
          <w:sz w:val="20"/>
          <w:szCs w:val="20"/>
        </w:rPr>
        <w:t>konov.</w:t>
      </w:r>
    </w:p>
  </w:footnote>
  <w:footnote w:id="5">
    <w:p w:rsidP="0089626D">
      <w:pPr>
        <w:pStyle w:val="NoSpacing"/>
        <w:bidi w:val="0"/>
        <w:ind w:left="142" w:hanging="142"/>
        <w:jc w:val="both"/>
      </w:pPr>
      <w:r w:rsidRPr="0070374A" w:rsidR="00234C8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234C85">
        <w:rPr>
          <w:rFonts w:ascii="Times New Roman" w:hAnsi="Times New Roman"/>
          <w:sz w:val="20"/>
          <w:szCs w:val="20"/>
        </w:rPr>
        <w:t xml:space="preserve">) </w:t>
      </w:r>
      <w:r w:rsidRPr="0070374A" w:rsidR="002C577E">
        <w:rPr>
          <w:rFonts w:ascii="Times New Roman" w:hAnsi="Times New Roman" w:hint="default"/>
          <w:sz w:val="20"/>
          <w:szCs w:val="20"/>
        </w:rPr>
        <w:t>§</w:t>
      </w:r>
      <w:r w:rsidRPr="0070374A" w:rsidR="002C577E">
        <w:rPr>
          <w:rFonts w:ascii="Times New Roman" w:hAnsi="Times New Roman" w:hint="default"/>
          <w:sz w:val="20"/>
          <w:szCs w:val="20"/>
        </w:rPr>
        <w:t xml:space="preserve"> </w:t>
      </w:r>
      <w:r w:rsidRPr="0070374A" w:rsidR="002C577E">
        <w:rPr>
          <w:rFonts w:ascii="Times New Roman" w:hAnsi="Times New Roman" w:hint="default"/>
          <w:sz w:val="20"/>
          <w:szCs w:val="20"/>
        </w:rPr>
        <w:t>17 Obchodné</w:t>
      </w:r>
      <w:r w:rsidRPr="0070374A" w:rsidR="002C577E">
        <w:rPr>
          <w:rFonts w:ascii="Times New Roman" w:hAnsi="Times New Roman" w:hint="default"/>
          <w:sz w:val="20"/>
          <w:szCs w:val="20"/>
        </w:rPr>
        <w:t>ho zá</w:t>
      </w:r>
      <w:r w:rsidRPr="0070374A" w:rsidR="002C577E">
        <w:rPr>
          <w:rFonts w:ascii="Times New Roman" w:hAnsi="Times New Roman" w:hint="default"/>
          <w:sz w:val="20"/>
          <w:szCs w:val="20"/>
        </w:rPr>
        <w:t>konní</w:t>
      </w:r>
      <w:r w:rsidRPr="0070374A" w:rsidR="002C577E">
        <w:rPr>
          <w:rFonts w:ascii="Times New Roman" w:hAnsi="Times New Roman" w:hint="default"/>
          <w:sz w:val="20"/>
          <w:szCs w:val="20"/>
        </w:rPr>
        <w:t>ka.</w:t>
      </w:r>
    </w:p>
  </w:footnote>
  <w:footnote w:id="6">
    <w:p w:rsidP="0089626D">
      <w:pPr>
        <w:pStyle w:val="NoSpacing"/>
        <w:bidi w:val="0"/>
        <w:ind w:left="142" w:hanging="142"/>
        <w:jc w:val="both"/>
      </w:pPr>
      <w:r w:rsidRPr="0070374A" w:rsidR="00234C8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234C85">
        <w:rPr>
          <w:rFonts w:ascii="Times New Roman" w:hAnsi="Times New Roman"/>
          <w:sz w:val="20"/>
          <w:szCs w:val="20"/>
        </w:rPr>
        <w:t xml:space="preserve">) </w:t>
      </w:r>
      <w:r w:rsidRPr="0070374A" w:rsidR="00D077E5">
        <w:rPr>
          <w:rFonts w:ascii="Times New Roman" w:hAnsi="Times New Roman" w:hint="default"/>
          <w:sz w:val="20"/>
          <w:szCs w:val="20"/>
        </w:rPr>
        <w:t>§</w:t>
      </w:r>
      <w:r w:rsidRPr="0070374A" w:rsidR="00D077E5">
        <w:rPr>
          <w:rFonts w:ascii="Times New Roman" w:hAnsi="Times New Roman" w:hint="default"/>
          <w:sz w:val="20"/>
          <w:szCs w:val="20"/>
        </w:rPr>
        <w:t xml:space="preserve"> 91 zá</w:t>
      </w:r>
      <w:r w:rsidRPr="0070374A" w:rsidR="00D077E5">
        <w:rPr>
          <w:rFonts w:ascii="Times New Roman" w:hAnsi="Times New Roman" w:hint="default"/>
          <w:sz w:val="20"/>
          <w:szCs w:val="20"/>
        </w:rPr>
        <w:t>kona č</w:t>
      </w:r>
      <w:r w:rsidRPr="0070374A" w:rsidR="00D077E5">
        <w:rPr>
          <w:rFonts w:ascii="Times New Roman" w:hAnsi="Times New Roman" w:hint="default"/>
          <w:sz w:val="20"/>
          <w:szCs w:val="20"/>
        </w:rPr>
        <w:t>. 483/2001 Z. z. o </w:t>
      </w:r>
      <w:r w:rsidRPr="0070374A" w:rsidR="00D077E5">
        <w:rPr>
          <w:rFonts w:ascii="Times New Roman" w:hAnsi="Times New Roman" w:hint="default"/>
          <w:sz w:val="20"/>
          <w:szCs w:val="20"/>
        </w:rPr>
        <w:t>banká</w:t>
      </w:r>
      <w:r w:rsidRPr="0070374A" w:rsidR="00D077E5">
        <w:rPr>
          <w:rFonts w:ascii="Times New Roman" w:hAnsi="Times New Roman" w:hint="default"/>
          <w:sz w:val="20"/>
          <w:szCs w:val="20"/>
        </w:rPr>
        <w:t>ch a o zmene a </w:t>
      </w:r>
      <w:r w:rsidRPr="0070374A" w:rsidR="00D077E5">
        <w:rPr>
          <w:rFonts w:ascii="Times New Roman" w:hAnsi="Times New Roman" w:hint="default"/>
          <w:sz w:val="20"/>
          <w:szCs w:val="20"/>
        </w:rPr>
        <w:t>doplnení</w:t>
      </w:r>
      <w:r w:rsidRPr="0070374A" w:rsidR="00D077E5">
        <w:rPr>
          <w:rFonts w:ascii="Times New Roman" w:hAnsi="Times New Roman" w:hint="default"/>
          <w:sz w:val="20"/>
          <w:szCs w:val="20"/>
        </w:rPr>
        <w:t xml:space="preserve"> niektorý</w:t>
      </w:r>
      <w:r w:rsidRPr="0070374A" w:rsidR="00D077E5">
        <w:rPr>
          <w:rFonts w:ascii="Times New Roman" w:hAnsi="Times New Roman" w:hint="default"/>
          <w:sz w:val="20"/>
          <w:szCs w:val="20"/>
        </w:rPr>
        <w:t>ch zá</w:t>
      </w:r>
      <w:r w:rsidRPr="0070374A" w:rsidR="00D077E5">
        <w:rPr>
          <w:rFonts w:ascii="Times New Roman" w:hAnsi="Times New Roman" w:hint="default"/>
          <w:sz w:val="20"/>
          <w:szCs w:val="20"/>
        </w:rPr>
        <w:t>konov v </w:t>
      </w:r>
      <w:r w:rsidRPr="0070374A" w:rsidR="00D077E5">
        <w:rPr>
          <w:rFonts w:ascii="Times New Roman" w:hAnsi="Times New Roman" w:hint="default"/>
          <w:sz w:val="20"/>
          <w:szCs w:val="20"/>
        </w:rPr>
        <w:t>znení</w:t>
      </w:r>
      <w:r w:rsidRPr="0070374A" w:rsidR="00D077E5">
        <w:rPr>
          <w:rFonts w:ascii="Times New Roman" w:hAnsi="Times New Roman" w:hint="default"/>
          <w:sz w:val="20"/>
          <w:szCs w:val="20"/>
        </w:rPr>
        <w:t xml:space="preserve"> neskorší</w:t>
      </w:r>
      <w:r w:rsidRPr="0070374A" w:rsidR="00D077E5">
        <w:rPr>
          <w:rFonts w:ascii="Times New Roman" w:hAnsi="Times New Roman" w:hint="default"/>
          <w:sz w:val="20"/>
          <w:szCs w:val="20"/>
        </w:rPr>
        <w:t>ch predpisov.</w:t>
      </w:r>
    </w:p>
  </w:footnote>
  <w:footnote w:id="7">
    <w:p w:rsidP="0089626D">
      <w:pPr>
        <w:pStyle w:val="NoSpacing"/>
        <w:bidi w:val="0"/>
        <w:ind w:left="142" w:hanging="142"/>
        <w:jc w:val="both"/>
      </w:pPr>
      <w:r w:rsidRPr="0070374A" w:rsidR="00234C8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234C85">
        <w:rPr>
          <w:rFonts w:ascii="Times New Roman" w:hAnsi="Times New Roman"/>
          <w:sz w:val="20"/>
          <w:szCs w:val="20"/>
        </w:rPr>
        <w:t xml:space="preserve">) </w:t>
      </w:r>
      <w:r w:rsidRPr="0070374A" w:rsidR="00F55642">
        <w:rPr>
          <w:rFonts w:ascii="Times New Roman" w:hAnsi="Times New Roman" w:hint="default"/>
          <w:sz w:val="20"/>
          <w:szCs w:val="20"/>
        </w:rPr>
        <w:t>§</w:t>
      </w:r>
      <w:r w:rsidRPr="0070374A" w:rsidR="00F55642">
        <w:rPr>
          <w:rFonts w:ascii="Times New Roman" w:hAnsi="Times New Roman" w:hint="default"/>
          <w:sz w:val="20"/>
          <w:szCs w:val="20"/>
        </w:rPr>
        <w:t xml:space="preserve"> 63 zá</w:t>
      </w:r>
      <w:r w:rsidRPr="0070374A" w:rsidR="00F55642">
        <w:rPr>
          <w:rFonts w:ascii="Times New Roman" w:hAnsi="Times New Roman" w:hint="default"/>
          <w:sz w:val="20"/>
          <w:szCs w:val="20"/>
        </w:rPr>
        <w:t>kona č</w:t>
      </w:r>
      <w:r w:rsidRPr="0070374A" w:rsidR="00F55642">
        <w:rPr>
          <w:rFonts w:ascii="Times New Roman" w:hAnsi="Times New Roman" w:hint="default"/>
          <w:sz w:val="20"/>
          <w:szCs w:val="20"/>
        </w:rPr>
        <w:t>.351/2011 Z. z. o </w:t>
      </w:r>
      <w:r w:rsidRPr="0070374A" w:rsidR="00F55642">
        <w:rPr>
          <w:rFonts w:ascii="Times New Roman" w:hAnsi="Times New Roman" w:hint="default"/>
          <w:sz w:val="20"/>
          <w:szCs w:val="20"/>
        </w:rPr>
        <w:t>elektronický</w:t>
      </w:r>
      <w:r w:rsidRPr="0070374A" w:rsidR="00F55642">
        <w:rPr>
          <w:rFonts w:ascii="Times New Roman" w:hAnsi="Times New Roman" w:hint="default"/>
          <w:sz w:val="20"/>
          <w:szCs w:val="20"/>
        </w:rPr>
        <w:t>ch komuniká</w:t>
      </w:r>
      <w:r w:rsidRPr="0070374A" w:rsidR="00F55642">
        <w:rPr>
          <w:rFonts w:ascii="Times New Roman" w:hAnsi="Times New Roman" w:hint="default"/>
          <w:sz w:val="20"/>
          <w:szCs w:val="20"/>
        </w:rPr>
        <w:t>ciá</w:t>
      </w:r>
      <w:r w:rsidRPr="0070374A" w:rsidR="00F55642">
        <w:rPr>
          <w:rFonts w:ascii="Times New Roman" w:hAnsi="Times New Roman" w:hint="default"/>
          <w:sz w:val="20"/>
          <w:szCs w:val="20"/>
        </w:rPr>
        <w:t>ch.</w:t>
      </w:r>
    </w:p>
  </w:footnote>
  <w:footnote w:id="8">
    <w:p w:rsidP="0089626D">
      <w:pPr>
        <w:pStyle w:val="NoSpacing"/>
        <w:bidi w:val="0"/>
        <w:ind w:left="142" w:hanging="142"/>
        <w:jc w:val="both"/>
      </w:pPr>
      <w:r w:rsidRPr="0070374A" w:rsidR="00234C8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234C85">
        <w:rPr>
          <w:rFonts w:ascii="Times New Roman" w:hAnsi="Times New Roman"/>
          <w:sz w:val="20"/>
          <w:szCs w:val="20"/>
        </w:rPr>
        <w:t xml:space="preserve">) </w:t>
      </w:r>
      <w:r w:rsidRPr="0070374A" w:rsidR="00D077E5">
        <w:rPr>
          <w:rFonts w:ascii="Times New Roman" w:hAnsi="Times New Roman" w:hint="default"/>
          <w:sz w:val="20"/>
          <w:szCs w:val="20"/>
        </w:rPr>
        <w:t>§</w:t>
      </w:r>
      <w:r w:rsidRPr="0070374A" w:rsidR="00D077E5">
        <w:rPr>
          <w:rFonts w:ascii="Times New Roman" w:hAnsi="Times New Roman" w:hint="default"/>
          <w:sz w:val="20"/>
          <w:szCs w:val="20"/>
        </w:rPr>
        <w:t xml:space="preserve"> 11 zá</w:t>
      </w:r>
      <w:r w:rsidRPr="0070374A" w:rsidR="00D077E5">
        <w:rPr>
          <w:rFonts w:ascii="Times New Roman" w:hAnsi="Times New Roman" w:hint="default"/>
          <w:sz w:val="20"/>
          <w:szCs w:val="20"/>
        </w:rPr>
        <w:t>kona č</w:t>
      </w:r>
      <w:r w:rsidRPr="0070374A" w:rsidR="00D077E5">
        <w:rPr>
          <w:rFonts w:ascii="Times New Roman" w:hAnsi="Times New Roman" w:hint="default"/>
          <w:sz w:val="20"/>
          <w:szCs w:val="20"/>
        </w:rPr>
        <w:t>. 563/2009 Z. z. o </w:t>
      </w:r>
      <w:r w:rsidRPr="0070374A" w:rsidR="00D077E5">
        <w:rPr>
          <w:rFonts w:ascii="Times New Roman" w:hAnsi="Times New Roman" w:hint="default"/>
          <w:sz w:val="20"/>
          <w:szCs w:val="20"/>
        </w:rPr>
        <w:t>sprá</w:t>
      </w:r>
      <w:r w:rsidRPr="0070374A" w:rsidR="00D077E5">
        <w:rPr>
          <w:rFonts w:ascii="Times New Roman" w:hAnsi="Times New Roman" w:hint="default"/>
          <w:sz w:val="20"/>
          <w:szCs w:val="20"/>
        </w:rPr>
        <w:t>ve daní</w:t>
      </w:r>
      <w:r w:rsidRPr="0070374A" w:rsidR="00D077E5">
        <w:rPr>
          <w:rFonts w:ascii="Times New Roman" w:hAnsi="Times New Roman" w:hint="default"/>
          <w:sz w:val="20"/>
          <w:szCs w:val="20"/>
        </w:rPr>
        <w:t xml:space="preserve"> (daň</w:t>
      </w:r>
      <w:r w:rsidRPr="0070374A" w:rsidR="00D077E5">
        <w:rPr>
          <w:rFonts w:ascii="Times New Roman" w:hAnsi="Times New Roman" w:hint="default"/>
          <w:sz w:val="20"/>
          <w:szCs w:val="20"/>
        </w:rPr>
        <w:t>ový</w:t>
      </w:r>
      <w:r w:rsidRPr="0070374A" w:rsidR="00D077E5">
        <w:rPr>
          <w:rFonts w:ascii="Times New Roman" w:hAnsi="Times New Roman" w:hint="default"/>
          <w:sz w:val="20"/>
          <w:szCs w:val="20"/>
        </w:rPr>
        <w:t xml:space="preserve"> poriadok) a o zmene a </w:t>
      </w:r>
      <w:r w:rsidRPr="0070374A" w:rsidR="00D077E5">
        <w:rPr>
          <w:rFonts w:ascii="Times New Roman" w:hAnsi="Times New Roman" w:hint="default"/>
          <w:sz w:val="20"/>
          <w:szCs w:val="20"/>
        </w:rPr>
        <w:t>doplnení</w:t>
      </w:r>
      <w:r w:rsidRPr="0070374A" w:rsidR="00D077E5">
        <w:rPr>
          <w:rFonts w:ascii="Times New Roman" w:hAnsi="Times New Roman" w:hint="default"/>
          <w:sz w:val="20"/>
          <w:szCs w:val="20"/>
        </w:rPr>
        <w:t xml:space="preserve"> niektorý</w:t>
      </w:r>
      <w:r w:rsidRPr="0070374A" w:rsidR="00D077E5">
        <w:rPr>
          <w:rFonts w:ascii="Times New Roman" w:hAnsi="Times New Roman" w:hint="default"/>
          <w:sz w:val="20"/>
          <w:szCs w:val="20"/>
        </w:rPr>
        <w:t>ch zá</w:t>
      </w:r>
      <w:r w:rsidRPr="0070374A" w:rsidR="00D077E5">
        <w:rPr>
          <w:rFonts w:ascii="Times New Roman" w:hAnsi="Times New Roman" w:hint="default"/>
          <w:sz w:val="20"/>
          <w:szCs w:val="20"/>
        </w:rPr>
        <w:t>konov</w:t>
      </w:r>
      <w:r w:rsidR="00663A7E">
        <w:rPr>
          <w:rFonts w:ascii="Times New Roman" w:hAnsi="Times New Roman"/>
          <w:sz w:val="20"/>
          <w:szCs w:val="20"/>
        </w:rPr>
        <w:t xml:space="preserve"> v </w:t>
      </w:r>
      <w:r w:rsidR="00663A7E">
        <w:rPr>
          <w:rFonts w:ascii="Times New Roman" w:hAnsi="Times New Roman" w:hint="default"/>
          <w:sz w:val="20"/>
          <w:szCs w:val="20"/>
        </w:rPr>
        <w:t>znení</w:t>
      </w:r>
      <w:r w:rsidR="00663A7E">
        <w:rPr>
          <w:rFonts w:ascii="Times New Roman" w:hAnsi="Times New Roman" w:hint="default"/>
          <w:sz w:val="20"/>
          <w:szCs w:val="20"/>
        </w:rPr>
        <w:t xml:space="preserve"> neskorší</w:t>
      </w:r>
      <w:r w:rsidR="00663A7E">
        <w:rPr>
          <w:rFonts w:ascii="Times New Roman" w:hAnsi="Times New Roman" w:hint="default"/>
          <w:sz w:val="20"/>
          <w:szCs w:val="20"/>
        </w:rPr>
        <w:t>ch predpisov</w:t>
      </w:r>
      <w:r w:rsidRPr="0070374A" w:rsidR="00D077E5">
        <w:rPr>
          <w:rFonts w:ascii="Times New Roman" w:hAnsi="Times New Roman"/>
          <w:sz w:val="20"/>
          <w:szCs w:val="20"/>
        </w:rPr>
        <w:t>.</w:t>
      </w:r>
    </w:p>
  </w:footnote>
  <w:footnote w:id="9">
    <w:p w:rsidP="006A2306">
      <w:pPr>
        <w:pStyle w:val="NoSpacing"/>
        <w:bidi w:val="0"/>
        <w:ind w:left="142" w:hanging="142"/>
        <w:jc w:val="both"/>
      </w:pPr>
      <w:r w:rsidRPr="006A2306" w:rsidR="004E6145">
        <w:rPr>
          <w:rFonts w:ascii="Times New Roman" w:hAnsi="Times New Roman"/>
          <w:sz w:val="20"/>
          <w:szCs w:val="20"/>
          <w:vertAlign w:val="superscript"/>
        </w:rPr>
        <w:footnoteRef/>
      </w:r>
      <w:r w:rsidRPr="006A2306" w:rsidR="004E6145">
        <w:rPr>
          <w:rFonts w:ascii="Times New Roman" w:hAnsi="Times New Roman" w:hint="default"/>
          <w:sz w:val="20"/>
          <w:szCs w:val="20"/>
        </w:rPr>
        <w:t>) §</w:t>
      </w:r>
      <w:r w:rsidRPr="006A2306" w:rsidR="004E6145">
        <w:rPr>
          <w:rFonts w:ascii="Times New Roman" w:hAnsi="Times New Roman" w:hint="default"/>
          <w:sz w:val="20"/>
          <w:szCs w:val="20"/>
        </w:rPr>
        <w:t xml:space="preserve"> 24 a </w:t>
      </w:r>
      <w:r w:rsidRPr="006A2306" w:rsidR="004E6145">
        <w:rPr>
          <w:rFonts w:ascii="Times New Roman" w:hAnsi="Times New Roman" w:hint="default"/>
          <w:sz w:val="20"/>
          <w:szCs w:val="20"/>
        </w:rPr>
        <w:t>25 zá</w:t>
      </w:r>
      <w:r w:rsidRPr="006A2306" w:rsidR="004E6145">
        <w:rPr>
          <w:rFonts w:ascii="Times New Roman" w:hAnsi="Times New Roman" w:hint="default"/>
          <w:sz w:val="20"/>
          <w:szCs w:val="20"/>
        </w:rPr>
        <w:t>kona č</w:t>
      </w:r>
      <w:r w:rsidRPr="006A2306" w:rsidR="004E6145">
        <w:rPr>
          <w:rFonts w:ascii="Times New Roman" w:hAnsi="Times New Roman" w:hint="default"/>
          <w:sz w:val="20"/>
          <w:szCs w:val="20"/>
        </w:rPr>
        <w:t>. 576/2004 Z. z. o </w:t>
      </w:r>
      <w:r w:rsidRPr="006A2306" w:rsidR="004E6145">
        <w:rPr>
          <w:rFonts w:ascii="Times New Roman" w:hAnsi="Times New Roman" w:hint="default"/>
          <w:sz w:val="20"/>
          <w:szCs w:val="20"/>
        </w:rPr>
        <w:t>zdravotnej starostlivosti, služ</w:t>
      </w:r>
      <w:r w:rsidRPr="006A2306" w:rsidR="004E6145">
        <w:rPr>
          <w:rFonts w:ascii="Times New Roman" w:hAnsi="Times New Roman" w:hint="default"/>
          <w:sz w:val="20"/>
          <w:szCs w:val="20"/>
        </w:rPr>
        <w:t>bá</w:t>
      </w:r>
      <w:r w:rsidRPr="006A2306" w:rsidR="004E6145">
        <w:rPr>
          <w:rFonts w:ascii="Times New Roman" w:hAnsi="Times New Roman" w:hint="default"/>
          <w:sz w:val="20"/>
          <w:szCs w:val="20"/>
        </w:rPr>
        <w:t>ch sú</w:t>
      </w:r>
      <w:r w:rsidRPr="006A2306" w:rsidR="004E6145">
        <w:rPr>
          <w:rFonts w:ascii="Times New Roman" w:hAnsi="Times New Roman" w:hint="default"/>
          <w:sz w:val="20"/>
          <w:szCs w:val="20"/>
        </w:rPr>
        <w:t>visiacich s </w:t>
      </w:r>
      <w:r w:rsidRPr="006A2306" w:rsidR="004E6145">
        <w:rPr>
          <w:rFonts w:ascii="Times New Roman" w:hAnsi="Times New Roman" w:hint="default"/>
          <w:sz w:val="20"/>
          <w:szCs w:val="20"/>
        </w:rPr>
        <w:t>poskytovaní</w:t>
      </w:r>
      <w:r w:rsidRPr="006A2306" w:rsidR="004E6145">
        <w:rPr>
          <w:rFonts w:ascii="Times New Roman" w:hAnsi="Times New Roman" w:hint="default"/>
          <w:sz w:val="20"/>
          <w:szCs w:val="20"/>
        </w:rPr>
        <w:t>m zdravotnej starostlivosti a o zmene a </w:t>
      </w:r>
      <w:r w:rsidRPr="006A2306" w:rsidR="004E6145">
        <w:rPr>
          <w:rFonts w:ascii="Times New Roman" w:hAnsi="Times New Roman" w:hint="default"/>
          <w:sz w:val="20"/>
          <w:szCs w:val="20"/>
        </w:rPr>
        <w:t>doplnení</w:t>
      </w:r>
      <w:r w:rsidRPr="006A2306" w:rsidR="004E6145">
        <w:rPr>
          <w:rFonts w:ascii="Times New Roman" w:hAnsi="Times New Roman" w:hint="default"/>
          <w:sz w:val="20"/>
          <w:szCs w:val="20"/>
        </w:rPr>
        <w:t xml:space="preserve"> niektorý</w:t>
      </w:r>
      <w:r w:rsidRPr="006A2306" w:rsidR="004E6145">
        <w:rPr>
          <w:rFonts w:ascii="Times New Roman" w:hAnsi="Times New Roman" w:hint="default"/>
          <w:sz w:val="20"/>
          <w:szCs w:val="20"/>
        </w:rPr>
        <w:t>ch zá</w:t>
      </w:r>
      <w:r w:rsidRPr="006A2306" w:rsidR="004E6145">
        <w:rPr>
          <w:rFonts w:ascii="Times New Roman" w:hAnsi="Times New Roman" w:hint="default"/>
          <w:sz w:val="20"/>
          <w:szCs w:val="20"/>
        </w:rPr>
        <w:t>konov v znen</w:t>
      </w:r>
      <w:r w:rsidRPr="006A2306" w:rsidR="004E6145">
        <w:rPr>
          <w:rFonts w:ascii="Times New Roman" w:hAnsi="Times New Roman" w:hint="default"/>
          <w:sz w:val="20"/>
          <w:szCs w:val="20"/>
        </w:rPr>
        <w:t>í</w:t>
      </w:r>
      <w:r w:rsidRPr="006A2306" w:rsidR="004E6145">
        <w:rPr>
          <w:rFonts w:ascii="Times New Roman" w:hAnsi="Times New Roman" w:hint="default"/>
          <w:sz w:val="20"/>
          <w:szCs w:val="20"/>
        </w:rPr>
        <w:t xml:space="preserve"> neskorší</w:t>
      </w:r>
      <w:r w:rsidRPr="006A2306" w:rsidR="004E6145">
        <w:rPr>
          <w:rFonts w:ascii="Times New Roman" w:hAnsi="Times New Roman" w:hint="default"/>
          <w:sz w:val="20"/>
          <w:szCs w:val="20"/>
        </w:rPr>
        <w:t xml:space="preserve">ch predpisov. </w:t>
      </w:r>
    </w:p>
  </w:footnote>
  <w:footnote w:id="10">
    <w:p w:rsidR="00307512" w:rsidP="00D616E8">
      <w:pPr>
        <w:pStyle w:val="NoSpacing"/>
        <w:bidi w:val="0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D616E8" w:rsidR="00D616E8">
        <w:rPr>
          <w:rFonts w:ascii="Times New Roman" w:hAnsi="Times New Roman"/>
          <w:sz w:val="20"/>
          <w:szCs w:val="20"/>
          <w:vertAlign w:val="superscript"/>
        </w:rPr>
        <w:footnoteRef/>
      </w:r>
      <w:r w:rsidRPr="00D616E8" w:rsidR="00D616E8">
        <w:rPr>
          <w:rFonts w:ascii="Times New Roman" w:hAnsi="Times New Roman"/>
          <w:sz w:val="20"/>
          <w:szCs w:val="20"/>
        </w:rPr>
        <w:t xml:space="preserve">) </w:t>
      </w:r>
      <w:r w:rsidR="00D616E8">
        <w:rPr>
          <w:rFonts w:ascii="Times New Roman" w:hAnsi="Times New Roman" w:hint="default"/>
          <w:sz w:val="20"/>
          <w:szCs w:val="20"/>
        </w:rPr>
        <w:t>§</w:t>
      </w:r>
      <w:r w:rsidR="00D616E8">
        <w:rPr>
          <w:rFonts w:ascii="Times New Roman" w:hAnsi="Times New Roman" w:hint="default"/>
          <w:sz w:val="20"/>
          <w:szCs w:val="20"/>
        </w:rPr>
        <w:t xml:space="preserve"> 23 zá</w:t>
      </w:r>
      <w:r w:rsidR="00D616E8">
        <w:rPr>
          <w:rFonts w:ascii="Times New Roman" w:hAnsi="Times New Roman" w:hint="default"/>
          <w:sz w:val="20"/>
          <w:szCs w:val="20"/>
        </w:rPr>
        <w:t>kona Ná</w:t>
      </w:r>
      <w:r w:rsidR="00D616E8">
        <w:rPr>
          <w:rFonts w:ascii="Times New Roman" w:hAnsi="Times New Roman" w:hint="default"/>
          <w:sz w:val="20"/>
          <w:szCs w:val="20"/>
        </w:rPr>
        <w:t>rodnej rady Slovenskej republiky č</w:t>
      </w:r>
      <w:r w:rsidR="00D616E8">
        <w:rPr>
          <w:rFonts w:ascii="Times New Roman" w:hAnsi="Times New Roman" w:hint="default"/>
          <w:sz w:val="20"/>
          <w:szCs w:val="20"/>
        </w:rPr>
        <w:t>. 46/1993 Z. z. o </w:t>
      </w:r>
      <w:r w:rsidR="00D616E8">
        <w:rPr>
          <w:rFonts w:ascii="Times New Roman" w:hAnsi="Times New Roman" w:hint="default"/>
          <w:sz w:val="20"/>
          <w:szCs w:val="20"/>
        </w:rPr>
        <w:t>Slovenskej informač</w:t>
      </w:r>
      <w:r w:rsidR="00D616E8">
        <w:rPr>
          <w:rFonts w:ascii="Times New Roman" w:hAnsi="Times New Roman" w:hint="default"/>
          <w:sz w:val="20"/>
          <w:szCs w:val="20"/>
        </w:rPr>
        <w:t>nej služ</w:t>
      </w:r>
      <w:r w:rsidR="00D616E8">
        <w:rPr>
          <w:rFonts w:ascii="Times New Roman" w:hAnsi="Times New Roman" w:hint="default"/>
          <w:sz w:val="20"/>
          <w:szCs w:val="20"/>
        </w:rPr>
        <w:t>be</w:t>
      </w:r>
      <w:r>
        <w:rPr>
          <w:rFonts w:ascii="Times New Roman" w:hAnsi="Times New Roman"/>
          <w:sz w:val="20"/>
          <w:szCs w:val="20"/>
        </w:rPr>
        <w:t>.</w:t>
      </w:r>
      <w:r w:rsidR="00D616E8">
        <w:rPr>
          <w:rFonts w:ascii="Times New Roman" w:hAnsi="Times New Roman"/>
          <w:sz w:val="20"/>
          <w:szCs w:val="20"/>
        </w:rPr>
        <w:t xml:space="preserve"> </w:t>
      </w:r>
    </w:p>
    <w:p w:rsidP="00307512">
      <w:pPr>
        <w:pStyle w:val="NoSpacing"/>
        <w:bidi w:val="0"/>
        <w:ind w:left="142"/>
        <w:jc w:val="both"/>
      </w:pPr>
      <w:r w:rsidR="00D616E8">
        <w:rPr>
          <w:rFonts w:ascii="Times New Roman" w:hAnsi="Times New Roman" w:hint="default"/>
          <w:sz w:val="20"/>
          <w:szCs w:val="20"/>
        </w:rPr>
        <w:t>§</w:t>
      </w:r>
      <w:r w:rsidR="00D616E8">
        <w:rPr>
          <w:rFonts w:ascii="Times New Roman" w:hAnsi="Times New Roman" w:hint="default"/>
          <w:sz w:val="20"/>
          <w:szCs w:val="20"/>
        </w:rPr>
        <w:t xml:space="preserve"> 20 zá</w:t>
      </w:r>
      <w:r w:rsidR="00D616E8">
        <w:rPr>
          <w:rFonts w:ascii="Times New Roman" w:hAnsi="Times New Roman" w:hint="default"/>
          <w:sz w:val="20"/>
          <w:szCs w:val="20"/>
        </w:rPr>
        <w:t>kona Ná</w:t>
      </w:r>
      <w:r w:rsidR="00D616E8">
        <w:rPr>
          <w:rFonts w:ascii="Times New Roman" w:hAnsi="Times New Roman" w:hint="default"/>
          <w:sz w:val="20"/>
          <w:szCs w:val="20"/>
        </w:rPr>
        <w:t>rodnej rady Slovenskej republiky č</w:t>
      </w:r>
      <w:r w:rsidR="00D616E8">
        <w:rPr>
          <w:rFonts w:ascii="Times New Roman" w:hAnsi="Times New Roman" w:hint="default"/>
          <w:sz w:val="20"/>
          <w:szCs w:val="20"/>
        </w:rPr>
        <w:t>. 198/1994 Zb. o Vojenskom spravodajstve v </w:t>
      </w:r>
      <w:r w:rsidR="00D616E8">
        <w:rPr>
          <w:rFonts w:ascii="Times New Roman" w:hAnsi="Times New Roman" w:hint="default"/>
          <w:sz w:val="20"/>
          <w:szCs w:val="20"/>
        </w:rPr>
        <w:t>znení</w:t>
      </w:r>
      <w:r w:rsidR="00D616E8">
        <w:rPr>
          <w:rFonts w:ascii="Times New Roman" w:hAnsi="Times New Roman" w:hint="default"/>
          <w:sz w:val="20"/>
          <w:szCs w:val="20"/>
        </w:rPr>
        <w:t xml:space="preserve"> zá</w:t>
      </w:r>
      <w:r w:rsidR="00D616E8">
        <w:rPr>
          <w:rFonts w:ascii="Times New Roman" w:hAnsi="Times New Roman" w:hint="default"/>
          <w:sz w:val="20"/>
          <w:szCs w:val="20"/>
        </w:rPr>
        <w:t>kona č</w:t>
      </w:r>
      <w:r w:rsidR="00D616E8">
        <w:rPr>
          <w:rFonts w:ascii="Times New Roman" w:hAnsi="Times New Roman" w:hint="default"/>
          <w:sz w:val="20"/>
          <w:szCs w:val="20"/>
        </w:rPr>
        <w:t>. 319/2012 Z. z.</w:t>
      </w:r>
    </w:p>
  </w:footnote>
  <w:footnote w:id="11">
    <w:p w:rsidP="008D2796">
      <w:pPr>
        <w:pStyle w:val="NoSpacing"/>
        <w:bidi w:val="0"/>
        <w:ind w:left="142" w:hanging="142"/>
        <w:jc w:val="both"/>
      </w:pPr>
      <w:r w:rsidRPr="008D2796" w:rsidR="007D41B2">
        <w:rPr>
          <w:rFonts w:ascii="Times New Roman" w:hAnsi="Times New Roman"/>
          <w:sz w:val="20"/>
          <w:szCs w:val="20"/>
          <w:vertAlign w:val="superscript"/>
        </w:rPr>
        <w:footnoteRef/>
      </w:r>
      <w:r w:rsidRPr="008D2796" w:rsidR="007D41B2">
        <w:rPr>
          <w:rFonts w:ascii="Times New Roman" w:hAnsi="Times New Roman"/>
          <w:sz w:val="20"/>
          <w:szCs w:val="20"/>
        </w:rPr>
        <w:t xml:space="preserve">) </w:t>
      </w:r>
      <w:r w:rsidR="000B5197">
        <w:rPr>
          <w:rFonts w:ascii="Times New Roman" w:hAnsi="Times New Roman" w:hint="default"/>
          <w:sz w:val="20"/>
          <w:szCs w:val="20"/>
        </w:rPr>
        <w:t>Naprí</w:t>
      </w:r>
      <w:r w:rsidR="000B5197">
        <w:rPr>
          <w:rFonts w:ascii="Times New Roman" w:hAnsi="Times New Roman" w:hint="default"/>
          <w:sz w:val="20"/>
          <w:szCs w:val="20"/>
        </w:rPr>
        <w:t xml:space="preserve">klad </w:t>
      </w:r>
      <w:r w:rsidR="007D41B2">
        <w:rPr>
          <w:rFonts w:ascii="Times New Roman" w:hAnsi="Times New Roman" w:hint="default"/>
          <w:sz w:val="20"/>
          <w:szCs w:val="20"/>
        </w:rPr>
        <w:t>§</w:t>
      </w:r>
      <w:r w:rsidR="007D41B2">
        <w:rPr>
          <w:rFonts w:ascii="Times New Roman" w:hAnsi="Times New Roman" w:hint="default"/>
          <w:sz w:val="20"/>
          <w:szCs w:val="20"/>
        </w:rPr>
        <w:t xml:space="preserve"> 39 zá</w:t>
      </w:r>
      <w:r w:rsidR="007D41B2">
        <w:rPr>
          <w:rFonts w:ascii="Times New Roman" w:hAnsi="Times New Roman" w:hint="default"/>
          <w:sz w:val="20"/>
          <w:szCs w:val="20"/>
        </w:rPr>
        <w:t>kona Slovenskej ná</w:t>
      </w:r>
      <w:r w:rsidR="007D41B2">
        <w:rPr>
          <w:rFonts w:ascii="Times New Roman" w:hAnsi="Times New Roman" w:hint="default"/>
          <w:sz w:val="20"/>
          <w:szCs w:val="20"/>
        </w:rPr>
        <w:t>rodnej rady č</w:t>
      </w:r>
      <w:r w:rsidR="007D41B2">
        <w:rPr>
          <w:rFonts w:ascii="Times New Roman" w:hAnsi="Times New Roman" w:hint="default"/>
          <w:sz w:val="20"/>
          <w:szCs w:val="20"/>
        </w:rPr>
        <w:t xml:space="preserve">. 323/1992 Zb. </w:t>
      </w:r>
      <w:r w:rsidRPr="007D41B2" w:rsidR="007D41B2">
        <w:rPr>
          <w:rFonts w:ascii="Times New Roman" w:hAnsi="Times New Roman" w:hint="default"/>
          <w:sz w:val="20"/>
          <w:szCs w:val="20"/>
        </w:rPr>
        <w:t>o notá</w:t>
      </w:r>
      <w:r w:rsidRPr="007D41B2" w:rsidR="007D41B2">
        <w:rPr>
          <w:rFonts w:ascii="Times New Roman" w:hAnsi="Times New Roman" w:hint="default"/>
          <w:sz w:val="20"/>
          <w:szCs w:val="20"/>
        </w:rPr>
        <w:t>roch a notá</w:t>
      </w:r>
      <w:r w:rsidRPr="007D41B2" w:rsidR="007D41B2">
        <w:rPr>
          <w:rFonts w:ascii="Times New Roman" w:hAnsi="Times New Roman" w:hint="default"/>
          <w:sz w:val="20"/>
          <w:szCs w:val="20"/>
        </w:rPr>
        <w:t>rskej č</w:t>
      </w:r>
      <w:r w:rsidRPr="007D41B2" w:rsidR="007D41B2">
        <w:rPr>
          <w:rFonts w:ascii="Times New Roman" w:hAnsi="Times New Roman" w:hint="default"/>
          <w:sz w:val="20"/>
          <w:szCs w:val="20"/>
        </w:rPr>
        <w:t>innosti</w:t>
      </w:r>
      <w:r w:rsidR="007D41B2">
        <w:rPr>
          <w:rFonts w:ascii="Times New Roman" w:hAnsi="Times New Roman"/>
          <w:sz w:val="20"/>
          <w:szCs w:val="20"/>
        </w:rPr>
        <w:t xml:space="preserve"> </w:t>
      </w:r>
      <w:r w:rsidRPr="007D41B2" w:rsidR="007D41B2">
        <w:rPr>
          <w:rFonts w:ascii="Times New Roman" w:hAnsi="Times New Roman" w:hint="default"/>
          <w:sz w:val="20"/>
          <w:szCs w:val="20"/>
        </w:rPr>
        <w:t>(Notá</w:t>
      </w:r>
      <w:r w:rsidRPr="007D41B2" w:rsidR="007D41B2">
        <w:rPr>
          <w:rFonts w:ascii="Times New Roman" w:hAnsi="Times New Roman" w:hint="default"/>
          <w:sz w:val="20"/>
          <w:szCs w:val="20"/>
        </w:rPr>
        <w:t>rsky poriadok)</w:t>
      </w:r>
      <w:r w:rsidR="007D41B2">
        <w:rPr>
          <w:rFonts w:ascii="Times New Roman" w:hAnsi="Times New Roman"/>
          <w:sz w:val="20"/>
          <w:szCs w:val="20"/>
        </w:rPr>
        <w:t xml:space="preserve"> v </w:t>
      </w:r>
      <w:r w:rsidR="007D41B2">
        <w:rPr>
          <w:rFonts w:ascii="Times New Roman" w:hAnsi="Times New Roman" w:hint="default"/>
          <w:sz w:val="20"/>
          <w:szCs w:val="20"/>
        </w:rPr>
        <w:t>znení</w:t>
      </w:r>
      <w:r w:rsidR="007D41B2">
        <w:rPr>
          <w:rFonts w:ascii="Times New Roman" w:hAnsi="Times New Roman" w:hint="default"/>
          <w:sz w:val="20"/>
          <w:szCs w:val="20"/>
        </w:rPr>
        <w:t xml:space="preserve"> </w:t>
      </w:r>
      <w:r w:rsidR="000B5197">
        <w:rPr>
          <w:rFonts w:ascii="Times New Roman" w:hAnsi="Times New Roman" w:hint="default"/>
          <w:sz w:val="20"/>
          <w:szCs w:val="20"/>
        </w:rPr>
        <w:t>neskorší</w:t>
      </w:r>
      <w:r w:rsidR="000B5197">
        <w:rPr>
          <w:rFonts w:ascii="Times New Roman" w:hAnsi="Times New Roman" w:hint="default"/>
          <w:sz w:val="20"/>
          <w:szCs w:val="20"/>
        </w:rPr>
        <w:t xml:space="preserve">ch predpisov, </w:t>
      </w:r>
      <w:r w:rsidRPr="008D2796" w:rsidR="007D41B2">
        <w:rPr>
          <w:rFonts w:ascii="Times New Roman" w:hAnsi="Times New Roman" w:hint="default"/>
          <w:sz w:val="20"/>
          <w:szCs w:val="20"/>
        </w:rPr>
        <w:t>§</w:t>
      </w:r>
      <w:r w:rsidRPr="008D2796" w:rsidR="007D41B2">
        <w:rPr>
          <w:rFonts w:ascii="Times New Roman" w:hAnsi="Times New Roman" w:hint="default"/>
          <w:sz w:val="20"/>
          <w:szCs w:val="20"/>
        </w:rPr>
        <w:t xml:space="preserve"> 23 zá</w:t>
      </w:r>
      <w:r w:rsidRPr="008D2796" w:rsidR="007D41B2">
        <w:rPr>
          <w:rFonts w:ascii="Times New Roman" w:hAnsi="Times New Roman" w:hint="default"/>
          <w:sz w:val="20"/>
          <w:szCs w:val="20"/>
        </w:rPr>
        <w:t>kona č</w:t>
      </w:r>
      <w:r w:rsidRPr="008D2796" w:rsidR="007D41B2">
        <w:rPr>
          <w:rFonts w:ascii="Times New Roman" w:hAnsi="Times New Roman" w:hint="default"/>
          <w:sz w:val="20"/>
          <w:szCs w:val="20"/>
        </w:rPr>
        <w:t>. 586/2003 Z. z. o advoká</w:t>
      </w:r>
      <w:r w:rsidRPr="008D2796" w:rsidR="007D41B2">
        <w:rPr>
          <w:rFonts w:ascii="Times New Roman" w:hAnsi="Times New Roman" w:hint="default"/>
          <w:sz w:val="20"/>
          <w:szCs w:val="20"/>
        </w:rPr>
        <w:t xml:space="preserve">cii </w:t>
      </w:r>
      <w:r w:rsidRPr="007D41B2" w:rsidR="007D41B2">
        <w:rPr>
          <w:rFonts w:ascii="Times New Roman" w:hAnsi="Times New Roman" w:hint="default"/>
          <w:sz w:val="20"/>
          <w:szCs w:val="20"/>
        </w:rPr>
        <w:t>a o zmene a doplnení</w:t>
      </w:r>
      <w:r w:rsidRPr="007D41B2" w:rsidR="007D41B2">
        <w:rPr>
          <w:rFonts w:ascii="Times New Roman" w:hAnsi="Times New Roman" w:hint="default"/>
          <w:sz w:val="20"/>
          <w:szCs w:val="20"/>
        </w:rPr>
        <w:t xml:space="preserve"> zá</w:t>
      </w:r>
      <w:r w:rsidRPr="007D41B2" w:rsidR="007D41B2">
        <w:rPr>
          <w:rFonts w:ascii="Times New Roman" w:hAnsi="Times New Roman" w:hint="default"/>
          <w:sz w:val="20"/>
          <w:szCs w:val="20"/>
        </w:rPr>
        <w:t>kona č</w:t>
      </w:r>
      <w:r w:rsidRPr="007D41B2" w:rsidR="007D41B2">
        <w:rPr>
          <w:rFonts w:ascii="Times New Roman" w:hAnsi="Times New Roman" w:hint="default"/>
          <w:sz w:val="20"/>
          <w:szCs w:val="20"/>
        </w:rPr>
        <w:t>. 455/1991 Zb. o ž</w:t>
      </w:r>
      <w:r w:rsidRPr="007D41B2" w:rsidR="007D41B2">
        <w:rPr>
          <w:rFonts w:ascii="Times New Roman" w:hAnsi="Times New Roman" w:hint="default"/>
          <w:sz w:val="20"/>
          <w:szCs w:val="20"/>
        </w:rPr>
        <w:t>ivnostenskom podnikaní</w:t>
      </w:r>
      <w:r w:rsidRPr="007D41B2" w:rsidR="007D41B2">
        <w:rPr>
          <w:rFonts w:ascii="Times New Roman" w:hAnsi="Times New Roman" w:hint="default"/>
          <w:sz w:val="20"/>
          <w:szCs w:val="20"/>
        </w:rPr>
        <w:t xml:space="preserve"> (ž</w:t>
      </w:r>
      <w:r w:rsidRPr="007D41B2" w:rsidR="007D41B2">
        <w:rPr>
          <w:rFonts w:ascii="Times New Roman" w:hAnsi="Times New Roman" w:hint="default"/>
          <w:sz w:val="20"/>
          <w:szCs w:val="20"/>
        </w:rPr>
        <w:t>iv</w:t>
      </w:r>
      <w:r w:rsidRPr="007D41B2" w:rsidR="007D41B2">
        <w:rPr>
          <w:rFonts w:ascii="Times New Roman" w:hAnsi="Times New Roman" w:hint="default"/>
          <w:sz w:val="20"/>
          <w:szCs w:val="20"/>
        </w:rPr>
        <w:t>nostenský</w:t>
      </w:r>
      <w:r w:rsidRPr="007D41B2" w:rsidR="007D41B2">
        <w:rPr>
          <w:rFonts w:ascii="Times New Roman" w:hAnsi="Times New Roman" w:hint="default"/>
          <w:sz w:val="20"/>
          <w:szCs w:val="20"/>
        </w:rPr>
        <w:t xml:space="preserve"> zá</w:t>
      </w:r>
      <w:r w:rsidRPr="007D41B2" w:rsidR="007D41B2">
        <w:rPr>
          <w:rFonts w:ascii="Times New Roman" w:hAnsi="Times New Roman" w:hint="default"/>
          <w:sz w:val="20"/>
          <w:szCs w:val="20"/>
        </w:rPr>
        <w:t>kon) v znení</w:t>
      </w:r>
      <w:r w:rsidRPr="007D41B2" w:rsidR="007D41B2">
        <w:rPr>
          <w:rFonts w:ascii="Times New Roman" w:hAnsi="Times New Roman" w:hint="default"/>
          <w:sz w:val="20"/>
          <w:szCs w:val="20"/>
        </w:rPr>
        <w:t xml:space="preserve"> neskorší</w:t>
      </w:r>
      <w:r w:rsidRPr="007D41B2" w:rsidR="007D41B2">
        <w:rPr>
          <w:rFonts w:ascii="Times New Roman" w:hAnsi="Times New Roman" w:hint="default"/>
          <w:sz w:val="20"/>
          <w:szCs w:val="20"/>
        </w:rPr>
        <w:t>ch predpisov</w:t>
      </w:r>
      <w:r w:rsidR="007D41B2">
        <w:rPr>
          <w:rFonts w:ascii="Times New Roman" w:hAnsi="Times New Roman"/>
          <w:sz w:val="20"/>
          <w:szCs w:val="20"/>
        </w:rPr>
        <w:t xml:space="preserve"> v </w:t>
      </w:r>
      <w:r w:rsidR="007D41B2">
        <w:rPr>
          <w:rFonts w:ascii="Times New Roman" w:hAnsi="Times New Roman" w:hint="default"/>
          <w:sz w:val="20"/>
          <w:szCs w:val="20"/>
        </w:rPr>
        <w:t>znení</w:t>
      </w:r>
      <w:r w:rsidR="007D41B2">
        <w:rPr>
          <w:rFonts w:ascii="Times New Roman" w:hAnsi="Times New Roman" w:hint="default"/>
          <w:sz w:val="20"/>
          <w:szCs w:val="20"/>
        </w:rPr>
        <w:t xml:space="preserve"> zá</w:t>
      </w:r>
      <w:r w:rsidR="007D41B2">
        <w:rPr>
          <w:rFonts w:ascii="Times New Roman" w:hAnsi="Times New Roman" w:hint="default"/>
          <w:sz w:val="20"/>
          <w:szCs w:val="20"/>
        </w:rPr>
        <w:t>kona č</w:t>
      </w:r>
      <w:r w:rsidR="007D41B2">
        <w:rPr>
          <w:rFonts w:ascii="Times New Roman" w:hAnsi="Times New Roman" w:hint="default"/>
          <w:sz w:val="20"/>
          <w:szCs w:val="20"/>
        </w:rPr>
        <w:t>. 297/2008 Z. z.</w:t>
      </w:r>
    </w:p>
  </w:footnote>
  <w:footnote w:id="12">
    <w:p w:rsidP="0089626D">
      <w:pPr>
        <w:pStyle w:val="NoSpacing"/>
        <w:bidi w:val="0"/>
        <w:ind w:left="142" w:hanging="142"/>
        <w:jc w:val="both"/>
      </w:pPr>
      <w:r w:rsidRPr="006A2306" w:rsidR="00234C85">
        <w:rPr>
          <w:rFonts w:ascii="Times New Roman" w:hAnsi="Times New Roman"/>
          <w:sz w:val="20"/>
          <w:szCs w:val="20"/>
          <w:vertAlign w:val="superscript"/>
        </w:rPr>
        <w:footnoteRef/>
      </w:r>
      <w:r w:rsidRPr="0070374A" w:rsidR="00234C85">
        <w:rPr>
          <w:rFonts w:ascii="Times New Roman" w:hAnsi="Times New Roman"/>
          <w:sz w:val="20"/>
          <w:szCs w:val="20"/>
        </w:rPr>
        <w:t xml:space="preserve">) </w:t>
      </w:r>
      <w:r w:rsidRPr="0070374A" w:rsidR="002C577E">
        <w:rPr>
          <w:rFonts w:ascii="Times New Roman" w:hAnsi="Times New Roman" w:hint="default"/>
          <w:sz w:val="20"/>
          <w:szCs w:val="20"/>
        </w:rPr>
        <w:t>§</w:t>
      </w:r>
      <w:r w:rsidRPr="0070374A" w:rsidR="002C577E">
        <w:rPr>
          <w:rFonts w:ascii="Times New Roman" w:hAnsi="Times New Roman" w:hint="default"/>
          <w:sz w:val="20"/>
          <w:szCs w:val="20"/>
        </w:rPr>
        <w:t xml:space="preserve"> 340 </w:t>
      </w:r>
      <w:r w:rsidR="003C69B4">
        <w:rPr>
          <w:rFonts w:ascii="Times New Roman" w:hAnsi="Times New Roman"/>
          <w:sz w:val="20"/>
          <w:szCs w:val="20"/>
        </w:rPr>
        <w:t xml:space="preserve">a 341 </w:t>
      </w:r>
      <w:r w:rsidRPr="0070374A" w:rsidR="002C577E">
        <w:rPr>
          <w:rFonts w:ascii="Times New Roman" w:hAnsi="Times New Roman" w:hint="default"/>
          <w:sz w:val="20"/>
          <w:szCs w:val="20"/>
        </w:rPr>
        <w:t>Trestné</w:t>
      </w:r>
      <w:r w:rsidRPr="0070374A" w:rsidR="002C577E">
        <w:rPr>
          <w:rFonts w:ascii="Times New Roman" w:hAnsi="Times New Roman" w:hint="default"/>
          <w:sz w:val="20"/>
          <w:szCs w:val="20"/>
        </w:rPr>
        <w:t>ho zá</w:t>
      </w:r>
      <w:r w:rsidRPr="0070374A" w:rsidR="002C577E">
        <w:rPr>
          <w:rFonts w:ascii="Times New Roman" w:hAnsi="Times New Roman" w:hint="default"/>
          <w:sz w:val="20"/>
          <w:szCs w:val="20"/>
        </w:rPr>
        <w:t>kona.</w:t>
      </w:r>
    </w:p>
  </w:footnote>
  <w:footnote w:id="13">
    <w:p w:rsidP="006A2306">
      <w:pPr>
        <w:pStyle w:val="NoSpacing"/>
        <w:bidi w:val="0"/>
        <w:ind w:left="142" w:hanging="142"/>
        <w:jc w:val="both"/>
      </w:pPr>
      <w:r w:rsidRPr="006A2306" w:rsidR="003C69B4">
        <w:rPr>
          <w:rFonts w:ascii="Times New Roman" w:hAnsi="Times New Roman"/>
          <w:sz w:val="20"/>
          <w:szCs w:val="20"/>
          <w:vertAlign w:val="superscript"/>
        </w:rPr>
        <w:footnoteRef/>
      </w:r>
      <w:r w:rsidRPr="006A2306" w:rsidR="001C128A">
        <w:rPr>
          <w:rFonts w:ascii="Times New Roman" w:hAnsi="Times New Roman"/>
          <w:sz w:val="20"/>
          <w:szCs w:val="20"/>
        </w:rPr>
        <w:t>)</w:t>
      </w:r>
      <w:r w:rsidRPr="006A2306" w:rsidR="003C69B4">
        <w:rPr>
          <w:rFonts w:ascii="Times New Roman" w:hAnsi="Times New Roman"/>
          <w:sz w:val="20"/>
          <w:szCs w:val="20"/>
        </w:rPr>
        <w:t xml:space="preserve"> </w:t>
      </w:r>
      <w:r w:rsidR="001C128A">
        <w:rPr>
          <w:rFonts w:ascii="Times New Roman" w:hAnsi="Times New Roman" w:hint="default"/>
          <w:sz w:val="20"/>
          <w:szCs w:val="20"/>
        </w:rPr>
        <w:t>Naprí</w:t>
      </w:r>
      <w:r w:rsidR="001C128A">
        <w:rPr>
          <w:rFonts w:ascii="Times New Roman" w:hAnsi="Times New Roman" w:hint="default"/>
          <w:sz w:val="20"/>
          <w:szCs w:val="20"/>
        </w:rPr>
        <w:t xml:space="preserve">klad </w:t>
      </w:r>
      <w:r w:rsidR="000C7676">
        <w:rPr>
          <w:rFonts w:ascii="Times New Roman" w:hAnsi="Times New Roman" w:hint="default"/>
          <w:sz w:val="20"/>
          <w:szCs w:val="20"/>
        </w:rPr>
        <w:t>§</w:t>
      </w:r>
      <w:r w:rsidR="000C7676">
        <w:rPr>
          <w:rFonts w:ascii="Times New Roman" w:hAnsi="Times New Roman" w:hint="default"/>
          <w:sz w:val="20"/>
          <w:szCs w:val="20"/>
        </w:rPr>
        <w:t xml:space="preserve"> 10 ods. 2 zá</w:t>
      </w:r>
      <w:r w:rsidR="000C7676">
        <w:rPr>
          <w:rFonts w:ascii="Times New Roman" w:hAnsi="Times New Roman" w:hint="default"/>
          <w:sz w:val="20"/>
          <w:szCs w:val="20"/>
        </w:rPr>
        <w:t>kona č</w:t>
      </w:r>
      <w:r w:rsidR="000C7676">
        <w:rPr>
          <w:rFonts w:ascii="Times New Roman" w:hAnsi="Times New Roman" w:hint="default"/>
          <w:sz w:val="20"/>
          <w:szCs w:val="20"/>
        </w:rPr>
        <w:t>. 124/1992 Zb. o </w:t>
      </w:r>
      <w:r w:rsidR="000C7676">
        <w:rPr>
          <w:rFonts w:ascii="Times New Roman" w:hAnsi="Times New Roman" w:hint="default"/>
          <w:sz w:val="20"/>
          <w:szCs w:val="20"/>
        </w:rPr>
        <w:t>Vojenskej polí</w:t>
      </w:r>
      <w:r w:rsidR="000C7676">
        <w:rPr>
          <w:rFonts w:ascii="Times New Roman" w:hAnsi="Times New Roman" w:hint="default"/>
          <w:sz w:val="20"/>
          <w:szCs w:val="20"/>
        </w:rPr>
        <w:t>cii, §</w:t>
      </w:r>
      <w:r w:rsidR="000C7676">
        <w:rPr>
          <w:rFonts w:ascii="Times New Roman" w:hAnsi="Times New Roman" w:hint="default"/>
          <w:sz w:val="20"/>
          <w:szCs w:val="20"/>
        </w:rPr>
        <w:t xml:space="preserve"> 11 ods. 2 pí</w:t>
      </w:r>
      <w:r w:rsidR="000C7676">
        <w:rPr>
          <w:rFonts w:ascii="Times New Roman" w:hAnsi="Times New Roman" w:hint="default"/>
          <w:sz w:val="20"/>
          <w:szCs w:val="20"/>
        </w:rPr>
        <w:t>sm. k) zá</w:t>
      </w:r>
      <w:r w:rsidR="000C7676">
        <w:rPr>
          <w:rFonts w:ascii="Times New Roman" w:hAnsi="Times New Roman" w:hint="default"/>
          <w:sz w:val="20"/>
          <w:szCs w:val="20"/>
        </w:rPr>
        <w:t>kona Ná</w:t>
      </w:r>
      <w:r w:rsidR="000C7676">
        <w:rPr>
          <w:rFonts w:ascii="Times New Roman" w:hAnsi="Times New Roman" w:hint="default"/>
          <w:sz w:val="20"/>
          <w:szCs w:val="20"/>
        </w:rPr>
        <w:t>rodnej rady Slovenskej republiky č</w:t>
      </w:r>
      <w:r w:rsidR="000C7676">
        <w:rPr>
          <w:rFonts w:ascii="Times New Roman" w:hAnsi="Times New Roman" w:hint="default"/>
          <w:sz w:val="20"/>
          <w:szCs w:val="20"/>
        </w:rPr>
        <w:t>. 10/1996 Z</w:t>
      </w:r>
      <w:r w:rsidR="000C7676">
        <w:rPr>
          <w:rFonts w:ascii="Times New Roman" w:hAnsi="Times New Roman" w:hint="default"/>
          <w:sz w:val="20"/>
          <w:szCs w:val="20"/>
        </w:rPr>
        <w:t>. z. o kontrole v </w:t>
      </w:r>
      <w:r w:rsidR="000C7676">
        <w:rPr>
          <w:rFonts w:ascii="Times New Roman" w:hAnsi="Times New Roman" w:hint="default"/>
          <w:sz w:val="20"/>
          <w:szCs w:val="20"/>
        </w:rPr>
        <w:t>š</w:t>
      </w:r>
      <w:r w:rsidR="000C7676">
        <w:rPr>
          <w:rFonts w:ascii="Times New Roman" w:hAnsi="Times New Roman" w:hint="default"/>
          <w:sz w:val="20"/>
          <w:szCs w:val="20"/>
        </w:rPr>
        <w:t>tá</w:t>
      </w:r>
      <w:r w:rsidR="000C7676">
        <w:rPr>
          <w:rFonts w:ascii="Times New Roman" w:hAnsi="Times New Roman" w:hint="default"/>
          <w:sz w:val="20"/>
          <w:szCs w:val="20"/>
        </w:rPr>
        <w:t>tnej sprá</w:t>
      </w:r>
      <w:r w:rsidR="000C7676">
        <w:rPr>
          <w:rFonts w:ascii="Times New Roman" w:hAnsi="Times New Roman" w:hint="default"/>
          <w:sz w:val="20"/>
          <w:szCs w:val="20"/>
        </w:rPr>
        <w:t>ve</w:t>
      </w:r>
      <w:r w:rsidR="002C2A40">
        <w:rPr>
          <w:rFonts w:ascii="Times New Roman" w:hAnsi="Times New Roman"/>
          <w:sz w:val="20"/>
          <w:szCs w:val="20"/>
        </w:rPr>
        <w:t xml:space="preserve"> v </w:t>
      </w:r>
      <w:r w:rsidR="002C2A40">
        <w:rPr>
          <w:rFonts w:ascii="Times New Roman" w:hAnsi="Times New Roman" w:hint="default"/>
          <w:sz w:val="20"/>
          <w:szCs w:val="20"/>
        </w:rPr>
        <w:t>znení</w:t>
      </w:r>
      <w:r w:rsidR="002C2A40">
        <w:rPr>
          <w:rFonts w:ascii="Times New Roman" w:hAnsi="Times New Roman" w:hint="default"/>
          <w:sz w:val="20"/>
          <w:szCs w:val="20"/>
        </w:rPr>
        <w:t xml:space="preserve"> zá</w:t>
      </w:r>
      <w:r w:rsidR="002C2A40">
        <w:rPr>
          <w:rFonts w:ascii="Times New Roman" w:hAnsi="Times New Roman" w:hint="default"/>
          <w:sz w:val="20"/>
          <w:szCs w:val="20"/>
        </w:rPr>
        <w:t>kona č</w:t>
      </w:r>
      <w:r w:rsidR="002C2A40">
        <w:rPr>
          <w:rFonts w:ascii="Times New Roman" w:hAnsi="Times New Roman" w:hint="default"/>
          <w:sz w:val="20"/>
          <w:szCs w:val="20"/>
        </w:rPr>
        <w:t>. 164/2008 Z. z.</w:t>
      </w:r>
    </w:p>
  </w:footnote>
  <w:footnote w:id="14">
    <w:p w:rsidR="00653977" w:rsidRPr="006A2306" w:rsidP="000C7676">
      <w:pPr>
        <w:pStyle w:val="NoSpacing"/>
        <w:bidi w:val="0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6A2306">
        <w:rPr>
          <w:rStyle w:val="FootnoteReference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>)</w:t>
      </w:r>
      <w:r w:rsidRPr="006A2306">
        <w:rPr>
          <w:rFonts w:ascii="Times New Roman" w:hAnsi="Times New Roman" w:hint="default"/>
          <w:sz w:val="20"/>
          <w:szCs w:val="20"/>
        </w:rPr>
        <w:t xml:space="preserve"> §</w:t>
      </w:r>
      <w:r w:rsidRPr="006A2306">
        <w:rPr>
          <w:rFonts w:ascii="Times New Roman" w:hAnsi="Times New Roman" w:hint="default"/>
          <w:sz w:val="20"/>
          <w:szCs w:val="20"/>
        </w:rPr>
        <w:t xml:space="preserve"> 21 zá</w:t>
      </w:r>
      <w:r w:rsidRPr="006A2306">
        <w:rPr>
          <w:rFonts w:ascii="Times New Roman" w:hAnsi="Times New Roman" w:hint="default"/>
          <w:sz w:val="20"/>
          <w:szCs w:val="20"/>
        </w:rPr>
        <w:t>kona č</w:t>
      </w:r>
      <w:r w:rsidRPr="006A2306">
        <w:rPr>
          <w:rFonts w:ascii="Times New Roman" w:hAnsi="Times New Roman" w:hint="default"/>
          <w:sz w:val="20"/>
          <w:szCs w:val="20"/>
        </w:rPr>
        <w:t>. 523/2004 Z.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2306">
        <w:rPr>
          <w:rFonts w:ascii="Times New Roman" w:hAnsi="Times New Roman" w:hint="default"/>
          <w:sz w:val="20"/>
          <w:szCs w:val="20"/>
        </w:rPr>
        <w:t>z. o rozpoč</w:t>
      </w:r>
      <w:r w:rsidRPr="006A2306">
        <w:rPr>
          <w:rFonts w:ascii="Times New Roman" w:hAnsi="Times New Roman" w:hint="default"/>
          <w:sz w:val="20"/>
          <w:szCs w:val="20"/>
        </w:rPr>
        <w:t>tový</w:t>
      </w:r>
      <w:r w:rsidRPr="006A2306">
        <w:rPr>
          <w:rFonts w:ascii="Times New Roman" w:hAnsi="Times New Roman" w:hint="default"/>
          <w:sz w:val="20"/>
          <w:szCs w:val="20"/>
        </w:rPr>
        <w:t>ch pravidlá</w:t>
      </w:r>
      <w:r w:rsidRPr="006A2306">
        <w:rPr>
          <w:rFonts w:ascii="Times New Roman" w:hAnsi="Times New Roman" w:hint="default"/>
          <w:sz w:val="20"/>
          <w:szCs w:val="20"/>
        </w:rPr>
        <w:t>ch verejnej sprá</w:t>
      </w:r>
      <w:r w:rsidRPr="006A2306">
        <w:rPr>
          <w:rFonts w:ascii="Times New Roman" w:hAnsi="Times New Roman" w:hint="default"/>
          <w:sz w:val="20"/>
          <w:szCs w:val="20"/>
        </w:rPr>
        <w:t>vy a o zmene a doplnení</w:t>
      </w:r>
      <w:r w:rsidRPr="006A2306">
        <w:rPr>
          <w:rFonts w:ascii="Times New Roman" w:hAnsi="Times New Roman" w:hint="default"/>
          <w:sz w:val="20"/>
          <w:szCs w:val="20"/>
        </w:rPr>
        <w:t xml:space="preserve"> niektorý</w:t>
      </w:r>
      <w:r w:rsidRPr="006A2306">
        <w:rPr>
          <w:rFonts w:ascii="Times New Roman" w:hAnsi="Times New Roman" w:hint="default"/>
          <w:sz w:val="20"/>
          <w:szCs w:val="20"/>
        </w:rPr>
        <w:t>ch zá</w:t>
      </w:r>
      <w:r w:rsidRPr="006A2306">
        <w:rPr>
          <w:rFonts w:ascii="Times New Roman" w:hAnsi="Times New Roman" w:hint="default"/>
          <w:sz w:val="20"/>
          <w:szCs w:val="20"/>
        </w:rPr>
        <w:t>konov v znení</w:t>
      </w:r>
      <w:r w:rsidRPr="006A2306">
        <w:rPr>
          <w:rFonts w:ascii="Times New Roman" w:hAnsi="Times New Roman" w:hint="default"/>
          <w:sz w:val="20"/>
          <w:szCs w:val="20"/>
        </w:rPr>
        <w:t xml:space="preserve"> zá</w:t>
      </w:r>
      <w:r w:rsidRPr="006A2306">
        <w:rPr>
          <w:rFonts w:ascii="Times New Roman" w:hAnsi="Times New Roman" w:hint="default"/>
          <w:sz w:val="20"/>
          <w:szCs w:val="20"/>
        </w:rPr>
        <w:t>kona č</w:t>
      </w:r>
      <w:r w:rsidRPr="006A2306">
        <w:rPr>
          <w:rFonts w:ascii="Times New Roman" w:hAnsi="Times New Roman" w:hint="default"/>
          <w:sz w:val="20"/>
          <w:szCs w:val="20"/>
        </w:rPr>
        <w:t>. 584/2005 Z.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2306">
        <w:rPr>
          <w:rFonts w:ascii="Times New Roman" w:hAnsi="Times New Roman"/>
          <w:sz w:val="20"/>
          <w:szCs w:val="20"/>
        </w:rPr>
        <w:t>z.</w:t>
      </w:r>
    </w:p>
    <w:p w:rsidP="000C7676">
      <w:pPr>
        <w:pStyle w:val="NoSpacing"/>
        <w:bidi w:val="0"/>
        <w:ind w:left="142"/>
        <w:jc w:val="both"/>
      </w:pPr>
      <w:r w:rsidRPr="006A2306" w:rsidR="00653977">
        <w:rPr>
          <w:rFonts w:ascii="Times New Roman" w:hAnsi="Times New Roman" w:hint="default"/>
          <w:sz w:val="20"/>
          <w:szCs w:val="20"/>
        </w:rPr>
        <w:t>§</w:t>
      </w:r>
      <w:r w:rsidRPr="006A2306" w:rsidR="00653977">
        <w:rPr>
          <w:rFonts w:ascii="Times New Roman" w:hAnsi="Times New Roman" w:hint="default"/>
          <w:sz w:val="20"/>
          <w:szCs w:val="20"/>
        </w:rPr>
        <w:t xml:space="preserve"> 1 ods. 3 zá</w:t>
      </w:r>
      <w:r w:rsidRPr="006A2306" w:rsidR="00653977">
        <w:rPr>
          <w:rFonts w:ascii="Times New Roman" w:hAnsi="Times New Roman" w:hint="default"/>
          <w:sz w:val="20"/>
          <w:szCs w:val="20"/>
        </w:rPr>
        <w:t>kona č</w:t>
      </w:r>
      <w:r w:rsidRPr="006A2306" w:rsidR="00653977">
        <w:rPr>
          <w:rFonts w:ascii="Times New Roman" w:hAnsi="Times New Roman" w:hint="default"/>
          <w:sz w:val="20"/>
          <w:szCs w:val="20"/>
        </w:rPr>
        <w:t>. 583/2004 Z.</w:t>
      </w:r>
      <w:r w:rsidR="00653977">
        <w:rPr>
          <w:rFonts w:ascii="Times New Roman" w:hAnsi="Times New Roman"/>
          <w:sz w:val="20"/>
          <w:szCs w:val="20"/>
        </w:rPr>
        <w:t xml:space="preserve"> </w:t>
      </w:r>
      <w:r w:rsidRPr="006A2306" w:rsidR="00653977">
        <w:rPr>
          <w:rFonts w:ascii="Times New Roman" w:hAnsi="Times New Roman"/>
          <w:sz w:val="20"/>
          <w:szCs w:val="20"/>
        </w:rPr>
        <w:t>z. o rozp</w:t>
      </w:r>
      <w:r w:rsidRPr="006A2306" w:rsidR="00653977">
        <w:rPr>
          <w:rFonts w:ascii="Times New Roman" w:hAnsi="Times New Roman" w:hint="default"/>
          <w:sz w:val="20"/>
          <w:szCs w:val="20"/>
        </w:rPr>
        <w:t>oč</w:t>
      </w:r>
      <w:r w:rsidRPr="006A2306" w:rsidR="00653977">
        <w:rPr>
          <w:rFonts w:ascii="Times New Roman" w:hAnsi="Times New Roman" w:hint="default"/>
          <w:sz w:val="20"/>
          <w:szCs w:val="20"/>
        </w:rPr>
        <w:t>tový</w:t>
      </w:r>
      <w:r w:rsidRPr="006A2306" w:rsidR="00653977">
        <w:rPr>
          <w:rFonts w:ascii="Times New Roman" w:hAnsi="Times New Roman" w:hint="default"/>
          <w:sz w:val="20"/>
          <w:szCs w:val="20"/>
        </w:rPr>
        <w:t>ch pravidlá</w:t>
      </w:r>
      <w:r w:rsidRPr="006A2306" w:rsidR="00653977">
        <w:rPr>
          <w:rFonts w:ascii="Times New Roman" w:hAnsi="Times New Roman" w:hint="default"/>
          <w:sz w:val="20"/>
          <w:szCs w:val="20"/>
        </w:rPr>
        <w:t>ch ú</w:t>
      </w:r>
      <w:r w:rsidRPr="006A2306" w:rsidR="00653977">
        <w:rPr>
          <w:rFonts w:ascii="Times New Roman" w:hAnsi="Times New Roman" w:hint="default"/>
          <w:sz w:val="20"/>
          <w:szCs w:val="20"/>
        </w:rPr>
        <w:t>zemnej samosprá</w:t>
      </w:r>
      <w:r w:rsidRPr="006A2306" w:rsidR="00653977">
        <w:rPr>
          <w:rFonts w:ascii="Times New Roman" w:hAnsi="Times New Roman" w:hint="default"/>
          <w:sz w:val="20"/>
          <w:szCs w:val="20"/>
        </w:rPr>
        <w:t>vy a o zmene a doplnení</w:t>
      </w:r>
      <w:r w:rsidRPr="006A2306" w:rsidR="00653977">
        <w:rPr>
          <w:rFonts w:ascii="Times New Roman" w:hAnsi="Times New Roman" w:hint="default"/>
          <w:sz w:val="20"/>
          <w:szCs w:val="20"/>
        </w:rPr>
        <w:t xml:space="preserve"> niektorý</w:t>
      </w:r>
      <w:r w:rsidRPr="006A2306" w:rsidR="00653977">
        <w:rPr>
          <w:rFonts w:ascii="Times New Roman" w:hAnsi="Times New Roman" w:hint="default"/>
          <w:sz w:val="20"/>
          <w:szCs w:val="20"/>
        </w:rPr>
        <w:t>ch zá</w:t>
      </w:r>
      <w:r w:rsidRPr="006A2306" w:rsidR="00653977">
        <w:rPr>
          <w:rFonts w:ascii="Times New Roman" w:hAnsi="Times New Roman" w:hint="default"/>
          <w:sz w:val="20"/>
          <w:szCs w:val="20"/>
        </w:rPr>
        <w:t>konov.</w:t>
      </w:r>
    </w:p>
  </w:footnote>
  <w:footnote w:id="15">
    <w:p w:rsidP="006A2306">
      <w:pPr>
        <w:pStyle w:val="NoSpacing"/>
        <w:bidi w:val="0"/>
        <w:ind w:left="142" w:hanging="142"/>
        <w:jc w:val="both"/>
      </w:pPr>
      <w:r w:rsidRPr="006A2306" w:rsidR="00CE1740">
        <w:rPr>
          <w:rFonts w:ascii="Times New Roman" w:hAnsi="Times New Roman"/>
          <w:sz w:val="20"/>
          <w:szCs w:val="20"/>
          <w:vertAlign w:val="superscript"/>
        </w:rPr>
        <w:footnoteRef/>
      </w:r>
      <w:r w:rsidRPr="006A2306" w:rsidR="00CE1740">
        <w:rPr>
          <w:rFonts w:ascii="Times New Roman" w:hAnsi="Times New Roman"/>
          <w:sz w:val="20"/>
          <w:szCs w:val="20"/>
        </w:rPr>
        <w:t xml:space="preserve">) </w:t>
      </w:r>
      <w:r w:rsidR="00EA380D">
        <w:rPr>
          <w:rFonts w:ascii="Times New Roman" w:hAnsi="Times New Roman" w:hint="default"/>
          <w:sz w:val="20"/>
          <w:szCs w:val="20"/>
        </w:rPr>
        <w:t>§</w:t>
      </w:r>
      <w:r w:rsidR="00EA380D">
        <w:rPr>
          <w:rFonts w:ascii="Times New Roman" w:hAnsi="Times New Roman" w:hint="default"/>
          <w:sz w:val="20"/>
          <w:szCs w:val="20"/>
        </w:rPr>
        <w:t xml:space="preserve"> 5 ods. 2 pí</w:t>
      </w:r>
      <w:r w:rsidR="00EA380D">
        <w:rPr>
          <w:rFonts w:ascii="Times New Roman" w:hAnsi="Times New Roman" w:hint="default"/>
          <w:sz w:val="20"/>
          <w:szCs w:val="20"/>
        </w:rPr>
        <w:t xml:space="preserve">sm. a) </w:t>
      </w:r>
      <w:r w:rsidRPr="006A2306" w:rsidR="00CE1740">
        <w:rPr>
          <w:rFonts w:ascii="Times New Roman" w:hAnsi="Times New Roman" w:hint="default"/>
          <w:sz w:val="20"/>
          <w:szCs w:val="20"/>
        </w:rPr>
        <w:t xml:space="preserve"> zá</w:t>
      </w:r>
      <w:r w:rsidRPr="006A2306" w:rsidR="00CE1740">
        <w:rPr>
          <w:rFonts w:ascii="Times New Roman" w:hAnsi="Times New Roman" w:hint="default"/>
          <w:sz w:val="20"/>
          <w:szCs w:val="20"/>
        </w:rPr>
        <w:t>kona č</w:t>
      </w:r>
      <w:r w:rsidRPr="006A2306" w:rsidR="00CE1740">
        <w:rPr>
          <w:rFonts w:ascii="Times New Roman" w:hAnsi="Times New Roman" w:hint="default"/>
          <w:sz w:val="20"/>
          <w:szCs w:val="20"/>
        </w:rPr>
        <w:t>. 346/2005 Z. z. o š</w:t>
      </w:r>
      <w:r w:rsidRPr="006A2306" w:rsidR="00CE1740">
        <w:rPr>
          <w:rFonts w:ascii="Times New Roman" w:hAnsi="Times New Roman" w:hint="default"/>
          <w:sz w:val="20"/>
          <w:szCs w:val="20"/>
        </w:rPr>
        <w:t>tá</w:t>
      </w:r>
      <w:r w:rsidRPr="006A2306" w:rsidR="00CE1740">
        <w:rPr>
          <w:rFonts w:ascii="Times New Roman" w:hAnsi="Times New Roman" w:hint="default"/>
          <w:sz w:val="20"/>
          <w:szCs w:val="20"/>
        </w:rPr>
        <w:t>tnej služ</w:t>
      </w:r>
      <w:r w:rsidRPr="006A2306" w:rsidR="00CE1740">
        <w:rPr>
          <w:rFonts w:ascii="Times New Roman" w:hAnsi="Times New Roman" w:hint="default"/>
          <w:sz w:val="20"/>
          <w:szCs w:val="20"/>
        </w:rPr>
        <w:t>be profesioná</w:t>
      </w:r>
      <w:r w:rsidRPr="006A2306" w:rsidR="00CE1740">
        <w:rPr>
          <w:rFonts w:ascii="Times New Roman" w:hAnsi="Times New Roman" w:hint="default"/>
          <w:sz w:val="20"/>
          <w:szCs w:val="20"/>
        </w:rPr>
        <w:t>lnych vojakov ozbrojený</w:t>
      </w:r>
      <w:r w:rsidRPr="006A2306" w:rsidR="00CE1740">
        <w:rPr>
          <w:rFonts w:ascii="Times New Roman" w:hAnsi="Times New Roman" w:hint="default"/>
          <w:sz w:val="20"/>
          <w:szCs w:val="20"/>
        </w:rPr>
        <w:t>ch sí</w:t>
      </w:r>
      <w:r w:rsidRPr="006A2306" w:rsidR="00CE1740">
        <w:rPr>
          <w:rFonts w:ascii="Times New Roman" w:hAnsi="Times New Roman" w:hint="default"/>
          <w:sz w:val="20"/>
          <w:szCs w:val="20"/>
        </w:rPr>
        <w:t>l Slovenskej republiky a o zmene a doplnení</w:t>
      </w:r>
      <w:r w:rsidRPr="006A2306" w:rsidR="00CE1740">
        <w:rPr>
          <w:rFonts w:ascii="Times New Roman" w:hAnsi="Times New Roman" w:hint="default"/>
          <w:sz w:val="20"/>
          <w:szCs w:val="20"/>
        </w:rPr>
        <w:t xml:space="preserve"> niektorý</w:t>
      </w:r>
      <w:r w:rsidRPr="006A2306" w:rsidR="00CE1740">
        <w:rPr>
          <w:rFonts w:ascii="Times New Roman" w:hAnsi="Times New Roman" w:hint="default"/>
          <w:sz w:val="20"/>
          <w:szCs w:val="20"/>
        </w:rPr>
        <w:t>ch zá</w:t>
      </w:r>
      <w:r w:rsidRPr="006A2306" w:rsidR="00CE1740">
        <w:rPr>
          <w:rFonts w:ascii="Times New Roman" w:hAnsi="Times New Roman" w:hint="default"/>
          <w:sz w:val="20"/>
          <w:szCs w:val="20"/>
        </w:rPr>
        <w:t>konov v znení</w:t>
      </w:r>
      <w:r w:rsidRPr="006A2306" w:rsidR="00CE1740">
        <w:rPr>
          <w:rFonts w:ascii="Times New Roman" w:hAnsi="Times New Roman" w:hint="default"/>
          <w:sz w:val="20"/>
          <w:szCs w:val="20"/>
        </w:rPr>
        <w:t xml:space="preserve"> n</w:t>
      </w:r>
      <w:r w:rsidRPr="006A2306" w:rsidR="00CE1740">
        <w:rPr>
          <w:rFonts w:ascii="Times New Roman" w:hAnsi="Times New Roman" w:hint="default"/>
          <w:sz w:val="20"/>
          <w:szCs w:val="20"/>
        </w:rPr>
        <w:t>eskorší</w:t>
      </w:r>
      <w:r w:rsidRPr="006A2306" w:rsidR="00CE1740">
        <w:rPr>
          <w:rFonts w:ascii="Times New Roman" w:hAnsi="Times New Roman" w:hint="default"/>
          <w:sz w:val="20"/>
          <w:szCs w:val="20"/>
        </w:rPr>
        <w:t>ch predpisov</w:t>
      </w:r>
      <w:r w:rsidR="00CE1740">
        <w:rPr>
          <w:rFonts w:ascii="Times New Roman" w:hAnsi="Times New Roman"/>
          <w:sz w:val="20"/>
          <w:szCs w:val="20"/>
        </w:rPr>
        <w:t>.</w:t>
      </w:r>
    </w:p>
  </w:footnote>
  <w:footnote w:id="16">
    <w:p w:rsidP="0089626D">
      <w:pPr>
        <w:pStyle w:val="NoSpacing"/>
        <w:bidi w:val="0"/>
        <w:ind w:left="142" w:hanging="142"/>
        <w:jc w:val="both"/>
      </w:pPr>
      <w:r w:rsidRPr="0066673C" w:rsidR="00C56FED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66673C" w:rsidR="00C56FED">
        <w:rPr>
          <w:rFonts w:ascii="Times New Roman" w:hAnsi="Times New Roman" w:hint="default"/>
          <w:sz w:val="20"/>
          <w:szCs w:val="20"/>
        </w:rPr>
        <w:t>) Naprí</w:t>
      </w:r>
      <w:r w:rsidRPr="0066673C" w:rsidR="00C56FED">
        <w:rPr>
          <w:rFonts w:ascii="Times New Roman" w:hAnsi="Times New Roman" w:hint="default"/>
          <w:sz w:val="20"/>
          <w:szCs w:val="20"/>
        </w:rPr>
        <w:t xml:space="preserve">klad </w:t>
      </w:r>
      <w:r w:rsidRPr="0066673C" w:rsidR="002E0BEC">
        <w:rPr>
          <w:rFonts w:ascii="Times New Roman" w:hAnsi="Times New Roman" w:hint="default"/>
          <w:sz w:val="20"/>
          <w:szCs w:val="20"/>
        </w:rPr>
        <w:t>§</w:t>
      </w:r>
      <w:r w:rsidRPr="0066673C" w:rsidR="002E0BEC">
        <w:rPr>
          <w:rFonts w:ascii="Times New Roman" w:hAnsi="Times New Roman" w:hint="default"/>
          <w:sz w:val="20"/>
          <w:szCs w:val="20"/>
        </w:rPr>
        <w:t xml:space="preserve"> 19</w:t>
      </w:r>
      <w:r w:rsidRPr="0066673C" w:rsidR="005F6F89">
        <w:rPr>
          <w:rFonts w:ascii="Times New Roman" w:hAnsi="Times New Roman" w:hint="default"/>
          <w:sz w:val="20"/>
          <w:szCs w:val="20"/>
        </w:rPr>
        <w:t>2 ods. 1 pí</w:t>
      </w:r>
      <w:r w:rsidRPr="0066673C" w:rsidR="005F6F89">
        <w:rPr>
          <w:rFonts w:ascii="Times New Roman" w:hAnsi="Times New Roman" w:hint="default"/>
          <w:sz w:val="20"/>
          <w:szCs w:val="20"/>
        </w:rPr>
        <w:t>sm. f), g)</w:t>
      </w:r>
      <w:r w:rsidRPr="00D74D45" w:rsidR="002E0BEC">
        <w:rPr>
          <w:rFonts w:ascii="Times New Roman" w:hAnsi="Times New Roman" w:hint="default"/>
          <w:sz w:val="20"/>
          <w:szCs w:val="20"/>
        </w:rPr>
        <w:t xml:space="preserve"> zá</w:t>
      </w:r>
      <w:r w:rsidRPr="00D74D45" w:rsidR="002E0BEC">
        <w:rPr>
          <w:rFonts w:ascii="Times New Roman" w:hAnsi="Times New Roman" w:hint="default"/>
          <w:sz w:val="20"/>
          <w:szCs w:val="20"/>
        </w:rPr>
        <w:t>kona č</w:t>
      </w:r>
      <w:r w:rsidRPr="00D74D45" w:rsidR="002E0BEC">
        <w:rPr>
          <w:rFonts w:ascii="Times New Roman" w:hAnsi="Times New Roman" w:hint="default"/>
          <w:sz w:val="20"/>
          <w:szCs w:val="20"/>
        </w:rPr>
        <w:t>. 73/1998 Z. z. o </w:t>
      </w:r>
      <w:r w:rsidRPr="00D74D45" w:rsidR="002E0BEC">
        <w:rPr>
          <w:rFonts w:ascii="Times New Roman" w:hAnsi="Times New Roman" w:hint="default"/>
          <w:sz w:val="20"/>
          <w:szCs w:val="20"/>
        </w:rPr>
        <w:t>š</w:t>
      </w:r>
      <w:r w:rsidRPr="00D74D45" w:rsidR="002E0BEC">
        <w:rPr>
          <w:rFonts w:ascii="Times New Roman" w:hAnsi="Times New Roman" w:hint="default"/>
          <w:sz w:val="20"/>
          <w:szCs w:val="20"/>
        </w:rPr>
        <w:t>tá</w:t>
      </w:r>
      <w:r w:rsidRPr="00D74D45" w:rsidR="002E0BEC">
        <w:rPr>
          <w:rFonts w:ascii="Times New Roman" w:hAnsi="Times New Roman" w:hint="default"/>
          <w:sz w:val="20"/>
          <w:szCs w:val="20"/>
        </w:rPr>
        <w:t>tnej služ</w:t>
      </w:r>
      <w:r w:rsidRPr="00D74D45" w:rsidR="002E0BEC">
        <w:rPr>
          <w:rFonts w:ascii="Times New Roman" w:hAnsi="Times New Roman" w:hint="default"/>
          <w:sz w:val="20"/>
          <w:szCs w:val="20"/>
        </w:rPr>
        <w:t>be prí</w:t>
      </w:r>
      <w:r w:rsidRPr="00D74D45" w:rsidR="002E0BEC">
        <w:rPr>
          <w:rFonts w:ascii="Times New Roman" w:hAnsi="Times New Roman" w:hint="default"/>
          <w:sz w:val="20"/>
          <w:szCs w:val="20"/>
        </w:rPr>
        <w:t>sluš</w:t>
      </w:r>
      <w:r w:rsidRPr="00D74D45" w:rsidR="002E0BEC">
        <w:rPr>
          <w:rFonts w:ascii="Times New Roman" w:hAnsi="Times New Roman" w:hint="default"/>
          <w:sz w:val="20"/>
          <w:szCs w:val="20"/>
        </w:rPr>
        <w:t>ní</w:t>
      </w:r>
      <w:r w:rsidRPr="00D74D45" w:rsidR="002E0BEC">
        <w:rPr>
          <w:rFonts w:ascii="Times New Roman" w:hAnsi="Times New Roman" w:hint="default"/>
          <w:sz w:val="20"/>
          <w:szCs w:val="20"/>
        </w:rPr>
        <w:t>kov Policajné</w:t>
      </w:r>
      <w:r w:rsidRPr="00D74D45" w:rsidR="002E0BEC">
        <w:rPr>
          <w:rFonts w:ascii="Times New Roman" w:hAnsi="Times New Roman" w:hint="default"/>
          <w:sz w:val="20"/>
          <w:szCs w:val="20"/>
        </w:rPr>
        <w:t>ho zboru,</w:t>
      </w:r>
      <w:r w:rsidRPr="0070374A" w:rsidR="002E0BEC">
        <w:rPr>
          <w:rFonts w:ascii="Times New Roman" w:hAnsi="Times New Roman" w:hint="default"/>
          <w:sz w:val="20"/>
          <w:szCs w:val="20"/>
        </w:rPr>
        <w:t xml:space="preserve"> Slovenskej informač</w:t>
      </w:r>
      <w:r w:rsidRPr="0070374A" w:rsidR="002E0BEC">
        <w:rPr>
          <w:rFonts w:ascii="Times New Roman" w:hAnsi="Times New Roman" w:hint="default"/>
          <w:sz w:val="20"/>
          <w:szCs w:val="20"/>
        </w:rPr>
        <w:t>nej služ</w:t>
      </w:r>
      <w:r w:rsidRPr="0070374A" w:rsidR="002E0BEC">
        <w:rPr>
          <w:rFonts w:ascii="Times New Roman" w:hAnsi="Times New Roman" w:hint="default"/>
          <w:sz w:val="20"/>
          <w:szCs w:val="20"/>
        </w:rPr>
        <w:t>by, Zboru vä</w:t>
      </w:r>
      <w:r w:rsidRPr="0070374A" w:rsidR="002E0BEC">
        <w:rPr>
          <w:rFonts w:ascii="Times New Roman" w:hAnsi="Times New Roman" w:hint="default"/>
          <w:sz w:val="20"/>
          <w:szCs w:val="20"/>
        </w:rPr>
        <w:t>zenskej a </w:t>
      </w:r>
      <w:r w:rsidRPr="0070374A" w:rsidR="002E0BEC">
        <w:rPr>
          <w:rFonts w:ascii="Times New Roman" w:hAnsi="Times New Roman" w:hint="default"/>
          <w:sz w:val="20"/>
          <w:szCs w:val="20"/>
        </w:rPr>
        <w:t>justič</w:t>
      </w:r>
      <w:r w:rsidRPr="0070374A" w:rsidR="002E0BEC">
        <w:rPr>
          <w:rFonts w:ascii="Times New Roman" w:hAnsi="Times New Roman" w:hint="default"/>
          <w:sz w:val="20"/>
          <w:szCs w:val="20"/>
        </w:rPr>
        <w:t>nej stráž</w:t>
      </w:r>
      <w:r w:rsidRPr="0070374A" w:rsidR="002E0BEC">
        <w:rPr>
          <w:rFonts w:ascii="Times New Roman" w:hAnsi="Times New Roman" w:hint="default"/>
          <w:sz w:val="20"/>
          <w:szCs w:val="20"/>
        </w:rPr>
        <w:t>e Slovenskej republiky a </w:t>
      </w:r>
      <w:r w:rsidRPr="0070374A" w:rsidR="002E0BEC">
        <w:rPr>
          <w:rFonts w:ascii="Times New Roman" w:hAnsi="Times New Roman" w:hint="default"/>
          <w:sz w:val="20"/>
          <w:szCs w:val="20"/>
        </w:rPr>
        <w:t>Ž</w:t>
      </w:r>
      <w:r w:rsidRPr="0070374A" w:rsidR="002E0BEC">
        <w:rPr>
          <w:rFonts w:ascii="Times New Roman" w:hAnsi="Times New Roman" w:hint="default"/>
          <w:sz w:val="20"/>
          <w:szCs w:val="20"/>
        </w:rPr>
        <w:t>eleznič</w:t>
      </w:r>
      <w:r w:rsidRPr="0070374A" w:rsidR="002E0BEC">
        <w:rPr>
          <w:rFonts w:ascii="Times New Roman" w:hAnsi="Times New Roman" w:hint="default"/>
          <w:sz w:val="20"/>
          <w:szCs w:val="20"/>
        </w:rPr>
        <w:t>nej polí</w:t>
      </w:r>
      <w:r w:rsidRPr="0070374A" w:rsidR="002E0BEC">
        <w:rPr>
          <w:rFonts w:ascii="Times New Roman" w:hAnsi="Times New Roman" w:hint="default"/>
          <w:sz w:val="20"/>
          <w:szCs w:val="20"/>
        </w:rPr>
        <w:t>cie</w:t>
      </w:r>
      <w:r w:rsidR="005F6F89">
        <w:rPr>
          <w:rFonts w:ascii="Times New Roman" w:hAnsi="Times New Roman" w:hint="default"/>
          <w:sz w:val="20"/>
          <w:szCs w:val="20"/>
        </w:rPr>
        <w:t>, §</w:t>
      </w:r>
      <w:r w:rsidR="005F6F89">
        <w:rPr>
          <w:rFonts w:ascii="Times New Roman" w:hAnsi="Times New Roman" w:hint="default"/>
          <w:sz w:val="20"/>
          <w:szCs w:val="20"/>
        </w:rPr>
        <w:t xml:space="preserve"> 60 ods. 1 z</w:t>
      </w:r>
      <w:r w:rsidR="005F6F89">
        <w:rPr>
          <w:rFonts w:ascii="Times New Roman" w:hAnsi="Times New Roman" w:hint="default"/>
          <w:sz w:val="20"/>
          <w:szCs w:val="20"/>
        </w:rPr>
        <w:t>á</w:t>
      </w:r>
      <w:r w:rsidR="005F6F89">
        <w:rPr>
          <w:rFonts w:ascii="Times New Roman" w:hAnsi="Times New Roman" w:hint="default"/>
          <w:sz w:val="20"/>
          <w:szCs w:val="20"/>
        </w:rPr>
        <w:t>kona č</w:t>
      </w:r>
      <w:r w:rsidR="005F6F89">
        <w:rPr>
          <w:rFonts w:ascii="Times New Roman" w:hAnsi="Times New Roman" w:hint="default"/>
          <w:sz w:val="20"/>
          <w:szCs w:val="20"/>
        </w:rPr>
        <w:t>. 315/2001 Z. z. o </w:t>
      </w:r>
      <w:r w:rsidR="005F6F89">
        <w:rPr>
          <w:rFonts w:ascii="Times New Roman" w:hAnsi="Times New Roman" w:hint="default"/>
          <w:sz w:val="20"/>
          <w:szCs w:val="20"/>
        </w:rPr>
        <w:t>Hasič</w:t>
      </w:r>
      <w:r w:rsidR="005F6F89">
        <w:rPr>
          <w:rFonts w:ascii="Times New Roman" w:hAnsi="Times New Roman" w:hint="default"/>
          <w:sz w:val="20"/>
          <w:szCs w:val="20"/>
        </w:rPr>
        <w:t>skom a </w:t>
      </w:r>
      <w:r w:rsidR="005F6F89">
        <w:rPr>
          <w:rFonts w:ascii="Times New Roman" w:hAnsi="Times New Roman" w:hint="default"/>
          <w:sz w:val="20"/>
          <w:szCs w:val="20"/>
        </w:rPr>
        <w:t>zá</w:t>
      </w:r>
      <w:r w:rsidR="005F6F89">
        <w:rPr>
          <w:rFonts w:ascii="Times New Roman" w:hAnsi="Times New Roman" w:hint="default"/>
          <w:sz w:val="20"/>
          <w:szCs w:val="20"/>
        </w:rPr>
        <w:t>chrannom zbore v </w:t>
      </w:r>
      <w:r w:rsidR="005F6F89">
        <w:rPr>
          <w:rFonts w:ascii="Times New Roman" w:hAnsi="Times New Roman" w:hint="default"/>
          <w:sz w:val="20"/>
          <w:szCs w:val="20"/>
        </w:rPr>
        <w:t>znení</w:t>
      </w:r>
      <w:r w:rsidR="005F6F89">
        <w:rPr>
          <w:rFonts w:ascii="Times New Roman" w:hAnsi="Times New Roman" w:hint="default"/>
          <w:sz w:val="20"/>
          <w:szCs w:val="20"/>
        </w:rPr>
        <w:t xml:space="preserve"> neskorší</w:t>
      </w:r>
      <w:r w:rsidR="005F6F89">
        <w:rPr>
          <w:rFonts w:ascii="Times New Roman" w:hAnsi="Times New Roman" w:hint="default"/>
          <w:sz w:val="20"/>
          <w:szCs w:val="20"/>
        </w:rPr>
        <w:t>ch predpisov</w:t>
      </w:r>
      <w:r w:rsidR="00D82758">
        <w:rPr>
          <w:rFonts w:ascii="Times New Roman" w:hAnsi="Times New Roman"/>
          <w:sz w:val="20"/>
          <w:szCs w:val="20"/>
        </w:rPr>
        <w:t>.</w:t>
      </w:r>
    </w:p>
  </w:footnote>
  <w:footnote w:id="17">
    <w:p w:rsidP="0089626D">
      <w:pPr>
        <w:pStyle w:val="NoSpacing"/>
        <w:bidi w:val="0"/>
        <w:ind w:left="142" w:hanging="142"/>
        <w:jc w:val="both"/>
      </w:pPr>
      <w:r w:rsidRPr="0070374A" w:rsidR="00C56FED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C56FED">
        <w:rPr>
          <w:rFonts w:ascii="Times New Roman" w:hAnsi="Times New Roman" w:hint="default"/>
          <w:sz w:val="20"/>
          <w:szCs w:val="20"/>
        </w:rPr>
        <w:t>) Naprí</w:t>
      </w:r>
      <w:r w:rsidRPr="0070374A" w:rsidR="00C56FED">
        <w:rPr>
          <w:rFonts w:ascii="Times New Roman" w:hAnsi="Times New Roman" w:hint="default"/>
          <w:sz w:val="20"/>
          <w:szCs w:val="20"/>
        </w:rPr>
        <w:t xml:space="preserve">klad </w:t>
      </w:r>
      <w:r w:rsidRPr="0070374A" w:rsidR="00570E01">
        <w:rPr>
          <w:rFonts w:ascii="Times New Roman" w:hAnsi="Times New Roman" w:hint="default"/>
          <w:sz w:val="20"/>
          <w:szCs w:val="20"/>
        </w:rPr>
        <w:t>§</w:t>
      </w:r>
      <w:r w:rsidRPr="0070374A" w:rsidR="00570E01">
        <w:rPr>
          <w:rFonts w:ascii="Times New Roman" w:hAnsi="Times New Roman" w:hint="default"/>
          <w:sz w:val="20"/>
          <w:szCs w:val="20"/>
        </w:rPr>
        <w:t xml:space="preserve"> 45 Zá</w:t>
      </w:r>
      <w:r w:rsidRPr="0070374A" w:rsidR="00570E01">
        <w:rPr>
          <w:rFonts w:ascii="Times New Roman" w:hAnsi="Times New Roman" w:hint="default"/>
          <w:sz w:val="20"/>
          <w:szCs w:val="20"/>
        </w:rPr>
        <w:t>konní</w:t>
      </w:r>
      <w:r w:rsidRPr="0070374A" w:rsidR="00570E01">
        <w:rPr>
          <w:rFonts w:ascii="Times New Roman" w:hAnsi="Times New Roman" w:hint="default"/>
          <w:sz w:val="20"/>
          <w:szCs w:val="20"/>
        </w:rPr>
        <w:t>ka prá</w:t>
      </w:r>
      <w:r w:rsidRPr="0070374A" w:rsidR="00570E01">
        <w:rPr>
          <w:rFonts w:ascii="Times New Roman" w:hAnsi="Times New Roman" w:hint="default"/>
          <w:sz w:val="20"/>
          <w:szCs w:val="20"/>
        </w:rPr>
        <w:t>ce v </w:t>
      </w:r>
      <w:r w:rsidRPr="0070374A" w:rsidR="00570E01">
        <w:rPr>
          <w:rFonts w:ascii="Times New Roman" w:hAnsi="Times New Roman" w:hint="default"/>
          <w:sz w:val="20"/>
          <w:szCs w:val="20"/>
        </w:rPr>
        <w:t>znení</w:t>
      </w:r>
      <w:r w:rsidRPr="0070374A" w:rsidR="00570E01">
        <w:rPr>
          <w:rFonts w:ascii="Times New Roman" w:hAnsi="Times New Roman" w:hint="default"/>
          <w:sz w:val="20"/>
          <w:szCs w:val="20"/>
        </w:rPr>
        <w:t xml:space="preserve"> neskorší</w:t>
      </w:r>
      <w:r w:rsidRPr="0070374A" w:rsidR="00570E01">
        <w:rPr>
          <w:rFonts w:ascii="Times New Roman" w:hAnsi="Times New Roman" w:hint="default"/>
          <w:sz w:val="20"/>
          <w:szCs w:val="20"/>
        </w:rPr>
        <w:t>ch predpisov</w:t>
      </w:r>
      <w:r w:rsidR="00CA51FC">
        <w:rPr>
          <w:rFonts w:ascii="Times New Roman" w:hAnsi="Times New Roman"/>
          <w:sz w:val="20"/>
          <w:szCs w:val="20"/>
        </w:rPr>
        <w:t>,</w:t>
      </w:r>
      <w:r w:rsidRPr="0070374A" w:rsidR="00570E01">
        <w:rPr>
          <w:rFonts w:ascii="Times New Roman" w:hAnsi="Times New Roman"/>
          <w:sz w:val="20"/>
          <w:szCs w:val="20"/>
        </w:rPr>
        <w:t xml:space="preserve"> </w:t>
      </w:r>
      <w:r w:rsidR="005B4CCF">
        <w:rPr>
          <w:rFonts w:ascii="Times New Roman" w:hAnsi="Times New Roman" w:hint="default"/>
          <w:sz w:val="20"/>
          <w:szCs w:val="20"/>
        </w:rPr>
        <w:t>§</w:t>
      </w:r>
      <w:r w:rsidR="005B4CCF">
        <w:rPr>
          <w:rFonts w:ascii="Times New Roman" w:hAnsi="Times New Roman" w:hint="default"/>
          <w:sz w:val="20"/>
          <w:szCs w:val="20"/>
        </w:rPr>
        <w:t xml:space="preserve"> 57 zá</w:t>
      </w:r>
      <w:r w:rsidR="005B4CCF">
        <w:rPr>
          <w:rFonts w:ascii="Times New Roman" w:hAnsi="Times New Roman" w:hint="default"/>
          <w:sz w:val="20"/>
          <w:szCs w:val="20"/>
        </w:rPr>
        <w:t>kona č</w:t>
      </w:r>
      <w:r w:rsidR="005B4CCF">
        <w:rPr>
          <w:rFonts w:ascii="Times New Roman" w:hAnsi="Times New Roman" w:hint="default"/>
          <w:sz w:val="20"/>
          <w:szCs w:val="20"/>
        </w:rPr>
        <w:t>. 73/1998 Z. z. v </w:t>
      </w:r>
      <w:r w:rsidR="005B4CCF">
        <w:rPr>
          <w:rFonts w:ascii="Times New Roman" w:hAnsi="Times New Roman" w:hint="default"/>
          <w:sz w:val="20"/>
          <w:szCs w:val="20"/>
        </w:rPr>
        <w:t>znení</w:t>
      </w:r>
      <w:r w:rsidR="005B4CCF">
        <w:rPr>
          <w:rFonts w:ascii="Times New Roman" w:hAnsi="Times New Roman" w:hint="default"/>
          <w:sz w:val="20"/>
          <w:szCs w:val="20"/>
        </w:rPr>
        <w:t xml:space="preserve"> zá</w:t>
      </w:r>
      <w:r w:rsidR="005B4CCF">
        <w:rPr>
          <w:rFonts w:ascii="Times New Roman" w:hAnsi="Times New Roman" w:hint="default"/>
          <w:sz w:val="20"/>
          <w:szCs w:val="20"/>
        </w:rPr>
        <w:t>kona č</w:t>
      </w:r>
      <w:r w:rsidR="005B4CCF">
        <w:rPr>
          <w:rFonts w:ascii="Times New Roman" w:hAnsi="Times New Roman" w:hint="default"/>
          <w:sz w:val="20"/>
          <w:szCs w:val="20"/>
        </w:rPr>
        <w:t xml:space="preserve">. 181/1998 Z. z., </w:t>
      </w:r>
      <w:r w:rsidRPr="0070374A" w:rsidR="00570E01">
        <w:rPr>
          <w:rFonts w:ascii="Times New Roman" w:hAnsi="Times New Roman" w:hint="default"/>
          <w:sz w:val="20"/>
          <w:szCs w:val="20"/>
        </w:rPr>
        <w:t>§</w:t>
      </w:r>
      <w:r w:rsidRPr="0070374A" w:rsidR="00570E01">
        <w:rPr>
          <w:rFonts w:ascii="Times New Roman" w:hAnsi="Times New Roman" w:hint="default"/>
          <w:sz w:val="20"/>
          <w:szCs w:val="20"/>
        </w:rPr>
        <w:t xml:space="preserve"> 51 ods. 2 zá</w:t>
      </w:r>
      <w:r w:rsidRPr="0070374A" w:rsidR="00570E01">
        <w:rPr>
          <w:rFonts w:ascii="Times New Roman" w:hAnsi="Times New Roman" w:hint="default"/>
          <w:sz w:val="20"/>
          <w:szCs w:val="20"/>
        </w:rPr>
        <w:t>kona č</w:t>
      </w:r>
      <w:r w:rsidRPr="0070374A" w:rsidR="00570E01">
        <w:rPr>
          <w:rFonts w:ascii="Times New Roman" w:hAnsi="Times New Roman" w:hint="default"/>
          <w:sz w:val="20"/>
          <w:szCs w:val="20"/>
        </w:rPr>
        <w:t>. 400/2009 Z. z.</w:t>
      </w:r>
    </w:p>
  </w:footnote>
  <w:footnote w:id="18">
    <w:p w:rsidP="00005BF4">
      <w:pPr>
        <w:pStyle w:val="NoSpacing"/>
        <w:bidi w:val="0"/>
        <w:ind w:left="142" w:hanging="142"/>
        <w:jc w:val="both"/>
      </w:pPr>
      <w:r w:rsidRPr="0070374A" w:rsidR="00005BF4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0374A" w:rsidR="00005BF4">
        <w:rPr>
          <w:rFonts w:ascii="Times New Roman" w:hAnsi="Times New Roman" w:hint="default"/>
          <w:sz w:val="20"/>
          <w:szCs w:val="20"/>
        </w:rPr>
        <w:t>) §</w:t>
      </w:r>
      <w:r w:rsidRPr="0070374A" w:rsidR="00005BF4">
        <w:rPr>
          <w:rFonts w:ascii="Times New Roman" w:hAnsi="Times New Roman" w:hint="default"/>
          <w:sz w:val="20"/>
          <w:szCs w:val="20"/>
        </w:rPr>
        <w:t xml:space="preserve"> 24</w:t>
      </w:r>
      <w:r w:rsidRPr="0070374A" w:rsidR="00005BF4">
        <w:rPr>
          <w:rFonts w:ascii="Times New Roman" w:hAnsi="Times New Roman" w:hint="default"/>
          <w:sz w:val="20"/>
          <w:szCs w:val="20"/>
        </w:rPr>
        <w:t>f a </w:t>
      </w:r>
      <w:r w:rsidRPr="0070374A" w:rsidR="00005BF4">
        <w:rPr>
          <w:rFonts w:ascii="Times New Roman" w:hAnsi="Times New Roman" w:hint="default"/>
          <w:sz w:val="20"/>
          <w:szCs w:val="20"/>
        </w:rPr>
        <w:t>24g zá</w:t>
      </w:r>
      <w:r w:rsidRPr="0070374A" w:rsidR="00005BF4">
        <w:rPr>
          <w:rFonts w:ascii="Times New Roman" w:hAnsi="Times New Roman" w:hint="default"/>
          <w:sz w:val="20"/>
          <w:szCs w:val="20"/>
        </w:rPr>
        <w:t>kona č</w:t>
      </w:r>
      <w:r w:rsidRPr="0070374A" w:rsidR="00005BF4">
        <w:rPr>
          <w:rFonts w:ascii="Times New Roman" w:hAnsi="Times New Roman" w:hint="default"/>
          <w:sz w:val="20"/>
          <w:szCs w:val="20"/>
        </w:rPr>
        <w:t>. 327/2005 Z. z. o </w:t>
      </w:r>
      <w:r w:rsidRPr="0070374A" w:rsidR="00005BF4">
        <w:rPr>
          <w:rFonts w:ascii="Times New Roman" w:hAnsi="Times New Roman" w:hint="default"/>
          <w:sz w:val="20"/>
          <w:szCs w:val="20"/>
        </w:rPr>
        <w:t>poskytovaní</w:t>
      </w:r>
      <w:r w:rsidRPr="0070374A" w:rsidR="00005BF4">
        <w:rPr>
          <w:rFonts w:ascii="Times New Roman" w:hAnsi="Times New Roman" w:hint="default"/>
          <w:sz w:val="20"/>
          <w:szCs w:val="20"/>
        </w:rPr>
        <w:t xml:space="preserve"> prá</w:t>
      </w:r>
      <w:r w:rsidRPr="0070374A" w:rsidR="00005BF4">
        <w:rPr>
          <w:rFonts w:ascii="Times New Roman" w:hAnsi="Times New Roman" w:hint="default"/>
          <w:sz w:val="20"/>
          <w:szCs w:val="20"/>
        </w:rPr>
        <w:t>vnej pomoci osobá</w:t>
      </w:r>
      <w:r w:rsidRPr="0070374A" w:rsidR="00005BF4">
        <w:rPr>
          <w:rFonts w:ascii="Times New Roman" w:hAnsi="Times New Roman" w:hint="default"/>
          <w:sz w:val="20"/>
          <w:szCs w:val="20"/>
        </w:rPr>
        <w:t>m v </w:t>
      </w:r>
      <w:r w:rsidRPr="0070374A" w:rsidR="00005BF4">
        <w:rPr>
          <w:rFonts w:ascii="Times New Roman" w:hAnsi="Times New Roman" w:hint="default"/>
          <w:sz w:val="20"/>
          <w:szCs w:val="20"/>
        </w:rPr>
        <w:t>materiá</w:t>
      </w:r>
      <w:r w:rsidRPr="0070374A" w:rsidR="00005BF4">
        <w:rPr>
          <w:rFonts w:ascii="Times New Roman" w:hAnsi="Times New Roman" w:hint="default"/>
          <w:sz w:val="20"/>
          <w:szCs w:val="20"/>
        </w:rPr>
        <w:t>lnej nú</w:t>
      </w:r>
      <w:r w:rsidRPr="0070374A" w:rsidR="00005BF4">
        <w:rPr>
          <w:rFonts w:ascii="Times New Roman" w:hAnsi="Times New Roman" w:hint="default"/>
          <w:sz w:val="20"/>
          <w:szCs w:val="20"/>
        </w:rPr>
        <w:t>dzi a o zmene a </w:t>
      </w:r>
      <w:r w:rsidRPr="0070374A" w:rsidR="00005BF4">
        <w:rPr>
          <w:rFonts w:ascii="Times New Roman" w:hAnsi="Times New Roman" w:hint="default"/>
          <w:sz w:val="20"/>
          <w:szCs w:val="20"/>
        </w:rPr>
        <w:t>doplnení</w:t>
      </w:r>
      <w:r w:rsidRPr="0070374A" w:rsidR="00005BF4">
        <w:rPr>
          <w:rFonts w:ascii="Times New Roman" w:hAnsi="Times New Roman" w:hint="default"/>
          <w:sz w:val="20"/>
          <w:szCs w:val="20"/>
        </w:rPr>
        <w:t xml:space="preserve"> zá</w:t>
      </w:r>
      <w:r w:rsidRPr="0070374A" w:rsidR="00005BF4">
        <w:rPr>
          <w:rFonts w:ascii="Times New Roman" w:hAnsi="Times New Roman" w:hint="default"/>
          <w:sz w:val="20"/>
          <w:szCs w:val="20"/>
        </w:rPr>
        <w:t>kona č</w:t>
      </w:r>
      <w:r w:rsidRPr="0070374A" w:rsidR="00005BF4">
        <w:rPr>
          <w:rFonts w:ascii="Times New Roman" w:hAnsi="Times New Roman" w:hint="default"/>
          <w:sz w:val="20"/>
          <w:szCs w:val="20"/>
        </w:rPr>
        <w:t>. 586/2003 Z. z. o </w:t>
      </w:r>
      <w:r w:rsidRPr="0070374A" w:rsidR="00005BF4">
        <w:rPr>
          <w:rFonts w:ascii="Times New Roman" w:hAnsi="Times New Roman" w:hint="default"/>
          <w:sz w:val="20"/>
          <w:szCs w:val="20"/>
        </w:rPr>
        <w:t>advoká</w:t>
      </w:r>
      <w:r w:rsidRPr="0070374A" w:rsidR="00005BF4">
        <w:rPr>
          <w:rFonts w:ascii="Times New Roman" w:hAnsi="Times New Roman" w:hint="default"/>
          <w:sz w:val="20"/>
          <w:szCs w:val="20"/>
        </w:rPr>
        <w:t>cii a o zmene a </w:t>
      </w:r>
      <w:r w:rsidRPr="0070374A" w:rsidR="00005BF4">
        <w:rPr>
          <w:rFonts w:ascii="Times New Roman" w:hAnsi="Times New Roman" w:hint="default"/>
          <w:sz w:val="20"/>
          <w:szCs w:val="20"/>
        </w:rPr>
        <w:t>doplnení</w:t>
      </w:r>
      <w:r w:rsidRPr="0070374A" w:rsidR="00005BF4">
        <w:rPr>
          <w:rFonts w:ascii="Times New Roman" w:hAnsi="Times New Roman" w:hint="default"/>
          <w:sz w:val="20"/>
          <w:szCs w:val="20"/>
        </w:rPr>
        <w:t xml:space="preserve"> zá</w:t>
      </w:r>
      <w:r w:rsidRPr="0070374A" w:rsidR="00005BF4">
        <w:rPr>
          <w:rFonts w:ascii="Times New Roman" w:hAnsi="Times New Roman" w:hint="default"/>
          <w:sz w:val="20"/>
          <w:szCs w:val="20"/>
        </w:rPr>
        <w:t>kona č</w:t>
      </w:r>
      <w:r w:rsidRPr="0070374A" w:rsidR="00005BF4">
        <w:rPr>
          <w:rFonts w:ascii="Times New Roman" w:hAnsi="Times New Roman" w:hint="default"/>
          <w:sz w:val="20"/>
          <w:szCs w:val="20"/>
        </w:rPr>
        <w:t>. 455/1991 Zb. o </w:t>
      </w:r>
      <w:r w:rsidRPr="0070374A" w:rsidR="00005BF4">
        <w:rPr>
          <w:rFonts w:ascii="Times New Roman" w:hAnsi="Times New Roman" w:hint="default"/>
          <w:sz w:val="20"/>
          <w:szCs w:val="20"/>
        </w:rPr>
        <w:t>ž</w:t>
      </w:r>
      <w:r w:rsidRPr="0070374A" w:rsidR="00005BF4">
        <w:rPr>
          <w:rFonts w:ascii="Times New Roman" w:hAnsi="Times New Roman" w:hint="default"/>
          <w:sz w:val="20"/>
          <w:szCs w:val="20"/>
        </w:rPr>
        <w:t>ivnostenskom podnikaní</w:t>
      </w:r>
      <w:r w:rsidRPr="0070374A" w:rsidR="00005BF4">
        <w:rPr>
          <w:rFonts w:ascii="Times New Roman" w:hAnsi="Times New Roman" w:hint="default"/>
          <w:sz w:val="20"/>
          <w:szCs w:val="20"/>
        </w:rPr>
        <w:t xml:space="preserve"> (ž</w:t>
      </w:r>
      <w:r w:rsidRPr="0070374A" w:rsidR="00005BF4">
        <w:rPr>
          <w:rFonts w:ascii="Times New Roman" w:hAnsi="Times New Roman" w:hint="default"/>
          <w:sz w:val="20"/>
          <w:szCs w:val="20"/>
        </w:rPr>
        <w:t>ivnostenský</w:t>
      </w:r>
      <w:r w:rsidRPr="0070374A" w:rsidR="00005BF4">
        <w:rPr>
          <w:rFonts w:ascii="Times New Roman" w:hAnsi="Times New Roman" w:hint="default"/>
          <w:sz w:val="20"/>
          <w:szCs w:val="20"/>
        </w:rPr>
        <w:t xml:space="preserve"> zá</w:t>
      </w:r>
      <w:r w:rsidRPr="0070374A" w:rsidR="00005BF4">
        <w:rPr>
          <w:rFonts w:ascii="Times New Roman" w:hAnsi="Times New Roman" w:hint="default"/>
          <w:sz w:val="20"/>
          <w:szCs w:val="20"/>
        </w:rPr>
        <w:t>kon) v </w:t>
      </w:r>
      <w:r w:rsidRPr="0070374A" w:rsidR="00005BF4">
        <w:rPr>
          <w:rFonts w:ascii="Times New Roman" w:hAnsi="Times New Roman" w:hint="default"/>
          <w:sz w:val="20"/>
          <w:szCs w:val="20"/>
        </w:rPr>
        <w:t>znení</w:t>
      </w:r>
      <w:r w:rsidRPr="0070374A" w:rsidR="00005BF4">
        <w:rPr>
          <w:rFonts w:ascii="Times New Roman" w:hAnsi="Times New Roman" w:hint="default"/>
          <w:sz w:val="20"/>
          <w:szCs w:val="20"/>
        </w:rPr>
        <w:t xml:space="preserve"> neskorší</w:t>
      </w:r>
      <w:r w:rsidRPr="0070374A" w:rsidR="00005BF4">
        <w:rPr>
          <w:rFonts w:ascii="Times New Roman" w:hAnsi="Times New Roman" w:hint="default"/>
          <w:sz w:val="20"/>
          <w:szCs w:val="20"/>
        </w:rPr>
        <w:t>c</w:t>
      </w:r>
      <w:r w:rsidRPr="0070374A" w:rsidR="00005BF4">
        <w:rPr>
          <w:rFonts w:ascii="Times New Roman" w:hAnsi="Times New Roman" w:hint="default"/>
          <w:sz w:val="20"/>
          <w:szCs w:val="20"/>
        </w:rPr>
        <w:t>h</w:t>
      </w:r>
      <w:r w:rsidRPr="0070374A" w:rsidR="00005BF4">
        <w:rPr>
          <w:rFonts w:ascii="Times New Roman" w:hAnsi="Times New Roman" w:hint="default"/>
          <w:sz w:val="20"/>
          <w:szCs w:val="20"/>
        </w:rPr>
        <w:t xml:space="preserve"> predpisov v </w:t>
      </w:r>
      <w:r w:rsidRPr="0070374A" w:rsidR="00005BF4">
        <w:rPr>
          <w:rFonts w:ascii="Times New Roman" w:hAnsi="Times New Roman" w:hint="default"/>
          <w:sz w:val="20"/>
          <w:szCs w:val="20"/>
        </w:rPr>
        <w:t>znení</w:t>
      </w:r>
      <w:r w:rsidRPr="0070374A" w:rsidR="00005BF4">
        <w:rPr>
          <w:rFonts w:ascii="Times New Roman" w:hAnsi="Times New Roman" w:hint="default"/>
          <w:sz w:val="20"/>
          <w:szCs w:val="20"/>
        </w:rPr>
        <w:t xml:space="preserve"> </w:t>
      </w:r>
      <w:r w:rsidR="00005BF4">
        <w:rPr>
          <w:rFonts w:ascii="Times New Roman" w:hAnsi="Times New Roman" w:hint="default"/>
          <w:sz w:val="20"/>
          <w:szCs w:val="20"/>
        </w:rPr>
        <w:t>zá</w:t>
      </w:r>
      <w:r w:rsidR="00005BF4">
        <w:rPr>
          <w:rFonts w:ascii="Times New Roman" w:hAnsi="Times New Roman" w:hint="default"/>
          <w:sz w:val="20"/>
          <w:szCs w:val="20"/>
        </w:rPr>
        <w:t>kona č</w:t>
      </w:r>
      <w:r w:rsidR="00005BF4">
        <w:rPr>
          <w:rFonts w:ascii="Times New Roman" w:hAnsi="Times New Roman" w:hint="default"/>
          <w:sz w:val="20"/>
          <w:szCs w:val="20"/>
        </w:rPr>
        <w:t>. 8/2005 Z. z. v </w:t>
      </w:r>
      <w:r w:rsidR="00005BF4">
        <w:rPr>
          <w:rFonts w:ascii="Times New Roman" w:hAnsi="Times New Roman" w:hint="default"/>
          <w:sz w:val="20"/>
          <w:szCs w:val="20"/>
        </w:rPr>
        <w:t>znení</w:t>
      </w:r>
      <w:r w:rsidR="00005BF4">
        <w:rPr>
          <w:rFonts w:ascii="Times New Roman" w:hAnsi="Times New Roman" w:hint="default"/>
          <w:sz w:val="20"/>
          <w:szCs w:val="20"/>
        </w:rPr>
        <w:t xml:space="preserve"> </w:t>
      </w:r>
      <w:r w:rsidRPr="0070374A" w:rsidR="00005BF4">
        <w:rPr>
          <w:rFonts w:ascii="Times New Roman" w:hAnsi="Times New Roman" w:hint="default"/>
          <w:sz w:val="20"/>
          <w:szCs w:val="20"/>
        </w:rPr>
        <w:t>zá</w:t>
      </w:r>
      <w:r w:rsidRPr="0070374A" w:rsidR="00005BF4">
        <w:rPr>
          <w:rFonts w:ascii="Times New Roman" w:hAnsi="Times New Roman" w:hint="default"/>
          <w:sz w:val="20"/>
          <w:szCs w:val="20"/>
        </w:rPr>
        <w:t>kona č</w:t>
      </w:r>
      <w:r w:rsidRPr="0070374A" w:rsidR="00005BF4">
        <w:rPr>
          <w:rFonts w:ascii="Times New Roman" w:hAnsi="Times New Roman" w:hint="default"/>
          <w:sz w:val="20"/>
          <w:szCs w:val="20"/>
        </w:rPr>
        <w:t xml:space="preserve">. .../2014 Z. z. </w:t>
      </w:r>
    </w:p>
  </w:footnote>
  <w:footnote w:id="19">
    <w:p w:rsidP="00005BF4">
      <w:pPr>
        <w:pStyle w:val="NoSpacing"/>
        <w:bidi w:val="0"/>
        <w:ind w:left="142" w:hanging="142"/>
        <w:jc w:val="both"/>
      </w:pPr>
      <w:r w:rsidRPr="006A2306" w:rsidR="00005BF4">
        <w:rPr>
          <w:rFonts w:ascii="Times New Roman" w:hAnsi="Times New Roman"/>
          <w:sz w:val="20"/>
          <w:szCs w:val="20"/>
          <w:vertAlign w:val="superscript"/>
        </w:rPr>
        <w:footnoteRef/>
      </w:r>
      <w:r w:rsidRPr="006A2306" w:rsidR="00005BF4">
        <w:rPr>
          <w:rFonts w:ascii="Times New Roman" w:hAnsi="Times New Roman" w:hint="default"/>
          <w:sz w:val="20"/>
          <w:szCs w:val="20"/>
        </w:rPr>
        <w:t>) §</w:t>
      </w:r>
      <w:r w:rsidRPr="006A2306" w:rsidR="00005BF4">
        <w:rPr>
          <w:rFonts w:ascii="Times New Roman" w:hAnsi="Times New Roman" w:hint="default"/>
          <w:sz w:val="20"/>
          <w:szCs w:val="20"/>
        </w:rPr>
        <w:t xml:space="preserve"> 12 </w:t>
      </w:r>
      <w:r w:rsidR="00005BF4">
        <w:rPr>
          <w:rFonts w:ascii="Times New Roman" w:hAnsi="Times New Roman"/>
          <w:sz w:val="20"/>
          <w:szCs w:val="20"/>
        </w:rPr>
        <w:t xml:space="preserve">ods. 1 </w:t>
      </w:r>
      <w:r w:rsidRPr="006A2306" w:rsidR="00005BF4">
        <w:rPr>
          <w:rFonts w:ascii="Times New Roman" w:hAnsi="Times New Roman" w:hint="default"/>
          <w:sz w:val="20"/>
          <w:szCs w:val="20"/>
        </w:rPr>
        <w:t>zá</w:t>
      </w:r>
      <w:r w:rsidRPr="006A2306" w:rsidR="00005BF4">
        <w:rPr>
          <w:rFonts w:ascii="Times New Roman" w:hAnsi="Times New Roman" w:hint="default"/>
          <w:sz w:val="20"/>
          <w:szCs w:val="20"/>
        </w:rPr>
        <w:t>kona č</w:t>
      </w:r>
      <w:r w:rsidRPr="006A2306" w:rsidR="00005BF4">
        <w:rPr>
          <w:rFonts w:ascii="Times New Roman" w:hAnsi="Times New Roman" w:hint="default"/>
          <w:sz w:val="20"/>
          <w:szCs w:val="20"/>
        </w:rPr>
        <w:t xml:space="preserve">. 125/2006 Z. z. </w:t>
      </w:r>
      <w:r w:rsidRPr="00D61E60" w:rsidR="00005BF4">
        <w:rPr>
          <w:rFonts w:ascii="Times New Roman" w:hAnsi="Times New Roman" w:hint="default"/>
          <w:sz w:val="20"/>
          <w:szCs w:val="20"/>
        </w:rPr>
        <w:t>o inš</w:t>
      </w:r>
      <w:r w:rsidRPr="00D61E60" w:rsidR="00005BF4">
        <w:rPr>
          <w:rFonts w:ascii="Times New Roman" w:hAnsi="Times New Roman" w:hint="default"/>
          <w:sz w:val="20"/>
          <w:szCs w:val="20"/>
        </w:rPr>
        <w:t>pekcii prá</w:t>
      </w:r>
      <w:r w:rsidRPr="00D61E60" w:rsidR="00005BF4">
        <w:rPr>
          <w:rFonts w:ascii="Times New Roman" w:hAnsi="Times New Roman" w:hint="default"/>
          <w:sz w:val="20"/>
          <w:szCs w:val="20"/>
        </w:rPr>
        <w:t>ce a o zmene a doplnení</w:t>
      </w:r>
      <w:r w:rsidRPr="00D61E60" w:rsidR="00005BF4">
        <w:rPr>
          <w:rFonts w:ascii="Times New Roman" w:hAnsi="Times New Roman" w:hint="default"/>
          <w:sz w:val="20"/>
          <w:szCs w:val="20"/>
        </w:rPr>
        <w:t xml:space="preserve"> zá</w:t>
      </w:r>
      <w:r w:rsidRPr="00D61E60" w:rsidR="00005BF4">
        <w:rPr>
          <w:rFonts w:ascii="Times New Roman" w:hAnsi="Times New Roman" w:hint="default"/>
          <w:sz w:val="20"/>
          <w:szCs w:val="20"/>
        </w:rPr>
        <w:t>kona č</w:t>
      </w:r>
      <w:r w:rsidRPr="00D61E60" w:rsidR="00005BF4">
        <w:rPr>
          <w:rFonts w:ascii="Times New Roman" w:hAnsi="Times New Roman" w:hint="default"/>
          <w:sz w:val="20"/>
          <w:szCs w:val="20"/>
        </w:rPr>
        <w:t>. 82/2005 Z. z. o nelegá</w:t>
      </w:r>
      <w:r w:rsidRPr="00D61E60" w:rsidR="00005BF4">
        <w:rPr>
          <w:rFonts w:ascii="Times New Roman" w:hAnsi="Times New Roman" w:hint="default"/>
          <w:sz w:val="20"/>
          <w:szCs w:val="20"/>
        </w:rPr>
        <w:t>lnej prá</w:t>
      </w:r>
      <w:r w:rsidRPr="00D61E60" w:rsidR="00005BF4">
        <w:rPr>
          <w:rFonts w:ascii="Times New Roman" w:hAnsi="Times New Roman" w:hint="default"/>
          <w:sz w:val="20"/>
          <w:szCs w:val="20"/>
        </w:rPr>
        <w:t>ci a nelegá</w:t>
      </w:r>
      <w:r w:rsidRPr="00D61E60" w:rsidR="00005BF4">
        <w:rPr>
          <w:rFonts w:ascii="Times New Roman" w:hAnsi="Times New Roman" w:hint="default"/>
          <w:sz w:val="20"/>
          <w:szCs w:val="20"/>
        </w:rPr>
        <w:t>lnom zamestná</w:t>
      </w:r>
      <w:r w:rsidRPr="00D61E60" w:rsidR="00005BF4">
        <w:rPr>
          <w:rFonts w:ascii="Times New Roman" w:hAnsi="Times New Roman" w:hint="default"/>
          <w:sz w:val="20"/>
          <w:szCs w:val="20"/>
        </w:rPr>
        <w:t>vaní</w:t>
      </w:r>
      <w:r w:rsidRPr="00D61E60" w:rsidR="00005BF4">
        <w:rPr>
          <w:rFonts w:ascii="Times New Roman" w:hAnsi="Times New Roman" w:hint="default"/>
          <w:sz w:val="20"/>
          <w:szCs w:val="20"/>
        </w:rPr>
        <w:t xml:space="preserve"> a o zmene a doplnení</w:t>
      </w:r>
      <w:r w:rsidRPr="00D61E60" w:rsidR="00005BF4">
        <w:rPr>
          <w:rFonts w:ascii="Times New Roman" w:hAnsi="Times New Roman" w:hint="default"/>
          <w:sz w:val="20"/>
          <w:szCs w:val="20"/>
        </w:rPr>
        <w:t xml:space="preserve"> niektorý</w:t>
      </w:r>
      <w:r w:rsidRPr="00D61E60" w:rsidR="00005BF4">
        <w:rPr>
          <w:rFonts w:ascii="Times New Roman" w:hAnsi="Times New Roman" w:hint="default"/>
          <w:sz w:val="20"/>
          <w:szCs w:val="20"/>
        </w:rPr>
        <w:t xml:space="preserve">ch </w:t>
      </w:r>
      <w:r w:rsidRPr="00D61E60" w:rsidR="00005BF4">
        <w:rPr>
          <w:rFonts w:ascii="Times New Roman" w:hAnsi="Times New Roman" w:hint="default"/>
          <w:sz w:val="20"/>
          <w:szCs w:val="20"/>
        </w:rPr>
        <w:t>zá</w:t>
      </w:r>
      <w:r w:rsidRPr="00D61E60" w:rsidR="00005BF4">
        <w:rPr>
          <w:rFonts w:ascii="Times New Roman" w:hAnsi="Times New Roman" w:hint="default"/>
          <w:sz w:val="20"/>
          <w:szCs w:val="20"/>
        </w:rPr>
        <w:t>konov</w:t>
      </w:r>
      <w:r w:rsidR="00005BF4">
        <w:rPr>
          <w:rFonts w:ascii="Times New Roman" w:hAnsi="Times New Roman"/>
          <w:sz w:val="20"/>
          <w:szCs w:val="20"/>
        </w:rPr>
        <w:t xml:space="preserve"> v </w:t>
      </w:r>
      <w:r w:rsidR="00005BF4">
        <w:rPr>
          <w:rFonts w:ascii="Times New Roman" w:hAnsi="Times New Roman" w:hint="default"/>
          <w:sz w:val="20"/>
          <w:szCs w:val="20"/>
        </w:rPr>
        <w:t>znení</w:t>
      </w:r>
      <w:r w:rsidR="00005BF4">
        <w:rPr>
          <w:rFonts w:ascii="Times New Roman" w:hAnsi="Times New Roman" w:hint="default"/>
          <w:sz w:val="20"/>
          <w:szCs w:val="20"/>
        </w:rPr>
        <w:t xml:space="preserve"> neskorší</w:t>
      </w:r>
      <w:r w:rsidR="00005BF4">
        <w:rPr>
          <w:rFonts w:ascii="Times New Roman" w:hAnsi="Times New Roman" w:hint="default"/>
          <w:sz w:val="20"/>
          <w:szCs w:val="20"/>
        </w:rPr>
        <w:t>ch predpisov</w:t>
      </w:r>
      <w:r w:rsidRPr="00D61E60" w:rsidR="00005BF4">
        <w:rPr>
          <w:rFonts w:ascii="Times New Roman" w:hAnsi="Times New Roman"/>
          <w:sz w:val="20"/>
          <w:szCs w:val="20"/>
        </w:rPr>
        <w:t>.</w:t>
      </w:r>
    </w:p>
  </w:footnote>
  <w:footnote w:id="20">
    <w:p w:rsidP="00005BF4">
      <w:pPr>
        <w:pStyle w:val="NoSpacing"/>
        <w:bidi w:val="0"/>
        <w:ind w:left="142" w:hanging="142"/>
        <w:jc w:val="both"/>
      </w:pPr>
      <w:r w:rsidRPr="006A2306" w:rsidR="00005BF4">
        <w:rPr>
          <w:rFonts w:ascii="Times New Roman" w:hAnsi="Times New Roman"/>
          <w:sz w:val="20"/>
          <w:szCs w:val="20"/>
          <w:vertAlign w:val="superscript"/>
        </w:rPr>
        <w:footnoteRef/>
      </w:r>
      <w:r w:rsidRPr="006A2306" w:rsidR="00005BF4">
        <w:rPr>
          <w:rFonts w:ascii="Times New Roman" w:hAnsi="Times New Roman"/>
          <w:sz w:val="20"/>
          <w:szCs w:val="20"/>
        </w:rPr>
        <w:t>)</w:t>
      </w:r>
      <w:r w:rsidR="00005BF4">
        <w:rPr>
          <w:rFonts w:ascii="Times New Roman" w:hAnsi="Times New Roman"/>
          <w:sz w:val="20"/>
          <w:szCs w:val="20"/>
        </w:rPr>
        <w:t xml:space="preserve"> </w:t>
      </w:r>
      <w:r w:rsidRPr="006A2306" w:rsidR="00005BF4">
        <w:rPr>
          <w:rFonts w:ascii="Times New Roman" w:hAnsi="Times New Roman" w:hint="default"/>
          <w:sz w:val="20"/>
          <w:szCs w:val="20"/>
        </w:rPr>
        <w:t>§</w:t>
      </w:r>
      <w:r w:rsidRPr="006A2306" w:rsidR="00005BF4">
        <w:rPr>
          <w:rFonts w:ascii="Times New Roman" w:hAnsi="Times New Roman" w:hint="default"/>
          <w:sz w:val="20"/>
          <w:szCs w:val="20"/>
        </w:rPr>
        <w:t xml:space="preserve"> 16 zá</w:t>
      </w:r>
      <w:r w:rsidRPr="006A2306" w:rsidR="00005BF4">
        <w:rPr>
          <w:rFonts w:ascii="Times New Roman" w:hAnsi="Times New Roman" w:hint="default"/>
          <w:sz w:val="20"/>
          <w:szCs w:val="20"/>
        </w:rPr>
        <w:t>kona č</w:t>
      </w:r>
      <w:r w:rsidRPr="006A2306" w:rsidR="00005BF4">
        <w:rPr>
          <w:rFonts w:ascii="Times New Roman" w:hAnsi="Times New Roman" w:hint="default"/>
          <w:sz w:val="20"/>
          <w:szCs w:val="20"/>
        </w:rPr>
        <w:t xml:space="preserve">. 125/2006 Z. z. </w:t>
      </w:r>
    </w:p>
  </w:footnote>
  <w:footnote w:id="21">
    <w:p w:rsidP="00005BF4">
      <w:pPr>
        <w:pStyle w:val="NoSpacing"/>
        <w:bidi w:val="0"/>
        <w:ind w:left="142" w:hanging="142"/>
        <w:jc w:val="both"/>
      </w:pPr>
      <w:r w:rsidRPr="006A2306" w:rsidR="00005BF4">
        <w:rPr>
          <w:rFonts w:ascii="Times New Roman" w:hAnsi="Times New Roman"/>
          <w:sz w:val="20"/>
          <w:szCs w:val="20"/>
          <w:vertAlign w:val="superscript"/>
        </w:rPr>
        <w:footnoteRef/>
      </w:r>
      <w:r w:rsidRPr="006A2306" w:rsidR="00005BF4">
        <w:rPr>
          <w:rFonts w:ascii="Times New Roman" w:hAnsi="Times New Roman"/>
          <w:sz w:val="20"/>
          <w:szCs w:val="20"/>
        </w:rPr>
        <w:t xml:space="preserve">) </w:t>
      </w:r>
      <w:r w:rsidR="00005BF4">
        <w:rPr>
          <w:rFonts w:ascii="Times New Roman" w:hAnsi="Times New Roman" w:hint="default"/>
          <w:sz w:val="20"/>
          <w:szCs w:val="20"/>
        </w:rPr>
        <w:t>§</w:t>
      </w:r>
      <w:r w:rsidR="00005BF4">
        <w:rPr>
          <w:rFonts w:ascii="Times New Roman" w:hAnsi="Times New Roman" w:hint="default"/>
          <w:sz w:val="20"/>
          <w:szCs w:val="20"/>
        </w:rPr>
        <w:t xml:space="preserve"> 17 zá</w:t>
      </w:r>
      <w:r w:rsidR="00005BF4">
        <w:rPr>
          <w:rFonts w:ascii="Times New Roman" w:hAnsi="Times New Roman" w:hint="default"/>
          <w:sz w:val="20"/>
          <w:szCs w:val="20"/>
        </w:rPr>
        <w:t>kona č</w:t>
      </w:r>
      <w:r w:rsidR="00005BF4">
        <w:rPr>
          <w:rFonts w:ascii="Times New Roman" w:hAnsi="Times New Roman" w:hint="default"/>
          <w:sz w:val="20"/>
          <w:szCs w:val="20"/>
        </w:rPr>
        <w:t>. 125/2006 Z. z.</w:t>
      </w:r>
    </w:p>
  </w:footnote>
  <w:footnote w:id="22">
    <w:p w:rsidP="005657E9">
      <w:pPr>
        <w:pStyle w:val="NoSpacing"/>
        <w:bidi w:val="0"/>
        <w:ind w:left="142" w:hanging="142"/>
        <w:jc w:val="both"/>
      </w:pPr>
      <w:r w:rsidRPr="00240005" w:rsidR="005657E9">
        <w:rPr>
          <w:rFonts w:ascii="Times New Roman" w:hAnsi="Times New Roman"/>
          <w:sz w:val="20"/>
          <w:szCs w:val="20"/>
          <w:vertAlign w:val="superscript"/>
        </w:rPr>
        <w:footnoteRef/>
      </w:r>
      <w:r w:rsidRPr="00240005" w:rsidR="005657E9">
        <w:rPr>
          <w:rFonts w:ascii="Times New Roman" w:hAnsi="Times New Roman"/>
          <w:sz w:val="20"/>
          <w:szCs w:val="20"/>
        </w:rPr>
        <w:t xml:space="preserve">) </w:t>
      </w:r>
      <w:r w:rsidR="005657E9">
        <w:rPr>
          <w:rFonts w:ascii="Times New Roman" w:hAnsi="Times New Roman" w:hint="default"/>
          <w:sz w:val="20"/>
          <w:szCs w:val="20"/>
        </w:rPr>
        <w:t>§</w:t>
      </w:r>
      <w:r w:rsidR="005657E9">
        <w:rPr>
          <w:rFonts w:ascii="Times New Roman" w:hAnsi="Times New Roman" w:hint="default"/>
          <w:sz w:val="20"/>
          <w:szCs w:val="20"/>
        </w:rPr>
        <w:t xml:space="preserve"> 60 zá</w:t>
      </w:r>
      <w:r w:rsidR="005657E9">
        <w:rPr>
          <w:rFonts w:ascii="Times New Roman" w:hAnsi="Times New Roman" w:hint="default"/>
          <w:sz w:val="20"/>
          <w:szCs w:val="20"/>
        </w:rPr>
        <w:t>kona Ná</w:t>
      </w:r>
      <w:r w:rsidR="005657E9">
        <w:rPr>
          <w:rFonts w:ascii="Times New Roman" w:hAnsi="Times New Roman" w:hint="default"/>
          <w:sz w:val="20"/>
          <w:szCs w:val="20"/>
        </w:rPr>
        <w:t>rodnej rady Slovenskej republiky č</w:t>
      </w:r>
      <w:r w:rsidR="005657E9">
        <w:rPr>
          <w:rFonts w:ascii="Times New Roman" w:hAnsi="Times New Roman" w:hint="default"/>
          <w:sz w:val="20"/>
          <w:szCs w:val="20"/>
        </w:rPr>
        <w:t>. 350/1996 Z. z. o </w:t>
      </w:r>
      <w:r w:rsidR="005657E9">
        <w:rPr>
          <w:rFonts w:ascii="Times New Roman" w:hAnsi="Times New Roman" w:hint="default"/>
          <w:sz w:val="20"/>
          <w:szCs w:val="20"/>
        </w:rPr>
        <w:t>rokovacom poriadku Ná</w:t>
      </w:r>
      <w:r w:rsidR="005657E9">
        <w:rPr>
          <w:rFonts w:ascii="Times New Roman" w:hAnsi="Times New Roman" w:hint="default"/>
          <w:sz w:val="20"/>
          <w:szCs w:val="20"/>
        </w:rPr>
        <w:t>rodnej rady Slovenskej republiky v </w:t>
      </w:r>
      <w:r w:rsidR="005657E9">
        <w:rPr>
          <w:rFonts w:ascii="Times New Roman" w:hAnsi="Times New Roman" w:hint="default"/>
          <w:sz w:val="20"/>
          <w:szCs w:val="20"/>
        </w:rPr>
        <w:t>znení</w:t>
      </w:r>
      <w:r w:rsidR="005657E9">
        <w:rPr>
          <w:rFonts w:ascii="Times New Roman" w:hAnsi="Times New Roman" w:hint="default"/>
          <w:sz w:val="20"/>
          <w:szCs w:val="20"/>
        </w:rPr>
        <w:t xml:space="preserve"> zá</w:t>
      </w:r>
      <w:r w:rsidR="005657E9">
        <w:rPr>
          <w:rFonts w:ascii="Times New Roman" w:hAnsi="Times New Roman" w:hint="default"/>
          <w:sz w:val="20"/>
          <w:szCs w:val="20"/>
        </w:rPr>
        <w:t>kona č</w:t>
      </w:r>
      <w:r w:rsidR="005657E9">
        <w:rPr>
          <w:rFonts w:ascii="Times New Roman" w:hAnsi="Times New Roman" w:hint="default"/>
          <w:sz w:val="20"/>
          <w:szCs w:val="20"/>
        </w:rPr>
        <w:t xml:space="preserve">. 215/2004 </w:t>
      </w:r>
      <w:r w:rsidR="005657E9">
        <w:rPr>
          <w:rFonts w:ascii="Times New Roman" w:hAnsi="Times New Roman" w:hint="default"/>
          <w:sz w:val="20"/>
          <w:szCs w:val="20"/>
        </w:rPr>
        <w:t>Z. z.</w:t>
      </w:r>
    </w:p>
  </w:footnote>
  <w:footnote w:id="23">
    <w:p w:rsidP="0089626D">
      <w:pPr>
        <w:pStyle w:val="NoSpacing"/>
        <w:bidi w:val="0"/>
        <w:ind w:left="142" w:hanging="142"/>
        <w:jc w:val="both"/>
      </w:pPr>
      <w:r w:rsidRPr="002D6B54" w:rsidR="002D6B54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D6B54" w:rsidR="002D6B54">
        <w:rPr>
          <w:rFonts w:ascii="Times New Roman" w:hAnsi="Times New Roman" w:hint="default"/>
          <w:sz w:val="20"/>
          <w:szCs w:val="20"/>
        </w:rPr>
        <w:t>) Zá</w:t>
      </w:r>
      <w:r w:rsidRPr="002D6B54" w:rsidR="002D6B54">
        <w:rPr>
          <w:rFonts w:ascii="Times New Roman" w:hAnsi="Times New Roman" w:hint="default"/>
          <w:sz w:val="20"/>
          <w:szCs w:val="20"/>
        </w:rPr>
        <w:t>kon č</w:t>
      </w:r>
      <w:r w:rsidRPr="002D6B54" w:rsidR="002D6B54">
        <w:rPr>
          <w:rFonts w:ascii="Times New Roman" w:hAnsi="Times New Roman" w:hint="default"/>
          <w:sz w:val="20"/>
          <w:szCs w:val="20"/>
        </w:rPr>
        <w:t>. 71/1967 Zb. o </w:t>
      </w:r>
      <w:r w:rsidRPr="002D6B54" w:rsidR="002D6B54">
        <w:rPr>
          <w:rFonts w:ascii="Times New Roman" w:hAnsi="Times New Roman" w:hint="default"/>
          <w:sz w:val="20"/>
          <w:szCs w:val="20"/>
        </w:rPr>
        <w:t>sprá</w:t>
      </w:r>
      <w:r w:rsidRPr="002D6B54" w:rsidR="002D6B54">
        <w:rPr>
          <w:rFonts w:ascii="Times New Roman" w:hAnsi="Times New Roman" w:hint="default"/>
          <w:sz w:val="20"/>
          <w:szCs w:val="20"/>
        </w:rPr>
        <w:t>vnom konaní</w:t>
      </w:r>
      <w:r w:rsidRPr="002D6B54" w:rsidR="002D6B54">
        <w:rPr>
          <w:rFonts w:ascii="Times New Roman" w:hAnsi="Times New Roman" w:hint="default"/>
          <w:sz w:val="20"/>
          <w:szCs w:val="20"/>
        </w:rPr>
        <w:t xml:space="preserve"> (sprá</w:t>
      </w:r>
      <w:r w:rsidRPr="002D6B54" w:rsidR="002D6B54">
        <w:rPr>
          <w:rFonts w:ascii="Times New Roman" w:hAnsi="Times New Roman" w:hint="default"/>
          <w:sz w:val="20"/>
          <w:szCs w:val="20"/>
        </w:rPr>
        <w:t>vny poriadok) v </w:t>
      </w:r>
      <w:r w:rsidRPr="002D6B54" w:rsidR="002D6B54">
        <w:rPr>
          <w:rFonts w:ascii="Times New Roman" w:hAnsi="Times New Roman" w:hint="default"/>
          <w:sz w:val="20"/>
          <w:szCs w:val="20"/>
        </w:rPr>
        <w:t>znení</w:t>
      </w:r>
      <w:r w:rsidRPr="002D6B54" w:rsidR="002D6B54">
        <w:rPr>
          <w:rFonts w:ascii="Times New Roman" w:hAnsi="Times New Roman" w:hint="default"/>
          <w:sz w:val="20"/>
          <w:szCs w:val="20"/>
        </w:rPr>
        <w:t xml:space="preserve"> neskorší</w:t>
      </w:r>
      <w:r w:rsidRPr="002D6B54" w:rsidR="002D6B54">
        <w:rPr>
          <w:rFonts w:ascii="Times New Roman" w:hAnsi="Times New Roman" w:hint="default"/>
          <w:sz w:val="20"/>
          <w:szCs w:val="20"/>
        </w:rPr>
        <w:t xml:space="preserve">ch predpisov.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DDE"/>
    <w:multiLevelType w:val="hybridMultilevel"/>
    <w:tmpl w:val="1D6AE2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490550"/>
    <w:multiLevelType w:val="hybridMultilevel"/>
    <w:tmpl w:val="F12009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360C37"/>
    <w:multiLevelType w:val="hybridMultilevel"/>
    <w:tmpl w:val="B4140B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8093643"/>
    <w:multiLevelType w:val="hybridMultilevel"/>
    <w:tmpl w:val="B4D0FFC0"/>
    <w:lvl w:ilvl="0">
      <w:start w:val="1"/>
      <w:numFmt w:val="decimal"/>
      <w:lvlText w:val="(%1)"/>
      <w:lvlJc w:val="left"/>
      <w:pPr>
        <w:ind w:left="1893" w:hanging="118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9B43D43"/>
    <w:multiLevelType w:val="hybridMultilevel"/>
    <w:tmpl w:val="B6D8EAFA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">
    <w:nsid w:val="1D3B1AB5"/>
    <w:multiLevelType w:val="hybridMultilevel"/>
    <w:tmpl w:val="3A2277EE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lvlText w:val="(%2)"/>
      <w:lvlJc w:val="left"/>
      <w:pPr>
        <w:ind w:left="1545" w:hanging="465"/>
      </w:pPr>
      <w:rPr>
        <w:rFonts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0EC3D84"/>
    <w:multiLevelType w:val="hybridMultilevel"/>
    <w:tmpl w:val="7C5A076A"/>
    <w:lvl w:ilvl="0">
      <w:start w:val="1"/>
      <w:numFmt w:val="decimal"/>
      <w:lvlText w:val="(%1)"/>
      <w:lvlJc w:val="left"/>
      <w:pPr>
        <w:ind w:left="18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4656E01"/>
    <w:multiLevelType w:val="hybridMultilevel"/>
    <w:tmpl w:val="C57CAF8E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8">
    <w:nsid w:val="24905593"/>
    <w:multiLevelType w:val="hybridMultilevel"/>
    <w:tmpl w:val="4AC28A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F80E14"/>
    <w:multiLevelType w:val="hybridMultilevel"/>
    <w:tmpl w:val="1682FF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1096EAB"/>
    <w:multiLevelType w:val="hybridMultilevel"/>
    <w:tmpl w:val="CCD48B2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3AE5A5F"/>
    <w:multiLevelType w:val="hybridMultilevel"/>
    <w:tmpl w:val="841C8B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827767"/>
    <w:multiLevelType w:val="hybridMultilevel"/>
    <w:tmpl w:val="DBA4D710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lvlText w:val="(%2)"/>
      <w:lvlJc w:val="left"/>
      <w:pPr>
        <w:ind w:left="1545" w:hanging="465"/>
      </w:pPr>
      <w:rPr>
        <w:rFonts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BA58B8"/>
    <w:multiLevelType w:val="hybridMultilevel"/>
    <w:tmpl w:val="AA9491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A970220"/>
    <w:multiLevelType w:val="hybridMultilevel"/>
    <w:tmpl w:val="836A1CD0"/>
    <w:lvl w:ilvl="0">
      <w:start w:val="1"/>
      <w:numFmt w:val="upperRoman"/>
      <w:lvlText w:val="Čl. %1"/>
      <w:lvlJc w:val="center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lvlText w:val="(%2)"/>
      <w:lvlJc w:val="left"/>
      <w:pPr>
        <w:ind w:left="1455" w:hanging="37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Times New Roman" w:eastAsia="Calibri" w:hAnsi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A9A7145"/>
    <w:multiLevelType w:val="hybridMultilevel"/>
    <w:tmpl w:val="71321B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C9F6409"/>
    <w:multiLevelType w:val="hybridMultilevel"/>
    <w:tmpl w:val="6CA44DE4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866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7">
    <w:nsid w:val="3CAE1E95"/>
    <w:multiLevelType w:val="hybridMultilevel"/>
    <w:tmpl w:val="8A24FBD4"/>
    <w:lvl w:ilvl="0">
      <w:start w:val="1"/>
      <w:numFmt w:val="lowerLetter"/>
      <w:lvlText w:val="%1)"/>
      <w:lvlJc w:val="left"/>
      <w:pPr>
        <w:ind w:left="1545" w:hanging="46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E97694A"/>
    <w:multiLevelType w:val="hybridMultilevel"/>
    <w:tmpl w:val="0F767928"/>
    <w:lvl w:ilvl="0">
      <w:start w:val="1"/>
      <w:numFmt w:val="decimal"/>
      <w:lvlText w:val="(%1)"/>
      <w:lvlJc w:val="left"/>
      <w:pPr>
        <w:ind w:left="1545" w:hanging="46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2236B21"/>
    <w:multiLevelType w:val="hybridMultilevel"/>
    <w:tmpl w:val="C4265E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C1F9F"/>
    <w:multiLevelType w:val="hybridMultilevel"/>
    <w:tmpl w:val="078E17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3FA1752"/>
    <w:multiLevelType w:val="hybridMultilevel"/>
    <w:tmpl w:val="CCBE1D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65C78D6"/>
    <w:multiLevelType w:val="hybridMultilevel"/>
    <w:tmpl w:val="E24C09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BDC0817"/>
    <w:multiLevelType w:val="hybridMultilevel"/>
    <w:tmpl w:val="078E17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F2219FF"/>
    <w:multiLevelType w:val="hybridMultilevel"/>
    <w:tmpl w:val="148EE530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lvlText w:val="(%2)"/>
      <w:lvlJc w:val="left"/>
      <w:pPr>
        <w:ind w:left="1545" w:hanging="465"/>
      </w:pPr>
      <w:rPr>
        <w:rFonts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1DB0BE9"/>
    <w:multiLevelType w:val="hybridMultilevel"/>
    <w:tmpl w:val="0F767928"/>
    <w:lvl w:ilvl="0">
      <w:start w:val="1"/>
      <w:numFmt w:val="decimal"/>
      <w:lvlText w:val="(%1)"/>
      <w:lvlJc w:val="left"/>
      <w:pPr>
        <w:ind w:left="1545" w:hanging="46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1ED356C"/>
    <w:multiLevelType w:val="hybridMultilevel"/>
    <w:tmpl w:val="66E6F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6346158"/>
    <w:multiLevelType w:val="hybridMultilevel"/>
    <w:tmpl w:val="84226F04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5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2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9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1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826" w:hanging="180"/>
      </w:pPr>
      <w:rPr>
        <w:rFonts w:cs="Times New Roman"/>
        <w:rtl w:val="0"/>
        <w:cs w:val="0"/>
      </w:rPr>
    </w:lvl>
  </w:abstractNum>
  <w:abstractNum w:abstractNumId="28">
    <w:nsid w:val="56F241FC"/>
    <w:multiLevelType w:val="hybridMultilevel"/>
    <w:tmpl w:val="891A4EF6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i w:val="0"/>
        <w:u w:val="none" w:color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7092A26"/>
    <w:multiLevelType w:val="hybridMultilevel"/>
    <w:tmpl w:val="1C5EACE0"/>
    <w:lvl w:ilvl="0">
      <w:start w:val="1"/>
      <w:numFmt w:val="decimal"/>
      <w:lvlText w:val="(%1)"/>
      <w:lvlJc w:val="left"/>
      <w:pPr>
        <w:ind w:left="1281" w:hanging="85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0">
    <w:nsid w:val="57E37755"/>
    <w:multiLevelType w:val="hybridMultilevel"/>
    <w:tmpl w:val="2E78FB7C"/>
    <w:lvl w:ilvl="0">
      <w:start w:val="1"/>
      <w:numFmt w:val="decimal"/>
      <w:lvlText w:val="(%1)"/>
      <w:lvlJc w:val="left"/>
      <w:pPr>
        <w:ind w:left="1266" w:hanging="8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1">
    <w:nsid w:val="590900A8"/>
    <w:multiLevelType w:val="hybridMultilevel"/>
    <w:tmpl w:val="F8C2E18A"/>
    <w:lvl w:ilvl="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B7562FD"/>
    <w:multiLevelType w:val="hybridMultilevel"/>
    <w:tmpl w:val="B28C30C2"/>
    <w:lvl w:ilvl="0">
      <w:start w:val="1"/>
      <w:numFmt w:val="decimal"/>
      <w:lvlText w:val="(%1)"/>
      <w:lvlJc w:val="left"/>
      <w:pPr>
        <w:ind w:left="1236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3">
    <w:nsid w:val="5E9B2E7B"/>
    <w:multiLevelType w:val="hybridMultilevel"/>
    <w:tmpl w:val="C0DA0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F7E3BFD"/>
    <w:multiLevelType w:val="hybridMultilevel"/>
    <w:tmpl w:val="9B523C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ind w:left="1545" w:hanging="46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FB55E57"/>
    <w:multiLevelType w:val="hybridMultilevel"/>
    <w:tmpl w:val="B0FE76FE"/>
    <w:lvl w:ilvl="0">
      <w:start w:val="1"/>
      <w:numFmt w:val="decimal"/>
      <w:lvlText w:val="(%1)"/>
      <w:lvlJc w:val="left"/>
      <w:pPr>
        <w:ind w:left="1266" w:hanging="8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6">
    <w:nsid w:val="609D1F50"/>
    <w:multiLevelType w:val="hybridMultilevel"/>
    <w:tmpl w:val="45868B2C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1D616E0"/>
    <w:multiLevelType w:val="hybridMultilevel"/>
    <w:tmpl w:val="ADEE1C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26630D8"/>
    <w:multiLevelType w:val="hybridMultilevel"/>
    <w:tmpl w:val="161C85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3503FD7"/>
    <w:multiLevelType w:val="hybridMultilevel"/>
    <w:tmpl w:val="A8020482"/>
    <w:lvl w:ilvl="0">
      <w:start w:val="1"/>
      <w:numFmt w:val="decimal"/>
      <w:lvlText w:val="(%1)"/>
      <w:lvlJc w:val="left"/>
      <w:pPr>
        <w:ind w:left="1804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0">
    <w:nsid w:val="701C2DA6"/>
    <w:multiLevelType w:val="hybridMultilevel"/>
    <w:tmpl w:val="467EE1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5504527"/>
    <w:multiLevelType w:val="hybridMultilevel"/>
    <w:tmpl w:val="CFD2377A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79C6647"/>
    <w:multiLevelType w:val="hybridMultilevel"/>
    <w:tmpl w:val="29E6D1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9091E4E"/>
    <w:multiLevelType w:val="hybridMultilevel"/>
    <w:tmpl w:val="37BA57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BEE351C"/>
    <w:multiLevelType w:val="hybridMultilevel"/>
    <w:tmpl w:val="85544F48"/>
    <w:lvl w:ilvl="0">
      <w:start w:val="1"/>
      <w:numFmt w:val="decimal"/>
      <w:lvlText w:val="(%1)"/>
      <w:lvlJc w:val="left"/>
      <w:pPr>
        <w:ind w:left="1296" w:hanging="8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5">
    <w:nsid w:val="7F1D60B5"/>
    <w:multiLevelType w:val="hybridMultilevel"/>
    <w:tmpl w:val="1F1CF2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4"/>
  </w:num>
  <w:num w:numId="3">
    <w:abstractNumId w:val="32"/>
  </w:num>
  <w:num w:numId="4">
    <w:abstractNumId w:val="44"/>
  </w:num>
  <w:num w:numId="5">
    <w:abstractNumId w:val="30"/>
  </w:num>
  <w:num w:numId="6">
    <w:abstractNumId w:val="29"/>
  </w:num>
  <w:num w:numId="7">
    <w:abstractNumId w:val="35"/>
  </w:num>
  <w:num w:numId="8">
    <w:abstractNumId w:val="3"/>
  </w:num>
  <w:num w:numId="9">
    <w:abstractNumId w:val="45"/>
  </w:num>
  <w:num w:numId="10">
    <w:abstractNumId w:val="39"/>
  </w:num>
  <w:num w:numId="11">
    <w:abstractNumId w:val="5"/>
  </w:num>
  <w:num w:numId="12">
    <w:abstractNumId w:val="4"/>
  </w:num>
  <w:num w:numId="13">
    <w:abstractNumId w:val="40"/>
  </w:num>
  <w:num w:numId="14">
    <w:abstractNumId w:val="27"/>
  </w:num>
  <w:num w:numId="15">
    <w:abstractNumId w:val="26"/>
  </w:num>
  <w:num w:numId="16">
    <w:abstractNumId w:val="21"/>
  </w:num>
  <w:num w:numId="17">
    <w:abstractNumId w:val="23"/>
  </w:num>
  <w:num w:numId="18">
    <w:abstractNumId w:val="43"/>
  </w:num>
  <w:num w:numId="19">
    <w:abstractNumId w:val="8"/>
  </w:num>
  <w:num w:numId="20">
    <w:abstractNumId w:val="20"/>
  </w:num>
  <w:num w:numId="21">
    <w:abstractNumId w:val="28"/>
  </w:num>
  <w:num w:numId="22">
    <w:abstractNumId w:val="31"/>
  </w:num>
  <w:num w:numId="23">
    <w:abstractNumId w:val="13"/>
  </w:num>
  <w:num w:numId="24">
    <w:abstractNumId w:val="33"/>
  </w:num>
  <w:num w:numId="25">
    <w:abstractNumId w:val="15"/>
  </w:num>
  <w:num w:numId="26">
    <w:abstractNumId w:val="11"/>
  </w:num>
  <w:num w:numId="27">
    <w:abstractNumId w:val="9"/>
  </w:num>
  <w:num w:numId="28">
    <w:abstractNumId w:val="16"/>
  </w:num>
  <w:num w:numId="29">
    <w:abstractNumId w:val="42"/>
  </w:num>
  <w:num w:numId="30">
    <w:abstractNumId w:val="41"/>
  </w:num>
  <w:num w:numId="31">
    <w:abstractNumId w:val="37"/>
  </w:num>
  <w:num w:numId="32">
    <w:abstractNumId w:val="19"/>
  </w:num>
  <w:num w:numId="33">
    <w:abstractNumId w:val="36"/>
  </w:num>
  <w:num w:numId="34">
    <w:abstractNumId w:val="1"/>
  </w:num>
  <w:num w:numId="35">
    <w:abstractNumId w:val="22"/>
  </w:num>
  <w:num w:numId="36">
    <w:abstractNumId w:val="34"/>
  </w:num>
  <w:num w:numId="37">
    <w:abstractNumId w:val="38"/>
  </w:num>
  <w:num w:numId="38">
    <w:abstractNumId w:val="6"/>
  </w:num>
  <w:num w:numId="39">
    <w:abstractNumId w:val="17"/>
  </w:num>
  <w:num w:numId="40">
    <w:abstractNumId w:val="2"/>
  </w:num>
  <w:num w:numId="41">
    <w:abstractNumId w:val="10"/>
  </w:num>
  <w:num w:numId="42">
    <w:abstractNumId w:val="7"/>
  </w:num>
  <w:num w:numId="43">
    <w:abstractNumId w:val="12"/>
  </w:num>
  <w:num w:numId="44">
    <w:abstractNumId w:val="24"/>
  </w:num>
  <w:num w:numId="45">
    <w:abstractNumId w:val="18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3706BF"/>
    <w:rsid w:val="00000436"/>
    <w:rsid w:val="000013BF"/>
    <w:rsid w:val="0000496B"/>
    <w:rsid w:val="00005BF4"/>
    <w:rsid w:val="00013899"/>
    <w:rsid w:val="00013C6C"/>
    <w:rsid w:val="00016816"/>
    <w:rsid w:val="00016D3E"/>
    <w:rsid w:val="0002073D"/>
    <w:rsid w:val="000213C1"/>
    <w:rsid w:val="00026F25"/>
    <w:rsid w:val="000273F5"/>
    <w:rsid w:val="00030D26"/>
    <w:rsid w:val="00031263"/>
    <w:rsid w:val="00034755"/>
    <w:rsid w:val="00036242"/>
    <w:rsid w:val="00040671"/>
    <w:rsid w:val="00042412"/>
    <w:rsid w:val="000447D2"/>
    <w:rsid w:val="000525CD"/>
    <w:rsid w:val="00053F16"/>
    <w:rsid w:val="00055EBC"/>
    <w:rsid w:val="00056130"/>
    <w:rsid w:val="00056A5B"/>
    <w:rsid w:val="000578F5"/>
    <w:rsid w:val="0006293D"/>
    <w:rsid w:val="00064E18"/>
    <w:rsid w:val="000664D3"/>
    <w:rsid w:val="00067B3C"/>
    <w:rsid w:val="00071D85"/>
    <w:rsid w:val="000744F6"/>
    <w:rsid w:val="00075CCD"/>
    <w:rsid w:val="00077798"/>
    <w:rsid w:val="00080560"/>
    <w:rsid w:val="000823D0"/>
    <w:rsid w:val="000830A4"/>
    <w:rsid w:val="00087CC5"/>
    <w:rsid w:val="00090EA0"/>
    <w:rsid w:val="00091350"/>
    <w:rsid w:val="00091AC6"/>
    <w:rsid w:val="0009391B"/>
    <w:rsid w:val="00094501"/>
    <w:rsid w:val="00095572"/>
    <w:rsid w:val="000A0B17"/>
    <w:rsid w:val="000A0D23"/>
    <w:rsid w:val="000A137A"/>
    <w:rsid w:val="000A1937"/>
    <w:rsid w:val="000A4C11"/>
    <w:rsid w:val="000A5705"/>
    <w:rsid w:val="000A62A3"/>
    <w:rsid w:val="000A62B4"/>
    <w:rsid w:val="000B08D2"/>
    <w:rsid w:val="000B1647"/>
    <w:rsid w:val="000B5197"/>
    <w:rsid w:val="000C1444"/>
    <w:rsid w:val="000C393C"/>
    <w:rsid w:val="000C4F0C"/>
    <w:rsid w:val="000C7676"/>
    <w:rsid w:val="000D00A2"/>
    <w:rsid w:val="000D719C"/>
    <w:rsid w:val="000E0572"/>
    <w:rsid w:val="000E0E22"/>
    <w:rsid w:val="000E0FD8"/>
    <w:rsid w:val="000E1035"/>
    <w:rsid w:val="000E12DE"/>
    <w:rsid w:val="000E159D"/>
    <w:rsid w:val="000E46EF"/>
    <w:rsid w:val="000F0A18"/>
    <w:rsid w:val="000F1305"/>
    <w:rsid w:val="00100BAB"/>
    <w:rsid w:val="00100C4C"/>
    <w:rsid w:val="00101566"/>
    <w:rsid w:val="00103192"/>
    <w:rsid w:val="0010602F"/>
    <w:rsid w:val="001066DD"/>
    <w:rsid w:val="00115209"/>
    <w:rsid w:val="00115AD2"/>
    <w:rsid w:val="00117787"/>
    <w:rsid w:val="001177E4"/>
    <w:rsid w:val="0012402C"/>
    <w:rsid w:val="00125704"/>
    <w:rsid w:val="00126509"/>
    <w:rsid w:val="0012752F"/>
    <w:rsid w:val="00134647"/>
    <w:rsid w:val="00140006"/>
    <w:rsid w:val="001440F3"/>
    <w:rsid w:val="00146BF7"/>
    <w:rsid w:val="001501F1"/>
    <w:rsid w:val="001504EC"/>
    <w:rsid w:val="001520AE"/>
    <w:rsid w:val="00152637"/>
    <w:rsid w:val="00154AE7"/>
    <w:rsid w:val="00156593"/>
    <w:rsid w:val="001615E3"/>
    <w:rsid w:val="00161EBF"/>
    <w:rsid w:val="0016479F"/>
    <w:rsid w:val="001656DE"/>
    <w:rsid w:val="00171078"/>
    <w:rsid w:val="00174392"/>
    <w:rsid w:val="00176C83"/>
    <w:rsid w:val="0018122D"/>
    <w:rsid w:val="00182238"/>
    <w:rsid w:val="001839B5"/>
    <w:rsid w:val="00186740"/>
    <w:rsid w:val="00186A0A"/>
    <w:rsid w:val="001921FD"/>
    <w:rsid w:val="00192838"/>
    <w:rsid w:val="00194FC7"/>
    <w:rsid w:val="001A1307"/>
    <w:rsid w:val="001A3B2D"/>
    <w:rsid w:val="001A5885"/>
    <w:rsid w:val="001B01AB"/>
    <w:rsid w:val="001B05BB"/>
    <w:rsid w:val="001B06BA"/>
    <w:rsid w:val="001B0C81"/>
    <w:rsid w:val="001B2A3D"/>
    <w:rsid w:val="001B2C60"/>
    <w:rsid w:val="001B2F67"/>
    <w:rsid w:val="001B77F1"/>
    <w:rsid w:val="001C111E"/>
    <w:rsid w:val="001C128A"/>
    <w:rsid w:val="001C1343"/>
    <w:rsid w:val="001C210B"/>
    <w:rsid w:val="001C2994"/>
    <w:rsid w:val="001C3471"/>
    <w:rsid w:val="001C38B2"/>
    <w:rsid w:val="001C409A"/>
    <w:rsid w:val="001C4166"/>
    <w:rsid w:val="001C5D50"/>
    <w:rsid w:val="001C7E6B"/>
    <w:rsid w:val="001D114D"/>
    <w:rsid w:val="001D1180"/>
    <w:rsid w:val="001D31D0"/>
    <w:rsid w:val="001E1F08"/>
    <w:rsid w:val="001E4029"/>
    <w:rsid w:val="001E51E3"/>
    <w:rsid w:val="001F2BAA"/>
    <w:rsid w:val="001F314E"/>
    <w:rsid w:val="001F4801"/>
    <w:rsid w:val="001F5E02"/>
    <w:rsid w:val="001F79EE"/>
    <w:rsid w:val="0020032C"/>
    <w:rsid w:val="002111E7"/>
    <w:rsid w:val="00212C3D"/>
    <w:rsid w:val="002160B2"/>
    <w:rsid w:val="00216377"/>
    <w:rsid w:val="002254F4"/>
    <w:rsid w:val="0023492F"/>
    <w:rsid w:val="00234C85"/>
    <w:rsid w:val="00237479"/>
    <w:rsid w:val="00240005"/>
    <w:rsid w:val="00242327"/>
    <w:rsid w:val="00242901"/>
    <w:rsid w:val="002472BA"/>
    <w:rsid w:val="00250099"/>
    <w:rsid w:val="00250F53"/>
    <w:rsid w:val="002519E5"/>
    <w:rsid w:val="002522D9"/>
    <w:rsid w:val="00260DA4"/>
    <w:rsid w:val="0026119A"/>
    <w:rsid w:val="00261A22"/>
    <w:rsid w:val="002624AF"/>
    <w:rsid w:val="00264511"/>
    <w:rsid w:val="00265E24"/>
    <w:rsid w:val="002700E3"/>
    <w:rsid w:val="00271059"/>
    <w:rsid w:val="00273596"/>
    <w:rsid w:val="002818DF"/>
    <w:rsid w:val="00285CC5"/>
    <w:rsid w:val="00287027"/>
    <w:rsid w:val="00287D00"/>
    <w:rsid w:val="002915D2"/>
    <w:rsid w:val="00291E8C"/>
    <w:rsid w:val="00292550"/>
    <w:rsid w:val="002925AB"/>
    <w:rsid w:val="00292C29"/>
    <w:rsid w:val="00292F3D"/>
    <w:rsid w:val="00293507"/>
    <w:rsid w:val="00297874"/>
    <w:rsid w:val="002A326D"/>
    <w:rsid w:val="002A73B6"/>
    <w:rsid w:val="002B1CF0"/>
    <w:rsid w:val="002B4761"/>
    <w:rsid w:val="002B63D7"/>
    <w:rsid w:val="002B7146"/>
    <w:rsid w:val="002C0EA3"/>
    <w:rsid w:val="002C1B51"/>
    <w:rsid w:val="002C2A40"/>
    <w:rsid w:val="002C42A1"/>
    <w:rsid w:val="002C577E"/>
    <w:rsid w:val="002D2899"/>
    <w:rsid w:val="002D4B26"/>
    <w:rsid w:val="002D5AC7"/>
    <w:rsid w:val="002D6B54"/>
    <w:rsid w:val="002E0BEC"/>
    <w:rsid w:val="002E7195"/>
    <w:rsid w:val="002E7630"/>
    <w:rsid w:val="002E79DF"/>
    <w:rsid w:val="002F3CAD"/>
    <w:rsid w:val="002F717C"/>
    <w:rsid w:val="00300E03"/>
    <w:rsid w:val="00305249"/>
    <w:rsid w:val="00307512"/>
    <w:rsid w:val="00312064"/>
    <w:rsid w:val="00312437"/>
    <w:rsid w:val="00312A1A"/>
    <w:rsid w:val="00314046"/>
    <w:rsid w:val="003141D8"/>
    <w:rsid w:val="00314E72"/>
    <w:rsid w:val="00315C01"/>
    <w:rsid w:val="00320132"/>
    <w:rsid w:val="00320178"/>
    <w:rsid w:val="00320A6E"/>
    <w:rsid w:val="00320C0B"/>
    <w:rsid w:val="0032122C"/>
    <w:rsid w:val="00326A28"/>
    <w:rsid w:val="00330570"/>
    <w:rsid w:val="00332CBE"/>
    <w:rsid w:val="00332DD3"/>
    <w:rsid w:val="00333855"/>
    <w:rsid w:val="003339E3"/>
    <w:rsid w:val="00333DE6"/>
    <w:rsid w:val="00335847"/>
    <w:rsid w:val="0033676D"/>
    <w:rsid w:val="0034398E"/>
    <w:rsid w:val="00345A83"/>
    <w:rsid w:val="00345DF7"/>
    <w:rsid w:val="003466E7"/>
    <w:rsid w:val="00347864"/>
    <w:rsid w:val="00351C59"/>
    <w:rsid w:val="00352239"/>
    <w:rsid w:val="0035229D"/>
    <w:rsid w:val="003555E3"/>
    <w:rsid w:val="00362243"/>
    <w:rsid w:val="00364037"/>
    <w:rsid w:val="00364983"/>
    <w:rsid w:val="003675CA"/>
    <w:rsid w:val="0037012A"/>
    <w:rsid w:val="003706BF"/>
    <w:rsid w:val="0037302E"/>
    <w:rsid w:val="00375096"/>
    <w:rsid w:val="00377012"/>
    <w:rsid w:val="0038009F"/>
    <w:rsid w:val="003809D7"/>
    <w:rsid w:val="003860B2"/>
    <w:rsid w:val="003879F9"/>
    <w:rsid w:val="00390779"/>
    <w:rsid w:val="00391AA4"/>
    <w:rsid w:val="00391BA2"/>
    <w:rsid w:val="00393FCF"/>
    <w:rsid w:val="00394BF4"/>
    <w:rsid w:val="00394D1E"/>
    <w:rsid w:val="003A72BE"/>
    <w:rsid w:val="003A7C41"/>
    <w:rsid w:val="003B376E"/>
    <w:rsid w:val="003B42FD"/>
    <w:rsid w:val="003B4DF3"/>
    <w:rsid w:val="003B4E1F"/>
    <w:rsid w:val="003C3CDB"/>
    <w:rsid w:val="003C5EC3"/>
    <w:rsid w:val="003C69B4"/>
    <w:rsid w:val="003D3651"/>
    <w:rsid w:val="003D39F8"/>
    <w:rsid w:val="003E39E6"/>
    <w:rsid w:val="003E5183"/>
    <w:rsid w:val="003E570E"/>
    <w:rsid w:val="003E7321"/>
    <w:rsid w:val="003F27E1"/>
    <w:rsid w:val="003F2A66"/>
    <w:rsid w:val="003F3454"/>
    <w:rsid w:val="003F57CF"/>
    <w:rsid w:val="00401374"/>
    <w:rsid w:val="004019AE"/>
    <w:rsid w:val="0040488B"/>
    <w:rsid w:val="00406270"/>
    <w:rsid w:val="004101FA"/>
    <w:rsid w:val="00410CBC"/>
    <w:rsid w:val="00413EF5"/>
    <w:rsid w:val="00416009"/>
    <w:rsid w:val="00416B5E"/>
    <w:rsid w:val="00420681"/>
    <w:rsid w:val="00422AF4"/>
    <w:rsid w:val="004252BE"/>
    <w:rsid w:val="00425DD0"/>
    <w:rsid w:val="004269AB"/>
    <w:rsid w:val="00427F0B"/>
    <w:rsid w:val="00433160"/>
    <w:rsid w:val="00435A55"/>
    <w:rsid w:val="004370A8"/>
    <w:rsid w:val="0044498B"/>
    <w:rsid w:val="00444C0C"/>
    <w:rsid w:val="00450A57"/>
    <w:rsid w:val="004519E3"/>
    <w:rsid w:val="00455297"/>
    <w:rsid w:val="004567FE"/>
    <w:rsid w:val="00456934"/>
    <w:rsid w:val="00460FC2"/>
    <w:rsid w:val="00462890"/>
    <w:rsid w:val="00464233"/>
    <w:rsid w:val="00465A3C"/>
    <w:rsid w:val="00472CA9"/>
    <w:rsid w:val="00473E8E"/>
    <w:rsid w:val="004752DE"/>
    <w:rsid w:val="004753BA"/>
    <w:rsid w:val="004761DF"/>
    <w:rsid w:val="00480D72"/>
    <w:rsid w:val="004850DC"/>
    <w:rsid w:val="00486DB3"/>
    <w:rsid w:val="00487133"/>
    <w:rsid w:val="00491B4B"/>
    <w:rsid w:val="004923BE"/>
    <w:rsid w:val="004939A4"/>
    <w:rsid w:val="00495680"/>
    <w:rsid w:val="004A3BEE"/>
    <w:rsid w:val="004A590B"/>
    <w:rsid w:val="004A6E09"/>
    <w:rsid w:val="004B057F"/>
    <w:rsid w:val="004B49E7"/>
    <w:rsid w:val="004B78A9"/>
    <w:rsid w:val="004C07EF"/>
    <w:rsid w:val="004C0AF7"/>
    <w:rsid w:val="004C1FF0"/>
    <w:rsid w:val="004D1C5B"/>
    <w:rsid w:val="004D2573"/>
    <w:rsid w:val="004D2AB9"/>
    <w:rsid w:val="004D5A77"/>
    <w:rsid w:val="004E6145"/>
    <w:rsid w:val="004F4CA7"/>
    <w:rsid w:val="004F61D0"/>
    <w:rsid w:val="004F7AEC"/>
    <w:rsid w:val="005012D6"/>
    <w:rsid w:val="00510587"/>
    <w:rsid w:val="0051084A"/>
    <w:rsid w:val="0051124A"/>
    <w:rsid w:val="0051668D"/>
    <w:rsid w:val="00516E10"/>
    <w:rsid w:val="00517B8F"/>
    <w:rsid w:val="00517E17"/>
    <w:rsid w:val="0052247B"/>
    <w:rsid w:val="005231C4"/>
    <w:rsid w:val="0053435F"/>
    <w:rsid w:val="00535E87"/>
    <w:rsid w:val="00540749"/>
    <w:rsid w:val="005436CC"/>
    <w:rsid w:val="00546F0E"/>
    <w:rsid w:val="0055089A"/>
    <w:rsid w:val="00556B81"/>
    <w:rsid w:val="00560BA5"/>
    <w:rsid w:val="00564E75"/>
    <w:rsid w:val="005657E9"/>
    <w:rsid w:val="005658E8"/>
    <w:rsid w:val="00570E01"/>
    <w:rsid w:val="00570E41"/>
    <w:rsid w:val="005740D2"/>
    <w:rsid w:val="005759FB"/>
    <w:rsid w:val="0058004A"/>
    <w:rsid w:val="00580AC4"/>
    <w:rsid w:val="00581C68"/>
    <w:rsid w:val="00587094"/>
    <w:rsid w:val="005902BF"/>
    <w:rsid w:val="00591856"/>
    <w:rsid w:val="00591901"/>
    <w:rsid w:val="00591CD5"/>
    <w:rsid w:val="0059218B"/>
    <w:rsid w:val="005954B5"/>
    <w:rsid w:val="005966ED"/>
    <w:rsid w:val="00596AB1"/>
    <w:rsid w:val="005A5781"/>
    <w:rsid w:val="005A7B10"/>
    <w:rsid w:val="005B10B5"/>
    <w:rsid w:val="005B409D"/>
    <w:rsid w:val="005B4CCF"/>
    <w:rsid w:val="005B6268"/>
    <w:rsid w:val="005C26FA"/>
    <w:rsid w:val="005C2C41"/>
    <w:rsid w:val="005C64C7"/>
    <w:rsid w:val="005C7166"/>
    <w:rsid w:val="005C77A7"/>
    <w:rsid w:val="005D13A7"/>
    <w:rsid w:val="005D7E3E"/>
    <w:rsid w:val="005E4E23"/>
    <w:rsid w:val="005E74B3"/>
    <w:rsid w:val="005F4220"/>
    <w:rsid w:val="005F4E31"/>
    <w:rsid w:val="005F5BB2"/>
    <w:rsid w:val="005F63DA"/>
    <w:rsid w:val="005F6F89"/>
    <w:rsid w:val="005F7145"/>
    <w:rsid w:val="006004EC"/>
    <w:rsid w:val="00601122"/>
    <w:rsid w:val="00605EA2"/>
    <w:rsid w:val="00607CA5"/>
    <w:rsid w:val="00611B94"/>
    <w:rsid w:val="006126F2"/>
    <w:rsid w:val="00612BDA"/>
    <w:rsid w:val="00617398"/>
    <w:rsid w:val="006206DE"/>
    <w:rsid w:val="006207C3"/>
    <w:rsid w:val="00623AC2"/>
    <w:rsid w:val="006249C3"/>
    <w:rsid w:val="00626840"/>
    <w:rsid w:val="0063127E"/>
    <w:rsid w:val="006336C3"/>
    <w:rsid w:val="00634705"/>
    <w:rsid w:val="006347F1"/>
    <w:rsid w:val="0064156A"/>
    <w:rsid w:val="006450B5"/>
    <w:rsid w:val="00653977"/>
    <w:rsid w:val="00653CB4"/>
    <w:rsid w:val="00654A23"/>
    <w:rsid w:val="00656E3B"/>
    <w:rsid w:val="00661CED"/>
    <w:rsid w:val="00663268"/>
    <w:rsid w:val="00663A7E"/>
    <w:rsid w:val="006646D4"/>
    <w:rsid w:val="006656E4"/>
    <w:rsid w:val="0066673C"/>
    <w:rsid w:val="00666D0E"/>
    <w:rsid w:val="006676F2"/>
    <w:rsid w:val="00667811"/>
    <w:rsid w:val="0067194C"/>
    <w:rsid w:val="0067299F"/>
    <w:rsid w:val="00673249"/>
    <w:rsid w:val="00674A25"/>
    <w:rsid w:val="00676104"/>
    <w:rsid w:val="00683DA2"/>
    <w:rsid w:val="00683FF8"/>
    <w:rsid w:val="00685E5B"/>
    <w:rsid w:val="00692801"/>
    <w:rsid w:val="00692EFA"/>
    <w:rsid w:val="00694507"/>
    <w:rsid w:val="00694C09"/>
    <w:rsid w:val="00694E61"/>
    <w:rsid w:val="00694FA6"/>
    <w:rsid w:val="00695E8E"/>
    <w:rsid w:val="006A1CAF"/>
    <w:rsid w:val="006A2306"/>
    <w:rsid w:val="006A242C"/>
    <w:rsid w:val="006A24E3"/>
    <w:rsid w:val="006A25BF"/>
    <w:rsid w:val="006A280A"/>
    <w:rsid w:val="006A2D6B"/>
    <w:rsid w:val="006A6D5E"/>
    <w:rsid w:val="006B036C"/>
    <w:rsid w:val="006B22EE"/>
    <w:rsid w:val="006B37C5"/>
    <w:rsid w:val="006B498C"/>
    <w:rsid w:val="006B6E38"/>
    <w:rsid w:val="006C1AAF"/>
    <w:rsid w:val="006C23F9"/>
    <w:rsid w:val="006C67B4"/>
    <w:rsid w:val="006C6A32"/>
    <w:rsid w:val="006D2A02"/>
    <w:rsid w:val="006D36C4"/>
    <w:rsid w:val="006D5B64"/>
    <w:rsid w:val="006D75F5"/>
    <w:rsid w:val="006E2FE1"/>
    <w:rsid w:val="006E3538"/>
    <w:rsid w:val="006E7F42"/>
    <w:rsid w:val="006F1023"/>
    <w:rsid w:val="006F2974"/>
    <w:rsid w:val="006F44FA"/>
    <w:rsid w:val="006F6E95"/>
    <w:rsid w:val="006F7A95"/>
    <w:rsid w:val="0070374A"/>
    <w:rsid w:val="0070484D"/>
    <w:rsid w:val="0070587C"/>
    <w:rsid w:val="00705BBB"/>
    <w:rsid w:val="00705BD0"/>
    <w:rsid w:val="0070681F"/>
    <w:rsid w:val="00707347"/>
    <w:rsid w:val="007148A9"/>
    <w:rsid w:val="00715414"/>
    <w:rsid w:val="00722BCE"/>
    <w:rsid w:val="00725829"/>
    <w:rsid w:val="00726A27"/>
    <w:rsid w:val="00727A18"/>
    <w:rsid w:val="007303CA"/>
    <w:rsid w:val="0073376A"/>
    <w:rsid w:val="0074012B"/>
    <w:rsid w:val="00740EC9"/>
    <w:rsid w:val="007450FD"/>
    <w:rsid w:val="0074708E"/>
    <w:rsid w:val="0075068B"/>
    <w:rsid w:val="007516C2"/>
    <w:rsid w:val="007553AE"/>
    <w:rsid w:val="0075763C"/>
    <w:rsid w:val="00760E77"/>
    <w:rsid w:val="00761EB1"/>
    <w:rsid w:val="00761F69"/>
    <w:rsid w:val="007706F3"/>
    <w:rsid w:val="00773864"/>
    <w:rsid w:val="0077401F"/>
    <w:rsid w:val="00775086"/>
    <w:rsid w:val="00781587"/>
    <w:rsid w:val="007821EB"/>
    <w:rsid w:val="00790C11"/>
    <w:rsid w:val="007925B5"/>
    <w:rsid w:val="00794D12"/>
    <w:rsid w:val="007965D9"/>
    <w:rsid w:val="007A1D21"/>
    <w:rsid w:val="007A4F57"/>
    <w:rsid w:val="007A60C6"/>
    <w:rsid w:val="007A65E7"/>
    <w:rsid w:val="007A7B65"/>
    <w:rsid w:val="007A7F87"/>
    <w:rsid w:val="007B0D8F"/>
    <w:rsid w:val="007B29E0"/>
    <w:rsid w:val="007B44E0"/>
    <w:rsid w:val="007B476A"/>
    <w:rsid w:val="007C3DE9"/>
    <w:rsid w:val="007C5514"/>
    <w:rsid w:val="007D0512"/>
    <w:rsid w:val="007D1B66"/>
    <w:rsid w:val="007D41B2"/>
    <w:rsid w:val="007D5E38"/>
    <w:rsid w:val="007D6CFC"/>
    <w:rsid w:val="007D6E5B"/>
    <w:rsid w:val="007D7CE1"/>
    <w:rsid w:val="007E01C6"/>
    <w:rsid w:val="007E21B2"/>
    <w:rsid w:val="007F183C"/>
    <w:rsid w:val="007F2C7C"/>
    <w:rsid w:val="007F41A3"/>
    <w:rsid w:val="007F5AE7"/>
    <w:rsid w:val="007F6733"/>
    <w:rsid w:val="00804D12"/>
    <w:rsid w:val="00805D90"/>
    <w:rsid w:val="00810E6F"/>
    <w:rsid w:val="00817365"/>
    <w:rsid w:val="00817F64"/>
    <w:rsid w:val="00820452"/>
    <w:rsid w:val="00820A8B"/>
    <w:rsid w:val="00821754"/>
    <w:rsid w:val="008232DE"/>
    <w:rsid w:val="00823876"/>
    <w:rsid w:val="00832EBB"/>
    <w:rsid w:val="00833EE1"/>
    <w:rsid w:val="0083633B"/>
    <w:rsid w:val="00836B47"/>
    <w:rsid w:val="00841554"/>
    <w:rsid w:val="00842345"/>
    <w:rsid w:val="0084311A"/>
    <w:rsid w:val="008445B5"/>
    <w:rsid w:val="00851B08"/>
    <w:rsid w:val="0085362F"/>
    <w:rsid w:val="00857BE5"/>
    <w:rsid w:val="008619E0"/>
    <w:rsid w:val="00866AA1"/>
    <w:rsid w:val="00872554"/>
    <w:rsid w:val="00873EB9"/>
    <w:rsid w:val="00875FDE"/>
    <w:rsid w:val="00877F17"/>
    <w:rsid w:val="0088514B"/>
    <w:rsid w:val="008904D8"/>
    <w:rsid w:val="008909BB"/>
    <w:rsid w:val="0089231B"/>
    <w:rsid w:val="00892828"/>
    <w:rsid w:val="00894EA9"/>
    <w:rsid w:val="0089626D"/>
    <w:rsid w:val="008A4E52"/>
    <w:rsid w:val="008B066F"/>
    <w:rsid w:val="008B178C"/>
    <w:rsid w:val="008B20E6"/>
    <w:rsid w:val="008B4CBD"/>
    <w:rsid w:val="008B6101"/>
    <w:rsid w:val="008B69F1"/>
    <w:rsid w:val="008C1150"/>
    <w:rsid w:val="008C46A5"/>
    <w:rsid w:val="008C47E0"/>
    <w:rsid w:val="008C58D4"/>
    <w:rsid w:val="008C5AC4"/>
    <w:rsid w:val="008D020C"/>
    <w:rsid w:val="008D2796"/>
    <w:rsid w:val="008D4DDF"/>
    <w:rsid w:val="008E02E5"/>
    <w:rsid w:val="008E1741"/>
    <w:rsid w:val="008E1913"/>
    <w:rsid w:val="008E214F"/>
    <w:rsid w:val="008E31ED"/>
    <w:rsid w:val="008E3B19"/>
    <w:rsid w:val="008E4346"/>
    <w:rsid w:val="008E437E"/>
    <w:rsid w:val="008E6474"/>
    <w:rsid w:val="008E7014"/>
    <w:rsid w:val="008E7079"/>
    <w:rsid w:val="008E79E5"/>
    <w:rsid w:val="008F111D"/>
    <w:rsid w:val="008F47CD"/>
    <w:rsid w:val="008F6617"/>
    <w:rsid w:val="00901B41"/>
    <w:rsid w:val="0090462B"/>
    <w:rsid w:val="00905F8E"/>
    <w:rsid w:val="0090730F"/>
    <w:rsid w:val="00907FE3"/>
    <w:rsid w:val="009125A7"/>
    <w:rsid w:val="00915609"/>
    <w:rsid w:val="0091578B"/>
    <w:rsid w:val="00915EA7"/>
    <w:rsid w:val="00915EC1"/>
    <w:rsid w:val="00916A89"/>
    <w:rsid w:val="00916B36"/>
    <w:rsid w:val="00917550"/>
    <w:rsid w:val="0091775E"/>
    <w:rsid w:val="00921AAC"/>
    <w:rsid w:val="00921CB4"/>
    <w:rsid w:val="00923E71"/>
    <w:rsid w:val="009310F6"/>
    <w:rsid w:val="00931C69"/>
    <w:rsid w:val="00932121"/>
    <w:rsid w:val="009369E1"/>
    <w:rsid w:val="0094332A"/>
    <w:rsid w:val="00946CFB"/>
    <w:rsid w:val="00950339"/>
    <w:rsid w:val="009524AD"/>
    <w:rsid w:val="00955CD0"/>
    <w:rsid w:val="009610C9"/>
    <w:rsid w:val="00964118"/>
    <w:rsid w:val="00964B88"/>
    <w:rsid w:val="00972220"/>
    <w:rsid w:val="00974974"/>
    <w:rsid w:val="009776FB"/>
    <w:rsid w:val="00977B62"/>
    <w:rsid w:val="009862DE"/>
    <w:rsid w:val="00990981"/>
    <w:rsid w:val="00994AAD"/>
    <w:rsid w:val="009A15E6"/>
    <w:rsid w:val="009A3C8E"/>
    <w:rsid w:val="009A5933"/>
    <w:rsid w:val="009C26BA"/>
    <w:rsid w:val="009C36DA"/>
    <w:rsid w:val="009C3F87"/>
    <w:rsid w:val="009C4B7C"/>
    <w:rsid w:val="009C5E91"/>
    <w:rsid w:val="009D0347"/>
    <w:rsid w:val="009D24C8"/>
    <w:rsid w:val="009E4263"/>
    <w:rsid w:val="009E4DCA"/>
    <w:rsid w:val="009F1578"/>
    <w:rsid w:val="009F1913"/>
    <w:rsid w:val="009F3AD7"/>
    <w:rsid w:val="009F4124"/>
    <w:rsid w:val="009F57C2"/>
    <w:rsid w:val="009F784C"/>
    <w:rsid w:val="00A02064"/>
    <w:rsid w:val="00A031CD"/>
    <w:rsid w:val="00A041BF"/>
    <w:rsid w:val="00A045DC"/>
    <w:rsid w:val="00A05CD1"/>
    <w:rsid w:val="00A062E0"/>
    <w:rsid w:val="00A068CB"/>
    <w:rsid w:val="00A10DE5"/>
    <w:rsid w:val="00A11DA1"/>
    <w:rsid w:val="00A1423E"/>
    <w:rsid w:val="00A15DC8"/>
    <w:rsid w:val="00A21E71"/>
    <w:rsid w:val="00A22394"/>
    <w:rsid w:val="00A2453B"/>
    <w:rsid w:val="00A26371"/>
    <w:rsid w:val="00A2777E"/>
    <w:rsid w:val="00A279E1"/>
    <w:rsid w:val="00A367F1"/>
    <w:rsid w:val="00A4480B"/>
    <w:rsid w:val="00A5034C"/>
    <w:rsid w:val="00A50792"/>
    <w:rsid w:val="00A53A18"/>
    <w:rsid w:val="00A54C18"/>
    <w:rsid w:val="00A55E37"/>
    <w:rsid w:val="00A648B4"/>
    <w:rsid w:val="00A66BB5"/>
    <w:rsid w:val="00A71AA1"/>
    <w:rsid w:val="00A749CC"/>
    <w:rsid w:val="00A7541D"/>
    <w:rsid w:val="00A8262F"/>
    <w:rsid w:val="00A831D4"/>
    <w:rsid w:val="00A92649"/>
    <w:rsid w:val="00A9335C"/>
    <w:rsid w:val="00AA2591"/>
    <w:rsid w:val="00AA57CB"/>
    <w:rsid w:val="00AA5B23"/>
    <w:rsid w:val="00AB0682"/>
    <w:rsid w:val="00AB0C28"/>
    <w:rsid w:val="00AB31E4"/>
    <w:rsid w:val="00AB3636"/>
    <w:rsid w:val="00AB3752"/>
    <w:rsid w:val="00AB63FC"/>
    <w:rsid w:val="00AC1266"/>
    <w:rsid w:val="00AC6388"/>
    <w:rsid w:val="00AC72A4"/>
    <w:rsid w:val="00AD003B"/>
    <w:rsid w:val="00AD1355"/>
    <w:rsid w:val="00AD1C39"/>
    <w:rsid w:val="00AD20DF"/>
    <w:rsid w:val="00AD39C8"/>
    <w:rsid w:val="00AD407E"/>
    <w:rsid w:val="00AE24DE"/>
    <w:rsid w:val="00AE3278"/>
    <w:rsid w:val="00AE68B5"/>
    <w:rsid w:val="00AF332E"/>
    <w:rsid w:val="00AF3995"/>
    <w:rsid w:val="00AF4617"/>
    <w:rsid w:val="00AF4B38"/>
    <w:rsid w:val="00AF5FB3"/>
    <w:rsid w:val="00AF694A"/>
    <w:rsid w:val="00AF6D6D"/>
    <w:rsid w:val="00AF724B"/>
    <w:rsid w:val="00AF72F0"/>
    <w:rsid w:val="00AF7D5B"/>
    <w:rsid w:val="00B00372"/>
    <w:rsid w:val="00B00E2B"/>
    <w:rsid w:val="00B15D2C"/>
    <w:rsid w:val="00B171B6"/>
    <w:rsid w:val="00B21CDE"/>
    <w:rsid w:val="00B22D7B"/>
    <w:rsid w:val="00B25D6D"/>
    <w:rsid w:val="00B27A91"/>
    <w:rsid w:val="00B27E4C"/>
    <w:rsid w:val="00B30887"/>
    <w:rsid w:val="00B328C1"/>
    <w:rsid w:val="00B33E1E"/>
    <w:rsid w:val="00B3554A"/>
    <w:rsid w:val="00B419BC"/>
    <w:rsid w:val="00B41AC2"/>
    <w:rsid w:val="00B4696C"/>
    <w:rsid w:val="00B53026"/>
    <w:rsid w:val="00B542B4"/>
    <w:rsid w:val="00B55869"/>
    <w:rsid w:val="00B56D1B"/>
    <w:rsid w:val="00B570CD"/>
    <w:rsid w:val="00B5728E"/>
    <w:rsid w:val="00B637A9"/>
    <w:rsid w:val="00B637D1"/>
    <w:rsid w:val="00B6383E"/>
    <w:rsid w:val="00B734CD"/>
    <w:rsid w:val="00B74E1B"/>
    <w:rsid w:val="00B8607E"/>
    <w:rsid w:val="00B866E9"/>
    <w:rsid w:val="00B869BF"/>
    <w:rsid w:val="00B87211"/>
    <w:rsid w:val="00B905C9"/>
    <w:rsid w:val="00B920F1"/>
    <w:rsid w:val="00B93A0A"/>
    <w:rsid w:val="00B959B3"/>
    <w:rsid w:val="00B96F64"/>
    <w:rsid w:val="00BA0EAB"/>
    <w:rsid w:val="00BA14A1"/>
    <w:rsid w:val="00BA4ED6"/>
    <w:rsid w:val="00BA5CE0"/>
    <w:rsid w:val="00BA6DDD"/>
    <w:rsid w:val="00BA784B"/>
    <w:rsid w:val="00BB57D0"/>
    <w:rsid w:val="00BC3602"/>
    <w:rsid w:val="00BC3B36"/>
    <w:rsid w:val="00BC47F2"/>
    <w:rsid w:val="00BC6E31"/>
    <w:rsid w:val="00BD040B"/>
    <w:rsid w:val="00BD113A"/>
    <w:rsid w:val="00BD1935"/>
    <w:rsid w:val="00BD397A"/>
    <w:rsid w:val="00BD591B"/>
    <w:rsid w:val="00BD6BC0"/>
    <w:rsid w:val="00BE23BE"/>
    <w:rsid w:val="00BE4229"/>
    <w:rsid w:val="00BE4677"/>
    <w:rsid w:val="00BE5477"/>
    <w:rsid w:val="00BF1868"/>
    <w:rsid w:val="00BF3892"/>
    <w:rsid w:val="00BF3B3C"/>
    <w:rsid w:val="00BF3F7E"/>
    <w:rsid w:val="00C05884"/>
    <w:rsid w:val="00C07D2D"/>
    <w:rsid w:val="00C10697"/>
    <w:rsid w:val="00C110EC"/>
    <w:rsid w:val="00C1183C"/>
    <w:rsid w:val="00C12B01"/>
    <w:rsid w:val="00C13824"/>
    <w:rsid w:val="00C13C31"/>
    <w:rsid w:val="00C14159"/>
    <w:rsid w:val="00C2280A"/>
    <w:rsid w:val="00C24572"/>
    <w:rsid w:val="00C2579B"/>
    <w:rsid w:val="00C25D38"/>
    <w:rsid w:val="00C25F9C"/>
    <w:rsid w:val="00C30588"/>
    <w:rsid w:val="00C30BF0"/>
    <w:rsid w:val="00C3188D"/>
    <w:rsid w:val="00C3426B"/>
    <w:rsid w:val="00C40CBE"/>
    <w:rsid w:val="00C41316"/>
    <w:rsid w:val="00C42CB2"/>
    <w:rsid w:val="00C44848"/>
    <w:rsid w:val="00C44E20"/>
    <w:rsid w:val="00C5090F"/>
    <w:rsid w:val="00C50E43"/>
    <w:rsid w:val="00C51E97"/>
    <w:rsid w:val="00C53083"/>
    <w:rsid w:val="00C53AC5"/>
    <w:rsid w:val="00C56FED"/>
    <w:rsid w:val="00C618CE"/>
    <w:rsid w:val="00C62F47"/>
    <w:rsid w:val="00C653A8"/>
    <w:rsid w:val="00C71784"/>
    <w:rsid w:val="00C75B62"/>
    <w:rsid w:val="00C7713B"/>
    <w:rsid w:val="00C777D1"/>
    <w:rsid w:val="00C77B24"/>
    <w:rsid w:val="00C81178"/>
    <w:rsid w:val="00C82B21"/>
    <w:rsid w:val="00C82E01"/>
    <w:rsid w:val="00C839F8"/>
    <w:rsid w:val="00C858AF"/>
    <w:rsid w:val="00C86E83"/>
    <w:rsid w:val="00C8757E"/>
    <w:rsid w:val="00C960D4"/>
    <w:rsid w:val="00C97CF8"/>
    <w:rsid w:val="00CA0843"/>
    <w:rsid w:val="00CA1EFB"/>
    <w:rsid w:val="00CA32A8"/>
    <w:rsid w:val="00CA3961"/>
    <w:rsid w:val="00CA51FC"/>
    <w:rsid w:val="00CA5377"/>
    <w:rsid w:val="00CA5464"/>
    <w:rsid w:val="00CA64ED"/>
    <w:rsid w:val="00CB2428"/>
    <w:rsid w:val="00CB38AB"/>
    <w:rsid w:val="00CB4036"/>
    <w:rsid w:val="00CB459B"/>
    <w:rsid w:val="00CB4A4C"/>
    <w:rsid w:val="00CB59E4"/>
    <w:rsid w:val="00CB6594"/>
    <w:rsid w:val="00CD411A"/>
    <w:rsid w:val="00CE0094"/>
    <w:rsid w:val="00CE0978"/>
    <w:rsid w:val="00CE13A0"/>
    <w:rsid w:val="00CE1740"/>
    <w:rsid w:val="00CE2602"/>
    <w:rsid w:val="00CE2BE5"/>
    <w:rsid w:val="00CE2C09"/>
    <w:rsid w:val="00CF04E7"/>
    <w:rsid w:val="00CF0542"/>
    <w:rsid w:val="00CF18BC"/>
    <w:rsid w:val="00CF7794"/>
    <w:rsid w:val="00D00F38"/>
    <w:rsid w:val="00D04065"/>
    <w:rsid w:val="00D0466E"/>
    <w:rsid w:val="00D077E5"/>
    <w:rsid w:val="00D1444E"/>
    <w:rsid w:val="00D14C8F"/>
    <w:rsid w:val="00D16AB1"/>
    <w:rsid w:val="00D207CD"/>
    <w:rsid w:val="00D20B8A"/>
    <w:rsid w:val="00D22150"/>
    <w:rsid w:val="00D259EE"/>
    <w:rsid w:val="00D26344"/>
    <w:rsid w:val="00D32565"/>
    <w:rsid w:val="00D41A34"/>
    <w:rsid w:val="00D46AD3"/>
    <w:rsid w:val="00D475BA"/>
    <w:rsid w:val="00D52984"/>
    <w:rsid w:val="00D52A31"/>
    <w:rsid w:val="00D610A8"/>
    <w:rsid w:val="00D616E8"/>
    <w:rsid w:val="00D61E60"/>
    <w:rsid w:val="00D63DC0"/>
    <w:rsid w:val="00D668D9"/>
    <w:rsid w:val="00D7083B"/>
    <w:rsid w:val="00D74D45"/>
    <w:rsid w:val="00D81626"/>
    <w:rsid w:val="00D82758"/>
    <w:rsid w:val="00D9391C"/>
    <w:rsid w:val="00D96663"/>
    <w:rsid w:val="00DA3452"/>
    <w:rsid w:val="00DA357E"/>
    <w:rsid w:val="00DA3D87"/>
    <w:rsid w:val="00DA4BD8"/>
    <w:rsid w:val="00DA4BE0"/>
    <w:rsid w:val="00DB187A"/>
    <w:rsid w:val="00DB3F5E"/>
    <w:rsid w:val="00DB46ED"/>
    <w:rsid w:val="00DB583B"/>
    <w:rsid w:val="00DB6BCF"/>
    <w:rsid w:val="00DB7129"/>
    <w:rsid w:val="00DC7461"/>
    <w:rsid w:val="00DD2978"/>
    <w:rsid w:val="00DD3775"/>
    <w:rsid w:val="00DD6712"/>
    <w:rsid w:val="00DD67C1"/>
    <w:rsid w:val="00DD6F19"/>
    <w:rsid w:val="00DE1DBB"/>
    <w:rsid w:val="00DE4B22"/>
    <w:rsid w:val="00DE6C72"/>
    <w:rsid w:val="00DF21EC"/>
    <w:rsid w:val="00DF4025"/>
    <w:rsid w:val="00DF424A"/>
    <w:rsid w:val="00DF5165"/>
    <w:rsid w:val="00DF7266"/>
    <w:rsid w:val="00DF75CB"/>
    <w:rsid w:val="00DF7DA4"/>
    <w:rsid w:val="00E10FE5"/>
    <w:rsid w:val="00E122B9"/>
    <w:rsid w:val="00E1255A"/>
    <w:rsid w:val="00E17BA1"/>
    <w:rsid w:val="00E24405"/>
    <w:rsid w:val="00E24A17"/>
    <w:rsid w:val="00E257CA"/>
    <w:rsid w:val="00E27764"/>
    <w:rsid w:val="00E27E16"/>
    <w:rsid w:val="00E308C6"/>
    <w:rsid w:val="00E3426F"/>
    <w:rsid w:val="00E36C87"/>
    <w:rsid w:val="00E404DE"/>
    <w:rsid w:val="00E44992"/>
    <w:rsid w:val="00E5577C"/>
    <w:rsid w:val="00E60389"/>
    <w:rsid w:val="00E6189A"/>
    <w:rsid w:val="00E63F09"/>
    <w:rsid w:val="00E65A34"/>
    <w:rsid w:val="00E72479"/>
    <w:rsid w:val="00E73BBD"/>
    <w:rsid w:val="00E754A5"/>
    <w:rsid w:val="00E76C04"/>
    <w:rsid w:val="00E845BB"/>
    <w:rsid w:val="00E905CA"/>
    <w:rsid w:val="00E90DD2"/>
    <w:rsid w:val="00E93385"/>
    <w:rsid w:val="00E965E8"/>
    <w:rsid w:val="00EA207C"/>
    <w:rsid w:val="00EA26C0"/>
    <w:rsid w:val="00EA380D"/>
    <w:rsid w:val="00EA45D6"/>
    <w:rsid w:val="00EA7CCE"/>
    <w:rsid w:val="00EB3858"/>
    <w:rsid w:val="00EB506E"/>
    <w:rsid w:val="00EB7EE4"/>
    <w:rsid w:val="00EC0EB5"/>
    <w:rsid w:val="00EC1515"/>
    <w:rsid w:val="00EC3D7E"/>
    <w:rsid w:val="00EC65C3"/>
    <w:rsid w:val="00EC76B6"/>
    <w:rsid w:val="00ED1CCC"/>
    <w:rsid w:val="00ED6A29"/>
    <w:rsid w:val="00ED7C06"/>
    <w:rsid w:val="00EE02E2"/>
    <w:rsid w:val="00EE12B9"/>
    <w:rsid w:val="00EE2E9D"/>
    <w:rsid w:val="00EE3E0D"/>
    <w:rsid w:val="00EE59B1"/>
    <w:rsid w:val="00EE6DA8"/>
    <w:rsid w:val="00EF06AA"/>
    <w:rsid w:val="00EF0F4C"/>
    <w:rsid w:val="00EF166B"/>
    <w:rsid w:val="00EF52E3"/>
    <w:rsid w:val="00EF704E"/>
    <w:rsid w:val="00F00848"/>
    <w:rsid w:val="00F02C63"/>
    <w:rsid w:val="00F03CAC"/>
    <w:rsid w:val="00F0793D"/>
    <w:rsid w:val="00F217B3"/>
    <w:rsid w:val="00F24657"/>
    <w:rsid w:val="00F25B97"/>
    <w:rsid w:val="00F25EE5"/>
    <w:rsid w:val="00F307BB"/>
    <w:rsid w:val="00F3282A"/>
    <w:rsid w:val="00F34208"/>
    <w:rsid w:val="00F35CB7"/>
    <w:rsid w:val="00F360BD"/>
    <w:rsid w:val="00F40286"/>
    <w:rsid w:val="00F437B9"/>
    <w:rsid w:val="00F452BC"/>
    <w:rsid w:val="00F508E0"/>
    <w:rsid w:val="00F51C99"/>
    <w:rsid w:val="00F55642"/>
    <w:rsid w:val="00F6171C"/>
    <w:rsid w:val="00F62BFE"/>
    <w:rsid w:val="00F704AA"/>
    <w:rsid w:val="00F81D3E"/>
    <w:rsid w:val="00F8206F"/>
    <w:rsid w:val="00F831C8"/>
    <w:rsid w:val="00F86E82"/>
    <w:rsid w:val="00F871F1"/>
    <w:rsid w:val="00F87789"/>
    <w:rsid w:val="00F90994"/>
    <w:rsid w:val="00F91D61"/>
    <w:rsid w:val="00F9232F"/>
    <w:rsid w:val="00F9255D"/>
    <w:rsid w:val="00F93BE9"/>
    <w:rsid w:val="00F9566D"/>
    <w:rsid w:val="00F96EA6"/>
    <w:rsid w:val="00FA03CB"/>
    <w:rsid w:val="00FA0C37"/>
    <w:rsid w:val="00FA5569"/>
    <w:rsid w:val="00FB0229"/>
    <w:rsid w:val="00FB05FA"/>
    <w:rsid w:val="00FC11D6"/>
    <w:rsid w:val="00FC299D"/>
    <w:rsid w:val="00FD0B01"/>
    <w:rsid w:val="00FD37A6"/>
    <w:rsid w:val="00FD418A"/>
    <w:rsid w:val="00FD49A6"/>
    <w:rsid w:val="00FD4AA2"/>
    <w:rsid w:val="00FD535D"/>
    <w:rsid w:val="00FD5D0C"/>
    <w:rsid w:val="00FE1C9D"/>
    <w:rsid w:val="00FE3271"/>
    <w:rsid w:val="00FE43A1"/>
    <w:rsid w:val="00FF100B"/>
    <w:rsid w:val="00FF1A10"/>
    <w:rsid w:val="00FF37EC"/>
    <w:rsid w:val="00FF412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706B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3475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034755"/>
    <w:rPr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03475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034755"/>
    <w:rPr>
      <w:sz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B419BC"/>
    <w:pPr>
      <w:ind w:left="708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2D9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22D9"/>
    <w:rPr>
      <w:rFonts w:ascii="Tahoma" w:hAnsi="Tahoma" w:cs="Tahoma"/>
      <w:sz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587C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70587C"/>
    <w:rPr>
      <w:lang w:val="x-none" w:eastAsia="en-US"/>
    </w:rPr>
  </w:style>
  <w:style w:type="character" w:styleId="FootnoteReference">
    <w:name w:val="footnote reference"/>
    <w:uiPriority w:val="99"/>
    <w:semiHidden/>
    <w:unhideWhenUsed/>
    <w:rsid w:val="0070587C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B78A9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8A9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B78A9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8A9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B78A9"/>
    <w:rPr>
      <w:b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C8143-CB5E-4FD0-A0DE-D983D0AF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22</Pages>
  <Words>7371</Words>
  <Characters>42015</Characters>
  <Application>Microsoft Office Word</Application>
  <DocSecurity>0</DocSecurity>
  <Lines>0</Lines>
  <Paragraphs>0</Paragraphs>
  <ScaleCrop>false</ScaleCrop>
  <Company>MVSR</Company>
  <LinksUpToDate>false</LinksUpToDate>
  <CharactersWithSpaces>49288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Birnštein</dc:creator>
  <cp:lastModifiedBy>Gašparíková, Jarmila</cp:lastModifiedBy>
  <cp:revision>2</cp:revision>
  <cp:lastPrinted>2014-06-17T13:57:00Z</cp:lastPrinted>
  <dcterms:created xsi:type="dcterms:W3CDTF">2014-08-22T12:14:00Z</dcterms:created>
  <dcterms:modified xsi:type="dcterms:W3CDTF">2014-08-22T12:14:00Z</dcterms:modified>
</cp:coreProperties>
</file>