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17112">
        <w:rPr>
          <w:sz w:val="18"/>
          <w:szCs w:val="18"/>
        </w:rPr>
        <w:t>19</w:t>
      </w:r>
      <w:r w:rsidR="00752867">
        <w:rPr>
          <w:sz w:val="18"/>
          <w:szCs w:val="18"/>
        </w:rPr>
        <w:t>3</w:t>
      </w:r>
      <w:r w:rsidR="00D20DFE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23EDD" w:rsidP="009C2E2F">
      <w:pPr>
        <w:pStyle w:val="uznesenia"/>
      </w:pPr>
      <w:r>
        <w:t>355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FB2BB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4. decembra</w:t>
      </w:r>
      <w:r w:rsidR="009C2E2F"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E65E23" w:rsidRPr="00D20DFE" w:rsidRDefault="00503107" w:rsidP="00700B7E">
      <w:pPr>
        <w:jc w:val="both"/>
        <w:rPr>
          <w:sz w:val="22"/>
          <w:szCs w:val="22"/>
        </w:rPr>
      </w:pPr>
      <w:r w:rsidRPr="00D20DFE">
        <w:rPr>
          <w:sz w:val="22"/>
          <w:szCs w:val="22"/>
        </w:rPr>
        <w:t>k</w:t>
      </w:r>
      <w:r w:rsidR="00A8554A" w:rsidRPr="00D20DFE">
        <w:rPr>
          <w:sz w:val="22"/>
          <w:szCs w:val="22"/>
        </w:rPr>
        <w:t> </w:t>
      </w:r>
      <w:r w:rsidR="00D20DFE" w:rsidRPr="00D20DFE">
        <w:rPr>
          <w:sz w:val="22"/>
          <w:szCs w:val="22"/>
        </w:rPr>
        <w:t>v</w:t>
      </w:r>
      <w:r w:rsidR="00D20DFE" w:rsidRPr="00D20DFE">
        <w:rPr>
          <w:color w:val="000000"/>
          <w:sz w:val="22"/>
          <w:szCs w:val="22"/>
        </w:rPr>
        <w:t>ládnemu návrhu zákona, ktorým sa mení a dopĺňa zákon č. 595/2003 Z. z. o</w:t>
      </w:r>
      <w:r w:rsidR="00FB2BBD">
        <w:rPr>
          <w:color w:val="000000"/>
          <w:sz w:val="22"/>
          <w:szCs w:val="22"/>
        </w:rPr>
        <w:t xml:space="preserve"> </w:t>
      </w:r>
      <w:r w:rsidR="00D20DFE" w:rsidRPr="00D20DFE">
        <w:rPr>
          <w:color w:val="000000"/>
          <w:sz w:val="22"/>
          <w:szCs w:val="22"/>
        </w:rPr>
        <w:t>dani z príjmov v znení neskorších predpisov a ktorým sa menia niektoré zákony (tlač 239)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D20DFE" w:rsidRDefault="00D20DFE" w:rsidP="00032853">
      <w:pPr>
        <w:ind w:firstLine="708"/>
        <w:jc w:val="both"/>
        <w:rPr>
          <w:sz w:val="22"/>
          <w:szCs w:val="22"/>
        </w:rPr>
      </w:pPr>
      <w:r w:rsidRPr="00D20DFE">
        <w:rPr>
          <w:color w:val="000000"/>
          <w:sz w:val="22"/>
          <w:szCs w:val="22"/>
        </w:rPr>
        <w:t>vládny návrh zákona, ktorým sa mení a dopĺňa zákon č. 595/2003 Z. z. o</w:t>
      </w:r>
      <w:r>
        <w:rPr>
          <w:color w:val="000000"/>
          <w:sz w:val="22"/>
          <w:szCs w:val="22"/>
        </w:rPr>
        <w:t xml:space="preserve"> </w:t>
      </w:r>
      <w:r w:rsidRPr="00D20DFE">
        <w:rPr>
          <w:color w:val="000000"/>
          <w:sz w:val="22"/>
          <w:szCs w:val="22"/>
        </w:rPr>
        <w:t>dani z príjmov v znení neskorších predpisov a ktorým sa menia niektoré zákony</w:t>
      </w:r>
      <w:r w:rsidR="00B004C5" w:rsidRPr="00D20DFE">
        <w:rPr>
          <w:sz w:val="22"/>
          <w:szCs w:val="22"/>
        </w:rPr>
        <w:t xml:space="preserve">, </w:t>
      </w:r>
      <w:r w:rsidR="00503107" w:rsidRPr="00D20DFE">
        <w:rPr>
          <w:sz w:val="22"/>
          <w:szCs w:val="22"/>
        </w:rPr>
        <w:t>v</w:t>
      </w:r>
      <w:r w:rsidR="00F46C2F" w:rsidRPr="00D20DFE">
        <w:rPr>
          <w:sz w:val="22"/>
          <w:szCs w:val="22"/>
        </w:rPr>
        <w:t xml:space="preserve"> </w:t>
      </w:r>
      <w:r w:rsidR="00503107" w:rsidRPr="00D20DFE">
        <w:rPr>
          <w:sz w:val="22"/>
          <w:szCs w:val="22"/>
        </w:rPr>
        <w:t>znení schválených pozmeňu</w:t>
      </w:r>
      <w:r w:rsidR="009860F6" w:rsidRPr="00D20DFE">
        <w:rPr>
          <w:sz w:val="22"/>
          <w:szCs w:val="22"/>
        </w:rPr>
        <w:t xml:space="preserve">júcich a doplňujúcich návrhov. </w:t>
      </w:r>
    </w:p>
    <w:p w:rsidR="00EB4AE7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4C0063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6E78" w:rsidRDefault="00B56E78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</w:t>
      </w:r>
      <w:r w:rsidR="00FB2BBD">
        <w:rPr>
          <w:rFonts w:cs="Arial"/>
          <w:sz w:val="22"/>
          <w:szCs w:val="22"/>
        </w:rPr>
        <w:t>ozef  V i s k u p i č</w:t>
      </w:r>
      <w:r>
        <w:rPr>
          <w:rFonts w:cs="Arial"/>
          <w:sz w:val="22"/>
          <w:szCs w:val="22"/>
        </w:rPr>
        <w:t xml:space="preserve">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A1432"/>
    <w:rsid w:val="0011552D"/>
    <w:rsid w:val="00123273"/>
    <w:rsid w:val="00140F12"/>
    <w:rsid w:val="00175407"/>
    <w:rsid w:val="001E6281"/>
    <w:rsid w:val="0034010F"/>
    <w:rsid w:val="00382EA5"/>
    <w:rsid w:val="003C4C65"/>
    <w:rsid w:val="003D10B7"/>
    <w:rsid w:val="00443435"/>
    <w:rsid w:val="00476458"/>
    <w:rsid w:val="004C0063"/>
    <w:rsid w:val="004D06C7"/>
    <w:rsid w:val="00503107"/>
    <w:rsid w:val="0052057A"/>
    <w:rsid w:val="00521D58"/>
    <w:rsid w:val="00537FC1"/>
    <w:rsid w:val="005510A7"/>
    <w:rsid w:val="00661910"/>
    <w:rsid w:val="00677547"/>
    <w:rsid w:val="00680482"/>
    <w:rsid w:val="00700B7E"/>
    <w:rsid w:val="00717112"/>
    <w:rsid w:val="00752867"/>
    <w:rsid w:val="007628D1"/>
    <w:rsid w:val="007822D7"/>
    <w:rsid w:val="008358D7"/>
    <w:rsid w:val="00871E11"/>
    <w:rsid w:val="008755C8"/>
    <w:rsid w:val="008830BB"/>
    <w:rsid w:val="008F0BD7"/>
    <w:rsid w:val="00927200"/>
    <w:rsid w:val="009738D4"/>
    <w:rsid w:val="009860F6"/>
    <w:rsid w:val="009C2E2F"/>
    <w:rsid w:val="00A21A32"/>
    <w:rsid w:val="00A2308B"/>
    <w:rsid w:val="00A8554A"/>
    <w:rsid w:val="00B004C5"/>
    <w:rsid w:val="00B0399B"/>
    <w:rsid w:val="00B56E78"/>
    <w:rsid w:val="00B6287F"/>
    <w:rsid w:val="00D0253A"/>
    <w:rsid w:val="00D20DFE"/>
    <w:rsid w:val="00D23EDD"/>
    <w:rsid w:val="00D72E6A"/>
    <w:rsid w:val="00DF3BF1"/>
    <w:rsid w:val="00E65E23"/>
    <w:rsid w:val="00EB4AE7"/>
    <w:rsid w:val="00F46C2F"/>
    <w:rsid w:val="00FA7EFC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2012-12-06T15:59:00Z</cp:lastPrinted>
  <dcterms:created xsi:type="dcterms:W3CDTF">2012-11-23T11:32:00Z</dcterms:created>
  <dcterms:modified xsi:type="dcterms:W3CDTF">2012-12-06T16:03:00Z</dcterms:modified>
</cp:coreProperties>
</file>