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54A3C" w:rsidRPr="001F7C1F" w:rsidP="00854A3C">
      <w:pPr>
        <w:bidi w:val="0"/>
        <w:jc w:val="center"/>
        <w:rPr>
          <w:rFonts w:ascii="Times New Roman" w:hAnsi="Times New Roman"/>
          <w:sz w:val="22"/>
          <w:szCs w:val="22"/>
        </w:rPr>
      </w:pPr>
      <w:r w:rsidRPr="001F7C1F">
        <w:rPr>
          <w:rFonts w:ascii="Times New Roman" w:hAnsi="Times New Roman"/>
          <w:sz w:val="22"/>
          <w:szCs w:val="22"/>
        </w:rPr>
        <w:t>Návrh</w:t>
      </w:r>
    </w:p>
    <w:p w:rsidR="00854A3C" w:rsidP="00854A3C">
      <w:pPr>
        <w:bidi w:val="0"/>
        <w:jc w:val="center"/>
        <w:rPr>
          <w:rFonts w:ascii="Times New Roman" w:hAnsi="Times New Roman"/>
        </w:rPr>
      </w:pPr>
    </w:p>
    <w:p w:rsidR="00854A3C" w:rsidRPr="005009BF" w:rsidP="00854A3C">
      <w:pPr>
        <w:bidi w:val="0"/>
        <w:jc w:val="center"/>
        <w:rPr>
          <w:rFonts w:ascii="Times New Roman" w:hAnsi="Times New Roman"/>
          <w:b/>
        </w:rPr>
      </w:pPr>
      <w:r w:rsidRPr="005009BF">
        <w:rPr>
          <w:rFonts w:ascii="Times New Roman" w:hAnsi="Times New Roman"/>
          <w:b/>
        </w:rPr>
        <w:t>V</w:t>
      </w:r>
      <w:r w:rsidR="00567217">
        <w:rPr>
          <w:rFonts w:ascii="Times New Roman" w:hAnsi="Times New Roman"/>
          <w:b/>
        </w:rPr>
        <w:t> </w:t>
      </w:r>
      <w:r w:rsidRPr="005009BF">
        <w:rPr>
          <w:rFonts w:ascii="Times New Roman" w:hAnsi="Times New Roman"/>
          <w:b/>
        </w:rPr>
        <w:t>Y</w:t>
      </w:r>
      <w:r w:rsidR="00567217">
        <w:rPr>
          <w:rFonts w:ascii="Times New Roman" w:hAnsi="Times New Roman"/>
          <w:b/>
        </w:rPr>
        <w:t xml:space="preserve"> </w:t>
      </w:r>
      <w:r w:rsidRPr="005009BF">
        <w:rPr>
          <w:rFonts w:ascii="Times New Roman" w:hAnsi="Times New Roman"/>
          <w:b/>
        </w:rPr>
        <w:t>H</w:t>
      </w:r>
      <w:r w:rsidR="00567217">
        <w:rPr>
          <w:rFonts w:ascii="Times New Roman" w:hAnsi="Times New Roman"/>
          <w:b/>
        </w:rPr>
        <w:t xml:space="preserve"> </w:t>
      </w:r>
      <w:r w:rsidRPr="005009BF">
        <w:rPr>
          <w:rFonts w:ascii="Times New Roman" w:hAnsi="Times New Roman"/>
          <w:b/>
        </w:rPr>
        <w:t>L</w:t>
      </w:r>
      <w:r w:rsidR="00567217">
        <w:rPr>
          <w:rFonts w:ascii="Times New Roman" w:hAnsi="Times New Roman"/>
          <w:b/>
        </w:rPr>
        <w:t xml:space="preserve"> </w:t>
      </w:r>
      <w:r w:rsidRPr="005009BF">
        <w:rPr>
          <w:rFonts w:ascii="Times New Roman" w:hAnsi="Times New Roman"/>
          <w:b/>
        </w:rPr>
        <w:t>Á</w:t>
      </w:r>
      <w:r w:rsidR="00567217">
        <w:rPr>
          <w:rFonts w:ascii="Times New Roman" w:hAnsi="Times New Roman"/>
          <w:b/>
        </w:rPr>
        <w:t xml:space="preserve"> </w:t>
      </w:r>
      <w:r w:rsidRPr="005009BF">
        <w:rPr>
          <w:rFonts w:ascii="Times New Roman" w:hAnsi="Times New Roman"/>
          <w:b/>
        </w:rPr>
        <w:t>Š</w:t>
      </w:r>
      <w:r w:rsidR="00567217">
        <w:rPr>
          <w:rFonts w:ascii="Times New Roman" w:hAnsi="Times New Roman"/>
          <w:b/>
        </w:rPr>
        <w:t xml:space="preserve"> </w:t>
      </w:r>
      <w:r w:rsidRPr="005009BF">
        <w:rPr>
          <w:rFonts w:ascii="Times New Roman" w:hAnsi="Times New Roman"/>
          <w:b/>
        </w:rPr>
        <w:t>K</w:t>
      </w:r>
      <w:r w:rsidR="00567217">
        <w:rPr>
          <w:rFonts w:ascii="Times New Roman" w:hAnsi="Times New Roman"/>
          <w:b/>
        </w:rPr>
        <w:t xml:space="preserve"> </w:t>
      </w:r>
      <w:r w:rsidRPr="005009BF">
        <w:rPr>
          <w:rFonts w:ascii="Times New Roman" w:hAnsi="Times New Roman"/>
          <w:b/>
        </w:rPr>
        <w:t>A</w:t>
      </w:r>
    </w:p>
    <w:p w:rsidR="00854A3C" w:rsidP="00854A3C">
      <w:pPr>
        <w:bidi w:val="0"/>
        <w:jc w:val="center"/>
        <w:rPr>
          <w:rFonts w:ascii="Times New Roman" w:hAnsi="Times New Roman"/>
          <w:b/>
        </w:rPr>
      </w:pPr>
      <w:r w:rsidRPr="005009BF">
        <w:rPr>
          <w:rFonts w:ascii="Times New Roman" w:hAnsi="Times New Roman"/>
          <w:b/>
        </w:rPr>
        <w:t>Ministerstva vnútra Slovenskej republiky</w:t>
      </w:r>
    </w:p>
    <w:p w:rsidR="00854A3C" w:rsidP="00854A3C">
      <w:pPr>
        <w:bidi w:val="0"/>
        <w:jc w:val="center"/>
        <w:rPr>
          <w:rFonts w:ascii="Times New Roman" w:hAnsi="Times New Roman"/>
          <w:b/>
        </w:rPr>
      </w:pPr>
    </w:p>
    <w:p w:rsidR="00854A3C" w:rsidRPr="00567217" w:rsidP="00854A3C">
      <w:pPr>
        <w:bidi w:val="0"/>
        <w:jc w:val="center"/>
        <w:rPr>
          <w:rFonts w:ascii="Times New Roman" w:hAnsi="Times New Roman"/>
        </w:rPr>
      </w:pPr>
      <w:r w:rsidRPr="00567217" w:rsidR="00134DF2">
        <w:rPr>
          <w:rFonts w:ascii="Times New Roman" w:hAnsi="Times New Roman"/>
        </w:rPr>
        <w:t>z .................201</w:t>
      </w:r>
      <w:r w:rsidR="00567217">
        <w:rPr>
          <w:rFonts w:ascii="Times New Roman" w:hAnsi="Times New Roman"/>
        </w:rPr>
        <w:t>1</w:t>
      </w:r>
      <w:r w:rsidRPr="00567217">
        <w:rPr>
          <w:rFonts w:ascii="Times New Roman" w:hAnsi="Times New Roman"/>
        </w:rPr>
        <w:t>,</w:t>
      </w:r>
    </w:p>
    <w:p w:rsidR="00E7539B" w:rsidP="00854A3C">
      <w:pPr>
        <w:bidi w:val="0"/>
        <w:jc w:val="center"/>
        <w:rPr>
          <w:rFonts w:ascii="Times New Roman" w:hAnsi="Times New Roman"/>
          <w:b/>
        </w:rPr>
      </w:pPr>
    </w:p>
    <w:p w:rsidR="00854A3C" w:rsidP="00854A3C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ktorou sa ustanovujú podrobnosti o odbornej spôsobilosti </w:t>
      </w:r>
      <w:r w:rsidR="00E5333E">
        <w:rPr>
          <w:rFonts w:ascii="Times New Roman" w:hAnsi="Times New Roman"/>
          <w:b/>
        </w:rPr>
        <w:t>na úseku</w:t>
      </w:r>
      <w:r>
        <w:rPr>
          <w:rFonts w:ascii="Times New Roman" w:hAnsi="Times New Roman"/>
          <w:b/>
        </w:rPr>
        <w:t> civilnej ochran</w:t>
      </w:r>
      <w:r w:rsidR="00E5333E">
        <w:rPr>
          <w:rFonts w:ascii="Times New Roman" w:hAnsi="Times New Roman"/>
          <w:b/>
        </w:rPr>
        <w:t>y</w:t>
      </w:r>
      <w:r w:rsidR="00567217">
        <w:rPr>
          <w:rFonts w:ascii="Times New Roman" w:hAnsi="Times New Roman"/>
          <w:b/>
        </w:rPr>
        <w:t xml:space="preserve"> obyvateľstva</w:t>
      </w:r>
    </w:p>
    <w:p w:rsidR="008763CC" w:rsidRPr="00567217" w:rsidP="00854A3C">
      <w:pPr>
        <w:bidi w:val="0"/>
        <w:jc w:val="center"/>
        <w:rPr>
          <w:rFonts w:ascii="Times New Roman" w:hAnsi="Times New Roman"/>
        </w:rPr>
      </w:pPr>
    </w:p>
    <w:p w:rsidR="008763CC" w:rsidRPr="00567217" w:rsidP="00854A3C">
      <w:pPr>
        <w:bidi w:val="0"/>
        <w:jc w:val="center"/>
        <w:rPr>
          <w:rFonts w:ascii="Times New Roman" w:hAnsi="Times New Roman"/>
        </w:rPr>
      </w:pPr>
    </w:p>
    <w:p w:rsidR="00854A3C" w:rsidP="00854A3C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Ministerstvo vnútra Slovenskej republiky </w:t>
      </w:r>
      <w:r w:rsidR="009D3E30">
        <w:rPr>
          <w:rFonts w:ascii="Times New Roman" w:hAnsi="Times New Roman"/>
        </w:rPr>
        <w:t xml:space="preserve">(ďalej len „ministerstvo“) </w:t>
      </w:r>
      <w:r>
        <w:rPr>
          <w:rFonts w:ascii="Times New Roman" w:hAnsi="Times New Roman"/>
        </w:rPr>
        <w:t>podľa § 18a ods. 9 zákona Národnej rady Slovenskej republiky č. 42/1994 Z. z. o civilnej ochrane obyvateľstva v znení zákona č. .../201</w:t>
      </w:r>
      <w:r w:rsidR="00AD04AD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Z. z. ustanovuje:</w:t>
      </w:r>
    </w:p>
    <w:p w:rsidR="00854A3C" w:rsidRPr="00D569AE" w:rsidP="00D569AE">
      <w:pPr>
        <w:bidi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54A3C" w:rsidP="00854A3C">
      <w:pPr>
        <w:bidi w:val="0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</w:p>
    <w:p w:rsidR="00854A3C" w:rsidP="00854A3C">
      <w:pPr>
        <w:bidi w:val="0"/>
        <w:ind w:firstLine="708"/>
        <w:jc w:val="center"/>
        <w:rPr>
          <w:rFonts w:ascii="Times New Roman" w:hAnsi="Times New Roman"/>
        </w:rPr>
      </w:pPr>
      <w:r w:rsidR="00141E3D">
        <w:rPr>
          <w:rFonts w:ascii="Times New Roman" w:hAnsi="Times New Roman"/>
        </w:rPr>
        <w:t>Predmet úpravy</w:t>
      </w:r>
    </w:p>
    <w:p w:rsidR="008763CC" w:rsidP="00854A3C">
      <w:pPr>
        <w:bidi w:val="0"/>
        <w:ind w:firstLine="708"/>
        <w:jc w:val="center"/>
        <w:rPr>
          <w:rFonts w:ascii="Times New Roman" w:hAnsi="Times New Roman"/>
        </w:rPr>
      </w:pPr>
    </w:p>
    <w:p w:rsidR="00816933" w:rsidP="00854A3C">
      <w:pPr>
        <w:bidi w:val="0"/>
        <w:ind w:firstLine="708"/>
        <w:jc w:val="both"/>
        <w:rPr>
          <w:rFonts w:ascii="Times New Roman" w:hAnsi="Times New Roman"/>
        </w:rPr>
      </w:pPr>
      <w:r w:rsidR="00854A3C">
        <w:rPr>
          <w:rFonts w:ascii="Times New Roman" w:hAnsi="Times New Roman"/>
        </w:rPr>
        <w:t>Táto vyhláška u</w:t>
      </w:r>
      <w:r>
        <w:rPr>
          <w:rFonts w:ascii="Times New Roman" w:hAnsi="Times New Roman"/>
        </w:rPr>
        <w:t>stanovuje</w:t>
      </w:r>
      <w:r w:rsidR="00854A3C">
        <w:rPr>
          <w:rFonts w:ascii="Times New Roman" w:hAnsi="Times New Roman"/>
        </w:rPr>
        <w:t xml:space="preserve"> </w:t>
      </w:r>
      <w:r w:rsidR="00FA47DA">
        <w:rPr>
          <w:rFonts w:ascii="Times New Roman" w:hAnsi="Times New Roman"/>
        </w:rPr>
        <w:t>podrobnosti o</w:t>
      </w:r>
    </w:p>
    <w:p w:rsidR="00A17AD1" w:rsidP="005D63C5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5D63C5">
        <w:rPr>
          <w:rFonts w:ascii="Times New Roman" w:hAnsi="Times New Roman"/>
        </w:rPr>
        <w:t xml:space="preserve">postupe pri </w:t>
      </w:r>
      <w:r>
        <w:rPr>
          <w:rFonts w:ascii="Times New Roman" w:hAnsi="Times New Roman"/>
        </w:rPr>
        <w:t xml:space="preserve">predkladaní žiadosti o vykonanie odbornej prípravy a skúšky </w:t>
      </w:r>
      <w:r w:rsidR="00501EC5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>(ďalej len „žiadosť</w:t>
      </w:r>
      <w:r w:rsidR="00A4272D">
        <w:rPr>
          <w:rFonts w:ascii="Times New Roman" w:hAnsi="Times New Roman"/>
        </w:rPr>
        <w:t>“</w:t>
      </w:r>
      <w:r>
        <w:rPr>
          <w:rFonts w:ascii="Times New Roman" w:hAnsi="Times New Roman"/>
        </w:rPr>
        <w:t>),</w:t>
      </w:r>
    </w:p>
    <w:p w:rsidR="00816933" w:rsidP="00816933">
      <w:pPr>
        <w:bidi w:val="0"/>
        <w:ind w:left="360" w:hanging="360"/>
        <w:jc w:val="both"/>
        <w:rPr>
          <w:rFonts w:ascii="Times New Roman" w:hAnsi="Times New Roman"/>
        </w:rPr>
      </w:pPr>
      <w:r w:rsidR="00A17AD1">
        <w:rPr>
          <w:rFonts w:ascii="Times New Roman" w:hAnsi="Times New Roman"/>
        </w:rPr>
        <w:t>b</w:t>
      </w:r>
      <w:r>
        <w:rPr>
          <w:rFonts w:ascii="Times New Roman" w:hAnsi="Times New Roman"/>
        </w:rPr>
        <w:t>)</w:t>
      </w:r>
      <w:r w:rsidR="00FA47DA">
        <w:rPr>
          <w:rFonts w:ascii="Times New Roman" w:hAnsi="Times New Roman"/>
        </w:rPr>
        <w:t xml:space="preserve"> </w:t>
      </w:r>
      <w:r w:rsidR="00854A3C">
        <w:rPr>
          <w:rFonts w:ascii="Times New Roman" w:hAnsi="Times New Roman"/>
        </w:rPr>
        <w:t>obsah</w:t>
      </w:r>
      <w:r w:rsidR="00FA47DA">
        <w:rPr>
          <w:rFonts w:ascii="Times New Roman" w:hAnsi="Times New Roman"/>
        </w:rPr>
        <w:t>u</w:t>
      </w:r>
      <w:r w:rsidR="00854A3C">
        <w:rPr>
          <w:rFonts w:ascii="Times New Roman" w:hAnsi="Times New Roman"/>
        </w:rPr>
        <w:t xml:space="preserve"> a</w:t>
      </w:r>
      <w:r w:rsidR="00AD04AD">
        <w:rPr>
          <w:rFonts w:ascii="Times New Roman" w:hAnsi="Times New Roman"/>
        </w:rPr>
        <w:t> </w:t>
      </w:r>
      <w:r w:rsidR="00854A3C">
        <w:rPr>
          <w:rFonts w:ascii="Times New Roman" w:hAnsi="Times New Roman"/>
        </w:rPr>
        <w:t>rozsah</w:t>
      </w:r>
      <w:r w:rsidR="00FA47DA">
        <w:rPr>
          <w:rFonts w:ascii="Times New Roman" w:hAnsi="Times New Roman"/>
        </w:rPr>
        <w:t>u</w:t>
      </w:r>
      <w:r w:rsidR="00854A3C">
        <w:rPr>
          <w:rFonts w:ascii="Times New Roman" w:hAnsi="Times New Roman"/>
        </w:rPr>
        <w:t xml:space="preserve"> odbornej prípravy </w:t>
      </w:r>
      <w:r w:rsidR="002F49BE">
        <w:rPr>
          <w:rFonts w:ascii="Times New Roman" w:hAnsi="Times New Roman"/>
        </w:rPr>
        <w:t>na získanie odbornej spôsobilosti na úseku civilnej ochrany obyvateľstva</w:t>
      </w:r>
      <w:r w:rsidR="00FA47DA">
        <w:rPr>
          <w:rFonts w:ascii="Times New Roman" w:hAnsi="Times New Roman"/>
        </w:rPr>
        <w:t xml:space="preserve"> (ďalej len „odborná spôsobilosť</w:t>
      </w:r>
      <w:r w:rsidR="00142014">
        <w:rPr>
          <w:rFonts w:ascii="Times New Roman" w:hAnsi="Times New Roman"/>
        </w:rPr>
        <w:t>“</w:t>
      </w:r>
      <w:r w:rsidR="00FA47DA">
        <w:rPr>
          <w:rFonts w:ascii="Times New Roman" w:hAnsi="Times New Roman"/>
        </w:rPr>
        <w:t>)</w:t>
      </w:r>
      <w:r>
        <w:rPr>
          <w:rFonts w:ascii="Times New Roman" w:hAnsi="Times New Roman"/>
        </w:rPr>
        <w:t>,</w:t>
      </w:r>
    </w:p>
    <w:p w:rsidR="00816933" w:rsidP="00816933">
      <w:pPr>
        <w:bidi w:val="0"/>
        <w:ind w:left="360" w:hanging="360"/>
        <w:jc w:val="both"/>
        <w:rPr>
          <w:rFonts w:ascii="Times New Roman" w:hAnsi="Times New Roman"/>
        </w:rPr>
      </w:pPr>
      <w:r w:rsidR="00A17AD1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) obsahu a rozsahu </w:t>
      </w:r>
      <w:r w:rsidR="00142014">
        <w:rPr>
          <w:rFonts w:ascii="Times New Roman" w:hAnsi="Times New Roman"/>
        </w:rPr>
        <w:t>skúšky,</w:t>
      </w:r>
      <w:r w:rsidR="00EE1094">
        <w:rPr>
          <w:rFonts w:ascii="Times New Roman" w:hAnsi="Times New Roman"/>
        </w:rPr>
        <w:t xml:space="preserve"> školenia a preskúšania,</w:t>
      </w:r>
    </w:p>
    <w:p w:rsidR="00854A3C" w:rsidP="00816933">
      <w:pPr>
        <w:bidi w:val="0"/>
        <w:ind w:left="360" w:hanging="360"/>
        <w:jc w:val="both"/>
        <w:rPr>
          <w:rFonts w:ascii="Times New Roman" w:hAnsi="Times New Roman"/>
        </w:rPr>
      </w:pPr>
      <w:r w:rsidR="00A17AD1">
        <w:rPr>
          <w:rFonts w:ascii="Times New Roman" w:hAnsi="Times New Roman"/>
        </w:rPr>
        <w:t>d</w:t>
      </w:r>
      <w:r w:rsidR="00816933">
        <w:rPr>
          <w:rFonts w:ascii="Times New Roman" w:hAnsi="Times New Roman"/>
        </w:rPr>
        <w:t>)</w:t>
      </w:r>
      <w:r w:rsidR="001420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činnosti skúšobnej komisie.</w:t>
      </w:r>
    </w:p>
    <w:p w:rsidR="00854A3C" w:rsidP="00870BBC">
      <w:pPr>
        <w:bidi w:val="0"/>
        <w:ind w:firstLine="708"/>
        <w:jc w:val="center"/>
        <w:rPr>
          <w:rFonts w:ascii="Times New Roman" w:hAnsi="Times New Roman"/>
        </w:rPr>
      </w:pPr>
    </w:p>
    <w:p w:rsidR="00870BBC" w:rsidP="00870BBC">
      <w:pPr>
        <w:bidi w:val="0"/>
        <w:ind w:firstLine="708"/>
        <w:jc w:val="center"/>
        <w:rPr>
          <w:rFonts w:ascii="Times New Roman" w:hAnsi="Times New Roman"/>
        </w:rPr>
      </w:pPr>
    </w:p>
    <w:p w:rsidR="009D3E30" w:rsidP="009D3E30">
      <w:pPr>
        <w:autoSpaceDE w:val="0"/>
        <w:autoSpaceDN w:val="0"/>
        <w:bidi w:val="0"/>
        <w:adjustRightInd w:val="0"/>
        <w:ind w:firstLine="708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§ 2</w:t>
      </w:r>
    </w:p>
    <w:p w:rsidR="009D3E30" w:rsidP="009D3E30">
      <w:pPr>
        <w:autoSpaceDE w:val="0"/>
        <w:autoSpaceDN w:val="0"/>
        <w:bidi w:val="0"/>
        <w:adjustRightInd w:val="0"/>
        <w:ind w:firstLine="708"/>
        <w:jc w:val="center"/>
        <w:rPr>
          <w:rFonts w:ascii="Times New Roman" w:hAnsi="Times New Roman"/>
          <w:sz w:val="23"/>
          <w:szCs w:val="23"/>
        </w:rPr>
      </w:pPr>
      <w:r w:rsidR="00DB4710">
        <w:rPr>
          <w:rFonts w:ascii="Times New Roman" w:hAnsi="Times New Roman"/>
          <w:sz w:val="23"/>
          <w:szCs w:val="23"/>
        </w:rPr>
        <w:t>Postup pri predkladaní žiadosti</w:t>
      </w:r>
    </w:p>
    <w:p w:rsidR="00DB4710" w:rsidRPr="001E4DAF" w:rsidP="009D3E30">
      <w:pPr>
        <w:autoSpaceDE w:val="0"/>
        <w:autoSpaceDN w:val="0"/>
        <w:bidi w:val="0"/>
        <w:adjustRightInd w:val="0"/>
        <w:ind w:firstLine="708"/>
        <w:jc w:val="center"/>
        <w:rPr>
          <w:rFonts w:ascii="Times New Roman" w:hAnsi="Times New Roman"/>
          <w:sz w:val="23"/>
          <w:szCs w:val="23"/>
        </w:rPr>
      </w:pPr>
    </w:p>
    <w:p w:rsidR="009D3E30" w:rsidP="009D3E30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Ministerstvo zverejňuje na svojom webovom sídle </w:t>
      </w:r>
      <w:r w:rsidR="00CC1F43">
        <w:rPr>
          <w:rFonts w:ascii="Times New Roman" w:hAnsi="Times New Roman"/>
        </w:rPr>
        <w:t xml:space="preserve">najmä </w:t>
      </w:r>
      <w:r>
        <w:rPr>
          <w:rFonts w:ascii="Times New Roman" w:hAnsi="Times New Roman"/>
        </w:rPr>
        <w:t xml:space="preserve">termín začatia odbornej prípravy, formulár žiadosti, </w:t>
      </w:r>
      <w:r w:rsidR="001B345D">
        <w:rPr>
          <w:rFonts w:ascii="Times New Roman" w:hAnsi="Times New Roman"/>
        </w:rPr>
        <w:t>rozsah</w:t>
      </w:r>
      <w:r>
        <w:rPr>
          <w:rFonts w:ascii="Times New Roman" w:hAnsi="Times New Roman"/>
        </w:rPr>
        <w:t xml:space="preserve"> nákladov na odbornú prípravu,</w:t>
      </w:r>
      <w:r w:rsidRPr="00571A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okruhy skúšobných otázok a termín skúšky.</w:t>
      </w:r>
    </w:p>
    <w:p w:rsidR="009D3E30" w:rsidP="009D3E30">
      <w:pPr>
        <w:bidi w:val="0"/>
        <w:ind w:firstLine="708"/>
        <w:rPr>
          <w:rFonts w:ascii="Times New Roman" w:hAnsi="Times New Roman"/>
        </w:rPr>
      </w:pPr>
    </w:p>
    <w:p w:rsidR="009D3E30" w:rsidP="009D3E30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Žiadosť sa predkladá ministerstvu najneskôr </w:t>
      </w:r>
      <w:r w:rsidR="00A30983">
        <w:rPr>
          <w:rFonts w:ascii="Times New Roman" w:hAnsi="Times New Roman"/>
        </w:rPr>
        <w:t>30</w:t>
      </w:r>
      <w:r w:rsidRPr="0012419F">
        <w:rPr>
          <w:rFonts w:ascii="Times New Roman" w:hAnsi="Times New Roman"/>
        </w:rPr>
        <w:t xml:space="preserve"> dní pred termínom </w:t>
      </w:r>
      <w:r>
        <w:rPr>
          <w:rFonts w:ascii="Times New Roman" w:hAnsi="Times New Roman"/>
        </w:rPr>
        <w:t>začatia</w:t>
      </w:r>
      <w:r w:rsidRPr="0012419F">
        <w:rPr>
          <w:rFonts w:ascii="Times New Roman" w:hAnsi="Times New Roman"/>
        </w:rPr>
        <w:t xml:space="preserve"> odbornej prípravy</w:t>
      </w:r>
      <w:r>
        <w:rPr>
          <w:rFonts w:ascii="Times New Roman" w:hAnsi="Times New Roman"/>
        </w:rPr>
        <w:t xml:space="preserve"> písomne alebo elektronicky</w:t>
      </w:r>
      <w:r w:rsidR="00CC1F43">
        <w:rPr>
          <w:rFonts w:ascii="Times New Roman" w:hAnsi="Times New Roman"/>
        </w:rPr>
        <w:t>.</w:t>
      </w:r>
    </w:p>
    <w:p w:rsidR="009D3E30" w:rsidP="009D3E30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</w:p>
    <w:p w:rsidR="009D3E30" w:rsidP="009D3E30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Ministerstvo písomne alebo elektronicky potvrdí žiadateľovi termín začatia odbornej prípravy.</w:t>
      </w:r>
    </w:p>
    <w:p w:rsidR="009D3E30" w:rsidP="009D3E30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</w:p>
    <w:p w:rsidR="009D3E30" w:rsidP="009D3E30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(4) Žiadateľ </w:t>
      </w:r>
      <w:r w:rsidR="00CC1F43">
        <w:rPr>
          <w:rFonts w:ascii="Times New Roman" w:hAnsi="Times New Roman"/>
        </w:rPr>
        <w:t xml:space="preserve">doplní svojím podpisom elektronicky predloženú žiadosť a </w:t>
      </w:r>
      <w:r>
        <w:rPr>
          <w:rFonts w:ascii="Times New Roman" w:hAnsi="Times New Roman"/>
        </w:rPr>
        <w:t>predloží doklad o úhrade nákladov na odbornú prípravu najneskôr pri jej začatí.</w:t>
      </w:r>
    </w:p>
    <w:p w:rsidR="009D3E30" w:rsidP="00870BBC">
      <w:pPr>
        <w:bidi w:val="0"/>
        <w:ind w:firstLine="708"/>
        <w:jc w:val="center"/>
        <w:rPr>
          <w:rFonts w:ascii="Times New Roman" w:hAnsi="Times New Roman"/>
        </w:rPr>
      </w:pPr>
    </w:p>
    <w:p w:rsidR="009D3E30" w:rsidP="00870BBC">
      <w:pPr>
        <w:bidi w:val="0"/>
        <w:ind w:firstLine="708"/>
        <w:jc w:val="center"/>
        <w:rPr>
          <w:rFonts w:ascii="Times New Roman" w:hAnsi="Times New Roman"/>
        </w:rPr>
      </w:pPr>
    </w:p>
    <w:p w:rsidR="00E6073A" w:rsidP="00870BBC">
      <w:pPr>
        <w:bidi w:val="0"/>
        <w:ind w:firstLine="708"/>
        <w:jc w:val="center"/>
        <w:rPr>
          <w:rFonts w:ascii="Times New Roman" w:hAnsi="Times New Roman"/>
        </w:rPr>
      </w:pPr>
    </w:p>
    <w:p w:rsidR="00E6073A" w:rsidP="00870BBC">
      <w:pPr>
        <w:bidi w:val="0"/>
        <w:ind w:firstLine="708"/>
        <w:jc w:val="center"/>
        <w:rPr>
          <w:rFonts w:ascii="Times New Roman" w:hAnsi="Times New Roman"/>
        </w:rPr>
      </w:pPr>
    </w:p>
    <w:p w:rsidR="00E6073A" w:rsidP="00870BBC">
      <w:pPr>
        <w:bidi w:val="0"/>
        <w:ind w:firstLine="708"/>
        <w:jc w:val="center"/>
        <w:rPr>
          <w:rFonts w:ascii="Times New Roman" w:hAnsi="Times New Roman"/>
        </w:rPr>
      </w:pPr>
    </w:p>
    <w:p w:rsidR="00E6073A" w:rsidP="00870BBC">
      <w:pPr>
        <w:bidi w:val="0"/>
        <w:ind w:firstLine="708"/>
        <w:jc w:val="center"/>
        <w:rPr>
          <w:rFonts w:ascii="Times New Roman" w:hAnsi="Times New Roman"/>
        </w:rPr>
      </w:pPr>
    </w:p>
    <w:p w:rsidR="00E6073A" w:rsidP="00870BBC">
      <w:pPr>
        <w:bidi w:val="0"/>
        <w:ind w:firstLine="708"/>
        <w:jc w:val="center"/>
        <w:rPr>
          <w:rFonts w:ascii="Times New Roman" w:hAnsi="Times New Roman"/>
        </w:rPr>
      </w:pPr>
    </w:p>
    <w:p w:rsidR="00E6073A" w:rsidP="00870BBC">
      <w:pPr>
        <w:bidi w:val="0"/>
        <w:ind w:firstLine="708"/>
        <w:jc w:val="center"/>
        <w:rPr>
          <w:rFonts w:ascii="Times New Roman" w:hAnsi="Times New Roman"/>
        </w:rPr>
      </w:pPr>
    </w:p>
    <w:p w:rsidR="00854A3C" w:rsidP="00854A3C">
      <w:pPr>
        <w:bidi w:val="0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</w:t>
      </w:r>
      <w:r w:rsidR="009D3E30">
        <w:rPr>
          <w:rFonts w:ascii="Times New Roman" w:hAnsi="Times New Roman"/>
        </w:rPr>
        <w:t>3</w:t>
      </w:r>
    </w:p>
    <w:p w:rsidR="00854A3C" w:rsidP="00854A3C">
      <w:pPr>
        <w:bidi w:val="0"/>
        <w:ind w:firstLine="708"/>
        <w:jc w:val="center"/>
        <w:rPr>
          <w:rFonts w:ascii="Times New Roman" w:hAnsi="Times New Roman"/>
        </w:rPr>
      </w:pPr>
      <w:r w:rsidR="00FA47DA">
        <w:rPr>
          <w:rFonts w:ascii="Times New Roman" w:hAnsi="Times New Roman"/>
        </w:rPr>
        <w:t>Obsah a rozsah o</w:t>
      </w:r>
      <w:r>
        <w:rPr>
          <w:rFonts w:ascii="Times New Roman" w:hAnsi="Times New Roman"/>
        </w:rPr>
        <w:t>dborn</w:t>
      </w:r>
      <w:r w:rsidR="00FA47DA">
        <w:rPr>
          <w:rFonts w:ascii="Times New Roman" w:hAnsi="Times New Roman"/>
        </w:rPr>
        <w:t>ej</w:t>
      </w:r>
      <w:r>
        <w:rPr>
          <w:rFonts w:ascii="Times New Roman" w:hAnsi="Times New Roman"/>
        </w:rPr>
        <w:t xml:space="preserve"> príprav</w:t>
      </w:r>
      <w:r w:rsidR="00FA47DA">
        <w:rPr>
          <w:rFonts w:ascii="Times New Roman" w:hAnsi="Times New Roman"/>
        </w:rPr>
        <w:t>y</w:t>
      </w:r>
      <w:r w:rsidR="006A6CAC">
        <w:rPr>
          <w:rFonts w:ascii="Times New Roman" w:hAnsi="Times New Roman"/>
        </w:rPr>
        <w:t xml:space="preserve"> a školenia</w:t>
      </w:r>
    </w:p>
    <w:p w:rsidR="00854A3C" w:rsidP="00854A3C">
      <w:pPr>
        <w:bidi w:val="0"/>
        <w:ind w:firstLine="708"/>
        <w:jc w:val="center"/>
        <w:rPr>
          <w:rFonts w:ascii="Times New Roman" w:hAnsi="Times New Roman"/>
        </w:rPr>
      </w:pPr>
    </w:p>
    <w:p w:rsidR="00854A3C" w:rsidP="00D02B94">
      <w:pPr>
        <w:bidi w:val="0"/>
        <w:ind w:left="708"/>
        <w:rPr>
          <w:rFonts w:ascii="Times New Roman" w:hAnsi="Times New Roman"/>
        </w:rPr>
      </w:pPr>
      <w:r w:rsidR="00D02B94">
        <w:rPr>
          <w:rFonts w:ascii="Times New Roman" w:hAnsi="Times New Roman"/>
        </w:rPr>
        <w:t xml:space="preserve">(1) </w:t>
      </w:r>
      <w:r w:rsidR="00F15848">
        <w:rPr>
          <w:rFonts w:ascii="Times New Roman" w:hAnsi="Times New Roman"/>
        </w:rPr>
        <w:t>Obsah o</w:t>
      </w:r>
      <w:r>
        <w:rPr>
          <w:rFonts w:ascii="Times New Roman" w:hAnsi="Times New Roman"/>
        </w:rPr>
        <w:t>dborn</w:t>
      </w:r>
      <w:r w:rsidR="00F15848">
        <w:rPr>
          <w:rFonts w:ascii="Times New Roman" w:hAnsi="Times New Roman"/>
        </w:rPr>
        <w:t>ej</w:t>
      </w:r>
      <w:r>
        <w:rPr>
          <w:rFonts w:ascii="Times New Roman" w:hAnsi="Times New Roman"/>
        </w:rPr>
        <w:t xml:space="preserve"> príprav</w:t>
      </w:r>
      <w:r w:rsidR="00F15848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</w:t>
      </w:r>
      <w:r w:rsidR="00F54C3C">
        <w:rPr>
          <w:rFonts w:ascii="Times New Roman" w:hAnsi="Times New Roman"/>
        </w:rPr>
        <w:t>je zameraný na získanie vedomostí o</w:t>
      </w:r>
    </w:p>
    <w:p w:rsidR="00854A3C" w:rsidP="008D0085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8E4B3F">
        <w:rPr>
          <w:rFonts w:ascii="Times New Roman" w:hAnsi="Times New Roman"/>
        </w:rPr>
        <w:t>všeobecne záväzn</w:t>
      </w:r>
      <w:r w:rsidR="00F54C3C">
        <w:rPr>
          <w:rFonts w:ascii="Times New Roman" w:hAnsi="Times New Roman"/>
        </w:rPr>
        <w:t>ých</w:t>
      </w:r>
      <w:r w:rsidR="008E4B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právn</w:t>
      </w:r>
      <w:r w:rsidR="00F54C3C">
        <w:rPr>
          <w:rFonts w:ascii="Times New Roman" w:hAnsi="Times New Roman"/>
        </w:rPr>
        <w:t>ych</w:t>
      </w:r>
      <w:r>
        <w:rPr>
          <w:rFonts w:ascii="Times New Roman" w:hAnsi="Times New Roman"/>
        </w:rPr>
        <w:t xml:space="preserve"> predpis</w:t>
      </w:r>
      <w:r w:rsidR="00F54C3C">
        <w:rPr>
          <w:rFonts w:ascii="Times New Roman" w:hAnsi="Times New Roman"/>
        </w:rPr>
        <w:t>och</w:t>
      </w:r>
      <w:r>
        <w:rPr>
          <w:rFonts w:ascii="Times New Roman" w:hAnsi="Times New Roman"/>
        </w:rPr>
        <w:t xml:space="preserve"> </w:t>
      </w:r>
      <w:r w:rsidR="008D0085">
        <w:rPr>
          <w:rFonts w:ascii="Times New Roman" w:hAnsi="Times New Roman"/>
        </w:rPr>
        <w:t>na úseku</w:t>
      </w:r>
      <w:r>
        <w:rPr>
          <w:rFonts w:ascii="Times New Roman" w:hAnsi="Times New Roman"/>
        </w:rPr>
        <w:t xml:space="preserve"> civilnej ochrany</w:t>
      </w:r>
      <w:r w:rsidR="008D0085">
        <w:rPr>
          <w:rFonts w:ascii="Times New Roman" w:hAnsi="Times New Roman"/>
        </w:rPr>
        <w:t xml:space="preserve"> obyvateľstva</w:t>
      </w:r>
      <w:r w:rsidR="00FA4987">
        <w:rPr>
          <w:rFonts w:ascii="Times New Roman" w:hAnsi="Times New Roman"/>
        </w:rPr>
        <w:t>,</w:t>
      </w:r>
      <w:r w:rsidR="00610943">
        <w:rPr>
          <w:rFonts w:ascii="Times New Roman" w:hAnsi="Times New Roman"/>
        </w:rPr>
        <w:t xml:space="preserve"> ktoré upravujú najmä organizáciu, postavenie a pôsobnosť orgánov verejnej moci, ako aj úlohy právnických osôb a fyzických osôb – podnikateľov,</w:t>
      </w:r>
    </w:p>
    <w:p w:rsidR="00CE7605" w:rsidP="008D0085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vzťahu civilnej ochrany obyvateľstva k integrovanému záchrannému systému,</w:t>
      </w:r>
    </w:p>
    <w:p w:rsidR="00CE7605" w:rsidP="008D0085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všeobecne záväzných právnych predpisoch na úseku riadenia štátu v krízových situáciách,</w:t>
      </w:r>
    </w:p>
    <w:p w:rsidR="002D1FFD" w:rsidP="008D0085">
      <w:pPr>
        <w:bidi w:val="0"/>
        <w:jc w:val="both"/>
        <w:rPr>
          <w:rFonts w:ascii="Times New Roman" w:hAnsi="Times New Roman"/>
        </w:rPr>
      </w:pPr>
      <w:r w:rsidR="00CE7605">
        <w:rPr>
          <w:rFonts w:ascii="Times New Roman" w:hAnsi="Times New Roman"/>
        </w:rPr>
        <w:t>d</w:t>
      </w:r>
      <w:r w:rsidR="00854A3C">
        <w:rPr>
          <w:rFonts w:ascii="Times New Roman" w:hAnsi="Times New Roman"/>
        </w:rPr>
        <w:t xml:space="preserve">) </w:t>
      </w:r>
      <w:r w:rsidR="00C369F1">
        <w:rPr>
          <w:rFonts w:ascii="Times New Roman" w:hAnsi="Times New Roman"/>
        </w:rPr>
        <w:t>štruktúr</w:t>
      </w:r>
      <w:r w:rsidR="00F54C3C">
        <w:rPr>
          <w:rFonts w:ascii="Times New Roman" w:hAnsi="Times New Roman"/>
        </w:rPr>
        <w:t>e</w:t>
      </w:r>
      <w:r w:rsidR="00C369F1">
        <w:rPr>
          <w:rFonts w:ascii="Times New Roman" w:hAnsi="Times New Roman"/>
        </w:rPr>
        <w:t xml:space="preserve"> a</w:t>
      </w:r>
      <w:r w:rsidR="00AD04AD">
        <w:rPr>
          <w:rFonts w:ascii="Times New Roman" w:hAnsi="Times New Roman"/>
        </w:rPr>
        <w:t> </w:t>
      </w:r>
      <w:r w:rsidR="00C369F1">
        <w:rPr>
          <w:rFonts w:ascii="Times New Roman" w:hAnsi="Times New Roman"/>
        </w:rPr>
        <w:t>obsah</w:t>
      </w:r>
      <w:r w:rsidR="00F54C3C">
        <w:rPr>
          <w:rFonts w:ascii="Times New Roman" w:hAnsi="Times New Roman"/>
        </w:rPr>
        <w:t>u</w:t>
      </w:r>
      <w:r w:rsidR="00C369F1">
        <w:rPr>
          <w:rFonts w:ascii="Times New Roman" w:hAnsi="Times New Roman"/>
        </w:rPr>
        <w:t xml:space="preserve"> </w:t>
      </w:r>
      <w:r w:rsidR="00C35ADA">
        <w:rPr>
          <w:rFonts w:ascii="Times New Roman" w:hAnsi="Times New Roman"/>
        </w:rPr>
        <w:t>plánu</w:t>
      </w:r>
      <w:r w:rsidR="00AE5E85">
        <w:rPr>
          <w:rFonts w:ascii="Times New Roman" w:hAnsi="Times New Roman"/>
        </w:rPr>
        <w:t xml:space="preserve"> ochrany obyvateľstva,</w:t>
      </w:r>
    </w:p>
    <w:p w:rsidR="002D1FFD" w:rsidP="00F15848">
      <w:pPr>
        <w:bidi w:val="0"/>
        <w:jc w:val="both"/>
        <w:rPr>
          <w:rFonts w:ascii="Times New Roman" w:hAnsi="Times New Roman"/>
        </w:rPr>
      </w:pPr>
      <w:r w:rsidR="00CE7605">
        <w:rPr>
          <w:rFonts w:ascii="Times New Roman" w:hAnsi="Times New Roman"/>
        </w:rPr>
        <w:t>e</w:t>
      </w:r>
      <w:r w:rsidR="00AE5E85">
        <w:rPr>
          <w:rFonts w:ascii="Times New Roman" w:hAnsi="Times New Roman"/>
        </w:rPr>
        <w:t>) štruktúr</w:t>
      </w:r>
      <w:r w:rsidR="00F54C3C">
        <w:rPr>
          <w:rFonts w:ascii="Times New Roman" w:hAnsi="Times New Roman"/>
        </w:rPr>
        <w:t>e</w:t>
      </w:r>
      <w:r w:rsidR="00AE5E85">
        <w:rPr>
          <w:rFonts w:ascii="Times New Roman" w:hAnsi="Times New Roman"/>
        </w:rPr>
        <w:t xml:space="preserve"> a</w:t>
      </w:r>
      <w:r w:rsidR="00AD04AD">
        <w:rPr>
          <w:rFonts w:ascii="Times New Roman" w:hAnsi="Times New Roman"/>
        </w:rPr>
        <w:t> </w:t>
      </w:r>
      <w:r w:rsidR="00AE5E85">
        <w:rPr>
          <w:rFonts w:ascii="Times New Roman" w:hAnsi="Times New Roman"/>
        </w:rPr>
        <w:t>obsah</w:t>
      </w:r>
      <w:r w:rsidR="00F54C3C">
        <w:rPr>
          <w:rFonts w:ascii="Times New Roman" w:hAnsi="Times New Roman"/>
        </w:rPr>
        <w:t>u</w:t>
      </w:r>
      <w:r w:rsidR="00AE5E85">
        <w:rPr>
          <w:rFonts w:ascii="Times New Roman" w:hAnsi="Times New Roman"/>
        </w:rPr>
        <w:t xml:space="preserve"> plánu ochrany zamestnancov a</w:t>
      </w:r>
      <w:r w:rsidR="00AD04AD">
        <w:rPr>
          <w:rFonts w:ascii="Times New Roman" w:hAnsi="Times New Roman"/>
        </w:rPr>
        <w:t> </w:t>
      </w:r>
      <w:r w:rsidR="00AE5E85">
        <w:rPr>
          <w:rFonts w:ascii="Times New Roman" w:hAnsi="Times New Roman"/>
        </w:rPr>
        <w:t>osôb prevzatých do starostlivosti,</w:t>
      </w:r>
    </w:p>
    <w:p w:rsidR="00AE5E85" w:rsidP="00F54C3C">
      <w:pPr>
        <w:bidi w:val="0"/>
        <w:ind w:left="360" w:hanging="360"/>
        <w:jc w:val="both"/>
        <w:rPr>
          <w:rFonts w:ascii="Times New Roman" w:hAnsi="Times New Roman"/>
        </w:rPr>
      </w:pPr>
      <w:r w:rsidR="00CE7605">
        <w:rPr>
          <w:rFonts w:ascii="Times New Roman" w:hAnsi="Times New Roman"/>
        </w:rPr>
        <w:t>f</w:t>
      </w:r>
      <w:r w:rsidR="002D1FFD">
        <w:rPr>
          <w:rFonts w:ascii="Times New Roman" w:hAnsi="Times New Roman"/>
        </w:rPr>
        <w:t xml:space="preserve">) </w:t>
      </w:r>
      <w:r w:rsidR="00823D16">
        <w:rPr>
          <w:rFonts w:ascii="Times New Roman" w:hAnsi="Times New Roman"/>
        </w:rPr>
        <w:t>postupoch</w:t>
      </w:r>
      <w:r w:rsidR="002D1FFD">
        <w:rPr>
          <w:rFonts w:ascii="Times New Roman" w:hAnsi="Times New Roman"/>
        </w:rPr>
        <w:t xml:space="preserve"> </w:t>
      </w:r>
      <w:r w:rsidR="00F54C3C">
        <w:rPr>
          <w:rFonts w:ascii="Times New Roman" w:hAnsi="Times New Roman"/>
        </w:rPr>
        <w:t>pri</w:t>
      </w:r>
      <w:r w:rsidR="002D1FFD">
        <w:rPr>
          <w:rFonts w:ascii="Times New Roman" w:hAnsi="Times New Roman"/>
        </w:rPr>
        <w:t xml:space="preserve"> vzdelávacej činnosti na úseku civilnej ochrany</w:t>
      </w:r>
      <w:r w:rsidR="00F54C3C">
        <w:rPr>
          <w:rFonts w:ascii="Times New Roman" w:hAnsi="Times New Roman"/>
        </w:rPr>
        <w:t xml:space="preserve"> obyvateľstva vrátane</w:t>
      </w:r>
      <w:r>
        <w:rPr>
          <w:rFonts w:ascii="Times New Roman" w:hAnsi="Times New Roman"/>
        </w:rPr>
        <w:t xml:space="preserve"> pedagogických a</w:t>
      </w:r>
      <w:r w:rsidR="00AD04AD">
        <w:rPr>
          <w:rFonts w:ascii="Times New Roman" w:hAnsi="Times New Roman"/>
        </w:rPr>
        <w:t> </w:t>
      </w:r>
      <w:r>
        <w:rPr>
          <w:rFonts w:ascii="Times New Roman" w:hAnsi="Times New Roman"/>
        </w:rPr>
        <w:t>didaktických zásad v</w:t>
      </w:r>
      <w:r w:rsidR="00502F63">
        <w:rPr>
          <w:rFonts w:ascii="Times New Roman" w:hAnsi="Times New Roman"/>
        </w:rPr>
        <w:t>o vzdelávacom</w:t>
      </w:r>
      <w:r>
        <w:rPr>
          <w:rFonts w:ascii="Times New Roman" w:hAnsi="Times New Roman"/>
        </w:rPr>
        <w:t xml:space="preserve"> procese.</w:t>
      </w:r>
    </w:p>
    <w:p w:rsidR="00AE5E85" w:rsidP="00565949">
      <w:pPr>
        <w:bidi w:val="0"/>
        <w:ind w:firstLine="720"/>
        <w:jc w:val="both"/>
        <w:rPr>
          <w:rFonts w:ascii="Times New Roman" w:hAnsi="Times New Roman"/>
        </w:rPr>
      </w:pPr>
    </w:p>
    <w:p w:rsidR="00A81D59" w:rsidP="00A81D59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Odborná príprava sa vykonáva v rozsahu naj</w:t>
      </w:r>
      <w:r w:rsidR="00CE7605">
        <w:rPr>
          <w:rFonts w:ascii="Times New Roman" w:hAnsi="Times New Roman"/>
        </w:rPr>
        <w:t>menej</w:t>
      </w:r>
      <w:r>
        <w:rPr>
          <w:rFonts w:ascii="Times New Roman" w:hAnsi="Times New Roman"/>
        </w:rPr>
        <w:t xml:space="preserve"> </w:t>
      </w:r>
      <w:r w:rsidR="00CE7605">
        <w:rPr>
          <w:rFonts w:ascii="Times New Roman" w:hAnsi="Times New Roman"/>
        </w:rPr>
        <w:t>64</w:t>
      </w:r>
      <w:r>
        <w:rPr>
          <w:rFonts w:ascii="Times New Roman" w:hAnsi="Times New Roman"/>
        </w:rPr>
        <w:t xml:space="preserve"> vyučovacích hodín.</w:t>
      </w:r>
    </w:p>
    <w:p w:rsidR="00CE7605" w:rsidP="00A81D59">
      <w:pPr>
        <w:bidi w:val="0"/>
        <w:ind w:firstLine="708"/>
        <w:jc w:val="both"/>
        <w:rPr>
          <w:rFonts w:ascii="Times New Roman" w:hAnsi="Times New Roman"/>
        </w:rPr>
      </w:pPr>
    </w:p>
    <w:p w:rsidR="00CE7605" w:rsidP="00A81D59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(3) Obsah školenia je zameraný na </w:t>
      </w:r>
      <w:r w:rsidR="00AC5853">
        <w:rPr>
          <w:rFonts w:ascii="Times New Roman" w:hAnsi="Times New Roman"/>
        </w:rPr>
        <w:t>obnovu</w:t>
      </w:r>
      <w:r>
        <w:rPr>
          <w:rFonts w:ascii="Times New Roman" w:hAnsi="Times New Roman"/>
        </w:rPr>
        <w:t xml:space="preserve"> </w:t>
      </w:r>
      <w:r w:rsidR="00AC5853">
        <w:rPr>
          <w:rFonts w:ascii="Times New Roman" w:hAnsi="Times New Roman"/>
        </w:rPr>
        <w:t xml:space="preserve">a doplnenie </w:t>
      </w:r>
      <w:r>
        <w:rPr>
          <w:rFonts w:ascii="Times New Roman" w:hAnsi="Times New Roman"/>
        </w:rPr>
        <w:t xml:space="preserve">vedomostí </w:t>
      </w:r>
      <w:r w:rsidR="00AC5853">
        <w:rPr>
          <w:rFonts w:ascii="Times New Roman" w:hAnsi="Times New Roman"/>
        </w:rPr>
        <w:t>týkajúcich sa odseku 1.</w:t>
      </w:r>
    </w:p>
    <w:p w:rsidR="00DF6AC7" w:rsidP="00A81D59">
      <w:pPr>
        <w:bidi w:val="0"/>
        <w:ind w:firstLine="708"/>
        <w:jc w:val="both"/>
        <w:rPr>
          <w:rFonts w:ascii="Times New Roman" w:hAnsi="Times New Roman"/>
        </w:rPr>
      </w:pPr>
    </w:p>
    <w:p w:rsidR="00DF6AC7" w:rsidP="00A81D59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(4) Školenie sa vykonáva v rozsahu najmenej </w:t>
      </w:r>
      <w:r w:rsidR="00A30983">
        <w:rPr>
          <w:rFonts w:ascii="Times New Roman" w:hAnsi="Times New Roman"/>
        </w:rPr>
        <w:t>18</w:t>
      </w:r>
      <w:r>
        <w:rPr>
          <w:rFonts w:ascii="Times New Roman" w:hAnsi="Times New Roman"/>
        </w:rPr>
        <w:t xml:space="preserve"> vyučovacích hodín.</w:t>
      </w:r>
    </w:p>
    <w:p w:rsidR="00A81D59" w:rsidP="00870BBC">
      <w:pPr>
        <w:bidi w:val="0"/>
        <w:ind w:firstLine="720"/>
        <w:jc w:val="center"/>
        <w:rPr>
          <w:rFonts w:ascii="Times New Roman" w:hAnsi="Times New Roman"/>
        </w:rPr>
      </w:pPr>
    </w:p>
    <w:p w:rsidR="007A2B0D" w:rsidP="00870BBC">
      <w:pPr>
        <w:bidi w:val="0"/>
        <w:ind w:firstLine="720"/>
        <w:jc w:val="center"/>
        <w:rPr>
          <w:rFonts w:ascii="Times New Roman" w:hAnsi="Times New Roman"/>
        </w:rPr>
      </w:pPr>
    </w:p>
    <w:p w:rsidR="00007224" w:rsidP="00007224">
      <w:pPr>
        <w:bidi w:val="0"/>
        <w:ind w:left="10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</w:t>
      </w:r>
      <w:r w:rsidR="009D3E30">
        <w:rPr>
          <w:rFonts w:ascii="Times New Roman" w:hAnsi="Times New Roman"/>
        </w:rPr>
        <w:t>4</w:t>
      </w:r>
    </w:p>
    <w:p w:rsidR="00007224" w:rsidP="00007224">
      <w:pPr>
        <w:bidi w:val="0"/>
        <w:ind w:left="10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Obsah a rozsah skúšky</w:t>
      </w:r>
      <w:r w:rsidR="00307E84">
        <w:rPr>
          <w:rFonts w:ascii="Times New Roman" w:hAnsi="Times New Roman"/>
        </w:rPr>
        <w:t xml:space="preserve"> a preskúšania</w:t>
      </w:r>
    </w:p>
    <w:p w:rsidR="00007224" w:rsidP="00865FCE">
      <w:pPr>
        <w:bidi w:val="0"/>
        <w:ind w:firstLine="720"/>
        <w:jc w:val="center"/>
        <w:rPr>
          <w:rFonts w:ascii="Times New Roman" w:hAnsi="Times New Roman"/>
        </w:rPr>
      </w:pPr>
    </w:p>
    <w:p w:rsidR="00007224" w:rsidP="00007224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BA2942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) </w:t>
      </w:r>
      <w:r w:rsidR="00823D16">
        <w:rPr>
          <w:rFonts w:ascii="Times New Roman" w:hAnsi="Times New Roman"/>
        </w:rPr>
        <w:t xml:space="preserve">Skúškou sa overujú vedomosti získané v odbornej príprave. </w:t>
      </w:r>
      <w:r>
        <w:rPr>
          <w:rFonts w:ascii="Times New Roman" w:hAnsi="Times New Roman"/>
        </w:rPr>
        <w:t>Skúška sa skladá z</w:t>
      </w:r>
      <w:r w:rsidR="007A5DAF">
        <w:rPr>
          <w:rFonts w:ascii="Times New Roman" w:hAnsi="Times New Roman"/>
        </w:rPr>
        <w:t> </w:t>
      </w:r>
      <w:r>
        <w:rPr>
          <w:rFonts w:ascii="Times New Roman" w:hAnsi="Times New Roman"/>
        </w:rPr>
        <w:t>písomn</w:t>
      </w:r>
      <w:r w:rsidR="007A5DAF">
        <w:rPr>
          <w:rFonts w:ascii="Times New Roman" w:hAnsi="Times New Roman"/>
        </w:rPr>
        <w:t xml:space="preserve">ej časti </w:t>
      </w:r>
      <w:r>
        <w:rPr>
          <w:rFonts w:ascii="Times New Roman" w:hAnsi="Times New Roman"/>
        </w:rPr>
        <w:t>a z ústnej časti</w:t>
      </w:r>
      <w:r w:rsidR="006A6CAC">
        <w:rPr>
          <w:rFonts w:ascii="Times New Roman" w:hAnsi="Times New Roman"/>
        </w:rPr>
        <w:t>;</w:t>
      </w:r>
      <w:r w:rsidR="007A5DAF">
        <w:rPr>
          <w:rFonts w:ascii="Times New Roman" w:hAnsi="Times New Roman"/>
        </w:rPr>
        <w:t xml:space="preserve"> </w:t>
      </w:r>
      <w:r w:rsidR="006A6CAC">
        <w:rPr>
          <w:rFonts w:ascii="Times New Roman" w:hAnsi="Times New Roman"/>
        </w:rPr>
        <w:t>p</w:t>
      </w:r>
      <w:r w:rsidR="007A5DAF">
        <w:rPr>
          <w:rFonts w:ascii="Times New Roman" w:hAnsi="Times New Roman"/>
        </w:rPr>
        <w:t>ísomnú časť tvorí písomný test.</w:t>
      </w:r>
    </w:p>
    <w:p w:rsidR="00007224" w:rsidP="00007224">
      <w:pPr>
        <w:bidi w:val="0"/>
        <w:ind w:firstLine="708"/>
        <w:jc w:val="both"/>
        <w:rPr>
          <w:rFonts w:ascii="Times New Roman" w:hAnsi="Times New Roman"/>
        </w:rPr>
      </w:pPr>
    </w:p>
    <w:p w:rsidR="00EE1094" w:rsidP="00007224">
      <w:pPr>
        <w:bidi w:val="0"/>
        <w:ind w:firstLine="708"/>
        <w:jc w:val="both"/>
        <w:rPr>
          <w:rFonts w:ascii="Times New Roman" w:hAnsi="Times New Roman"/>
        </w:rPr>
      </w:pPr>
      <w:r w:rsidR="006A6CAC">
        <w:rPr>
          <w:rFonts w:ascii="Times New Roman" w:hAnsi="Times New Roman"/>
        </w:rPr>
        <w:t>(</w:t>
      </w:r>
      <w:r w:rsidR="00BA2942">
        <w:rPr>
          <w:rFonts w:ascii="Times New Roman" w:hAnsi="Times New Roman"/>
        </w:rPr>
        <w:t>2</w:t>
      </w:r>
      <w:r w:rsidR="006A6CAC">
        <w:rPr>
          <w:rFonts w:ascii="Times New Roman" w:hAnsi="Times New Roman"/>
        </w:rPr>
        <w:t>) Každá časť skúšky sa hodnotí samostatne klasifikačným stupňom „vyhovel“ alebo „nevyhovel“. Žiadateľ získa odbornú spôsobilosť, ak v obidvoch častiach skúšky bol hodnotený klasifikačným stupňom „vyhovel“.</w:t>
      </w:r>
    </w:p>
    <w:p w:rsidR="00F011F1" w:rsidP="00007224">
      <w:pPr>
        <w:bidi w:val="0"/>
        <w:ind w:firstLine="708"/>
        <w:jc w:val="both"/>
        <w:rPr>
          <w:rFonts w:ascii="Times New Roman" w:hAnsi="Times New Roman"/>
        </w:rPr>
      </w:pPr>
    </w:p>
    <w:p w:rsidR="00007224" w:rsidP="00007224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BA2942">
        <w:rPr>
          <w:rFonts w:ascii="Times New Roman" w:hAnsi="Times New Roman"/>
        </w:rPr>
        <w:t>3</w:t>
      </w:r>
      <w:r>
        <w:rPr>
          <w:rFonts w:ascii="Times New Roman" w:hAnsi="Times New Roman"/>
        </w:rPr>
        <w:t>) Rozsah písomného testu je 30 otázok</w:t>
      </w:r>
      <w:r w:rsidR="005A19A1">
        <w:rPr>
          <w:rFonts w:ascii="Times New Roman" w:hAnsi="Times New Roman"/>
        </w:rPr>
        <w:t xml:space="preserve">. Písomný test </w:t>
      </w:r>
      <w:r>
        <w:rPr>
          <w:rFonts w:ascii="Times New Roman" w:hAnsi="Times New Roman"/>
        </w:rPr>
        <w:t>trvá 60 minút.</w:t>
      </w:r>
    </w:p>
    <w:p w:rsidR="00007224" w:rsidP="00007224">
      <w:pPr>
        <w:bidi w:val="0"/>
        <w:ind w:firstLine="708"/>
        <w:jc w:val="both"/>
        <w:rPr>
          <w:rFonts w:ascii="Times New Roman" w:hAnsi="Times New Roman"/>
        </w:rPr>
      </w:pPr>
    </w:p>
    <w:p w:rsidR="00007224" w:rsidRPr="00A17AD1" w:rsidP="00007224">
      <w:pPr>
        <w:bidi w:val="0"/>
        <w:ind w:firstLine="705"/>
        <w:jc w:val="both"/>
        <w:rPr>
          <w:rFonts w:ascii="Times New Roman" w:hAnsi="Times New Roman"/>
        </w:rPr>
      </w:pPr>
      <w:r w:rsidRPr="00A17AD1">
        <w:rPr>
          <w:rFonts w:ascii="Times New Roman" w:hAnsi="Times New Roman"/>
        </w:rPr>
        <w:t>(</w:t>
      </w:r>
      <w:r w:rsidR="00BA2942">
        <w:rPr>
          <w:rFonts w:ascii="Times New Roman" w:hAnsi="Times New Roman"/>
        </w:rPr>
        <w:t>4</w:t>
      </w:r>
      <w:r w:rsidRPr="00A17AD1">
        <w:rPr>
          <w:rFonts w:ascii="Times New Roman" w:hAnsi="Times New Roman"/>
        </w:rPr>
        <w:t xml:space="preserve">) Ak </w:t>
      </w:r>
      <w:r w:rsidRPr="00A17AD1" w:rsidR="00823D16">
        <w:rPr>
          <w:rFonts w:ascii="Times New Roman" w:hAnsi="Times New Roman"/>
        </w:rPr>
        <w:t xml:space="preserve">sa </w:t>
      </w:r>
      <w:r w:rsidRPr="00A17AD1">
        <w:rPr>
          <w:rFonts w:ascii="Times New Roman" w:hAnsi="Times New Roman"/>
        </w:rPr>
        <w:t xml:space="preserve">žiadateľ </w:t>
      </w:r>
      <w:r w:rsidRPr="00A17AD1" w:rsidR="001F104B">
        <w:rPr>
          <w:rFonts w:ascii="Times New Roman" w:hAnsi="Times New Roman"/>
        </w:rPr>
        <w:t xml:space="preserve">nemôže </w:t>
      </w:r>
      <w:r w:rsidRPr="00A17AD1">
        <w:rPr>
          <w:rFonts w:ascii="Times New Roman" w:hAnsi="Times New Roman"/>
        </w:rPr>
        <w:t>zo závažn</w:t>
      </w:r>
      <w:r w:rsidRPr="00A17AD1" w:rsidR="001F104B">
        <w:rPr>
          <w:rFonts w:ascii="Times New Roman" w:hAnsi="Times New Roman"/>
        </w:rPr>
        <w:t>ého</w:t>
      </w:r>
      <w:r w:rsidRPr="00A17AD1">
        <w:rPr>
          <w:rFonts w:ascii="Times New Roman" w:hAnsi="Times New Roman"/>
        </w:rPr>
        <w:t xml:space="preserve"> dôvod</w:t>
      </w:r>
      <w:r w:rsidRPr="00A17AD1" w:rsidR="001F104B">
        <w:rPr>
          <w:rFonts w:ascii="Times New Roman" w:hAnsi="Times New Roman"/>
        </w:rPr>
        <w:t>u</w:t>
      </w:r>
      <w:r w:rsidRPr="00A17AD1">
        <w:rPr>
          <w:rFonts w:ascii="Times New Roman" w:hAnsi="Times New Roman"/>
        </w:rPr>
        <w:t xml:space="preserve"> zú</w:t>
      </w:r>
      <w:r w:rsidRPr="00A17AD1">
        <w:rPr>
          <w:rFonts w:ascii="TimesNewRoman" w:hAnsi="TimesNewRoman" w:cs="TimesNewRoman"/>
        </w:rPr>
        <w:t>č</w:t>
      </w:r>
      <w:r w:rsidRPr="00A17AD1">
        <w:rPr>
          <w:rFonts w:ascii="Times New Roman" w:hAnsi="Times New Roman"/>
        </w:rPr>
        <w:t>astni</w:t>
      </w:r>
      <w:r w:rsidRPr="00A17AD1">
        <w:rPr>
          <w:rFonts w:ascii="TimesNewRoman" w:hAnsi="TimesNewRoman" w:cs="TimesNewRoman"/>
        </w:rPr>
        <w:t xml:space="preserve">ť </w:t>
      </w:r>
      <w:r w:rsidRPr="00A17AD1">
        <w:rPr>
          <w:rFonts w:ascii="Times New Roman" w:hAnsi="Times New Roman"/>
        </w:rPr>
        <w:t xml:space="preserve">skúšky v </w:t>
      </w:r>
      <w:r w:rsidRPr="00A17AD1" w:rsidR="001F104B">
        <w:rPr>
          <w:rFonts w:ascii="Times New Roman" w:hAnsi="Times New Roman"/>
        </w:rPr>
        <w:t>určenom</w:t>
      </w:r>
      <w:r w:rsidRPr="00A17AD1">
        <w:rPr>
          <w:rFonts w:ascii="Times New Roman" w:hAnsi="Times New Roman"/>
        </w:rPr>
        <w:t xml:space="preserve"> termíne, môže vykona</w:t>
      </w:r>
      <w:r w:rsidRPr="00A17AD1">
        <w:rPr>
          <w:rFonts w:ascii="TimesNewRoman" w:hAnsi="TimesNewRoman" w:cs="TimesNewRoman"/>
        </w:rPr>
        <w:t xml:space="preserve">ť </w:t>
      </w:r>
      <w:r w:rsidRPr="00A17AD1">
        <w:rPr>
          <w:rFonts w:ascii="Times New Roman" w:hAnsi="Times New Roman"/>
        </w:rPr>
        <w:t>skúšku v náhradnom termíne</w:t>
      </w:r>
      <w:r w:rsidRPr="00A17AD1">
        <w:rPr>
          <w:rFonts w:ascii="TimesNewRoman" w:hAnsi="TimesNewRoman" w:cs="TimesNewRoman"/>
        </w:rPr>
        <w:t>,</w:t>
      </w:r>
      <w:r w:rsidRPr="00A17AD1">
        <w:rPr>
          <w:rFonts w:ascii="Times New Roman" w:hAnsi="Times New Roman"/>
        </w:rPr>
        <w:t xml:space="preserve"> </w:t>
      </w:r>
      <w:r w:rsidRPr="00A17AD1" w:rsidR="00823D16">
        <w:rPr>
          <w:rFonts w:ascii="Times New Roman" w:hAnsi="Times New Roman"/>
        </w:rPr>
        <w:t>ktorý určí skúšobná komisia</w:t>
      </w:r>
      <w:r w:rsidRPr="00A17AD1">
        <w:rPr>
          <w:rFonts w:ascii="Times New Roman" w:hAnsi="Times New Roman"/>
        </w:rPr>
        <w:t>.</w:t>
      </w:r>
    </w:p>
    <w:p w:rsidR="00646554" w:rsidP="00007224">
      <w:pPr>
        <w:bidi w:val="0"/>
        <w:ind w:firstLine="705"/>
        <w:jc w:val="both"/>
        <w:rPr>
          <w:rFonts w:ascii="Times New Roman" w:hAnsi="Times New Roman"/>
          <w:sz w:val="23"/>
          <w:szCs w:val="23"/>
        </w:rPr>
      </w:pPr>
    </w:p>
    <w:p w:rsidR="00BA2942" w:rsidRPr="007D25C8" w:rsidP="00BA2942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  <w:r w:rsidRPr="007D25C8">
        <w:rPr>
          <w:rFonts w:ascii="Times New Roman" w:hAnsi="Times New Roman"/>
        </w:rPr>
        <w:t>(</w:t>
      </w:r>
      <w:r>
        <w:rPr>
          <w:rFonts w:ascii="Times New Roman" w:hAnsi="Times New Roman"/>
        </w:rPr>
        <w:t>5</w:t>
      </w:r>
      <w:r w:rsidRPr="007D25C8">
        <w:rPr>
          <w:rFonts w:ascii="Times New Roman" w:hAnsi="Times New Roman"/>
        </w:rPr>
        <w:t xml:space="preserve">) Skúška sa </w:t>
      </w:r>
      <w:r w:rsidR="00A30983">
        <w:rPr>
          <w:rFonts w:ascii="Times New Roman" w:hAnsi="Times New Roman"/>
        </w:rPr>
        <w:t>vy</w:t>
      </w:r>
      <w:r w:rsidRPr="007D25C8">
        <w:rPr>
          <w:rFonts w:ascii="Times New Roman" w:hAnsi="Times New Roman"/>
        </w:rPr>
        <w:t xml:space="preserve">koná najskôr 15 dní </w:t>
      </w:r>
      <w:r>
        <w:rPr>
          <w:rFonts w:ascii="Times New Roman" w:hAnsi="Times New Roman"/>
        </w:rPr>
        <w:t>od s</w:t>
      </w:r>
      <w:r w:rsidRPr="007D25C8">
        <w:rPr>
          <w:rFonts w:ascii="Times New Roman" w:hAnsi="Times New Roman"/>
        </w:rPr>
        <w:t>končen</w:t>
      </w:r>
      <w:r>
        <w:rPr>
          <w:rFonts w:ascii="Times New Roman" w:hAnsi="Times New Roman"/>
        </w:rPr>
        <w:t>ia</w:t>
      </w:r>
      <w:r w:rsidRPr="007D25C8">
        <w:rPr>
          <w:rFonts w:ascii="Times New Roman" w:hAnsi="Times New Roman"/>
        </w:rPr>
        <w:t xml:space="preserve"> odbornej prípravy.</w:t>
      </w:r>
    </w:p>
    <w:p w:rsidR="00BA2942" w:rsidP="00007224">
      <w:pPr>
        <w:bidi w:val="0"/>
        <w:ind w:firstLine="705"/>
        <w:jc w:val="both"/>
        <w:rPr>
          <w:rFonts w:ascii="Times New Roman" w:hAnsi="Times New Roman"/>
          <w:sz w:val="23"/>
          <w:szCs w:val="23"/>
        </w:rPr>
      </w:pPr>
    </w:p>
    <w:p w:rsidR="00501EC5" w:rsidRPr="00E6073A" w:rsidP="00007224">
      <w:pPr>
        <w:bidi w:val="0"/>
        <w:ind w:firstLine="705"/>
        <w:jc w:val="both"/>
        <w:rPr>
          <w:rFonts w:ascii="Times New Roman" w:hAnsi="Times New Roman"/>
        </w:rPr>
      </w:pPr>
      <w:r w:rsidRPr="00E6073A">
        <w:rPr>
          <w:rFonts w:ascii="Times New Roman" w:hAnsi="Times New Roman"/>
        </w:rPr>
        <w:t>(6) Opravná skúška sa vykoná najskôr 30 dní od neúspešného vykonania skúšky.</w:t>
      </w:r>
    </w:p>
    <w:p w:rsidR="00501EC5" w:rsidP="00007224">
      <w:pPr>
        <w:bidi w:val="0"/>
        <w:ind w:firstLine="705"/>
        <w:jc w:val="both"/>
        <w:rPr>
          <w:rFonts w:ascii="Times New Roman" w:hAnsi="Times New Roman"/>
          <w:sz w:val="23"/>
          <w:szCs w:val="23"/>
        </w:rPr>
      </w:pPr>
    </w:p>
    <w:p w:rsidR="00DF6AC7" w:rsidRPr="00E6073A" w:rsidP="00007224">
      <w:pPr>
        <w:bidi w:val="0"/>
        <w:ind w:firstLine="705"/>
        <w:jc w:val="both"/>
        <w:rPr>
          <w:rFonts w:ascii="Times New Roman" w:hAnsi="Times New Roman"/>
        </w:rPr>
      </w:pPr>
      <w:r w:rsidRPr="00E6073A" w:rsidR="00501EC5">
        <w:rPr>
          <w:rFonts w:ascii="Times New Roman" w:hAnsi="Times New Roman"/>
        </w:rPr>
        <w:t>(7)</w:t>
      </w:r>
      <w:r w:rsidRPr="00E6073A">
        <w:rPr>
          <w:rFonts w:ascii="Times New Roman" w:hAnsi="Times New Roman"/>
        </w:rPr>
        <w:t xml:space="preserve"> Na preskúšanie sa </w:t>
      </w:r>
      <w:r w:rsidRPr="00E6073A" w:rsidR="00BA2942">
        <w:rPr>
          <w:rFonts w:ascii="Times New Roman" w:hAnsi="Times New Roman"/>
        </w:rPr>
        <w:t xml:space="preserve">primerane </w:t>
      </w:r>
      <w:r w:rsidRPr="00E6073A">
        <w:rPr>
          <w:rFonts w:ascii="Times New Roman" w:hAnsi="Times New Roman"/>
        </w:rPr>
        <w:t>vzťahujú</w:t>
      </w:r>
      <w:r w:rsidRPr="00E6073A" w:rsidR="00E9422E">
        <w:rPr>
          <w:rFonts w:ascii="Times New Roman" w:hAnsi="Times New Roman"/>
        </w:rPr>
        <w:t xml:space="preserve"> odseky </w:t>
      </w:r>
      <w:r w:rsidRPr="00E6073A" w:rsidR="00BA2942">
        <w:rPr>
          <w:rFonts w:ascii="Times New Roman" w:hAnsi="Times New Roman"/>
        </w:rPr>
        <w:t>1</w:t>
      </w:r>
      <w:r w:rsidRPr="00E6073A" w:rsidR="00E9422E">
        <w:rPr>
          <w:rFonts w:ascii="Times New Roman" w:hAnsi="Times New Roman"/>
        </w:rPr>
        <w:t xml:space="preserve"> až </w:t>
      </w:r>
      <w:r w:rsidRPr="00E6073A" w:rsidR="00BA2942">
        <w:rPr>
          <w:rFonts w:ascii="Times New Roman" w:hAnsi="Times New Roman"/>
        </w:rPr>
        <w:t>4</w:t>
      </w:r>
      <w:r w:rsidRPr="00E6073A" w:rsidR="00E9422E">
        <w:rPr>
          <w:rFonts w:ascii="Times New Roman" w:hAnsi="Times New Roman"/>
        </w:rPr>
        <w:t>.</w:t>
      </w:r>
    </w:p>
    <w:p w:rsidR="00DF6AC7" w:rsidP="00007224">
      <w:pPr>
        <w:bidi w:val="0"/>
        <w:ind w:firstLine="705"/>
        <w:jc w:val="both"/>
        <w:rPr>
          <w:rFonts w:ascii="Times New Roman" w:hAnsi="Times New Roman"/>
          <w:sz w:val="23"/>
          <w:szCs w:val="23"/>
        </w:rPr>
      </w:pPr>
    </w:p>
    <w:p w:rsidR="00E9422E" w:rsidRPr="00590129" w:rsidP="00007224">
      <w:pPr>
        <w:bidi w:val="0"/>
        <w:ind w:firstLine="705"/>
        <w:jc w:val="both"/>
        <w:rPr>
          <w:rFonts w:ascii="Times New Roman" w:hAnsi="Times New Roman"/>
        </w:rPr>
      </w:pPr>
      <w:r w:rsidRPr="00590129">
        <w:rPr>
          <w:rFonts w:ascii="Times New Roman" w:hAnsi="Times New Roman"/>
        </w:rPr>
        <w:t>(</w:t>
      </w:r>
      <w:r w:rsidR="00501EC5">
        <w:rPr>
          <w:rFonts w:ascii="Times New Roman" w:hAnsi="Times New Roman"/>
        </w:rPr>
        <w:t>8</w:t>
      </w:r>
      <w:r w:rsidRPr="00590129">
        <w:rPr>
          <w:rFonts w:ascii="Times New Roman" w:hAnsi="Times New Roman"/>
        </w:rPr>
        <w:t xml:space="preserve">) Preskúšanie sa </w:t>
      </w:r>
      <w:r w:rsidR="00A30983">
        <w:rPr>
          <w:rFonts w:ascii="Times New Roman" w:hAnsi="Times New Roman"/>
        </w:rPr>
        <w:t>vy</w:t>
      </w:r>
      <w:r w:rsidRPr="00590129">
        <w:rPr>
          <w:rFonts w:ascii="Times New Roman" w:hAnsi="Times New Roman"/>
        </w:rPr>
        <w:t>koná nasledujúci deň po skončení školenia.</w:t>
      </w:r>
      <w:r w:rsidR="00A30983">
        <w:rPr>
          <w:rFonts w:ascii="Times New Roman" w:hAnsi="Times New Roman"/>
        </w:rPr>
        <w:t xml:space="preserve"> </w:t>
      </w:r>
      <w:r w:rsidR="002637FC">
        <w:rPr>
          <w:rFonts w:ascii="Times New Roman" w:hAnsi="Times New Roman"/>
        </w:rPr>
        <w:t>O absolvovaní preskúšania</w:t>
      </w:r>
      <w:r w:rsidR="00A30983">
        <w:rPr>
          <w:rFonts w:ascii="Times New Roman" w:hAnsi="Times New Roman"/>
        </w:rPr>
        <w:t xml:space="preserve"> </w:t>
      </w:r>
      <w:r w:rsidR="002637FC">
        <w:rPr>
          <w:rFonts w:ascii="Times New Roman" w:hAnsi="Times New Roman"/>
        </w:rPr>
        <w:t xml:space="preserve">sa </w:t>
      </w:r>
      <w:r w:rsidR="00A30983">
        <w:rPr>
          <w:rFonts w:ascii="Times New Roman" w:hAnsi="Times New Roman"/>
        </w:rPr>
        <w:t>vydá doklad.</w:t>
      </w:r>
    </w:p>
    <w:p w:rsidR="00E9422E" w:rsidP="00007224">
      <w:pPr>
        <w:bidi w:val="0"/>
        <w:ind w:firstLine="705"/>
        <w:jc w:val="both"/>
        <w:rPr>
          <w:rFonts w:ascii="Times New Roman" w:hAnsi="Times New Roman"/>
          <w:sz w:val="23"/>
          <w:szCs w:val="23"/>
        </w:rPr>
      </w:pPr>
    </w:p>
    <w:p w:rsidR="00646554" w:rsidRPr="00A17AD1" w:rsidP="00007224">
      <w:pPr>
        <w:bidi w:val="0"/>
        <w:ind w:firstLine="705"/>
        <w:jc w:val="both"/>
        <w:rPr>
          <w:rFonts w:ascii="Times New Roman" w:hAnsi="Times New Roman"/>
        </w:rPr>
      </w:pPr>
      <w:r w:rsidRPr="00A17AD1">
        <w:rPr>
          <w:rFonts w:ascii="Times New Roman" w:hAnsi="Times New Roman"/>
        </w:rPr>
        <w:t>(</w:t>
      </w:r>
      <w:r w:rsidR="00501EC5">
        <w:rPr>
          <w:rFonts w:ascii="Times New Roman" w:hAnsi="Times New Roman"/>
        </w:rPr>
        <w:t>9</w:t>
      </w:r>
      <w:r w:rsidRPr="00A17AD1">
        <w:rPr>
          <w:rFonts w:ascii="Times New Roman" w:hAnsi="Times New Roman"/>
        </w:rPr>
        <w:t xml:space="preserve">) Podrobnosti o priebehu skúšky, </w:t>
      </w:r>
      <w:r w:rsidR="00501EC5">
        <w:rPr>
          <w:rFonts w:ascii="Times New Roman" w:hAnsi="Times New Roman"/>
        </w:rPr>
        <w:t xml:space="preserve">opravnej skúšky, </w:t>
      </w:r>
      <w:r w:rsidRPr="00A17AD1">
        <w:rPr>
          <w:rFonts w:ascii="Times New Roman" w:hAnsi="Times New Roman"/>
        </w:rPr>
        <w:t>preskúšania a</w:t>
      </w:r>
      <w:r w:rsidRPr="00A17AD1" w:rsidR="005A19A1">
        <w:rPr>
          <w:rFonts w:ascii="Times New Roman" w:hAnsi="Times New Roman"/>
        </w:rPr>
        <w:t xml:space="preserve"> o </w:t>
      </w:r>
      <w:r w:rsidRPr="00A17AD1">
        <w:rPr>
          <w:rFonts w:ascii="Times New Roman" w:hAnsi="Times New Roman"/>
        </w:rPr>
        <w:t xml:space="preserve">hodnotení žiadateľa ustanovuje skúšobný poriadok </w:t>
      </w:r>
      <w:r w:rsidRPr="00A17AD1" w:rsidR="005A19A1">
        <w:rPr>
          <w:rFonts w:ascii="Times New Roman" w:hAnsi="Times New Roman"/>
        </w:rPr>
        <w:t>ministerstv</w:t>
      </w:r>
      <w:r w:rsidRPr="00A17AD1" w:rsidR="00C41C5B">
        <w:rPr>
          <w:rFonts w:ascii="Times New Roman" w:hAnsi="Times New Roman"/>
        </w:rPr>
        <w:t>a</w:t>
      </w:r>
      <w:r w:rsidRPr="00A17AD1">
        <w:rPr>
          <w:rFonts w:ascii="Times New Roman" w:hAnsi="Times New Roman"/>
        </w:rPr>
        <w:t>.</w:t>
      </w:r>
    </w:p>
    <w:p w:rsidR="00007224" w:rsidP="00307E84">
      <w:pPr>
        <w:bidi w:val="0"/>
        <w:ind w:firstLine="4860"/>
        <w:jc w:val="both"/>
        <w:rPr>
          <w:rFonts w:ascii="Times New Roman" w:hAnsi="Times New Roman"/>
        </w:rPr>
      </w:pPr>
    </w:p>
    <w:p w:rsidR="00007224" w:rsidP="00134A32">
      <w:pPr>
        <w:autoSpaceDE w:val="0"/>
        <w:autoSpaceDN w:val="0"/>
        <w:bidi w:val="0"/>
        <w:adjustRightInd w:val="0"/>
        <w:ind w:firstLine="708"/>
        <w:jc w:val="center"/>
        <w:rPr>
          <w:rFonts w:ascii="Times New Roman" w:hAnsi="Times New Roman"/>
        </w:rPr>
      </w:pPr>
    </w:p>
    <w:p w:rsidR="00455748" w:rsidP="00455748">
      <w:pPr>
        <w:bidi w:val="0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</w:t>
      </w:r>
      <w:r w:rsidR="009D3E30">
        <w:rPr>
          <w:rFonts w:ascii="Times New Roman" w:hAnsi="Times New Roman"/>
        </w:rPr>
        <w:t>5</w:t>
      </w:r>
    </w:p>
    <w:p w:rsidR="00455748" w:rsidP="00455748">
      <w:pPr>
        <w:bidi w:val="0"/>
        <w:ind w:firstLine="708"/>
        <w:jc w:val="center"/>
        <w:rPr>
          <w:rFonts w:ascii="Times New Roman" w:hAnsi="Times New Roman"/>
        </w:rPr>
      </w:pPr>
      <w:r w:rsidR="00A81D59">
        <w:rPr>
          <w:rFonts w:ascii="Times New Roman" w:hAnsi="Times New Roman"/>
        </w:rPr>
        <w:t>Č</w:t>
      </w:r>
      <w:r>
        <w:rPr>
          <w:rFonts w:ascii="Times New Roman" w:hAnsi="Times New Roman"/>
        </w:rPr>
        <w:t>innosť skúšobnej komisie</w:t>
      </w:r>
    </w:p>
    <w:p w:rsidR="00D02B94" w:rsidP="00865FCE">
      <w:pPr>
        <w:bidi w:val="0"/>
        <w:ind w:firstLine="720"/>
        <w:jc w:val="center"/>
        <w:rPr>
          <w:rFonts w:ascii="Times New Roman" w:hAnsi="Times New Roman"/>
        </w:rPr>
      </w:pPr>
    </w:p>
    <w:p w:rsidR="00D02B94" w:rsidP="008C1500">
      <w:pPr>
        <w:bidi w:val="0"/>
        <w:ind w:firstLine="708"/>
        <w:jc w:val="both"/>
        <w:rPr>
          <w:rFonts w:ascii="Times New Roman" w:hAnsi="Times New Roman"/>
        </w:rPr>
      </w:pPr>
      <w:r w:rsidR="008C1500">
        <w:rPr>
          <w:rFonts w:ascii="Times New Roman" w:hAnsi="Times New Roman"/>
        </w:rPr>
        <w:t>(1) Sk</w:t>
      </w:r>
      <w:r w:rsidR="00D72AF7">
        <w:rPr>
          <w:rFonts w:ascii="Times New Roman" w:hAnsi="Times New Roman"/>
        </w:rPr>
        <w:t xml:space="preserve">úšobná komisia má najmenej </w:t>
      </w:r>
      <w:r w:rsidR="00EC2532">
        <w:rPr>
          <w:rFonts w:ascii="Times New Roman" w:hAnsi="Times New Roman"/>
        </w:rPr>
        <w:t>troch</w:t>
      </w:r>
      <w:r w:rsidR="008C1500">
        <w:rPr>
          <w:rFonts w:ascii="Times New Roman" w:hAnsi="Times New Roman"/>
        </w:rPr>
        <w:t xml:space="preserve"> členov.</w:t>
      </w:r>
    </w:p>
    <w:p w:rsidR="008C1500" w:rsidP="008C1500">
      <w:pPr>
        <w:bidi w:val="0"/>
        <w:ind w:firstLine="708"/>
        <w:jc w:val="both"/>
        <w:rPr>
          <w:rFonts w:ascii="Times New Roman" w:hAnsi="Times New Roman"/>
        </w:rPr>
      </w:pPr>
    </w:p>
    <w:p w:rsidR="005E1EA4" w:rsidP="008C1500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Činnosť skúšobnej komisie riadi predseda, ktorý je zamestnancom </w:t>
      </w:r>
      <w:r w:rsidR="005A19A1">
        <w:rPr>
          <w:rFonts w:ascii="Times New Roman" w:hAnsi="Times New Roman"/>
        </w:rPr>
        <w:t>m</w:t>
      </w:r>
      <w:r>
        <w:rPr>
          <w:rFonts w:ascii="Times New Roman" w:hAnsi="Times New Roman"/>
        </w:rPr>
        <w:t>inisterstva.</w:t>
      </w:r>
      <w:r w:rsidR="00CE57C0">
        <w:rPr>
          <w:rFonts w:ascii="Times New Roman" w:hAnsi="Times New Roman"/>
        </w:rPr>
        <w:t xml:space="preserve"> Členom skúšobnej komisie </w:t>
      </w:r>
      <w:r w:rsidR="00EC2532">
        <w:rPr>
          <w:rFonts w:ascii="Times New Roman" w:hAnsi="Times New Roman"/>
        </w:rPr>
        <w:t xml:space="preserve">môže byť len osoba, ktorá má </w:t>
      </w:r>
      <w:r w:rsidR="00CE57C0">
        <w:rPr>
          <w:rFonts w:ascii="Times New Roman" w:hAnsi="Times New Roman"/>
        </w:rPr>
        <w:t>odbornú spôsobilosť.</w:t>
      </w:r>
    </w:p>
    <w:p w:rsidR="009E50B1" w:rsidP="008C1500">
      <w:pPr>
        <w:bidi w:val="0"/>
        <w:ind w:firstLine="708"/>
        <w:jc w:val="both"/>
        <w:rPr>
          <w:rFonts w:ascii="Times New Roman" w:hAnsi="Times New Roman"/>
        </w:rPr>
      </w:pPr>
    </w:p>
    <w:p w:rsidR="009E50B1" w:rsidP="008C1500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Predseda skúšobnej komisie</w:t>
      </w:r>
    </w:p>
    <w:p w:rsidR="009E50B1" w:rsidP="009E50B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navrhuje </w:t>
      </w:r>
      <w:r w:rsidR="00EC2532">
        <w:rPr>
          <w:rFonts w:ascii="Times New Roman" w:hAnsi="Times New Roman"/>
        </w:rPr>
        <w:t xml:space="preserve">ďalších </w:t>
      </w:r>
      <w:r>
        <w:rPr>
          <w:rFonts w:ascii="Times New Roman" w:hAnsi="Times New Roman"/>
        </w:rPr>
        <w:t>členov skúšobnej komisie,</w:t>
      </w:r>
    </w:p>
    <w:p w:rsidR="00CE57C0" w:rsidP="009E50B1">
      <w:pPr>
        <w:bidi w:val="0"/>
        <w:jc w:val="both"/>
        <w:rPr>
          <w:rFonts w:ascii="Times New Roman" w:hAnsi="Times New Roman"/>
        </w:rPr>
      </w:pPr>
      <w:r w:rsidR="009E50B1">
        <w:rPr>
          <w:rFonts w:ascii="Times New Roman" w:hAnsi="Times New Roman"/>
        </w:rPr>
        <w:t>b) zvoláva skúšobnú komisiu,</w:t>
      </w:r>
    </w:p>
    <w:p w:rsidR="009E50B1" w:rsidP="009E50B1">
      <w:pPr>
        <w:bidi w:val="0"/>
        <w:jc w:val="both"/>
        <w:rPr>
          <w:rFonts w:ascii="Times New Roman" w:hAnsi="Times New Roman"/>
        </w:rPr>
      </w:pPr>
      <w:r w:rsidR="00CE57C0">
        <w:rPr>
          <w:rFonts w:ascii="Times New Roman" w:hAnsi="Times New Roman"/>
        </w:rPr>
        <w:t xml:space="preserve">c) </w:t>
      </w:r>
      <w:r>
        <w:rPr>
          <w:rFonts w:ascii="Times New Roman" w:hAnsi="Times New Roman"/>
        </w:rPr>
        <w:t>riadi priebeh skúšky</w:t>
      </w:r>
      <w:r w:rsidR="00734132">
        <w:rPr>
          <w:rFonts w:ascii="Times New Roman" w:hAnsi="Times New Roman"/>
        </w:rPr>
        <w:t xml:space="preserve"> a preskúšania</w:t>
      </w:r>
      <w:r>
        <w:rPr>
          <w:rFonts w:ascii="Times New Roman" w:hAnsi="Times New Roman"/>
        </w:rPr>
        <w:t>,</w:t>
      </w:r>
    </w:p>
    <w:p w:rsidR="009E50B1" w:rsidP="009E50B1">
      <w:pPr>
        <w:bidi w:val="0"/>
        <w:jc w:val="both"/>
        <w:rPr>
          <w:rFonts w:ascii="Times New Roman" w:hAnsi="Times New Roman"/>
        </w:rPr>
      </w:pPr>
      <w:r w:rsidR="00CE57C0">
        <w:rPr>
          <w:rFonts w:ascii="Times New Roman" w:hAnsi="Times New Roman"/>
        </w:rPr>
        <w:t>d</w:t>
      </w:r>
      <w:r>
        <w:rPr>
          <w:rFonts w:ascii="Times New Roman" w:hAnsi="Times New Roman"/>
        </w:rPr>
        <w:t>) zabezpečuje vyhotovenie zápisnice z priebehu skúšky</w:t>
      </w:r>
      <w:r w:rsidR="00734132">
        <w:rPr>
          <w:rFonts w:ascii="Times New Roman" w:hAnsi="Times New Roman"/>
        </w:rPr>
        <w:t xml:space="preserve"> a preskúšania</w:t>
      </w:r>
      <w:r>
        <w:rPr>
          <w:rFonts w:ascii="Times New Roman" w:hAnsi="Times New Roman"/>
        </w:rPr>
        <w:t>,</w:t>
      </w:r>
    </w:p>
    <w:p w:rsidR="009E50B1" w:rsidP="009E50B1">
      <w:pPr>
        <w:bidi w:val="0"/>
        <w:jc w:val="both"/>
        <w:rPr>
          <w:rFonts w:ascii="Times New Roman" w:hAnsi="Times New Roman"/>
        </w:rPr>
      </w:pPr>
      <w:r w:rsidR="00CE57C0">
        <w:rPr>
          <w:rFonts w:ascii="Times New Roman" w:hAnsi="Times New Roman"/>
        </w:rPr>
        <w:t>e</w:t>
      </w:r>
      <w:r>
        <w:rPr>
          <w:rFonts w:ascii="Times New Roman" w:hAnsi="Times New Roman"/>
        </w:rPr>
        <w:t>) podpisuje osvedčenie o odbornej spôsobilosti.</w:t>
      </w:r>
    </w:p>
    <w:p w:rsidR="00DE098B" w:rsidP="0081634E">
      <w:pPr>
        <w:bidi w:val="0"/>
        <w:ind w:firstLine="720"/>
        <w:jc w:val="both"/>
        <w:rPr>
          <w:rFonts w:ascii="Times New Roman" w:hAnsi="Times New Roman"/>
        </w:rPr>
      </w:pPr>
    </w:p>
    <w:p w:rsidR="00DE098B" w:rsidP="00AD04AD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(4) </w:t>
      </w:r>
      <w:r w:rsidR="00C10531">
        <w:rPr>
          <w:rFonts w:ascii="Times New Roman" w:hAnsi="Times New Roman"/>
        </w:rPr>
        <w:t>Predsed</w:t>
      </w:r>
      <w:r w:rsidR="001657B8">
        <w:rPr>
          <w:rFonts w:ascii="Times New Roman" w:hAnsi="Times New Roman"/>
        </w:rPr>
        <w:t>a</w:t>
      </w:r>
      <w:r w:rsidR="00C10531">
        <w:rPr>
          <w:rFonts w:ascii="Times New Roman" w:hAnsi="Times New Roman"/>
        </w:rPr>
        <w:t xml:space="preserve"> skúšobnej komisie </w:t>
      </w:r>
      <w:r w:rsidR="00612055">
        <w:rPr>
          <w:rFonts w:ascii="Times New Roman" w:hAnsi="Times New Roman"/>
        </w:rPr>
        <w:t xml:space="preserve">môže </w:t>
      </w:r>
      <w:r w:rsidR="001657B8">
        <w:rPr>
          <w:rFonts w:ascii="Times New Roman" w:hAnsi="Times New Roman"/>
        </w:rPr>
        <w:t xml:space="preserve">poveriť ďalšieho člena skúšobnej komisie </w:t>
      </w:r>
      <w:r w:rsidR="00390021">
        <w:rPr>
          <w:rFonts w:ascii="Times New Roman" w:hAnsi="Times New Roman"/>
        </w:rPr>
        <w:t xml:space="preserve">plnením úloh </w:t>
      </w:r>
      <w:r>
        <w:rPr>
          <w:rFonts w:ascii="Times New Roman" w:hAnsi="Times New Roman"/>
        </w:rPr>
        <w:t>podľa odseku 3 písm. c) a d).</w:t>
      </w:r>
    </w:p>
    <w:p w:rsidR="00C41C5B" w:rsidP="00BA2942">
      <w:pPr>
        <w:bidi w:val="0"/>
        <w:ind w:firstLine="720"/>
        <w:jc w:val="center"/>
        <w:rPr>
          <w:rFonts w:ascii="Times New Roman" w:hAnsi="Times New Roman"/>
        </w:rPr>
      </w:pPr>
    </w:p>
    <w:p w:rsidR="00E9422E" w:rsidP="00BA2942">
      <w:pPr>
        <w:bidi w:val="0"/>
        <w:ind w:firstLine="720"/>
        <w:jc w:val="center"/>
        <w:rPr>
          <w:rFonts w:ascii="Times New Roman" w:hAnsi="Times New Roman"/>
        </w:rPr>
      </w:pPr>
    </w:p>
    <w:p w:rsidR="002B0994" w:rsidP="00EF6A1A">
      <w:pPr>
        <w:bidi w:val="0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</w:t>
      </w:r>
      <w:r w:rsidR="00C41C5B">
        <w:rPr>
          <w:rFonts w:ascii="Times New Roman" w:hAnsi="Times New Roman"/>
        </w:rPr>
        <w:t>6</w:t>
      </w:r>
    </w:p>
    <w:p w:rsidR="002B0994" w:rsidP="00EF6A1A">
      <w:pPr>
        <w:bidi w:val="0"/>
        <w:ind w:firstLine="708"/>
        <w:jc w:val="center"/>
        <w:rPr>
          <w:rFonts w:ascii="Times New Roman" w:hAnsi="Times New Roman"/>
        </w:rPr>
      </w:pPr>
      <w:r w:rsidR="00AC07E0">
        <w:rPr>
          <w:rFonts w:ascii="Times New Roman" w:hAnsi="Times New Roman"/>
        </w:rPr>
        <w:t>Dokumentácia o odbornej spôsobilosti</w:t>
      </w:r>
    </w:p>
    <w:p w:rsidR="00AC07E0" w:rsidP="00EF6A1A">
      <w:pPr>
        <w:bidi w:val="0"/>
        <w:ind w:firstLine="708"/>
        <w:jc w:val="center"/>
        <w:rPr>
          <w:rFonts w:ascii="Times New Roman" w:hAnsi="Times New Roman"/>
        </w:rPr>
      </w:pPr>
    </w:p>
    <w:p w:rsidR="00C41C5B" w:rsidP="00C41C5B">
      <w:pPr>
        <w:bidi w:val="0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Dokumentáciu o odbornej </w:t>
      </w:r>
      <w:r w:rsidR="00734132">
        <w:rPr>
          <w:rFonts w:ascii="Times New Roman" w:hAnsi="Times New Roman"/>
        </w:rPr>
        <w:t>spôsobilosti</w:t>
      </w:r>
      <w:r>
        <w:rPr>
          <w:rFonts w:ascii="Times New Roman" w:hAnsi="Times New Roman"/>
        </w:rPr>
        <w:t xml:space="preserve"> tvorí</w:t>
      </w:r>
    </w:p>
    <w:p w:rsidR="00C41C5B" w:rsidP="00A17AD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tematický plán odbornej prípravy</w:t>
      </w:r>
      <w:r w:rsidR="00734132">
        <w:rPr>
          <w:rFonts w:ascii="Times New Roman" w:hAnsi="Times New Roman"/>
        </w:rPr>
        <w:t xml:space="preserve"> a školenia</w:t>
      </w:r>
      <w:r>
        <w:rPr>
          <w:rFonts w:ascii="Times New Roman" w:hAnsi="Times New Roman"/>
        </w:rPr>
        <w:t>,</w:t>
      </w:r>
    </w:p>
    <w:p w:rsidR="00C41C5B" w:rsidP="00A17AD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rozvrh hodín,</w:t>
      </w:r>
    </w:p>
    <w:p w:rsidR="00C41C5B" w:rsidP="00A17AD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triedna kniha,</w:t>
      </w:r>
    </w:p>
    <w:p w:rsidR="00C41C5B" w:rsidP="00A17AD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 žiadosť</w:t>
      </w:r>
      <w:r w:rsidR="005D6808">
        <w:rPr>
          <w:rFonts w:ascii="Times New Roman" w:hAnsi="Times New Roman"/>
        </w:rPr>
        <w:t>,</w:t>
      </w:r>
    </w:p>
    <w:p w:rsidR="00C41C5B" w:rsidP="00A17AD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 zápisnica z vykonania skúšky</w:t>
      </w:r>
      <w:r w:rsidR="00734132">
        <w:rPr>
          <w:rFonts w:ascii="Times New Roman" w:hAnsi="Times New Roman"/>
        </w:rPr>
        <w:t xml:space="preserve"> a preskúšania</w:t>
      </w:r>
      <w:r>
        <w:rPr>
          <w:rFonts w:ascii="Times New Roman" w:hAnsi="Times New Roman"/>
        </w:rPr>
        <w:t>.</w:t>
      </w:r>
    </w:p>
    <w:p w:rsidR="00C41C5B" w:rsidP="00C41C5B">
      <w:pPr>
        <w:bidi w:val="0"/>
        <w:ind w:firstLine="720"/>
        <w:rPr>
          <w:rFonts w:ascii="Times New Roman" w:hAnsi="Times New Roman"/>
        </w:rPr>
      </w:pPr>
    </w:p>
    <w:p w:rsidR="00C41C5B" w:rsidP="00C41C5B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Dokumentácia podľa odseku 1 sa uchováva päť rokov.</w:t>
      </w:r>
    </w:p>
    <w:p w:rsidR="00C41C5B" w:rsidP="00AC07E0">
      <w:pPr>
        <w:bidi w:val="0"/>
        <w:ind w:firstLine="708"/>
        <w:jc w:val="center"/>
        <w:rPr>
          <w:rFonts w:ascii="Times New Roman" w:hAnsi="Times New Roman"/>
        </w:rPr>
      </w:pPr>
    </w:p>
    <w:p w:rsidR="00AC07E0" w:rsidP="00AC07E0">
      <w:pPr>
        <w:bidi w:val="0"/>
        <w:ind w:firstLine="708"/>
        <w:jc w:val="center"/>
        <w:rPr>
          <w:rFonts w:ascii="Times New Roman" w:hAnsi="Times New Roman"/>
        </w:rPr>
      </w:pPr>
    </w:p>
    <w:p w:rsidR="00AC07E0" w:rsidP="00AC07E0">
      <w:pPr>
        <w:bidi w:val="0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7</w:t>
      </w:r>
    </w:p>
    <w:p w:rsidR="00AC07E0" w:rsidP="00AC07E0">
      <w:pPr>
        <w:bidi w:val="0"/>
        <w:ind w:firstLine="708"/>
        <w:jc w:val="center"/>
        <w:rPr>
          <w:rFonts w:ascii="Times New Roman" w:hAnsi="Times New Roman"/>
        </w:rPr>
      </w:pPr>
    </w:p>
    <w:p w:rsidR="002B0994" w:rsidP="002B0994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Vzor osvedčenia o odbornej spôsobilosti je uvedený v prílohe.</w:t>
      </w:r>
    </w:p>
    <w:p w:rsidR="002B0994" w:rsidP="00EF6A1A">
      <w:pPr>
        <w:bidi w:val="0"/>
        <w:ind w:firstLine="708"/>
        <w:jc w:val="center"/>
        <w:rPr>
          <w:rFonts w:ascii="Times New Roman" w:hAnsi="Times New Roman"/>
        </w:rPr>
      </w:pPr>
    </w:p>
    <w:p w:rsidR="002B0994" w:rsidP="00EF6A1A">
      <w:pPr>
        <w:bidi w:val="0"/>
        <w:ind w:firstLine="708"/>
        <w:jc w:val="center"/>
        <w:rPr>
          <w:rFonts w:ascii="Times New Roman" w:hAnsi="Times New Roman"/>
        </w:rPr>
      </w:pPr>
    </w:p>
    <w:p w:rsidR="00455748" w:rsidP="00455748">
      <w:pPr>
        <w:bidi w:val="0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</w:t>
      </w:r>
      <w:r w:rsidR="00AC07E0">
        <w:rPr>
          <w:rFonts w:ascii="Times New Roman" w:hAnsi="Times New Roman"/>
        </w:rPr>
        <w:t>8</w:t>
      </w:r>
    </w:p>
    <w:p w:rsidR="00177A83" w:rsidP="00455748">
      <w:pPr>
        <w:bidi w:val="0"/>
        <w:ind w:firstLine="708"/>
        <w:jc w:val="center"/>
        <w:rPr>
          <w:rFonts w:ascii="Times New Roman" w:hAnsi="Times New Roman"/>
        </w:rPr>
      </w:pPr>
    </w:p>
    <w:p w:rsidR="00455748" w:rsidP="008D0085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Táto vyhláška nadobúda účinnosť 1. januára 2012.</w:t>
      </w:r>
    </w:p>
    <w:p w:rsidR="00455748" w:rsidP="00455748">
      <w:pPr>
        <w:bidi w:val="0"/>
        <w:ind w:firstLine="708"/>
        <w:jc w:val="both"/>
        <w:rPr>
          <w:rFonts w:ascii="Times New Roman" w:hAnsi="Times New Roman"/>
        </w:rPr>
      </w:pPr>
    </w:p>
    <w:p w:rsidR="002B0994" w:rsidP="00455748">
      <w:pPr>
        <w:bidi w:val="0"/>
        <w:ind w:firstLine="708"/>
        <w:jc w:val="both"/>
        <w:rPr>
          <w:rFonts w:ascii="Times New Roman" w:hAnsi="Times New Roman"/>
        </w:rPr>
      </w:pPr>
    </w:p>
    <w:p w:rsidR="002B0994" w:rsidP="00455748">
      <w:pPr>
        <w:bidi w:val="0"/>
        <w:ind w:firstLine="708"/>
        <w:jc w:val="both"/>
        <w:rPr>
          <w:rFonts w:ascii="Times New Roman" w:hAnsi="Times New Roman"/>
        </w:rPr>
      </w:pPr>
    </w:p>
    <w:p w:rsidR="002B0994" w:rsidP="00455748">
      <w:pPr>
        <w:bidi w:val="0"/>
        <w:ind w:firstLine="708"/>
        <w:jc w:val="both"/>
        <w:rPr>
          <w:rFonts w:ascii="Times New Roman" w:hAnsi="Times New Roman"/>
        </w:rPr>
      </w:pPr>
    </w:p>
    <w:p w:rsidR="002B0994" w:rsidP="00455748">
      <w:pPr>
        <w:bidi w:val="0"/>
        <w:ind w:firstLine="708"/>
        <w:jc w:val="both"/>
        <w:rPr>
          <w:rFonts w:ascii="Times New Roman" w:hAnsi="Times New Roman"/>
        </w:rPr>
      </w:pPr>
    </w:p>
    <w:p w:rsidR="002B0994" w:rsidP="00455748">
      <w:pPr>
        <w:bidi w:val="0"/>
        <w:ind w:firstLine="708"/>
        <w:jc w:val="both"/>
        <w:rPr>
          <w:rFonts w:ascii="Times New Roman" w:hAnsi="Times New Roman"/>
        </w:rPr>
      </w:pPr>
    </w:p>
    <w:p w:rsidR="002B0994" w:rsidP="00455748">
      <w:pPr>
        <w:bidi w:val="0"/>
        <w:ind w:firstLine="708"/>
        <w:jc w:val="both"/>
        <w:rPr>
          <w:rFonts w:ascii="Times New Roman" w:hAnsi="Times New Roman"/>
        </w:rPr>
      </w:pPr>
    </w:p>
    <w:p w:rsidR="002B0994" w:rsidP="00455748">
      <w:pPr>
        <w:bidi w:val="0"/>
        <w:ind w:firstLine="708"/>
        <w:jc w:val="both"/>
        <w:rPr>
          <w:rFonts w:ascii="Times New Roman" w:hAnsi="Times New Roman"/>
        </w:rPr>
      </w:pPr>
    </w:p>
    <w:p w:rsidR="002B0994" w:rsidP="00455748">
      <w:pPr>
        <w:bidi w:val="0"/>
        <w:ind w:firstLine="708"/>
        <w:jc w:val="both"/>
        <w:rPr>
          <w:rFonts w:ascii="Times New Roman" w:hAnsi="Times New Roman"/>
        </w:rPr>
      </w:pPr>
    </w:p>
    <w:p w:rsidR="002B0994" w:rsidP="00455748">
      <w:pPr>
        <w:bidi w:val="0"/>
        <w:ind w:firstLine="708"/>
        <w:jc w:val="both"/>
        <w:rPr>
          <w:rFonts w:ascii="Times New Roman" w:hAnsi="Times New Roman"/>
        </w:rPr>
      </w:pPr>
    </w:p>
    <w:sectPr w:rsidSect="008763CC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BC2" w:rsidP="00865FCE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DF0BC2" w:rsidP="008763CC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BC2" w:rsidP="00865FCE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395A5E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DF0BC2" w:rsidP="008763CC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129"/>
    <w:multiLevelType w:val="hybridMultilevel"/>
    <w:tmpl w:val="FBFA6A56"/>
    <w:lvl w:ilvl="0">
      <w:start w:val="3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">
    <w:nsid w:val="069528A8"/>
    <w:multiLevelType w:val="hybridMultilevel"/>
    <w:tmpl w:val="C1926EFC"/>
    <w:lvl w:ilvl="0">
      <w:start w:val="1"/>
      <w:numFmt w:val="decimal"/>
      <w:lvlText w:val="(%1)"/>
      <w:lvlJc w:val="left"/>
      <w:pPr>
        <w:tabs>
          <w:tab w:val="num" w:pos="1875"/>
        </w:tabs>
        <w:ind w:left="1875" w:hanging="1155"/>
      </w:pPr>
      <w:rPr>
        <w:rFonts w:ascii="Times New Roman" w:eastAsia="Times New Roman" w:hAnsi="Times New Roman" w:cs="Times New Roman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2">
    <w:nsid w:val="0C5D0825"/>
    <w:multiLevelType w:val="hybridMultilevel"/>
    <w:tmpl w:val="77C2E3A6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  <w:rtl w:val="0"/>
        <w:cs w:val="0"/>
      </w:rPr>
    </w:lvl>
  </w:abstractNum>
  <w:abstractNum w:abstractNumId="3">
    <w:nsid w:val="0EBE3618"/>
    <w:multiLevelType w:val="hybridMultilevel"/>
    <w:tmpl w:val="52ECB3F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4">
    <w:nsid w:val="100E0E56"/>
    <w:multiLevelType w:val="hybridMultilevel"/>
    <w:tmpl w:val="F4367C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1802493B"/>
    <w:multiLevelType w:val="hybridMultilevel"/>
    <w:tmpl w:val="F3D264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1C55176B"/>
    <w:multiLevelType w:val="hybridMultilevel"/>
    <w:tmpl w:val="C88C49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2AC92927"/>
    <w:multiLevelType w:val="hybridMultilevel"/>
    <w:tmpl w:val="0FF80D9E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A43AC3"/>
    <w:multiLevelType w:val="hybridMultilevel"/>
    <w:tmpl w:val="BCCA224C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9">
    <w:nsid w:val="4C7A3C67"/>
    <w:multiLevelType w:val="hybridMultilevel"/>
    <w:tmpl w:val="A45C0B5E"/>
    <w:lvl w:ilvl="0">
      <w:start w:val="1"/>
      <w:numFmt w:val="decimal"/>
      <w:lvlText w:val="(%1)"/>
      <w:lvlJc w:val="left"/>
      <w:pPr>
        <w:tabs>
          <w:tab w:val="num" w:pos="1743"/>
        </w:tabs>
        <w:ind w:left="1743" w:hanging="10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10">
    <w:nsid w:val="51932D03"/>
    <w:multiLevelType w:val="hybridMultilevel"/>
    <w:tmpl w:val="A620B2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6C2179C"/>
    <w:multiLevelType w:val="hybridMultilevel"/>
    <w:tmpl w:val="591CDD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09748A8"/>
    <w:multiLevelType w:val="hybridMultilevel"/>
    <w:tmpl w:val="52001E5E"/>
    <w:lvl w:ilvl="0">
      <w:start w:val="3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  <w:rtl w:val="0"/>
        <w:cs w:val="0"/>
      </w:rPr>
    </w:lvl>
  </w:abstractNum>
  <w:abstractNum w:abstractNumId="13">
    <w:nsid w:val="6D9E12F3"/>
    <w:multiLevelType w:val="hybridMultilevel"/>
    <w:tmpl w:val="0C568770"/>
    <w:lvl w:ilvl="0">
      <w:start w:val="1"/>
      <w:numFmt w:val="lowerLetter"/>
      <w:lvlText w:val="%1)"/>
      <w:lvlJc w:val="left"/>
      <w:pPr>
        <w:tabs>
          <w:tab w:val="num" w:pos="1833"/>
        </w:tabs>
        <w:ind w:left="1833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  <w:rPr>
        <w:rFonts w:cs="Times New Roman"/>
        <w:rtl w:val="0"/>
        <w:cs w:val="0"/>
      </w:rPr>
    </w:lvl>
  </w:abstractNum>
  <w:abstractNum w:abstractNumId="14">
    <w:nsid w:val="79103809"/>
    <w:multiLevelType w:val="hybridMultilevel"/>
    <w:tmpl w:val="CAD028F8"/>
    <w:lvl w:ilvl="0">
      <w:start w:val="1"/>
      <w:numFmt w:val="decimal"/>
      <w:lvlText w:val="(%1)"/>
      <w:lvlJc w:val="left"/>
      <w:pPr>
        <w:tabs>
          <w:tab w:val="num" w:pos="1788"/>
        </w:tabs>
        <w:ind w:left="1788" w:hanging="108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"/>
  </w:num>
  <w:num w:numId="5">
    <w:abstractNumId w:val="14"/>
  </w:num>
  <w:num w:numId="6">
    <w:abstractNumId w:val="9"/>
  </w:num>
  <w:num w:numId="7">
    <w:abstractNumId w:val="3"/>
  </w:num>
  <w:num w:numId="8">
    <w:abstractNumId w:val="13"/>
  </w:num>
  <w:num w:numId="9">
    <w:abstractNumId w:val="2"/>
  </w:num>
  <w:num w:numId="10">
    <w:abstractNumId w:val="6"/>
  </w:num>
  <w:num w:numId="11">
    <w:abstractNumId w:val="12"/>
  </w:num>
  <w:num w:numId="12">
    <w:abstractNumId w:val="10"/>
  </w:num>
  <w:num w:numId="13">
    <w:abstractNumId w:val="4"/>
  </w:num>
  <w:num w:numId="14">
    <w:abstractNumId w:val="5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D6BB0"/>
    <w:rsid w:val="00007224"/>
    <w:rsid w:val="000076F8"/>
    <w:rsid w:val="00025E76"/>
    <w:rsid w:val="00033CB6"/>
    <w:rsid w:val="000475F6"/>
    <w:rsid w:val="0005217B"/>
    <w:rsid w:val="00080C64"/>
    <w:rsid w:val="00087D67"/>
    <w:rsid w:val="00093F61"/>
    <w:rsid w:val="00095C74"/>
    <w:rsid w:val="000A5047"/>
    <w:rsid w:val="000B5364"/>
    <w:rsid w:val="000B76F8"/>
    <w:rsid w:val="000C590B"/>
    <w:rsid w:val="000E2B8C"/>
    <w:rsid w:val="001007D7"/>
    <w:rsid w:val="00122971"/>
    <w:rsid w:val="0012419F"/>
    <w:rsid w:val="00133676"/>
    <w:rsid w:val="00134A32"/>
    <w:rsid w:val="00134DF2"/>
    <w:rsid w:val="00141E3D"/>
    <w:rsid w:val="00142014"/>
    <w:rsid w:val="001503C4"/>
    <w:rsid w:val="001657B8"/>
    <w:rsid w:val="00177A83"/>
    <w:rsid w:val="001A4AAA"/>
    <w:rsid w:val="001A5329"/>
    <w:rsid w:val="001B345D"/>
    <w:rsid w:val="001C45F1"/>
    <w:rsid w:val="001C4E1E"/>
    <w:rsid w:val="001D45E6"/>
    <w:rsid w:val="001E4DAF"/>
    <w:rsid w:val="001F104B"/>
    <w:rsid w:val="001F7C1F"/>
    <w:rsid w:val="00201C88"/>
    <w:rsid w:val="00204AB8"/>
    <w:rsid w:val="00206C2B"/>
    <w:rsid w:val="00220B48"/>
    <w:rsid w:val="0024359C"/>
    <w:rsid w:val="00254F67"/>
    <w:rsid w:val="002637FC"/>
    <w:rsid w:val="00283659"/>
    <w:rsid w:val="00292F7C"/>
    <w:rsid w:val="002A3824"/>
    <w:rsid w:val="002B0994"/>
    <w:rsid w:val="002B0F0A"/>
    <w:rsid w:val="002D1FFD"/>
    <w:rsid w:val="002F49BE"/>
    <w:rsid w:val="00307E84"/>
    <w:rsid w:val="00320860"/>
    <w:rsid w:val="003236A7"/>
    <w:rsid w:val="003264CA"/>
    <w:rsid w:val="00337507"/>
    <w:rsid w:val="00341E79"/>
    <w:rsid w:val="00346F9E"/>
    <w:rsid w:val="00354596"/>
    <w:rsid w:val="00370B34"/>
    <w:rsid w:val="00371763"/>
    <w:rsid w:val="00390021"/>
    <w:rsid w:val="00395A5E"/>
    <w:rsid w:val="003A347F"/>
    <w:rsid w:val="003B357A"/>
    <w:rsid w:val="003E4D4E"/>
    <w:rsid w:val="003E7863"/>
    <w:rsid w:val="003F1DD6"/>
    <w:rsid w:val="003F3C6C"/>
    <w:rsid w:val="003F75F5"/>
    <w:rsid w:val="00410DF5"/>
    <w:rsid w:val="00414213"/>
    <w:rsid w:val="00417A9B"/>
    <w:rsid w:val="00421E14"/>
    <w:rsid w:val="0043228B"/>
    <w:rsid w:val="00441CC2"/>
    <w:rsid w:val="00444082"/>
    <w:rsid w:val="00455748"/>
    <w:rsid w:val="00472DD5"/>
    <w:rsid w:val="0048378E"/>
    <w:rsid w:val="00486F5E"/>
    <w:rsid w:val="004961D0"/>
    <w:rsid w:val="004A08E8"/>
    <w:rsid w:val="004B7FB2"/>
    <w:rsid w:val="004C1727"/>
    <w:rsid w:val="004C2E23"/>
    <w:rsid w:val="004C30BC"/>
    <w:rsid w:val="004E7459"/>
    <w:rsid w:val="005009BF"/>
    <w:rsid w:val="00501EC5"/>
    <w:rsid w:val="00502F63"/>
    <w:rsid w:val="005500B7"/>
    <w:rsid w:val="00554837"/>
    <w:rsid w:val="00565949"/>
    <w:rsid w:val="00567217"/>
    <w:rsid w:val="00571AF8"/>
    <w:rsid w:val="00590129"/>
    <w:rsid w:val="005A19A1"/>
    <w:rsid w:val="005A5345"/>
    <w:rsid w:val="005A55FF"/>
    <w:rsid w:val="005D581F"/>
    <w:rsid w:val="005D63C5"/>
    <w:rsid w:val="005D6808"/>
    <w:rsid w:val="005E1EA4"/>
    <w:rsid w:val="005E44EB"/>
    <w:rsid w:val="005F0490"/>
    <w:rsid w:val="006023FC"/>
    <w:rsid w:val="00610943"/>
    <w:rsid w:val="00612055"/>
    <w:rsid w:val="0062213E"/>
    <w:rsid w:val="00625D79"/>
    <w:rsid w:val="0063387F"/>
    <w:rsid w:val="00636E37"/>
    <w:rsid w:val="00637420"/>
    <w:rsid w:val="00646554"/>
    <w:rsid w:val="00667111"/>
    <w:rsid w:val="00676B02"/>
    <w:rsid w:val="006943A6"/>
    <w:rsid w:val="006A5BD5"/>
    <w:rsid w:val="006A6CAC"/>
    <w:rsid w:val="006C4D94"/>
    <w:rsid w:val="006C540D"/>
    <w:rsid w:val="006D1A56"/>
    <w:rsid w:val="006D55CF"/>
    <w:rsid w:val="006E5311"/>
    <w:rsid w:val="006F18A0"/>
    <w:rsid w:val="007016FA"/>
    <w:rsid w:val="007060A3"/>
    <w:rsid w:val="00706CF9"/>
    <w:rsid w:val="00733900"/>
    <w:rsid w:val="00734132"/>
    <w:rsid w:val="00792772"/>
    <w:rsid w:val="007A2B0D"/>
    <w:rsid w:val="007A5DAF"/>
    <w:rsid w:val="007B6DC6"/>
    <w:rsid w:val="007C4A02"/>
    <w:rsid w:val="007D252E"/>
    <w:rsid w:val="007D25C8"/>
    <w:rsid w:val="007D28D4"/>
    <w:rsid w:val="007E1AA9"/>
    <w:rsid w:val="007E56EB"/>
    <w:rsid w:val="007F5830"/>
    <w:rsid w:val="00806E02"/>
    <w:rsid w:val="00807434"/>
    <w:rsid w:val="0081634E"/>
    <w:rsid w:val="00816933"/>
    <w:rsid w:val="00821BA6"/>
    <w:rsid w:val="00823D16"/>
    <w:rsid w:val="00823FD8"/>
    <w:rsid w:val="00854A3C"/>
    <w:rsid w:val="00865FCE"/>
    <w:rsid w:val="00870BBC"/>
    <w:rsid w:val="008763CC"/>
    <w:rsid w:val="00880287"/>
    <w:rsid w:val="008C1500"/>
    <w:rsid w:val="008C6416"/>
    <w:rsid w:val="008D0085"/>
    <w:rsid w:val="008D7E4E"/>
    <w:rsid w:val="008E2261"/>
    <w:rsid w:val="008E420D"/>
    <w:rsid w:val="008E4B3F"/>
    <w:rsid w:val="008F3563"/>
    <w:rsid w:val="00907E6D"/>
    <w:rsid w:val="00923360"/>
    <w:rsid w:val="00936D88"/>
    <w:rsid w:val="00952892"/>
    <w:rsid w:val="0095450F"/>
    <w:rsid w:val="00966AE2"/>
    <w:rsid w:val="009678B7"/>
    <w:rsid w:val="00990B55"/>
    <w:rsid w:val="00991E4F"/>
    <w:rsid w:val="009A3E6F"/>
    <w:rsid w:val="009A4D33"/>
    <w:rsid w:val="009B46B6"/>
    <w:rsid w:val="009B46B9"/>
    <w:rsid w:val="009C7C15"/>
    <w:rsid w:val="009D3E30"/>
    <w:rsid w:val="009E50B1"/>
    <w:rsid w:val="009F1069"/>
    <w:rsid w:val="00A00B8D"/>
    <w:rsid w:val="00A017D9"/>
    <w:rsid w:val="00A06CF7"/>
    <w:rsid w:val="00A17AD1"/>
    <w:rsid w:val="00A23D66"/>
    <w:rsid w:val="00A24A5A"/>
    <w:rsid w:val="00A26DAD"/>
    <w:rsid w:val="00A30983"/>
    <w:rsid w:val="00A3619F"/>
    <w:rsid w:val="00A36A16"/>
    <w:rsid w:val="00A4272D"/>
    <w:rsid w:val="00A662FD"/>
    <w:rsid w:val="00A81D59"/>
    <w:rsid w:val="00AB07C5"/>
    <w:rsid w:val="00AB4E7C"/>
    <w:rsid w:val="00AC070B"/>
    <w:rsid w:val="00AC07E0"/>
    <w:rsid w:val="00AC5853"/>
    <w:rsid w:val="00AD036C"/>
    <w:rsid w:val="00AD04AD"/>
    <w:rsid w:val="00AE5E85"/>
    <w:rsid w:val="00AF1204"/>
    <w:rsid w:val="00AF2DB5"/>
    <w:rsid w:val="00AF405E"/>
    <w:rsid w:val="00B11550"/>
    <w:rsid w:val="00B15092"/>
    <w:rsid w:val="00B360C2"/>
    <w:rsid w:val="00B47DC7"/>
    <w:rsid w:val="00B52A30"/>
    <w:rsid w:val="00B61D52"/>
    <w:rsid w:val="00B62A95"/>
    <w:rsid w:val="00BA2942"/>
    <w:rsid w:val="00BA5771"/>
    <w:rsid w:val="00BB5221"/>
    <w:rsid w:val="00BB73FC"/>
    <w:rsid w:val="00BD6BB0"/>
    <w:rsid w:val="00BF3E04"/>
    <w:rsid w:val="00C077EC"/>
    <w:rsid w:val="00C10531"/>
    <w:rsid w:val="00C16C56"/>
    <w:rsid w:val="00C35ADA"/>
    <w:rsid w:val="00C369F1"/>
    <w:rsid w:val="00C41C5B"/>
    <w:rsid w:val="00C42F92"/>
    <w:rsid w:val="00C53619"/>
    <w:rsid w:val="00C640B8"/>
    <w:rsid w:val="00C81A83"/>
    <w:rsid w:val="00C83F4E"/>
    <w:rsid w:val="00C87FA9"/>
    <w:rsid w:val="00CA2BB9"/>
    <w:rsid w:val="00CB356A"/>
    <w:rsid w:val="00CB39DE"/>
    <w:rsid w:val="00CC0897"/>
    <w:rsid w:val="00CC1F43"/>
    <w:rsid w:val="00CC597C"/>
    <w:rsid w:val="00CD3193"/>
    <w:rsid w:val="00CE57C0"/>
    <w:rsid w:val="00CE6590"/>
    <w:rsid w:val="00CE7605"/>
    <w:rsid w:val="00CE7BAA"/>
    <w:rsid w:val="00CF4C98"/>
    <w:rsid w:val="00D02B94"/>
    <w:rsid w:val="00D03CD0"/>
    <w:rsid w:val="00D1658A"/>
    <w:rsid w:val="00D33569"/>
    <w:rsid w:val="00D362A1"/>
    <w:rsid w:val="00D4092D"/>
    <w:rsid w:val="00D451D2"/>
    <w:rsid w:val="00D569AE"/>
    <w:rsid w:val="00D61B31"/>
    <w:rsid w:val="00D72AF7"/>
    <w:rsid w:val="00D87A82"/>
    <w:rsid w:val="00DA2BA9"/>
    <w:rsid w:val="00DA40C9"/>
    <w:rsid w:val="00DA6BE5"/>
    <w:rsid w:val="00DA7D22"/>
    <w:rsid w:val="00DB4710"/>
    <w:rsid w:val="00DC0989"/>
    <w:rsid w:val="00DC1DC7"/>
    <w:rsid w:val="00DE04D7"/>
    <w:rsid w:val="00DE098B"/>
    <w:rsid w:val="00DE71AD"/>
    <w:rsid w:val="00DF0BC2"/>
    <w:rsid w:val="00DF6AC7"/>
    <w:rsid w:val="00E02D3B"/>
    <w:rsid w:val="00E07616"/>
    <w:rsid w:val="00E10F63"/>
    <w:rsid w:val="00E21097"/>
    <w:rsid w:val="00E306AC"/>
    <w:rsid w:val="00E33245"/>
    <w:rsid w:val="00E44FC3"/>
    <w:rsid w:val="00E5333E"/>
    <w:rsid w:val="00E6073A"/>
    <w:rsid w:val="00E7539B"/>
    <w:rsid w:val="00E9422E"/>
    <w:rsid w:val="00E96524"/>
    <w:rsid w:val="00EB1308"/>
    <w:rsid w:val="00EC2532"/>
    <w:rsid w:val="00EC733D"/>
    <w:rsid w:val="00ED2A9F"/>
    <w:rsid w:val="00ED3F8F"/>
    <w:rsid w:val="00EE1094"/>
    <w:rsid w:val="00EE5872"/>
    <w:rsid w:val="00EE6D0F"/>
    <w:rsid w:val="00EF2C58"/>
    <w:rsid w:val="00EF6A1A"/>
    <w:rsid w:val="00F011F1"/>
    <w:rsid w:val="00F11CAB"/>
    <w:rsid w:val="00F15848"/>
    <w:rsid w:val="00F17808"/>
    <w:rsid w:val="00F20332"/>
    <w:rsid w:val="00F366A2"/>
    <w:rsid w:val="00F36D49"/>
    <w:rsid w:val="00F43B6F"/>
    <w:rsid w:val="00F47D6C"/>
    <w:rsid w:val="00F51BE1"/>
    <w:rsid w:val="00F54C3C"/>
    <w:rsid w:val="00F65931"/>
    <w:rsid w:val="00F76B73"/>
    <w:rsid w:val="00F95061"/>
    <w:rsid w:val="00F96C36"/>
    <w:rsid w:val="00FA47DA"/>
    <w:rsid w:val="00FA4987"/>
    <w:rsid w:val="00FB0BF5"/>
    <w:rsid w:val="00FB0D33"/>
    <w:rsid w:val="00FC491B"/>
    <w:rsid w:val="00FF2A68"/>
    <w:rsid w:val="00FF2F81"/>
    <w:rsid w:val="00FF758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F366A2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9"/>
    <w:qFormat/>
    <w:rsid w:val="00F366A2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9"/>
    <w:qFormat/>
    <w:rsid w:val="007D28D4"/>
    <w:pPr>
      <w:keepNext/>
      <w:jc w:val="left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link w:val="Nadpis4Char"/>
    <w:uiPriority w:val="99"/>
    <w:qFormat/>
    <w:rsid w:val="007D28D4"/>
    <w:pPr>
      <w:keepNext/>
      <w:jc w:val="center"/>
      <w:outlineLvl w:val="3"/>
    </w:pPr>
    <w:rPr>
      <w:rFonts w:ascii="Arial" w:hAnsi="Arial"/>
      <w:b/>
      <w:noProof/>
      <w:sz w:val="22"/>
      <w:szCs w:val="20"/>
    </w:rPr>
  </w:style>
  <w:style w:type="paragraph" w:styleId="Heading6">
    <w:name w:val="heading 6"/>
    <w:basedOn w:val="Normal"/>
    <w:next w:val="Normal"/>
    <w:link w:val="Nadpis6Char"/>
    <w:uiPriority w:val="99"/>
    <w:qFormat/>
    <w:rsid w:val="007D28D4"/>
    <w:pPr>
      <w:keepNext/>
      <w:jc w:val="center"/>
      <w:outlineLvl w:val="5"/>
    </w:pPr>
    <w:rPr>
      <w:rFonts w:ascii="Arial" w:hAnsi="Arial"/>
      <w:b/>
      <w:sz w:val="3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rtl w:val="0"/>
      <w:cs w:val="0"/>
    </w:rPr>
  </w:style>
  <w:style w:type="paragraph" w:customStyle="1" w:styleId="Default">
    <w:name w:val="Default"/>
    <w:uiPriority w:val="99"/>
    <w:rsid w:val="00625D79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BodyTextIndent3">
    <w:name w:val="Body Text Indent 3"/>
    <w:basedOn w:val="Normal"/>
    <w:link w:val="Zarkazkladnhotextu3Char"/>
    <w:uiPriority w:val="99"/>
    <w:rsid w:val="00AD036C"/>
    <w:pPr>
      <w:ind w:firstLine="720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7D28D4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F366A2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rsid w:val="00177A83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sid w:val="00177A83"/>
    <w:rPr>
      <w:rFonts w:cs="Times New Roman"/>
      <w:vertAlign w:val="superscript"/>
      <w:rtl w:val="0"/>
      <w:cs w:val="0"/>
    </w:rPr>
  </w:style>
  <w:style w:type="character" w:styleId="PageNumber">
    <w:name w:val="page number"/>
    <w:basedOn w:val="DefaultParagraphFont"/>
    <w:uiPriority w:val="99"/>
    <w:rsid w:val="008763CC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680</Words>
  <Characters>3880</Characters>
  <Application>Microsoft Office Word</Application>
  <DocSecurity>0</DocSecurity>
  <Lines>0</Lines>
  <Paragraphs>0</Paragraphs>
  <ScaleCrop>false</ScaleCrop>
  <Company>UCO MV SR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Eva Hičková</dc:creator>
  <cp:lastModifiedBy>User</cp:lastModifiedBy>
  <cp:revision>3</cp:revision>
  <cp:lastPrinted>2011-06-17T16:03:00Z</cp:lastPrinted>
  <dcterms:created xsi:type="dcterms:W3CDTF">2011-08-16T14:28:00Z</dcterms:created>
  <dcterms:modified xsi:type="dcterms:W3CDTF">2011-08-16T14:31:00Z</dcterms:modified>
</cp:coreProperties>
</file>