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0523" w:rsidRPr="006F6A99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6F6A99">
        <w:rPr>
          <w:rFonts w:ascii="Times New Roman" w:hAnsi="Times New Roman"/>
          <w:b/>
          <w:bCs/>
          <w:sz w:val="28"/>
          <w:szCs w:val="28"/>
          <w:lang w:val="sk-SK"/>
        </w:rPr>
        <w:t>Vplyvy na rozpočet verejnej správy,</w:t>
      </w:r>
    </w:p>
    <w:p w:rsidR="00A80523" w:rsidRPr="006F6A99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6F6A99">
        <w:rPr>
          <w:rFonts w:ascii="Times New Roman" w:hAnsi="Times New Roman"/>
          <w:b/>
          <w:bCs/>
          <w:sz w:val="28"/>
          <w:szCs w:val="28"/>
          <w:lang w:val="sk-SK"/>
        </w:rPr>
        <w:t>na zamestnanosť vo verejnej správe a financovanie návrhu</w:t>
      </w: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rPr>
          <w:rFonts w:ascii="Times New Roman" w:hAnsi="Times New Roman"/>
          <w:b/>
          <w:lang w:val="sk-SK"/>
        </w:rPr>
      </w:pPr>
      <w:r w:rsidRPr="006F6A99">
        <w:rPr>
          <w:rFonts w:ascii="Times New Roman" w:hAnsi="Times New Roman"/>
          <w:b/>
          <w:lang w:val="sk-SK"/>
        </w:rPr>
        <w:t>2.1. Zhrnutie vplyvov na rozpočet verejnej správy v návrhu</w:t>
      </w:r>
    </w:p>
    <w:p w:rsidR="00A80523" w:rsidRPr="006F6A99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6F6A99">
        <w:rPr>
          <w:rFonts w:ascii="Times New Roman" w:hAnsi="Times New Roman"/>
          <w:sz w:val="20"/>
          <w:szCs w:val="20"/>
          <w:lang w:val="sk-SK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bookmarkStart w:id="0" w:name="OLE_LINK1"/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Vplyvy na 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>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 na rozpočet verejnej správy 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 xml:space="preserve">(v </w:t>
            </w:r>
            <w:r w:rsidRPr="006F6A99" w:rsidR="000E63A1">
              <w:rPr>
                <w:rFonts w:ascii="Times New Roman" w:hAnsi="Times New Roman"/>
                <w:b/>
                <w:bCs/>
                <w:lang w:val="sk-SK"/>
              </w:rPr>
              <w:t>eurách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>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191E95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2011</w:t>
            </w: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191E95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2012</w:t>
            </w: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191E95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191E95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91E95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191E95" w:rsidRPr="006F6A99" w:rsidP="00191E95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3 480 00</w:t>
            </w: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191E95" w:rsidRPr="006F6A99" w:rsidP="00191E95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3 480 00</w:t>
            </w: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191E95" w:rsidRPr="006F6A99" w:rsidP="00191E95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3 480 00</w:t>
            </w: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191E95" w:rsidRPr="006F6A99" w:rsidP="00191E95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3 480 00</w:t>
            </w: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964CB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964CB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3 480 00</w:t>
            </w: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3 480 00</w:t>
            </w: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3 480 00</w:t>
            </w: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3 480 00</w:t>
            </w: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964CB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91E95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 xml:space="preserve">0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v tom: za každý subjekt verejnej správy / program zvlášť</w:t>
            </w:r>
          </w:p>
          <w:p w:rsidR="00191E95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Ministerstvo hospodárstva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2 00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  <w:r>
              <w:rPr>
                <w:rFonts w:ascii="Times New Roman" w:hAnsi="Times New Roman"/>
                <w:lang w:val="sk-SK"/>
              </w:rPr>
              <w:t xml:space="preserve">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2 00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  <w:r>
              <w:rPr>
                <w:rFonts w:ascii="Times New Roman" w:hAnsi="Times New Roman"/>
                <w:lang w:val="sk-SK"/>
              </w:rPr>
              <w:t xml:space="preserve"> 000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2 00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  <w:r>
              <w:rPr>
                <w:rFonts w:ascii="Times New Roman" w:hAnsi="Times New Roman"/>
                <w:lang w:val="sk-SK"/>
              </w:rPr>
              <w:t xml:space="preserve"> 000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2 00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  <w:r>
              <w:rPr>
                <w:rFonts w:ascii="Times New Roman" w:hAnsi="Times New Roman"/>
                <w:lang w:val="sk-SK"/>
              </w:rPr>
              <w:t xml:space="preserve"> 000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964CB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964CB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 w:rsidP="00191E95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2 00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  <w:r>
              <w:rPr>
                <w:rFonts w:ascii="Times New Roman" w:hAnsi="Times New Roman"/>
                <w:lang w:val="sk-SK"/>
              </w:rPr>
              <w:t xml:space="preserve">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 w:rsidP="00191E95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2 00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  <w:r>
              <w:rPr>
                <w:rFonts w:ascii="Times New Roman" w:hAnsi="Times New Roman"/>
                <w:lang w:val="sk-SK"/>
              </w:rPr>
              <w:t xml:space="preserve"> 000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 w:rsidP="00191E95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2 00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  <w:r>
              <w:rPr>
                <w:rFonts w:ascii="Times New Roman" w:hAnsi="Times New Roman"/>
                <w:lang w:val="sk-SK"/>
              </w:rPr>
              <w:t xml:space="preserve"> 000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 w:rsidP="00191E95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2 00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  <w:r>
              <w:rPr>
                <w:rFonts w:ascii="Times New Roman" w:hAnsi="Times New Roman"/>
                <w:lang w:val="sk-SK"/>
              </w:rPr>
              <w:t xml:space="preserve"> 000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964CB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91E95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964CB" w:rsidP="00982042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b/>
                <w:i/>
                <w:lang w:val="sk-SK"/>
              </w:rPr>
              <w:t>- z toho vplyv na ŠR</w:t>
            </w:r>
            <w:r w:rsidRPr="006964CB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91E95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v tom: za každý subjekt verejnej správy / program zvlášť</w:t>
            </w:r>
          </w:p>
          <w:p w:rsidR="00191E95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Program 07K0304 – Investičné stimuly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 w:rsidP="00191E95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2 00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  <w:r>
              <w:rPr>
                <w:rFonts w:ascii="Times New Roman" w:hAnsi="Times New Roman"/>
                <w:lang w:val="sk-SK"/>
              </w:rPr>
              <w:t xml:space="preserve">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 w:rsidP="00191E95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2 00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  <w:r>
              <w:rPr>
                <w:rFonts w:ascii="Times New Roman" w:hAnsi="Times New Roman"/>
                <w:lang w:val="sk-SK"/>
              </w:rPr>
              <w:t xml:space="preserve"> 000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 w:rsidP="00191E95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2 00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  <w:r>
              <w:rPr>
                <w:rFonts w:ascii="Times New Roman" w:hAnsi="Times New Roman"/>
                <w:lang w:val="sk-SK"/>
              </w:rPr>
              <w:t xml:space="preserve"> 000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 w:rsidP="00191E95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2 00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  <w:r>
              <w:rPr>
                <w:rFonts w:ascii="Times New Roman" w:hAnsi="Times New Roman"/>
                <w:lang w:val="sk-SK"/>
              </w:rPr>
              <w:t xml:space="preserve"> 000</w:t>
            </w: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</w:tr>
    </w:tbl>
    <w:p w:rsidR="00A80523" w:rsidRPr="006F6A99">
      <w:pPr>
        <w:bidi w:val="0"/>
        <w:rPr>
          <w:rFonts w:ascii="Times New Roman" w:hAnsi="Times New Roman"/>
          <w:lang w:val="sk-SK"/>
        </w:rPr>
      </w:pPr>
      <w:bookmarkEnd w:id="0"/>
    </w:p>
    <w:p w:rsidR="00A80523" w:rsidRPr="006F6A99">
      <w:pPr>
        <w:bidi w:val="0"/>
        <w:rPr>
          <w:rFonts w:ascii="Times New Roman" w:hAnsi="Times New Roman"/>
          <w:b/>
          <w:bCs/>
          <w:lang w:val="sk-SK"/>
        </w:rPr>
      </w:pPr>
      <w:r w:rsidRPr="006F6A99">
        <w:rPr>
          <w:rFonts w:ascii="Times New Roman" w:hAnsi="Times New Roman"/>
          <w:b/>
          <w:bCs/>
          <w:lang w:val="sk-SK"/>
        </w:rPr>
        <w:t>2.2. Financovanie návrhu</w:t>
      </w:r>
    </w:p>
    <w:p w:rsidR="00A80523" w:rsidRPr="006F6A99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6F6A99">
        <w:rPr>
          <w:rFonts w:ascii="Times New Roman" w:hAnsi="Times New Roman"/>
          <w:sz w:val="20"/>
          <w:szCs w:val="20"/>
          <w:lang w:val="sk-SK"/>
        </w:rPr>
        <w:t>Tabuľka č. 2</w:t>
      </w:r>
    </w:p>
    <w:tbl>
      <w:tblPr>
        <w:tblStyle w:val="TableNormal"/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Ind w:w="-1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Financovanie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 na rozpočet verejnej správy 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 xml:space="preserve">(v </w:t>
            </w:r>
            <w:r w:rsidRPr="006F6A99" w:rsidR="000E63A1">
              <w:rPr>
                <w:rFonts w:ascii="Times New Roman" w:hAnsi="Times New Roman"/>
                <w:b/>
                <w:bCs/>
                <w:lang w:val="sk-SK"/>
              </w:rPr>
              <w:t>eurách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>)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1E95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91E95" w:rsidRPr="006F6A99" w:rsidP="00191E9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2011</w:t>
            </w: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91E95" w:rsidRPr="006F6A99" w:rsidP="00191E9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2012</w:t>
            </w: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91E95" w:rsidRPr="006F6A99" w:rsidP="00191E9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2013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91E95" w:rsidRPr="006F6A99" w:rsidP="00191E9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2014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1E95" w:rsidRPr="006F6A99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- 1 480 00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- 1 480 00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- 1 480 00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- 1 480 00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1E95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 xml:space="preserve">  z toho vplyv na ŠR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 w:rsidP="00191E95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- 1 480 00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 w:rsidP="00191E95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- 1 480 00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 w:rsidP="00191E95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- 1 480 00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 w:rsidP="00191E95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- 1 480 00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1E95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 xml:space="preserve">  financovanie zabezpečené v rozpočte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1E95" w:rsidRPr="006F6A99">
            <w:pPr>
              <w:bidi w:val="0"/>
              <w:rPr>
                <w:rFonts w:ascii="Times New Roman" w:hAnsi="Times New Roman"/>
                <w:highlight w:val="yellow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 xml:space="preserve">  ostatné zdroje financovania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91E95" w:rsidRPr="006F6A99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1E95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</w:tr>
    </w:tbl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rPr>
          <w:rFonts w:ascii="Times New Roman" w:hAnsi="Times New Roman"/>
          <w:b/>
          <w:bCs/>
          <w:lang w:val="sk-SK"/>
        </w:rPr>
      </w:pPr>
    </w:p>
    <w:p w:rsidR="00A80523" w:rsidRPr="006F6A99">
      <w:pPr>
        <w:bidi w:val="0"/>
        <w:rPr>
          <w:rFonts w:ascii="Times New Roman" w:hAnsi="Times New Roman"/>
          <w:b/>
          <w:bCs/>
          <w:lang w:val="sk-SK"/>
        </w:rPr>
      </w:pPr>
      <w:r w:rsidRPr="006F6A99">
        <w:rPr>
          <w:rFonts w:ascii="Times New Roman" w:hAnsi="Times New Roman"/>
          <w:b/>
          <w:bCs/>
          <w:lang w:val="sk-SK"/>
        </w:rPr>
        <w:t>Návrh na riešenie úbytku príjmov alebo zvýšených výdavkov podľa § 33 ods. 1 zákona č. 523/2004 Z. z. o rozpočtových pravidlách verejnej správy:</w:t>
      </w:r>
    </w:p>
    <w:p w:rsidR="00A80523" w:rsidRPr="006F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  <w:lang w:val="sk-SK"/>
        </w:rPr>
      </w:pPr>
    </w:p>
    <w:p w:rsidR="00A80523" w:rsidRPr="006F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  <w:lang w:val="sk-SK"/>
        </w:rPr>
      </w:pPr>
    </w:p>
    <w:p w:rsidR="00A80523" w:rsidRPr="006F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  <w:lang w:val="sk-SK"/>
        </w:rPr>
      </w:pPr>
    </w:p>
    <w:p w:rsidR="00A80523" w:rsidRPr="006F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  <w:lang w:val="sk-SK"/>
        </w:rPr>
      </w:pPr>
    </w:p>
    <w:p w:rsidR="00A80523" w:rsidRPr="006F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  <w:lang w:val="sk-SK"/>
        </w:rPr>
      </w:pPr>
    </w:p>
    <w:p w:rsidR="00A80523" w:rsidRPr="006F6A99">
      <w:pPr>
        <w:bidi w:val="0"/>
        <w:rPr>
          <w:rFonts w:ascii="Times New Roman" w:hAnsi="Times New Roman"/>
          <w:b/>
          <w:bCs/>
          <w:lang w:val="sk-SK"/>
        </w:rPr>
      </w:pPr>
    </w:p>
    <w:p w:rsidR="00A80523">
      <w:pPr>
        <w:bidi w:val="0"/>
        <w:rPr>
          <w:rFonts w:ascii="Times New Roman" w:hAnsi="Times New Roman"/>
          <w:b/>
          <w:bCs/>
          <w:lang w:val="sk-SK"/>
        </w:rPr>
      </w:pPr>
    </w:p>
    <w:p w:rsidR="00976C45" w:rsidRPr="006F6A99">
      <w:pPr>
        <w:bidi w:val="0"/>
        <w:rPr>
          <w:rFonts w:ascii="Times New Roman" w:hAnsi="Times New Roman"/>
          <w:b/>
          <w:bCs/>
          <w:lang w:val="sk-SK"/>
        </w:rPr>
      </w:pPr>
    </w:p>
    <w:p w:rsidR="00A80523" w:rsidRPr="006F6A99">
      <w:pPr>
        <w:bidi w:val="0"/>
        <w:rPr>
          <w:rFonts w:ascii="Times New Roman" w:hAnsi="Times New Roman"/>
          <w:b/>
          <w:bCs/>
          <w:lang w:val="sk-SK"/>
        </w:rPr>
      </w:pPr>
    </w:p>
    <w:p w:rsidR="00A80523" w:rsidRPr="006F6A99">
      <w:pPr>
        <w:bidi w:val="0"/>
        <w:rPr>
          <w:rFonts w:ascii="Times New Roman" w:hAnsi="Times New Roman"/>
          <w:b/>
          <w:bCs/>
          <w:lang w:val="sk-SK"/>
        </w:rPr>
      </w:pPr>
      <w:r w:rsidRPr="006F6A99">
        <w:rPr>
          <w:rFonts w:ascii="Times New Roman" w:hAnsi="Times New Roman"/>
          <w:b/>
          <w:bCs/>
          <w:lang w:val="sk-SK"/>
        </w:rPr>
        <w:t>2.3. Popis a charakteristika návrhu</w:t>
      </w: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jc w:val="both"/>
        <w:rPr>
          <w:rFonts w:ascii="Times New Roman" w:hAnsi="Times New Roman"/>
          <w:b/>
          <w:bCs/>
          <w:lang w:val="sk-SK"/>
        </w:rPr>
      </w:pPr>
      <w:r w:rsidRPr="006F6A99">
        <w:rPr>
          <w:rFonts w:ascii="Times New Roman" w:hAnsi="Times New Roman"/>
          <w:b/>
          <w:bCs/>
          <w:lang w:val="sk-SK"/>
        </w:rPr>
        <w:t>2.3.1. Popis návrhu:</w:t>
      </w:r>
    </w:p>
    <w:p w:rsidR="00A80523" w:rsidRPr="006F6A99">
      <w:pPr>
        <w:bidi w:val="0"/>
        <w:jc w:val="both"/>
        <w:rPr>
          <w:rFonts w:ascii="Times New Roman" w:hAnsi="Times New Roman"/>
          <w:b/>
          <w:bCs/>
          <w:lang w:val="sk-SK"/>
        </w:rPr>
      </w:pPr>
    </w:p>
    <w:p w:rsidR="00A80523" w:rsidRPr="006F6A99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6F6A99">
        <w:rPr>
          <w:rFonts w:ascii="Times New Roman" w:hAnsi="Times New Roman"/>
          <w:lang w:val="sk-SK"/>
        </w:rPr>
        <w:t>Akú problematiku návrhu rieši? Kto bude návrh implementovať? Kde sa budú služby poskytovať?</w:t>
      </w: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rPr>
          <w:rFonts w:ascii="Times New Roman" w:hAnsi="Times New Roman"/>
          <w:lang w:val="sk-SK"/>
        </w:rPr>
      </w:pPr>
      <w:r w:rsidRPr="006F6A99">
        <w:rPr>
          <w:rFonts w:ascii="Times New Roman" w:hAnsi="Times New Roman"/>
          <w:lang w:val="sk-SK"/>
        </w:rPr>
        <w:t>.......................................................................................................................................................</w:t>
      </w: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rPr>
          <w:rFonts w:ascii="Times New Roman" w:hAnsi="Times New Roman"/>
          <w:b/>
          <w:bCs/>
          <w:lang w:val="sk-SK"/>
        </w:rPr>
      </w:pPr>
      <w:r w:rsidRPr="006F6A99">
        <w:rPr>
          <w:rFonts w:ascii="Times New Roman" w:hAnsi="Times New Roman"/>
          <w:b/>
          <w:bCs/>
          <w:lang w:val="sk-SK"/>
        </w:rPr>
        <w:t>2.3.2. Charakteristika návrhu podľa bodu  2.3.2. Metodiky :</w:t>
      </w: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6F6A99">
        <w:rPr>
          <w:rFonts w:ascii="Times New Roman" w:hAnsi="Times New Roman"/>
          <w:szCs w:val="24"/>
          <w:bdr w:val="single" w:sz="4" w:space="0" w:color="auto"/>
        </w:rPr>
        <w:t xml:space="preserve">     </w:t>
      </w:r>
      <w:r w:rsidRPr="006F6A99">
        <w:rPr>
          <w:rFonts w:ascii="Times New Roman" w:hAnsi="Times New Roman"/>
          <w:szCs w:val="24"/>
        </w:rPr>
        <w:t xml:space="preserve">  </w:t>
      </w:r>
      <w:r w:rsidRPr="006F6A99">
        <w:rPr>
          <w:rFonts w:ascii="Times New Roman" w:hAnsi="Times New Roman"/>
          <w:b w:val="0"/>
          <w:szCs w:val="24"/>
        </w:rPr>
        <w:t>zmena sadzby</w:t>
      </w:r>
    </w:p>
    <w:p w:rsidR="00A80523" w:rsidRPr="006F6A9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6F6A99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6F6A99">
        <w:rPr>
          <w:rFonts w:ascii="Times New Roman" w:hAnsi="Times New Roman"/>
          <w:b w:val="0"/>
          <w:szCs w:val="24"/>
        </w:rPr>
        <w:t xml:space="preserve">  zmena v nároku</w:t>
      </w:r>
    </w:p>
    <w:p w:rsidR="00A80523" w:rsidRPr="006F6A9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6F6A99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6F6A99">
        <w:rPr>
          <w:rFonts w:ascii="Times New Roman" w:hAnsi="Times New Roman"/>
          <w:b w:val="0"/>
          <w:szCs w:val="24"/>
        </w:rPr>
        <w:t xml:space="preserve">  nová služba alebo nariadenie (alebo ich zrušenie)</w:t>
      </w:r>
    </w:p>
    <w:p w:rsidR="00A80523" w:rsidRPr="006F6A9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6F6A99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6F6A99">
        <w:rPr>
          <w:rFonts w:ascii="Times New Roman" w:hAnsi="Times New Roman"/>
          <w:b w:val="0"/>
          <w:szCs w:val="24"/>
        </w:rPr>
        <w:t xml:space="preserve">  kombinovaný návrh</w:t>
      </w:r>
    </w:p>
    <w:p w:rsidR="00A80523" w:rsidRPr="006F6A9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6F6A99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6F6A99">
        <w:rPr>
          <w:rFonts w:ascii="Times New Roman" w:hAnsi="Times New Roman"/>
          <w:b w:val="0"/>
          <w:szCs w:val="24"/>
        </w:rPr>
        <w:t xml:space="preserve">  iné </w:t>
      </w: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rPr>
          <w:rFonts w:ascii="Times New Roman" w:hAnsi="Times New Roman"/>
          <w:lang w:val="sk-SK"/>
        </w:rPr>
      </w:pPr>
      <w:r w:rsidRPr="006F6A99">
        <w:rPr>
          <w:rFonts w:ascii="Times New Roman" w:hAnsi="Times New Roman"/>
          <w:b/>
          <w:bCs/>
          <w:lang w:val="sk-SK"/>
        </w:rPr>
        <w:t>2.3.3. Predpoklady vývoja objemu aktivít:</w:t>
      </w: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6F6A99">
        <w:rPr>
          <w:rFonts w:ascii="Times New Roman" w:hAnsi="Times New Roman"/>
          <w:lang w:val="sk-SK"/>
        </w:rPr>
        <w:t>Jasne popíšte, v prípade potreby použite nižšie uvedenú tabuľku. Uveďte aj odhady základov daní a/alebo poplatkov, ak sa ich táto zmena týka.</w:t>
      </w:r>
    </w:p>
    <w:p w:rsidR="00A80523" w:rsidRPr="006F6A99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6F6A99">
        <w:rPr>
          <w:rFonts w:ascii="Times New Roman" w:hAnsi="Times New Roman"/>
          <w:sz w:val="20"/>
          <w:szCs w:val="20"/>
          <w:lang w:val="sk-SK"/>
        </w:rPr>
        <w:t xml:space="preserve">Tabuľka č. 3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r + 3</w:t>
            </w: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lang w:val="sk-SK"/>
              </w:rPr>
            </w:pPr>
            <w:r w:rsidRPr="006F6A99">
              <w:rPr>
                <w:rFonts w:ascii="Times New Roman" w:hAnsi="Times New Roman"/>
                <w:color w:val="000000"/>
                <w:lang w:val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lang w:val="sk-SK"/>
              </w:rPr>
            </w:pPr>
            <w:r w:rsidRPr="006F6A99">
              <w:rPr>
                <w:rFonts w:ascii="Times New Roman" w:hAnsi="Times New Roman"/>
                <w:color w:val="000000"/>
                <w:lang w:val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lang w:val="sk-SK"/>
              </w:rPr>
            </w:pPr>
            <w:r w:rsidRPr="006F6A99">
              <w:rPr>
                <w:rFonts w:ascii="Times New Roman" w:hAnsi="Times New Roman"/>
                <w:color w:val="000000"/>
                <w:lang w:val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</w:tbl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rPr>
          <w:rFonts w:ascii="Times New Roman" w:hAnsi="Times New Roman"/>
          <w:b/>
          <w:bCs/>
          <w:lang w:val="sk-SK"/>
        </w:rPr>
      </w:pPr>
      <w:r w:rsidRPr="006F6A99">
        <w:rPr>
          <w:rFonts w:ascii="Times New Roman" w:hAnsi="Times New Roman"/>
          <w:b/>
          <w:bCs/>
          <w:lang w:val="sk-SK"/>
        </w:rPr>
        <w:t>2.3.4. Výpočty vplyvov na verejné financie</w:t>
      </w:r>
    </w:p>
    <w:p w:rsidR="00A80523" w:rsidRPr="006F6A99">
      <w:pPr>
        <w:bidi w:val="0"/>
        <w:rPr>
          <w:rFonts w:ascii="Times New Roman" w:hAnsi="Times New Roman"/>
          <w:lang w:val="sk-SK"/>
        </w:rPr>
      </w:pPr>
    </w:p>
    <w:p w:rsidR="00A80523" w:rsidRPr="006F6A99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6F6A99">
        <w:rPr>
          <w:rFonts w:ascii="Times New Roman" w:hAnsi="Times New Roman"/>
          <w:lang w:val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A80523" w:rsidRPr="006F6A99">
      <w:pPr>
        <w:pStyle w:val="BodyText21"/>
        <w:overflowPunct/>
        <w:autoSpaceDE/>
        <w:autoSpaceDN/>
        <w:bidi w:val="0"/>
        <w:adjustRightInd/>
        <w:textAlignment w:val="auto"/>
        <w:rPr>
          <w:rFonts w:ascii="Times New Roman" w:hAnsi="Times New Roman"/>
          <w:szCs w:val="24"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  <w:sectPr w:rsidSect="009F7D6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lnNumType w:distance="0"/>
          <w:pgNumType w:start="8"/>
          <w:cols w:space="708"/>
          <w:noEndnote w:val="0"/>
          <w:bidi w:val="0"/>
          <w:docGrid w:linePitch="360"/>
        </w:sectPr>
      </w:pPr>
    </w:p>
    <w:p w:rsidR="00A80523" w:rsidRPr="006F6A99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6F6A99">
        <w:rPr>
          <w:rFonts w:ascii="Times New Roman" w:hAnsi="Times New Roman"/>
          <w:b w:val="0"/>
          <w:bCs/>
          <w:szCs w:val="24"/>
        </w:rPr>
        <w:t xml:space="preserve">Tabuľka č. 4 </w:t>
      </w: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Príjmy (v </w:t>
            </w:r>
            <w:r w:rsidRPr="006F6A99" w:rsidR="000E63A1">
              <w:rPr>
                <w:rFonts w:ascii="Times New Roman" w:hAnsi="Times New Roman"/>
                <w:b/>
                <w:bCs/>
                <w:color w:val="FFFFFF"/>
                <w:lang w:val="sk-SK"/>
              </w:rPr>
              <w:t>eurách</w:t>
            </w: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vertAlign w:val="superscript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Daňové príjmy (100)</w:t>
            </w:r>
            <w:r w:rsidRPr="006F6A99">
              <w:rPr>
                <w:rFonts w:ascii="Times New Roman" w:hAnsi="Times New Roman"/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Nedaňové príjmy (200)</w:t>
            </w:r>
            <w:r w:rsidRPr="006F6A99">
              <w:rPr>
                <w:rFonts w:ascii="Times New Roman" w:hAnsi="Times New Roman"/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Granty a transfery (300)</w:t>
            </w:r>
            <w:r w:rsidRPr="006F6A99">
              <w:rPr>
                <w:rFonts w:ascii="Times New Roman" w:hAnsi="Times New Roman"/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76C45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76C45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76C45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76C45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76C45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76C45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76C45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76C45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color w:val="FFFFFF"/>
                <w:lang w:val="sk-SK"/>
              </w:rPr>
              <w:t> </w:t>
            </w:r>
          </w:p>
        </w:tc>
      </w:tr>
    </w:tbl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 w:val="20"/>
        </w:rPr>
      </w:pPr>
      <w:r w:rsidRPr="006F6A99">
        <w:rPr>
          <w:rFonts w:ascii="Times New Roman" w:hAnsi="Times New Roman"/>
          <w:b w:val="0"/>
          <w:bCs/>
          <w:sz w:val="20"/>
        </w:rPr>
        <w:t>1 –  príjmy rozpísať až do položiek platnej ekonomickej klasifikácie</w:t>
      </w: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  <w:r w:rsidRPr="006F6A99">
        <w:rPr>
          <w:rFonts w:ascii="Times New Roman" w:hAnsi="Times New Roman"/>
          <w:b w:val="0"/>
          <w:bCs/>
          <w:szCs w:val="24"/>
        </w:rPr>
        <w:t xml:space="preserve"> Tabuľka č. 5 </w:t>
      </w: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 xml:space="preserve">Výdavky (v </w:t>
            </w:r>
            <w:r w:rsidRPr="006F6A99" w:rsidR="000E63A1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eurách</w:t>
            </w:r>
            <w:r w:rsidRPr="006F6A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r + 1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r + 2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r + 3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</w:pPr>
            <w:r w:rsidRPr="006F6A9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</w:pPr>
            <w:r w:rsidRPr="006F6A9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Tovary a služby (630)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Bežné transfery (640)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Splácanie úrokov a ostatné platby súvisiace s úvermi, pôžičkami a NFV (650)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Obstarávanie kapitálových aktív (710)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6A9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Kapitálové transfery (720)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76C45" w:rsidRPr="006964CB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6964CB" w:rsidR="00A80523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color w:val="FFFFFF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 z toho výdavky na </w:t>
            </w:r>
            <w:r w:rsidRPr="006964CB" w:rsidR="00BA53DC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ŠR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76C45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6964C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       Bežné výdavky</w:t>
            </w:r>
            <w:r w:rsidRPr="006964CB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6964C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(600)</w:t>
            </w:r>
            <w:r w:rsidRPr="006964CB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53DC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              </w:t>
            </w:r>
            <w:r w:rsidRPr="006964CB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53DC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6964C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       Kapitálové výdavky (700)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53DC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6964C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       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53DC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53DC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</w:tbl>
    <w:p w:rsidR="00A80523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  <w:r w:rsidRPr="006964CB">
        <w:rPr>
          <w:rFonts w:ascii="Times New Roman" w:hAnsi="Times New Roman"/>
          <w:b w:val="0"/>
          <w:bCs/>
          <w:sz w:val="20"/>
        </w:rPr>
        <w:t>2 –  výdavky rozpísať až do položiek platnej ekonomickej klasifikácie</w:t>
      </w: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 w:rsidRPr="006F6A99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6F6A99">
        <w:rPr>
          <w:rFonts w:ascii="Times New Roman" w:hAnsi="Times New Roman"/>
          <w:b w:val="0"/>
          <w:bCs/>
          <w:szCs w:val="24"/>
        </w:rPr>
        <w:t xml:space="preserve">                 Tabuľka č. 6 </w:t>
      </w: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>Počet zamestnancov</w:t>
            </w:r>
            <w:r w:rsidRPr="006964CB" w:rsidR="00B02390">
              <w:rPr>
                <w:rFonts w:ascii="Times New Roman" w:hAnsi="Times New Roman"/>
                <w:b/>
                <w:bCs/>
                <w:lang w:val="sk-SK"/>
              </w:rPr>
              <w:t xml:space="preserve"> </w:t>
            </w:r>
            <w:r w:rsidRPr="006964CB" w:rsidR="00BA53DC">
              <w:rPr>
                <w:rFonts w:ascii="Times New Roman" w:hAnsi="Times New Roman"/>
                <w:b/>
                <w:bCs/>
                <w:lang w:val="sk-SK"/>
              </w:rPr>
              <w:t>celkom*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76C45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 xml:space="preserve">Priemerný mzdový výdavok (v </w:t>
            </w:r>
            <w:r w:rsidRPr="006964CB" w:rsidR="0023307C">
              <w:rPr>
                <w:rFonts w:ascii="Times New Roman" w:hAnsi="Times New Roman"/>
                <w:b/>
                <w:bCs/>
                <w:lang w:val="sk-SK"/>
              </w:rPr>
              <w:t>e</w:t>
            </w:r>
            <w:r w:rsidRPr="006964CB" w:rsidR="000E63A1">
              <w:rPr>
                <w:rFonts w:ascii="Times New Roman" w:hAnsi="Times New Roman"/>
                <w:b/>
                <w:bCs/>
                <w:lang w:val="sk-SK"/>
              </w:rPr>
              <w:t>urách</w:t>
            </w:r>
            <w:r w:rsidRPr="006964CB" w:rsidR="00FD5BB3">
              <w:rPr>
                <w:rFonts w:ascii="Times New Roman" w:hAnsi="Times New Roman"/>
                <w:b/>
                <w:bCs/>
                <w:lang w:val="sk-SK"/>
              </w:rPr>
              <w:t>)*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 w:rsidR="00976C45">
              <w:rPr>
                <w:rFonts w:ascii="Times New Roman" w:hAnsi="Times New Roman"/>
                <w:b/>
                <w:bCs/>
                <w:lang w:val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Osobné výdavky celkom (v </w:t>
            </w:r>
            <w:r w:rsidRPr="006964CB" w:rsidR="000E63A1">
              <w:rPr>
                <w:rFonts w:ascii="Times New Roman" w:hAnsi="Times New Roman"/>
                <w:b/>
                <w:bCs/>
                <w:color w:val="FFFFFF"/>
                <w:lang w:val="sk-SK"/>
              </w:rPr>
              <w:t>eurách</w:t>
            </w: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>Mzdy, platy, služobné príjmy a ostatné osobné vyrovnania (610)</w:t>
            </w:r>
            <w:r w:rsidRPr="006964CB" w:rsidR="00BA53DC">
              <w:rPr>
                <w:rFonts w:ascii="Times New Roman" w:hAnsi="Times New Roman"/>
                <w:b/>
                <w:bCs/>
                <w:lang w:val="sk-SK"/>
              </w:rPr>
              <w:t>*</w:t>
            </w:r>
            <w:r w:rsidRPr="006964CB" w:rsidR="00976C45">
              <w:rPr>
                <w:rFonts w:ascii="Times New Roman" w:hAnsi="Times New Roman"/>
                <w:b/>
                <w:bCs/>
                <w:lang w:val="sk-SK"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 w:rsidR="00976C45">
              <w:rPr>
                <w:rFonts w:ascii="Times New Roman" w:hAnsi="Times New Roman"/>
                <w:b/>
                <w:bCs/>
                <w:lang w:val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>Poistné a príspevok do poisťovní (620</w:t>
            </w:r>
            <w:r w:rsidRPr="006964CB" w:rsidR="00BA53DC">
              <w:rPr>
                <w:rFonts w:ascii="Times New Roman" w:hAnsi="Times New Roman"/>
                <w:b/>
                <w:bCs/>
                <w:lang w:val="sk-SK"/>
              </w:rPr>
              <w:t>)*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 w:rsidR="00976C45">
              <w:rPr>
                <w:rFonts w:ascii="Times New Roman" w:hAnsi="Times New Roman"/>
                <w:b/>
                <w:bCs/>
                <w:lang w:val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4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 w:rsidP="00582E97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Poistné tvorí podiel mzdových výdavkov, pričom za organizácie v pôsobnosti kapitol štátneho rozpočtu</w:t>
            </w:r>
            <w:r w:rsidRPr="006964CB" w:rsidR="00B02390">
              <w:rPr>
                <w:rFonts w:ascii="Times New Roman" w:hAnsi="Times New Roman"/>
                <w:lang w:val="sk-SK"/>
              </w:rPr>
              <w:t>, s</w:t>
            </w:r>
            <w:r w:rsidRPr="006964CB" w:rsidR="00582E97">
              <w:rPr>
                <w:rFonts w:ascii="Times New Roman" w:hAnsi="Times New Roman"/>
                <w:lang w:val="sk-SK"/>
              </w:rPr>
              <w:t> </w:t>
            </w:r>
            <w:r w:rsidRPr="006964CB" w:rsidR="00B02390">
              <w:rPr>
                <w:rFonts w:ascii="Times New Roman" w:hAnsi="Times New Roman"/>
                <w:lang w:val="sk-SK"/>
              </w:rPr>
              <w:t>výnimkou</w:t>
            </w:r>
            <w:r w:rsidRPr="006964CB" w:rsidR="00582E97">
              <w:rPr>
                <w:rFonts w:ascii="Times New Roman" w:hAnsi="Times New Roman"/>
                <w:lang w:val="sk-SK"/>
              </w:rPr>
              <w:t xml:space="preserve"> prenesených kompetencií výkonu štátnej správy, pre zamestnancov štátnej služby a</w:t>
            </w:r>
            <w:r w:rsidRPr="006964CB">
              <w:rPr>
                <w:rFonts w:ascii="Times New Roman" w:hAnsi="Times New Roman"/>
                <w:lang w:val="sk-SK"/>
              </w:rPr>
              <w:t xml:space="preserve"> zamestnancov pri výkone práce vo verejnom záujme predstavuje  34,95 %,  pre policajtov, profesionálnych vojakov, colníkov, hasičov vrátane horskej záchrannej služby predstavuje 33,</w:t>
            </w:r>
            <w:r w:rsidRPr="006964CB" w:rsidR="00582E97">
              <w:rPr>
                <w:rFonts w:ascii="Times New Roman" w:hAnsi="Times New Roman"/>
                <w:lang w:val="sk-SK"/>
              </w:rPr>
              <w:t xml:space="preserve">2 %. </w:t>
            </w:r>
            <w:r w:rsidRPr="006964CB">
              <w:rPr>
                <w:rFonts w:ascii="Times New Roman" w:hAnsi="Times New Roman"/>
                <w:lang w:val="sk-SK"/>
              </w:rPr>
              <w:t xml:space="preserve"> Pre ostatné subjekty verejnej správy </w:t>
            </w:r>
            <w:r w:rsidRPr="006964CB" w:rsidR="00582E97">
              <w:rPr>
                <w:rFonts w:ascii="Times New Roman" w:hAnsi="Times New Roman"/>
                <w:lang w:val="sk-SK"/>
              </w:rPr>
              <w:t xml:space="preserve">vrátane prenesených kompetencií výkonu štátnej správy </w:t>
            </w:r>
            <w:r w:rsidRPr="006964CB">
              <w:rPr>
                <w:rFonts w:ascii="Times New Roman" w:hAnsi="Times New Roman"/>
                <w:lang w:val="sk-SK"/>
              </w:rPr>
              <w:t>poistné tvorí podiel zodpovedajúci  35,2 %.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  <w:r w:rsidRPr="006964CB">
              <w:rPr>
                <w:rFonts w:ascii="Times New Roman" w:hAnsi="Times New Roman"/>
                <w:lang w:val="sk-SK"/>
              </w:rPr>
              <w:t>Kategórie 610 a 620 sú z tejto prílohy automaticky prenášané do príslušných kategórií prílohy „výdavky“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</w:tbl>
    <w:p w:rsidR="00BA53DC" w:rsidRPr="006F6A99">
      <w:pPr>
        <w:bidi w:val="0"/>
        <w:rPr>
          <w:rFonts w:ascii="Times New Roman" w:hAnsi="Times New Roman"/>
          <w:b/>
          <w:bCs/>
          <w:lang w:val="sk-SK"/>
        </w:rPr>
        <w:sect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  <w:r w:rsidRPr="006964CB">
        <w:rPr>
          <w:rFonts w:ascii="Times New Roman" w:hAnsi="Times New Roman"/>
          <w:b/>
          <w:bCs/>
          <w:lang w:val="sk-SK"/>
        </w:rPr>
        <w:t>* počet zamestnancov</w:t>
      </w:r>
      <w:r w:rsidRPr="006964CB" w:rsidR="00E31840">
        <w:rPr>
          <w:rFonts w:ascii="Times New Roman" w:hAnsi="Times New Roman"/>
          <w:b/>
          <w:bCs/>
          <w:lang w:val="sk-SK"/>
        </w:rPr>
        <w:t>,  mzdy a poistné rozpísať</w:t>
      </w:r>
      <w:r w:rsidRPr="006964CB">
        <w:rPr>
          <w:rFonts w:ascii="Times New Roman" w:hAnsi="Times New Roman"/>
          <w:b/>
          <w:bCs/>
          <w:lang w:val="sk-SK"/>
        </w:rPr>
        <w:t xml:space="preserve"> podľa spôsobu odmeňovania (napr. policajti, colníci ...)</w:t>
      </w:r>
    </w:p>
    <w:p w:rsidR="00A80523" w:rsidRPr="006F6A99" w:rsidP="001C3AAA">
      <w:pPr>
        <w:pStyle w:val="Title"/>
        <w:bidi w:val="0"/>
        <w:jc w:val="left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7C" w:rsidP="009F7D63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307C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7C" w:rsidP="009F7D63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6040C">
      <w:rPr>
        <w:rStyle w:val="PageNumber"/>
        <w:rFonts w:ascii="Times New Roman" w:hAnsi="Times New Roman"/>
        <w:noProof/>
      </w:rPr>
      <w:t>8</w:t>
    </w:r>
    <w:r>
      <w:rPr>
        <w:rStyle w:val="PageNumber"/>
        <w:rFonts w:ascii="Times New Roman" w:hAnsi="Times New Roman"/>
      </w:rPr>
      <w:fldChar w:fldCharType="end"/>
    </w:r>
  </w:p>
  <w:p w:rsidR="0023307C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B0E1F"/>
    <w:rsid w:val="000423CB"/>
    <w:rsid w:val="000E63A1"/>
    <w:rsid w:val="0016040C"/>
    <w:rsid w:val="00191E95"/>
    <w:rsid w:val="001A3446"/>
    <w:rsid w:val="001A5008"/>
    <w:rsid w:val="001B06DA"/>
    <w:rsid w:val="001C3AAA"/>
    <w:rsid w:val="001D4CF3"/>
    <w:rsid w:val="001E0B15"/>
    <w:rsid w:val="0023307C"/>
    <w:rsid w:val="002D4C61"/>
    <w:rsid w:val="00342EF3"/>
    <w:rsid w:val="00354A58"/>
    <w:rsid w:val="004A2BCE"/>
    <w:rsid w:val="00536849"/>
    <w:rsid w:val="0054704A"/>
    <w:rsid w:val="0057715A"/>
    <w:rsid w:val="00582E97"/>
    <w:rsid w:val="005A158C"/>
    <w:rsid w:val="005F4F8E"/>
    <w:rsid w:val="006964CB"/>
    <w:rsid w:val="006F6A99"/>
    <w:rsid w:val="008B0E1F"/>
    <w:rsid w:val="00976C45"/>
    <w:rsid w:val="00982042"/>
    <w:rsid w:val="00982222"/>
    <w:rsid w:val="009A714B"/>
    <w:rsid w:val="009F1A74"/>
    <w:rsid w:val="009F7D63"/>
    <w:rsid w:val="00A11EA2"/>
    <w:rsid w:val="00A1243D"/>
    <w:rsid w:val="00A2704F"/>
    <w:rsid w:val="00A62FDE"/>
    <w:rsid w:val="00A80523"/>
    <w:rsid w:val="00A85094"/>
    <w:rsid w:val="00B02390"/>
    <w:rsid w:val="00BA53DC"/>
    <w:rsid w:val="00BE1330"/>
    <w:rsid w:val="00CF62EF"/>
    <w:rsid w:val="00E0548F"/>
    <w:rsid w:val="00E31840"/>
    <w:rsid w:val="00E91F8A"/>
    <w:rsid w:val="00ED3928"/>
    <w:rsid w:val="00F21719"/>
    <w:rsid w:val="00F74838"/>
    <w:rsid w:val="00FA1DCB"/>
    <w:rsid w:val="00FB0B8B"/>
    <w:rsid w:val="00FB6844"/>
    <w:rsid w:val="00FD5BB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sk-SK"/>
    </w:rPr>
  </w:style>
  <w:style w:type="paragraph" w:styleId="BodyText">
    <w:name w:val="Body Text"/>
    <w:basedOn w:val="Normal"/>
    <w:pPr>
      <w:jc w:val="left"/>
    </w:pPr>
    <w:rPr>
      <w:b/>
      <w:szCs w:val="20"/>
      <w:lang w:val="sk-SK"/>
    </w:rPr>
  </w:style>
  <w:style w:type="paragraph" w:styleId="BodyTextIndent">
    <w:name w:val="Body Text Indent"/>
    <w:basedOn w:val="Normal"/>
    <w:pPr>
      <w:spacing w:after="120"/>
      <w:ind w:left="540"/>
      <w:jc w:val="left"/>
    </w:pPr>
    <w:rPr>
      <w:rFonts w:ascii="Verdana" w:hAnsi="Verdana"/>
      <w:lang w:eastAsia="en-US"/>
    </w:rPr>
  </w:style>
  <w:style w:type="paragraph" w:styleId="Title">
    <w:name w:val="Title"/>
    <w:basedOn w:val="Normal"/>
    <w:qFormat/>
    <w:pPr>
      <w:jc w:val="center"/>
    </w:pPr>
    <w:rPr>
      <w:sz w:val="28"/>
      <w:szCs w:val="20"/>
      <w:lang w:val="sk-SK"/>
    </w:rPr>
  </w:style>
  <w:style w:type="paragraph" w:styleId="Footer">
    <w:name w:val="footer"/>
    <w:basedOn w:val="Normal"/>
    <w:pPr>
      <w:widowControl w:val="0"/>
      <w:tabs>
        <w:tab w:val="center" w:pos="4536"/>
        <w:tab w:val="right" w:pos="9072"/>
      </w:tabs>
      <w:jc w:val="left"/>
    </w:pPr>
    <w:rPr>
      <w:sz w:val="20"/>
      <w:szCs w:val="20"/>
      <w:lang w:val="en-GB" w:eastAsia="en-US"/>
    </w:rPr>
  </w:style>
  <w:style w:type="paragraph" w:customStyle="1" w:styleId="Action">
    <w:name w:val="Action"/>
    <w:basedOn w:val="BodyText"/>
    <w:pPr>
      <w:numPr>
        <w:numId w:val="1"/>
      </w:numPr>
      <w:tabs>
        <w:tab w:val="num" w:pos="1211"/>
      </w:tabs>
      <w:spacing w:after="120" w:line="240" w:lineRule="atLeast"/>
      <w:ind w:left="1208" w:hanging="357"/>
      <w:jc w:val="both"/>
    </w:pPr>
    <w:rPr>
      <w:rFonts w:ascii="Verdana" w:hAnsi="Verdana" w:cs="Verdana"/>
      <w:b w:val="0"/>
      <w:i/>
      <w:iCs/>
      <w:sz w:val="22"/>
      <w:szCs w:val="22"/>
      <w:lang w:eastAsia="en-US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  <w:lang w:val="sk-SK"/>
    </w:rPr>
  </w:style>
  <w:style w:type="character" w:customStyle="1" w:styleId="StyleHeading4UnderlineChar">
    <w:name w:val="Style Heading 4 + Underline Char"/>
    <w:basedOn w:val="DefaultParagraphFont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DocumentMap">
    <w:name w:val="Document Map"/>
    <w:basedOn w:val="Normal"/>
    <w:semiHidden/>
    <w:rsid w:val="005A158C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2D4C6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831</Words>
  <Characters>4739</Characters>
  <Application>Microsoft Office Word</Application>
  <DocSecurity>0</DocSecurity>
  <Lines>0</Lines>
  <Paragraphs>0</Paragraphs>
  <ScaleCrop>false</ScaleCrop>
  <Company>MFSR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esamekova</dc:creator>
  <cp:lastModifiedBy>Gašparíková, Jarmila</cp:lastModifiedBy>
  <cp:revision>2</cp:revision>
  <cp:lastPrinted>2011-03-17T14:07:00Z</cp:lastPrinted>
  <dcterms:created xsi:type="dcterms:W3CDTF">2011-04-28T15:10:00Z</dcterms:created>
  <dcterms:modified xsi:type="dcterms:W3CDTF">2011-04-28T15:10:00Z</dcterms:modified>
</cp:coreProperties>
</file>